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17C207" w14:textId="77777777" w:rsidR="00797D5B" w:rsidRPr="006A3D0D" w:rsidRDefault="00797D5B">
      <w:pPr>
        <w:pStyle w:val="T1"/>
        <w:pBdr>
          <w:bottom w:val="single" w:sz="6" w:space="0" w:color="auto"/>
        </w:pBdr>
        <w:spacing w:after="240"/>
        <w:rPr>
          <w:rFonts w:cs="Times New Roman"/>
        </w:rPr>
      </w:pPr>
      <w:r w:rsidRPr="006A3D0D">
        <w:rPr>
          <w:rFonts w:cs="Times New Roman"/>
        </w:rPr>
        <w:t>IEEE P802.11</w:t>
      </w:r>
      <w:r w:rsidRPr="006A3D0D">
        <w:rPr>
          <w:rFonts w:cs="Times New Roman"/>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591"/>
        <w:gridCol w:w="2407"/>
        <w:gridCol w:w="851"/>
        <w:gridCol w:w="2918"/>
      </w:tblGrid>
      <w:tr w:rsidR="00797D5B" w:rsidRPr="007F3679" w14:paraId="6B711D0C" w14:textId="77777777" w:rsidTr="00B863F4">
        <w:trPr>
          <w:trHeight w:val="485"/>
          <w:jc w:val="center"/>
        </w:trPr>
        <w:tc>
          <w:tcPr>
            <w:tcW w:w="9576" w:type="dxa"/>
            <w:gridSpan w:val="5"/>
            <w:vAlign w:val="center"/>
          </w:tcPr>
          <w:p w14:paraId="507B7835" w14:textId="77777777" w:rsidR="001F0053" w:rsidRPr="006A3D0D" w:rsidRDefault="00831280" w:rsidP="001F0053">
            <w:pPr>
              <w:pStyle w:val="T2"/>
              <w:rPr>
                <w:rFonts w:cs="Times New Roman"/>
                <w:lang w:eastAsia="ja-JP"/>
              </w:rPr>
            </w:pPr>
            <w:r w:rsidRPr="006A3D0D">
              <w:rPr>
                <w:rFonts w:cs="Times New Roman"/>
                <w:lang w:eastAsia="ja-JP"/>
              </w:rPr>
              <w:t>IEEE 802.11</w:t>
            </w:r>
          </w:p>
          <w:p w14:paraId="2BBF7826" w14:textId="1BFAB0FA" w:rsidR="00797D5B" w:rsidRPr="006A3D0D" w:rsidRDefault="00101015" w:rsidP="00CE7D7A">
            <w:pPr>
              <w:pStyle w:val="T2"/>
              <w:rPr>
                <w:rFonts w:cs="Times New Roman"/>
                <w:lang w:eastAsia="ja-JP"/>
              </w:rPr>
            </w:pPr>
            <w:r>
              <w:rPr>
                <w:rFonts w:cs="Times New Roman"/>
              </w:rPr>
              <w:t xml:space="preserve">TGax </w:t>
            </w:r>
            <w:r w:rsidR="00D43B2E">
              <w:rPr>
                <w:rFonts w:cs="Times New Roman" w:hint="eastAsia"/>
                <w:lang w:eastAsia="ja-JP"/>
              </w:rPr>
              <w:t>Nov</w:t>
            </w:r>
            <w:r w:rsidR="00E4247D">
              <w:rPr>
                <w:rFonts w:cs="Times New Roman" w:hint="eastAsia"/>
                <w:lang w:eastAsia="ja-JP"/>
              </w:rPr>
              <w:t>ember 2020</w:t>
            </w:r>
            <w:r w:rsidR="007F3679">
              <w:rPr>
                <w:rFonts w:cs="Times New Roman"/>
                <w:lang w:eastAsia="ja-JP"/>
              </w:rPr>
              <w:t xml:space="preserve"> </w:t>
            </w:r>
            <w:r w:rsidR="00D43B2E">
              <w:rPr>
                <w:rFonts w:cs="Times New Roman"/>
                <w:lang w:eastAsia="ja-JP"/>
              </w:rPr>
              <w:t>Plenary</w:t>
            </w:r>
            <w:r w:rsidR="007F3679">
              <w:rPr>
                <w:rFonts w:cs="Times New Roman"/>
                <w:lang w:eastAsia="ja-JP"/>
              </w:rPr>
              <w:t xml:space="preserve"> Meeting</w:t>
            </w:r>
            <w:r w:rsidR="007F7712">
              <w:rPr>
                <w:rFonts w:cs="Times New Roman" w:hint="eastAsia"/>
                <w:lang w:eastAsia="ja-JP"/>
              </w:rPr>
              <w:t xml:space="preserve"> </w:t>
            </w:r>
            <w:r w:rsidR="00E175FD">
              <w:rPr>
                <w:rFonts w:cs="Times New Roman"/>
                <w:lang w:eastAsia="ja-JP"/>
              </w:rPr>
              <w:t>Minutes</w:t>
            </w:r>
          </w:p>
        </w:tc>
      </w:tr>
      <w:tr w:rsidR="00797D5B" w:rsidRPr="006A3D0D" w14:paraId="21E0F433" w14:textId="77777777" w:rsidTr="00B863F4">
        <w:trPr>
          <w:trHeight w:val="359"/>
          <w:jc w:val="center"/>
        </w:trPr>
        <w:tc>
          <w:tcPr>
            <w:tcW w:w="9576" w:type="dxa"/>
            <w:gridSpan w:val="5"/>
            <w:vAlign w:val="center"/>
          </w:tcPr>
          <w:p w14:paraId="6D744DFE" w14:textId="2E728422" w:rsidR="00797D5B" w:rsidRPr="006A3D0D" w:rsidRDefault="00797D5B" w:rsidP="00E65A05">
            <w:pPr>
              <w:pStyle w:val="T2"/>
              <w:ind w:left="0"/>
              <w:rPr>
                <w:rFonts w:cs="Times New Roman"/>
                <w:sz w:val="22"/>
                <w:szCs w:val="22"/>
                <w:lang w:eastAsia="ja-JP"/>
              </w:rPr>
            </w:pPr>
            <w:r w:rsidRPr="006A3D0D">
              <w:rPr>
                <w:rFonts w:cs="Times New Roman"/>
                <w:sz w:val="22"/>
                <w:szCs w:val="22"/>
              </w:rPr>
              <w:t>Date:</w:t>
            </w:r>
            <w:r w:rsidR="00D326CB">
              <w:rPr>
                <w:rFonts w:cs="Times New Roman"/>
                <w:b w:val="0"/>
                <w:sz w:val="22"/>
                <w:szCs w:val="22"/>
              </w:rPr>
              <w:t xml:space="preserve">  2020</w:t>
            </w:r>
            <w:r w:rsidR="00D725C4" w:rsidRPr="006A3D0D">
              <w:rPr>
                <w:rFonts w:cs="Times New Roman"/>
                <w:b w:val="0"/>
                <w:sz w:val="22"/>
                <w:szCs w:val="22"/>
              </w:rPr>
              <w:t>-</w:t>
            </w:r>
            <w:r w:rsidR="00D43B2E">
              <w:rPr>
                <w:rFonts w:cs="Times New Roman"/>
                <w:b w:val="0"/>
                <w:sz w:val="22"/>
                <w:szCs w:val="22"/>
                <w:lang w:eastAsia="ja-JP"/>
              </w:rPr>
              <w:t>11</w:t>
            </w:r>
            <w:r w:rsidR="00F02B93" w:rsidRPr="006A3D0D">
              <w:rPr>
                <w:rFonts w:cs="Times New Roman"/>
                <w:b w:val="0"/>
                <w:sz w:val="22"/>
                <w:szCs w:val="22"/>
                <w:lang w:eastAsia="ja-JP"/>
              </w:rPr>
              <w:t>-</w:t>
            </w:r>
            <w:r w:rsidR="00E25B27">
              <w:rPr>
                <w:rFonts w:cs="Times New Roman"/>
                <w:b w:val="0"/>
                <w:sz w:val="22"/>
                <w:szCs w:val="22"/>
                <w:lang w:eastAsia="ja-JP"/>
              </w:rPr>
              <w:t>11</w:t>
            </w:r>
          </w:p>
        </w:tc>
      </w:tr>
      <w:tr w:rsidR="00797D5B" w:rsidRPr="006A3D0D" w14:paraId="316F7696" w14:textId="77777777" w:rsidTr="00B863F4">
        <w:trPr>
          <w:cantSplit/>
          <w:jc w:val="center"/>
        </w:trPr>
        <w:tc>
          <w:tcPr>
            <w:tcW w:w="9576" w:type="dxa"/>
            <w:gridSpan w:val="5"/>
            <w:vAlign w:val="center"/>
          </w:tcPr>
          <w:p w14:paraId="4E0503CC" w14:textId="77777777" w:rsidR="00797D5B" w:rsidRPr="006A3D0D" w:rsidRDefault="00797D5B">
            <w:pPr>
              <w:pStyle w:val="T2"/>
              <w:spacing w:after="0"/>
              <w:ind w:left="0" w:right="0"/>
              <w:jc w:val="left"/>
              <w:rPr>
                <w:rFonts w:cs="Times New Roman"/>
                <w:sz w:val="22"/>
                <w:szCs w:val="22"/>
              </w:rPr>
            </w:pPr>
            <w:r w:rsidRPr="006A3D0D">
              <w:rPr>
                <w:rFonts w:cs="Times New Roman"/>
                <w:sz w:val="22"/>
                <w:szCs w:val="22"/>
              </w:rPr>
              <w:t>Author(s):</w:t>
            </w:r>
          </w:p>
        </w:tc>
      </w:tr>
      <w:tr w:rsidR="00797D5B" w:rsidRPr="006A3D0D" w14:paraId="71FB687D" w14:textId="77777777" w:rsidTr="00824254">
        <w:trPr>
          <w:jc w:val="center"/>
        </w:trPr>
        <w:tc>
          <w:tcPr>
            <w:tcW w:w="1809" w:type="dxa"/>
            <w:vAlign w:val="center"/>
          </w:tcPr>
          <w:p w14:paraId="1C252B4A" w14:textId="77777777" w:rsidR="00797D5B" w:rsidRPr="006A3D0D" w:rsidRDefault="00797D5B" w:rsidP="00FD5682">
            <w:pPr>
              <w:pStyle w:val="T2"/>
              <w:spacing w:after="0"/>
              <w:ind w:left="0" w:right="0"/>
              <w:rPr>
                <w:rFonts w:cs="Times New Roman"/>
                <w:sz w:val="22"/>
                <w:szCs w:val="22"/>
              </w:rPr>
            </w:pPr>
            <w:r w:rsidRPr="006A3D0D">
              <w:rPr>
                <w:rFonts w:cs="Times New Roman"/>
                <w:sz w:val="22"/>
                <w:szCs w:val="22"/>
              </w:rPr>
              <w:t>Name</w:t>
            </w:r>
          </w:p>
        </w:tc>
        <w:tc>
          <w:tcPr>
            <w:tcW w:w="1591" w:type="dxa"/>
            <w:vAlign w:val="center"/>
          </w:tcPr>
          <w:p w14:paraId="58FA84B5" w14:textId="77777777" w:rsidR="00797D5B" w:rsidRPr="006A3D0D" w:rsidRDefault="00797D5B" w:rsidP="00FD5682">
            <w:pPr>
              <w:pStyle w:val="T2"/>
              <w:spacing w:after="0"/>
              <w:ind w:left="0" w:right="0"/>
              <w:rPr>
                <w:rFonts w:cs="Times New Roman"/>
                <w:sz w:val="22"/>
                <w:szCs w:val="22"/>
              </w:rPr>
            </w:pPr>
            <w:r w:rsidRPr="006A3D0D">
              <w:rPr>
                <w:rFonts w:cs="Times New Roman"/>
                <w:sz w:val="22"/>
                <w:szCs w:val="22"/>
              </w:rPr>
              <w:t>Affiliation</w:t>
            </w:r>
          </w:p>
        </w:tc>
        <w:tc>
          <w:tcPr>
            <w:tcW w:w="2407" w:type="dxa"/>
            <w:vAlign w:val="center"/>
          </w:tcPr>
          <w:p w14:paraId="1DC1F0E4" w14:textId="77777777" w:rsidR="00797D5B" w:rsidRPr="006A3D0D" w:rsidRDefault="00797D5B" w:rsidP="00FD5682">
            <w:pPr>
              <w:pStyle w:val="T2"/>
              <w:spacing w:after="0"/>
              <w:ind w:left="0" w:right="0"/>
              <w:rPr>
                <w:rFonts w:cs="Times New Roman"/>
                <w:sz w:val="22"/>
                <w:szCs w:val="22"/>
              </w:rPr>
            </w:pPr>
            <w:r w:rsidRPr="006A3D0D">
              <w:rPr>
                <w:rFonts w:cs="Times New Roman"/>
                <w:sz w:val="22"/>
                <w:szCs w:val="22"/>
              </w:rPr>
              <w:t>Address</w:t>
            </w:r>
          </w:p>
        </w:tc>
        <w:tc>
          <w:tcPr>
            <w:tcW w:w="851" w:type="dxa"/>
            <w:vAlign w:val="center"/>
          </w:tcPr>
          <w:p w14:paraId="34432C34" w14:textId="77777777" w:rsidR="00797D5B" w:rsidRPr="006A3D0D" w:rsidRDefault="00797D5B" w:rsidP="00FD5682">
            <w:pPr>
              <w:pStyle w:val="T2"/>
              <w:spacing w:after="0"/>
              <w:ind w:left="0" w:right="0"/>
              <w:rPr>
                <w:rFonts w:cs="Times New Roman"/>
                <w:sz w:val="22"/>
                <w:szCs w:val="22"/>
              </w:rPr>
            </w:pPr>
            <w:r w:rsidRPr="006A3D0D">
              <w:rPr>
                <w:rFonts w:cs="Times New Roman"/>
                <w:sz w:val="22"/>
                <w:szCs w:val="22"/>
              </w:rPr>
              <w:t>Phone</w:t>
            </w:r>
          </w:p>
        </w:tc>
        <w:tc>
          <w:tcPr>
            <w:tcW w:w="2918" w:type="dxa"/>
            <w:vAlign w:val="center"/>
          </w:tcPr>
          <w:p w14:paraId="10038469" w14:textId="796C8A27" w:rsidR="00797D5B" w:rsidRPr="006A3D0D" w:rsidRDefault="00C37EBD" w:rsidP="00FD5682">
            <w:pPr>
              <w:pStyle w:val="T2"/>
              <w:spacing w:after="0"/>
              <w:ind w:left="0" w:right="0"/>
              <w:rPr>
                <w:rFonts w:cs="Times New Roman"/>
                <w:sz w:val="22"/>
                <w:szCs w:val="22"/>
              </w:rPr>
            </w:pPr>
            <w:r w:rsidRPr="006A3D0D">
              <w:rPr>
                <w:rFonts w:cs="Times New Roman"/>
                <w:sz w:val="22"/>
                <w:szCs w:val="22"/>
              </w:rPr>
              <w:t>E</w:t>
            </w:r>
            <w:r w:rsidR="00797D5B" w:rsidRPr="006A3D0D">
              <w:rPr>
                <w:rFonts w:cs="Times New Roman"/>
                <w:sz w:val="22"/>
                <w:szCs w:val="22"/>
              </w:rPr>
              <w:t>mail</w:t>
            </w:r>
          </w:p>
        </w:tc>
      </w:tr>
      <w:tr w:rsidR="00824254" w:rsidRPr="00F37F0C" w14:paraId="4AD1942E" w14:textId="77777777" w:rsidTr="00824254">
        <w:trPr>
          <w:jc w:val="center"/>
        </w:trPr>
        <w:tc>
          <w:tcPr>
            <w:tcW w:w="1809" w:type="dxa"/>
            <w:vAlign w:val="center"/>
          </w:tcPr>
          <w:p w14:paraId="54E47407" w14:textId="77777777" w:rsidR="00824254" w:rsidRPr="006A3D0D" w:rsidRDefault="00465912" w:rsidP="00824254">
            <w:pPr>
              <w:pStyle w:val="T2"/>
              <w:spacing w:after="0"/>
              <w:ind w:left="0" w:right="0"/>
              <w:rPr>
                <w:rFonts w:cs="Times New Roman"/>
                <w:b w:val="0"/>
                <w:sz w:val="22"/>
                <w:szCs w:val="22"/>
                <w:lang w:eastAsia="ja-JP"/>
              </w:rPr>
            </w:pPr>
            <w:r w:rsidRPr="006A3D0D">
              <w:rPr>
                <w:rFonts w:cs="Times New Roman"/>
                <w:b w:val="0"/>
                <w:sz w:val="22"/>
                <w:szCs w:val="22"/>
                <w:lang w:eastAsia="ja-JP"/>
              </w:rPr>
              <w:t>Yasuhiko Inoue</w:t>
            </w:r>
          </w:p>
        </w:tc>
        <w:tc>
          <w:tcPr>
            <w:tcW w:w="1591" w:type="dxa"/>
            <w:vAlign w:val="center"/>
          </w:tcPr>
          <w:p w14:paraId="5B440AAE" w14:textId="77777777" w:rsidR="00824254" w:rsidRPr="006A3D0D" w:rsidRDefault="00465912" w:rsidP="00824254">
            <w:pPr>
              <w:pStyle w:val="T2"/>
              <w:spacing w:after="0"/>
              <w:ind w:left="0" w:right="0"/>
              <w:rPr>
                <w:rFonts w:cs="Times New Roman"/>
                <w:b w:val="0"/>
                <w:sz w:val="22"/>
                <w:szCs w:val="22"/>
                <w:lang w:eastAsia="ja-JP"/>
              </w:rPr>
            </w:pPr>
            <w:r w:rsidRPr="006A3D0D">
              <w:rPr>
                <w:rFonts w:cs="Times New Roman"/>
                <w:b w:val="0"/>
                <w:sz w:val="22"/>
                <w:szCs w:val="22"/>
                <w:lang w:eastAsia="ja-JP"/>
              </w:rPr>
              <w:t>NTT</w:t>
            </w:r>
          </w:p>
        </w:tc>
        <w:tc>
          <w:tcPr>
            <w:tcW w:w="2407" w:type="dxa"/>
            <w:vAlign w:val="center"/>
          </w:tcPr>
          <w:p w14:paraId="5C5AA2C1" w14:textId="77777777" w:rsidR="00824254" w:rsidRPr="006A3D0D" w:rsidRDefault="00465912" w:rsidP="00606DC1">
            <w:pPr>
              <w:pStyle w:val="T2"/>
              <w:numPr>
                <w:ilvl w:val="1"/>
                <w:numId w:val="3"/>
              </w:numPr>
              <w:spacing w:after="0"/>
              <w:ind w:left="34" w:right="0" w:firstLine="0"/>
              <w:jc w:val="left"/>
              <w:rPr>
                <w:rFonts w:cs="Times New Roman"/>
                <w:b w:val="0"/>
                <w:sz w:val="22"/>
                <w:szCs w:val="22"/>
                <w:lang w:val="de-DE" w:eastAsia="ja-JP"/>
              </w:rPr>
            </w:pPr>
            <w:r w:rsidRPr="006A3D0D">
              <w:rPr>
                <w:rFonts w:cs="Times New Roman"/>
                <w:b w:val="0"/>
                <w:sz w:val="22"/>
                <w:szCs w:val="22"/>
                <w:lang w:val="de-DE" w:eastAsia="ja-JP"/>
              </w:rPr>
              <w:t>Hikari-no-oka, Yokosuka, Kanagawa 239-0847 Japan</w:t>
            </w:r>
          </w:p>
        </w:tc>
        <w:tc>
          <w:tcPr>
            <w:tcW w:w="851" w:type="dxa"/>
            <w:vAlign w:val="center"/>
          </w:tcPr>
          <w:p w14:paraId="1C22B562" w14:textId="77777777" w:rsidR="00824254" w:rsidRPr="006A3D0D" w:rsidRDefault="00465912" w:rsidP="00824254">
            <w:pPr>
              <w:pStyle w:val="T2"/>
              <w:spacing w:after="0"/>
              <w:ind w:left="0" w:right="0"/>
              <w:rPr>
                <w:rFonts w:cs="Times New Roman"/>
                <w:b w:val="0"/>
                <w:sz w:val="22"/>
                <w:szCs w:val="22"/>
                <w:lang w:val="de-DE" w:eastAsia="ja-JP"/>
              </w:rPr>
            </w:pPr>
            <w:r w:rsidRPr="006A3D0D">
              <w:rPr>
                <w:rFonts w:cs="Times New Roman"/>
                <w:b w:val="0"/>
                <w:sz w:val="22"/>
                <w:szCs w:val="22"/>
                <w:lang w:val="de-DE" w:eastAsia="ja-JP"/>
              </w:rPr>
              <w:t>+81 46 859 5097</w:t>
            </w:r>
          </w:p>
        </w:tc>
        <w:tc>
          <w:tcPr>
            <w:tcW w:w="2918" w:type="dxa"/>
            <w:vAlign w:val="center"/>
          </w:tcPr>
          <w:p w14:paraId="7A954052" w14:textId="77777777" w:rsidR="00824254" w:rsidRPr="006A3D0D" w:rsidRDefault="00465912" w:rsidP="0063082D">
            <w:pPr>
              <w:pStyle w:val="T2"/>
              <w:spacing w:after="0"/>
              <w:ind w:left="0" w:right="0"/>
              <w:rPr>
                <w:rFonts w:cs="Times New Roman"/>
                <w:b w:val="0"/>
                <w:sz w:val="22"/>
                <w:szCs w:val="22"/>
                <w:lang w:val="de-DE" w:eastAsia="ja-JP"/>
              </w:rPr>
            </w:pPr>
            <w:r w:rsidRPr="006A3D0D">
              <w:rPr>
                <w:rFonts w:cs="Times New Roman"/>
                <w:b w:val="0"/>
                <w:sz w:val="22"/>
                <w:szCs w:val="22"/>
                <w:lang w:val="de-DE" w:eastAsia="ja-JP"/>
              </w:rPr>
              <w:t>yasu.inoue.</w:t>
            </w:r>
            <w:r w:rsidR="0063082D">
              <w:rPr>
                <w:rFonts w:cs="Times New Roman"/>
                <w:b w:val="0"/>
                <w:sz w:val="22"/>
                <w:szCs w:val="22"/>
                <w:lang w:val="de-DE" w:eastAsia="ja-JP"/>
              </w:rPr>
              <w:t>h2k5</w:t>
            </w:r>
            <w:r w:rsidRPr="006A3D0D">
              <w:rPr>
                <w:rFonts w:cs="Times New Roman"/>
                <w:b w:val="0"/>
                <w:sz w:val="22"/>
                <w:szCs w:val="22"/>
                <w:lang w:val="de-DE" w:eastAsia="ja-JP"/>
              </w:rPr>
              <w:t>@</w:t>
            </w:r>
            <w:r w:rsidR="0063082D">
              <w:rPr>
                <w:rFonts w:cs="Times New Roman"/>
                <w:b w:val="0"/>
                <w:sz w:val="22"/>
                <w:szCs w:val="22"/>
                <w:lang w:val="de-DE" w:eastAsia="ja-JP"/>
              </w:rPr>
              <w:t>gmail.com</w:t>
            </w:r>
          </w:p>
        </w:tc>
      </w:tr>
      <w:tr w:rsidR="00824254" w:rsidRPr="00F37F0C" w14:paraId="7ECA39F6" w14:textId="77777777" w:rsidTr="00824254">
        <w:trPr>
          <w:jc w:val="center"/>
        </w:trPr>
        <w:tc>
          <w:tcPr>
            <w:tcW w:w="1809" w:type="dxa"/>
            <w:vAlign w:val="center"/>
          </w:tcPr>
          <w:p w14:paraId="652E956E" w14:textId="77777777" w:rsidR="00824254" w:rsidRPr="006A3D0D" w:rsidRDefault="00824254" w:rsidP="00824254">
            <w:pPr>
              <w:pStyle w:val="T2"/>
              <w:spacing w:after="0"/>
              <w:ind w:left="0" w:right="0"/>
              <w:rPr>
                <w:rFonts w:eastAsia="Malgun Gothic" w:cs="Times New Roman"/>
                <w:b w:val="0"/>
                <w:sz w:val="22"/>
                <w:szCs w:val="22"/>
                <w:lang w:val="de-DE" w:eastAsia="ko-KR"/>
              </w:rPr>
            </w:pPr>
          </w:p>
        </w:tc>
        <w:tc>
          <w:tcPr>
            <w:tcW w:w="1591" w:type="dxa"/>
            <w:vAlign w:val="center"/>
          </w:tcPr>
          <w:p w14:paraId="47278C4E" w14:textId="77777777" w:rsidR="00824254" w:rsidRPr="006A3D0D" w:rsidRDefault="00824254" w:rsidP="00824254">
            <w:pPr>
              <w:pStyle w:val="T2"/>
              <w:spacing w:after="0"/>
              <w:ind w:left="0" w:right="0"/>
              <w:rPr>
                <w:rFonts w:eastAsia="Malgun Gothic" w:cs="Times New Roman"/>
                <w:b w:val="0"/>
                <w:sz w:val="22"/>
                <w:szCs w:val="22"/>
                <w:lang w:val="de-DE" w:eastAsia="ko-KR"/>
              </w:rPr>
            </w:pPr>
          </w:p>
        </w:tc>
        <w:tc>
          <w:tcPr>
            <w:tcW w:w="2407" w:type="dxa"/>
            <w:vAlign w:val="center"/>
          </w:tcPr>
          <w:p w14:paraId="533E6307" w14:textId="77777777" w:rsidR="00824254" w:rsidRPr="006A3D0D" w:rsidRDefault="00824254" w:rsidP="00824254">
            <w:pPr>
              <w:pStyle w:val="T2"/>
              <w:spacing w:after="0"/>
              <w:ind w:left="0" w:right="0"/>
              <w:rPr>
                <w:rFonts w:cs="Times New Roman"/>
                <w:b w:val="0"/>
                <w:sz w:val="22"/>
                <w:szCs w:val="22"/>
                <w:lang w:val="de-DE" w:eastAsia="ja-JP"/>
              </w:rPr>
            </w:pPr>
          </w:p>
        </w:tc>
        <w:tc>
          <w:tcPr>
            <w:tcW w:w="851" w:type="dxa"/>
            <w:vAlign w:val="center"/>
          </w:tcPr>
          <w:p w14:paraId="1B69E374" w14:textId="77777777" w:rsidR="00824254" w:rsidRPr="006A3D0D" w:rsidRDefault="00824254" w:rsidP="00824254">
            <w:pPr>
              <w:pStyle w:val="T2"/>
              <w:spacing w:after="0"/>
              <w:ind w:left="0" w:right="0"/>
              <w:rPr>
                <w:rFonts w:cs="Times New Roman"/>
                <w:b w:val="0"/>
                <w:sz w:val="22"/>
                <w:szCs w:val="22"/>
                <w:lang w:val="de-DE"/>
              </w:rPr>
            </w:pPr>
          </w:p>
        </w:tc>
        <w:tc>
          <w:tcPr>
            <w:tcW w:w="2918" w:type="dxa"/>
            <w:vAlign w:val="center"/>
          </w:tcPr>
          <w:p w14:paraId="48479FCC" w14:textId="77777777" w:rsidR="00824254" w:rsidRPr="006A3D0D" w:rsidRDefault="00824254" w:rsidP="00824254">
            <w:pPr>
              <w:pStyle w:val="T2"/>
              <w:spacing w:after="0"/>
              <w:ind w:left="0" w:right="0"/>
              <w:rPr>
                <w:rFonts w:cs="Times New Roman"/>
                <w:b w:val="0"/>
                <w:sz w:val="22"/>
                <w:szCs w:val="22"/>
                <w:lang w:val="de-DE" w:eastAsia="ja-JP"/>
              </w:rPr>
            </w:pPr>
          </w:p>
        </w:tc>
      </w:tr>
    </w:tbl>
    <w:p w14:paraId="2F1E7EF1" w14:textId="77777777" w:rsidR="00797D5B" w:rsidRPr="006A3D0D" w:rsidRDefault="007365F5">
      <w:pPr>
        <w:pStyle w:val="T1"/>
        <w:spacing w:after="120"/>
        <w:rPr>
          <w:rFonts w:cs="Times New Roman"/>
          <w:sz w:val="22"/>
          <w:lang w:val="de-DE"/>
        </w:rPr>
      </w:pPr>
      <w:r>
        <w:rPr>
          <w:rFonts w:cs="Times New Roman"/>
          <w:noProof/>
          <w:sz w:val="22"/>
          <w:szCs w:val="22"/>
          <w:lang w:eastAsia="ja-JP"/>
        </w:rPr>
        <w:pict w14:anchorId="26681358">
          <v:shapetype id="_x0000_t202" coordsize="21600,21600" o:spt="202" path="m,l,21600r21600,l21600,xe">
            <v:stroke joinstyle="miter"/>
            <v:path gradientshapeok="t" o:connecttype="rect"/>
          </v:shapetype>
          <v:shape id="Text Box 3" o:spid="_x0000_s1026" type="#_x0000_t202" style="position:absolute;left:0;text-align:left;margin-left:-4.95pt;margin-top:16.65pt;width:468pt;height:288.2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ou6NAIAADoEAAAOAAAAZHJzL2Uyb0RvYy54bWysU9tu2zAMfR+wfxD0nvhSJ42NOEWTIMOA&#10;7gK0+wBFli+YLWqSEjsb+u+j5CQNtrdhfhBMkTwkzxGXD0PXkqPQpgGZ02gaUiIkh6KRVU6/vewm&#10;C0qMZbJgLUiR05Mw9GH1/t2yV5mIoYa2EJogiDRZr3JaW6uyIDC8Fh0zU1BCorME3TGLpq6CQrMe&#10;0bs2iMNwHvSgC6WBC2Pwdjs66crjl6Xg9ktZGmFJm1PszfpT+3PvzmC1ZFmlmaobfm6D/UMXHWsk&#10;Fr1CbZll5KCbv6C6hmswUNophy6Asmy48DPgNFH4xzTPNVPCz4LkGHWlyfw/WP75+FWTpkDtKJGs&#10;Q4lexGDJGgZy59jplckw6FlhmB3w2kW6SY16Av7dEAmbmslKPGoNfS1Ygd1FLjO4SR1xjAPZ95+g&#10;wDLsYMEDDaXuHCCSQRAdVTpdlXGtcLycpcndPEQXR1+8SJIFGq4Gyy7pShv7QUBH3E9ONUrv4dnx&#10;ydgx9BLi24e2KXZN23pDV/tNq8mR4TPZ+e+Mbm7DWumCJbi0EXG8wS6xhvO5fr3sv9IoTsJ1nE52&#10;88X9JCmT2SS9DxeTMErX6TxM0mS7ez0XueR7xhxJI1122A9YxtG4h+KE3GkYHzAuHP7UoH9S0uPj&#10;zan5cWBaUNJ+lMh/GiWJe+3eSGb3MRr61rO/9TDJESqnlpLxd2PHDTko3VQ1VhoVl/CImpWNZ/Ot&#10;q7PS+EC9Hudlchtwa/uot5Vf/QYAAP//AwBQSwMEFAAGAAgAAAAhAFgRAK3fAAAACQEAAA8AAABk&#10;cnMvZG93bnJldi54bWxMj0FPg0AUhO8m/ofNM/Fi2oVSaUGWRk00Xlv7Ax7sKxDZt4TdFvrvXU/2&#10;OJnJzDfFbja9uNDoOssK4mUEgri2uuNGwfH7Y7EF4Tyyxt4yKbiSg115f1dgru3Ee7ocfCNCCbsc&#10;FbTeD7mUrm7JoFvagTh4Jzsa9EGOjdQjTqHc9HIVRak02HFYaHGg95bqn8PZKDh9TU/P2VR9+uNm&#10;v07fsNtU9qrU48P8+gLC0+z/w/CHH9ChDEyVPbN2olewyLKQVJAkCYjgZ6s0BlEpWG/jBGRZyNsH&#10;5S8AAAD//wMAUEsBAi0AFAAGAAgAAAAhALaDOJL+AAAA4QEAABMAAAAAAAAAAAAAAAAAAAAAAFtD&#10;b250ZW50X1R5cGVzXS54bWxQSwECLQAUAAYACAAAACEAOP0h/9YAAACUAQAACwAAAAAAAAAAAAAA&#10;AAAvAQAAX3JlbHMvLnJlbHNQSwECLQAUAAYACAAAACEAo9KLujQCAAA6BAAADgAAAAAAAAAAAAAA&#10;AAAuAgAAZHJzL2Uyb0RvYy54bWxQSwECLQAUAAYACAAAACEAWBEArd8AAAAJAQAADwAAAAAAAAAA&#10;AAAAAACOBAAAZHJzL2Rvd25yZXYueG1sUEsFBgAAAAAEAAQA8wAAAJoFAAAAAA==&#10;" stroked="f">
            <v:textbox>
              <w:txbxContent>
                <w:p w14:paraId="302BC626" w14:textId="77777777" w:rsidR="007173C6" w:rsidRPr="00465912" w:rsidRDefault="007173C6">
                  <w:pPr>
                    <w:pStyle w:val="T1"/>
                    <w:spacing w:after="120"/>
                    <w:rPr>
                      <w:rFonts w:cs="Times New Roman"/>
                    </w:rPr>
                  </w:pPr>
                  <w:r w:rsidRPr="00465912">
                    <w:rPr>
                      <w:rFonts w:cs="Times New Roman"/>
                    </w:rPr>
                    <w:t>Abstract</w:t>
                  </w:r>
                </w:p>
                <w:p w14:paraId="1A5D6544" w14:textId="1AFB80A3" w:rsidR="007173C6" w:rsidRDefault="007173C6" w:rsidP="00B96D18">
                  <w:pPr>
                    <w:jc w:val="both"/>
                    <w:rPr>
                      <w:rFonts w:ascii="Times New Roman" w:hAnsi="Times New Roman" w:cs="Times New Roman"/>
                    </w:rPr>
                  </w:pPr>
                  <w:r w:rsidRPr="00465912">
                    <w:rPr>
                      <w:rFonts w:ascii="Times New Roman" w:hAnsi="Times New Roman" w:cs="Times New Roman"/>
                    </w:rPr>
                    <w:t>This do</w:t>
                  </w:r>
                  <w:r>
                    <w:rPr>
                      <w:rFonts w:ascii="Times New Roman" w:hAnsi="Times New Roman" w:cs="Times New Roman"/>
                    </w:rPr>
                    <w:t>cument contains the</w:t>
                  </w:r>
                  <w:r w:rsidRPr="00465912">
                    <w:rPr>
                      <w:rFonts w:ascii="Times New Roman" w:hAnsi="Times New Roman" w:cs="Times New Roman"/>
                    </w:rPr>
                    <w:t xml:space="preserve"> minutes from the</w:t>
                  </w:r>
                  <w:r>
                    <w:rPr>
                      <w:rFonts w:ascii="Times New Roman" w:hAnsi="Times New Roman" w:cs="Times New Roman" w:hint="eastAsia"/>
                    </w:rPr>
                    <w:t xml:space="preserve"> TGax </w:t>
                  </w:r>
                  <w:r>
                    <w:rPr>
                      <w:rFonts w:ascii="Times New Roman" w:hAnsi="Times New Roman" w:cs="Times New Roman"/>
                    </w:rPr>
                    <w:t>online meeting</w:t>
                  </w:r>
                  <w:r>
                    <w:rPr>
                      <w:rFonts w:ascii="Times New Roman" w:hAnsi="Times New Roman" w:cs="Times New Roman" w:hint="eastAsia"/>
                    </w:rPr>
                    <w:t xml:space="preserve"> </w:t>
                  </w:r>
                  <w:r>
                    <w:rPr>
                      <w:rFonts w:ascii="Times New Roman" w:hAnsi="Times New Roman" w:cs="Times New Roman"/>
                    </w:rPr>
                    <w:t xml:space="preserve">during the IEEE 802.11 November </w:t>
                  </w:r>
                  <w:r>
                    <w:rPr>
                      <w:rFonts w:ascii="Times New Roman" w:hAnsi="Times New Roman" w:cs="Times New Roman" w:hint="eastAsia"/>
                    </w:rPr>
                    <w:t>2020</w:t>
                  </w:r>
                  <w:r>
                    <w:rPr>
                      <w:rFonts w:ascii="Times New Roman" w:hAnsi="Times New Roman" w:cs="Times New Roman"/>
                    </w:rPr>
                    <w:t xml:space="preserve"> Plenary session</w:t>
                  </w:r>
                  <w:r w:rsidRPr="00465912">
                    <w:rPr>
                      <w:rFonts w:ascii="Times New Roman" w:hAnsi="Times New Roman" w:cs="Times New Roman"/>
                    </w:rPr>
                    <w:t>.</w:t>
                  </w:r>
                </w:p>
                <w:p w14:paraId="0C02A3CB" w14:textId="77777777" w:rsidR="007173C6" w:rsidRDefault="007173C6" w:rsidP="00B96D18">
                  <w:pPr>
                    <w:jc w:val="both"/>
                    <w:rPr>
                      <w:rFonts w:ascii="Times New Roman" w:hAnsi="Times New Roman" w:cs="Times New Roman"/>
                    </w:rPr>
                  </w:pPr>
                </w:p>
                <w:p w14:paraId="5C525E2A" w14:textId="77777777" w:rsidR="007173C6" w:rsidRPr="0045754C" w:rsidRDefault="007173C6" w:rsidP="00B96D18">
                  <w:pPr>
                    <w:jc w:val="both"/>
                    <w:rPr>
                      <w:rFonts w:ascii="Times New Roman" w:hAnsi="Times New Roman" w:cs="Times New Roman"/>
                    </w:rPr>
                  </w:pPr>
                </w:p>
                <w:p w14:paraId="5EF34CAB" w14:textId="77777777" w:rsidR="007173C6" w:rsidRDefault="007173C6" w:rsidP="00B96D18">
                  <w:pPr>
                    <w:jc w:val="both"/>
                    <w:rPr>
                      <w:rFonts w:ascii="Times New Roman" w:hAnsi="Times New Roman" w:cs="Times New Roman"/>
                    </w:rPr>
                  </w:pPr>
                  <w:r>
                    <w:rPr>
                      <w:rFonts w:ascii="Times New Roman" w:hAnsi="Times New Roman" w:cs="Times New Roman" w:hint="eastAsia"/>
                    </w:rPr>
                    <w:t>Revision History</w:t>
                  </w:r>
                  <w:r>
                    <w:rPr>
                      <w:rFonts w:ascii="Times New Roman" w:hAnsi="Times New Roman" w:cs="Times New Roman"/>
                    </w:rPr>
                    <w:t>:</w:t>
                  </w:r>
                </w:p>
                <w:p w14:paraId="36D12D0A" w14:textId="77777777" w:rsidR="007173C6" w:rsidRPr="00CC44AD" w:rsidRDefault="007173C6" w:rsidP="00606DC1">
                  <w:pPr>
                    <w:pStyle w:val="ae"/>
                    <w:numPr>
                      <w:ilvl w:val="0"/>
                      <w:numId w:val="2"/>
                    </w:numPr>
                    <w:ind w:leftChars="0"/>
                    <w:jc w:val="both"/>
                    <w:rPr>
                      <w:rFonts w:ascii="Times New Roman" w:hAnsi="Times New Roman" w:cs="Times New Roman"/>
                      <w:sz w:val="22"/>
                      <w:szCs w:val="22"/>
                    </w:rPr>
                  </w:pPr>
                  <w:r w:rsidRPr="00CC44AD">
                    <w:rPr>
                      <w:rFonts w:ascii="Times New Roman" w:hAnsi="Times New Roman" w:cs="Times New Roman" w:hint="eastAsia"/>
                      <w:sz w:val="22"/>
                      <w:szCs w:val="22"/>
                    </w:rPr>
                    <w:t>R0: Initial version.</w:t>
                  </w:r>
                </w:p>
                <w:p w14:paraId="274A70EF" w14:textId="56ED42D2" w:rsidR="007173C6" w:rsidRPr="001478CA" w:rsidRDefault="007173C6" w:rsidP="00C650D5">
                  <w:pPr>
                    <w:jc w:val="both"/>
                    <w:rPr>
                      <w:rFonts w:ascii="Times New Roman" w:hAnsi="Times New Roman" w:cs="Times New Roman"/>
                    </w:rPr>
                  </w:pPr>
                </w:p>
              </w:txbxContent>
            </v:textbox>
          </v:shape>
        </w:pict>
      </w:r>
    </w:p>
    <w:p w14:paraId="3FF89EAB" w14:textId="77777777" w:rsidR="006A3D0D" w:rsidRDefault="00797D5B" w:rsidP="00347A41">
      <w:pPr>
        <w:jc w:val="center"/>
        <w:outlineLvl w:val="0"/>
        <w:rPr>
          <w:rFonts w:ascii="Times New Roman" w:hAnsi="Times New Roman" w:cs="Times New Roman"/>
          <w:lang w:val="de-DE"/>
        </w:rPr>
      </w:pPr>
      <w:r w:rsidRPr="006A3D0D">
        <w:rPr>
          <w:rFonts w:ascii="Times New Roman" w:hAnsi="Times New Roman" w:cs="Times New Roman"/>
          <w:lang w:val="de-DE"/>
        </w:rPr>
        <w:br w:type="page"/>
      </w:r>
    </w:p>
    <w:p w14:paraId="3FEBEC06" w14:textId="3A19E820" w:rsidR="006A0F9B" w:rsidRPr="000D4702" w:rsidRDefault="00D43B2E" w:rsidP="006A0F9B">
      <w:pPr>
        <w:outlineLvl w:val="0"/>
        <w:rPr>
          <w:rFonts w:ascii="Times New Roman" w:hAnsi="Times New Roman" w:cs="Times New Roman"/>
          <w:b/>
          <w:sz w:val="28"/>
          <w:u w:val="single"/>
        </w:rPr>
      </w:pPr>
      <w:r>
        <w:rPr>
          <w:rFonts w:ascii="Times New Roman" w:hAnsi="Times New Roman" w:cs="Times New Roman"/>
          <w:b/>
          <w:sz w:val="28"/>
          <w:u w:val="single"/>
          <w:lang w:val="de-DE"/>
        </w:rPr>
        <w:lastRenderedPageBreak/>
        <w:t>Tues</w:t>
      </w:r>
      <w:r w:rsidR="006A0F9B">
        <w:rPr>
          <w:rFonts w:ascii="Times New Roman" w:hAnsi="Times New Roman" w:cs="Times New Roman" w:hint="eastAsia"/>
          <w:b/>
          <w:sz w:val="28"/>
          <w:u w:val="single"/>
        </w:rPr>
        <w:t>day</w:t>
      </w:r>
      <w:r w:rsidR="006A0F9B" w:rsidRPr="006A3D0D">
        <w:rPr>
          <w:rFonts w:ascii="Times New Roman" w:hAnsi="Times New Roman" w:cs="Times New Roman"/>
          <w:b/>
          <w:sz w:val="28"/>
          <w:u w:val="single"/>
        </w:rPr>
        <w:t xml:space="preserve">, </w:t>
      </w:r>
      <w:r>
        <w:rPr>
          <w:rFonts w:ascii="Times New Roman" w:hAnsi="Times New Roman" w:cs="Times New Roman"/>
          <w:b/>
          <w:sz w:val="28"/>
          <w:u w:val="single"/>
        </w:rPr>
        <w:t>Nov</w:t>
      </w:r>
      <w:r w:rsidR="00A7447B">
        <w:rPr>
          <w:rFonts w:ascii="Times New Roman" w:hAnsi="Times New Roman" w:cs="Times New Roman"/>
          <w:b/>
          <w:sz w:val="28"/>
          <w:u w:val="single"/>
        </w:rPr>
        <w:t>ember</w:t>
      </w:r>
      <w:r w:rsidR="006A0F9B" w:rsidRPr="006A3D0D">
        <w:rPr>
          <w:rFonts w:ascii="Times New Roman" w:hAnsi="Times New Roman" w:cs="Times New Roman"/>
          <w:b/>
          <w:sz w:val="28"/>
          <w:u w:val="single"/>
        </w:rPr>
        <w:t xml:space="preserve"> </w:t>
      </w:r>
      <w:r>
        <w:rPr>
          <w:rFonts w:ascii="Times New Roman" w:hAnsi="Times New Roman" w:cs="Times New Roman"/>
          <w:b/>
          <w:sz w:val="28"/>
          <w:u w:val="single"/>
        </w:rPr>
        <w:t>3</w:t>
      </w:r>
      <w:r w:rsidR="007F3679" w:rsidRPr="007F3679">
        <w:rPr>
          <w:rFonts w:ascii="Times New Roman" w:hAnsi="Times New Roman" w:cs="Times New Roman"/>
          <w:b/>
          <w:sz w:val="28"/>
          <w:u w:val="single"/>
          <w:vertAlign w:val="superscript"/>
        </w:rPr>
        <w:t>th</w:t>
      </w:r>
      <w:r w:rsidR="007F3679">
        <w:rPr>
          <w:rFonts w:ascii="Times New Roman" w:hAnsi="Times New Roman" w:cs="Times New Roman"/>
          <w:b/>
          <w:sz w:val="28"/>
          <w:u w:val="single"/>
        </w:rPr>
        <w:t>,</w:t>
      </w:r>
      <w:r w:rsidR="006A0F9B" w:rsidRPr="006A3D0D">
        <w:rPr>
          <w:rFonts w:ascii="Times New Roman" w:hAnsi="Times New Roman" w:cs="Times New Roman"/>
          <w:b/>
          <w:sz w:val="28"/>
          <w:u w:val="single"/>
        </w:rPr>
        <w:t xml:space="preserve"> 20</w:t>
      </w:r>
      <w:r w:rsidR="006A0F9B">
        <w:rPr>
          <w:rFonts w:ascii="Times New Roman" w:hAnsi="Times New Roman" w:cs="Times New Roman"/>
          <w:b/>
          <w:sz w:val="28"/>
          <w:u w:val="single"/>
        </w:rPr>
        <w:t>20</w:t>
      </w:r>
      <w:r w:rsidR="006A0F9B" w:rsidRPr="006A3D0D">
        <w:rPr>
          <w:rFonts w:ascii="Times New Roman" w:hAnsi="Times New Roman" w:cs="Times New Roman"/>
          <w:b/>
          <w:sz w:val="28"/>
          <w:u w:val="single"/>
        </w:rPr>
        <w:t xml:space="preserve">, TGax </w:t>
      </w:r>
      <w:r>
        <w:rPr>
          <w:rFonts w:ascii="Times New Roman" w:hAnsi="Times New Roman" w:cs="Times New Roman"/>
          <w:b/>
          <w:sz w:val="28"/>
          <w:u w:val="single"/>
        </w:rPr>
        <w:t>online meeting</w:t>
      </w:r>
      <w:r w:rsidR="006A0F9B" w:rsidRPr="006A3D0D">
        <w:rPr>
          <w:rFonts w:ascii="Times New Roman" w:hAnsi="Times New Roman" w:cs="Times New Roman"/>
          <w:b/>
          <w:sz w:val="28"/>
          <w:u w:val="single"/>
        </w:rPr>
        <w:t xml:space="preserve"> (</w:t>
      </w:r>
      <w:r w:rsidR="007F3679">
        <w:rPr>
          <w:rFonts w:ascii="Times New Roman" w:hAnsi="Times New Roman" w:cs="Times New Roman"/>
          <w:b/>
          <w:sz w:val="28"/>
          <w:u w:val="single"/>
        </w:rPr>
        <w:t>1</w:t>
      </w:r>
      <w:r>
        <w:rPr>
          <w:rFonts w:ascii="Times New Roman" w:hAnsi="Times New Roman" w:cs="Times New Roman"/>
          <w:b/>
          <w:sz w:val="28"/>
          <w:u w:val="single"/>
        </w:rPr>
        <w:t>6</w:t>
      </w:r>
      <w:r w:rsidR="006A0F9B" w:rsidRPr="006A3D0D">
        <w:rPr>
          <w:rFonts w:ascii="Times New Roman" w:hAnsi="Times New Roman" w:cs="Times New Roman"/>
          <w:b/>
          <w:sz w:val="28"/>
          <w:u w:val="single"/>
        </w:rPr>
        <w:t>:</w:t>
      </w:r>
      <w:r w:rsidR="006A0F9B">
        <w:rPr>
          <w:rFonts w:ascii="Times New Roman" w:hAnsi="Times New Roman" w:cs="Times New Roman" w:hint="eastAsia"/>
          <w:b/>
          <w:sz w:val="28"/>
          <w:u w:val="single"/>
        </w:rPr>
        <w:t>0</w:t>
      </w:r>
      <w:r w:rsidR="006A0F9B" w:rsidRPr="006A3D0D">
        <w:rPr>
          <w:rFonts w:ascii="Times New Roman" w:hAnsi="Times New Roman" w:cs="Times New Roman"/>
          <w:b/>
          <w:sz w:val="28"/>
          <w:u w:val="single"/>
        </w:rPr>
        <w:t>0</w:t>
      </w:r>
      <w:r w:rsidR="00CE7D7A">
        <w:rPr>
          <w:rFonts w:ascii="Times New Roman" w:hAnsi="Times New Roman" w:cs="Times New Roman" w:hint="eastAsia"/>
          <w:b/>
          <w:sz w:val="28"/>
          <w:u w:val="single"/>
        </w:rPr>
        <w:t xml:space="preserve"> </w:t>
      </w:r>
      <w:r w:rsidR="006A0F9B" w:rsidRPr="006A3D0D">
        <w:rPr>
          <w:rFonts w:ascii="Times New Roman" w:hAnsi="Times New Roman" w:cs="Times New Roman"/>
          <w:b/>
          <w:sz w:val="28"/>
          <w:u w:val="single"/>
        </w:rPr>
        <w:t>-</w:t>
      </w:r>
      <w:r w:rsidR="006A0F9B">
        <w:rPr>
          <w:rFonts w:ascii="Times New Roman" w:hAnsi="Times New Roman" w:cs="Times New Roman"/>
          <w:b/>
          <w:sz w:val="28"/>
          <w:u w:val="single"/>
        </w:rPr>
        <w:t xml:space="preserve"> </w:t>
      </w:r>
      <w:r w:rsidR="007F3679">
        <w:rPr>
          <w:rFonts w:ascii="Times New Roman" w:hAnsi="Times New Roman" w:cs="Times New Roman"/>
          <w:b/>
          <w:sz w:val="28"/>
          <w:u w:val="single"/>
        </w:rPr>
        <w:t>1</w:t>
      </w:r>
      <w:r>
        <w:rPr>
          <w:rFonts w:ascii="Times New Roman" w:hAnsi="Times New Roman" w:cs="Times New Roman"/>
          <w:b/>
          <w:sz w:val="28"/>
          <w:u w:val="single"/>
        </w:rPr>
        <w:t>8</w:t>
      </w:r>
      <w:r w:rsidR="006A0F9B" w:rsidRPr="006A3D0D">
        <w:rPr>
          <w:rFonts w:ascii="Times New Roman" w:hAnsi="Times New Roman" w:cs="Times New Roman"/>
          <w:b/>
          <w:sz w:val="28"/>
          <w:u w:val="single"/>
        </w:rPr>
        <w:t>:</w:t>
      </w:r>
      <w:r w:rsidR="006A0F9B">
        <w:rPr>
          <w:rFonts w:ascii="Times New Roman" w:hAnsi="Times New Roman" w:cs="Times New Roman" w:hint="eastAsia"/>
          <w:b/>
          <w:sz w:val="28"/>
          <w:u w:val="single"/>
        </w:rPr>
        <w:t>0</w:t>
      </w:r>
      <w:r w:rsidR="006A0F9B" w:rsidRPr="006A3D0D">
        <w:rPr>
          <w:rFonts w:ascii="Times New Roman" w:hAnsi="Times New Roman" w:cs="Times New Roman"/>
          <w:b/>
          <w:sz w:val="28"/>
          <w:u w:val="single"/>
        </w:rPr>
        <w:t>0</w:t>
      </w:r>
      <w:r w:rsidR="006A0F9B">
        <w:rPr>
          <w:rFonts w:ascii="Times New Roman" w:hAnsi="Times New Roman" w:cs="Times New Roman" w:hint="eastAsia"/>
          <w:b/>
          <w:sz w:val="28"/>
          <w:u w:val="single"/>
        </w:rPr>
        <w:t xml:space="preserve"> ET</w:t>
      </w:r>
      <w:r w:rsidR="006A0F9B" w:rsidRPr="006A3D0D">
        <w:rPr>
          <w:rFonts w:ascii="Times New Roman" w:hAnsi="Times New Roman" w:cs="Times New Roman"/>
          <w:b/>
          <w:sz w:val="28"/>
          <w:u w:val="single"/>
        </w:rPr>
        <w:t>)</w:t>
      </w:r>
    </w:p>
    <w:p w14:paraId="58CA7D37" w14:textId="66233A36" w:rsidR="006A0F9B" w:rsidRPr="006A3D0D" w:rsidRDefault="006A0F9B" w:rsidP="00606DC1">
      <w:pPr>
        <w:numPr>
          <w:ilvl w:val="0"/>
          <w:numId w:val="6"/>
        </w:numPr>
        <w:rPr>
          <w:rFonts w:ascii="Times New Roman" w:hAnsi="Times New Roman" w:cs="Times New Roman"/>
          <w:b/>
        </w:rPr>
      </w:pPr>
      <w:r w:rsidRPr="006A3D0D">
        <w:rPr>
          <w:rFonts w:ascii="Times New Roman" w:hAnsi="Times New Roman" w:cs="Times New Roman"/>
          <w:b/>
        </w:rPr>
        <w:t xml:space="preserve">The meeting called to order at </w:t>
      </w:r>
      <w:r w:rsidR="007F3679">
        <w:rPr>
          <w:rFonts w:ascii="Times New Roman" w:hAnsi="Times New Roman" w:cs="Times New Roman"/>
          <w:b/>
        </w:rPr>
        <w:t>1</w:t>
      </w:r>
      <w:r w:rsidR="00D43B2E">
        <w:rPr>
          <w:rFonts w:ascii="Times New Roman" w:hAnsi="Times New Roman" w:cs="Times New Roman"/>
          <w:b/>
        </w:rPr>
        <w:t>6</w:t>
      </w:r>
      <w:r w:rsidRPr="006A3D0D">
        <w:rPr>
          <w:rFonts w:ascii="Times New Roman" w:hAnsi="Times New Roman" w:cs="Times New Roman"/>
          <w:b/>
          <w:noProof/>
        </w:rPr>
        <w:t>:0</w:t>
      </w:r>
      <w:r w:rsidR="00032661">
        <w:rPr>
          <w:rFonts w:ascii="Times New Roman" w:hAnsi="Times New Roman" w:cs="Times New Roman"/>
          <w:b/>
          <w:noProof/>
        </w:rPr>
        <w:t>2</w:t>
      </w:r>
      <w:r>
        <w:rPr>
          <w:rFonts w:ascii="Times New Roman" w:hAnsi="Times New Roman" w:cs="Times New Roman"/>
          <w:b/>
          <w:noProof/>
        </w:rPr>
        <w:t xml:space="preserve"> </w:t>
      </w:r>
      <w:r>
        <w:rPr>
          <w:rFonts w:ascii="Times New Roman" w:hAnsi="Times New Roman" w:cs="Times New Roman" w:hint="eastAsia"/>
          <w:b/>
        </w:rPr>
        <w:t xml:space="preserve">(ET) </w:t>
      </w:r>
      <w:r w:rsidRPr="006A3D0D">
        <w:rPr>
          <w:rFonts w:ascii="Times New Roman" w:hAnsi="Times New Roman" w:cs="Times New Roman"/>
          <w:b/>
        </w:rPr>
        <w:t xml:space="preserve">by Osama Aboul-Magd (Huawei Technologies), the </w:t>
      </w:r>
      <w:r>
        <w:rPr>
          <w:rFonts w:ascii="Times New Roman" w:hAnsi="Times New Roman" w:cs="Times New Roman"/>
          <w:b/>
        </w:rPr>
        <w:t>chairperson of 802.11 TGax.</w:t>
      </w:r>
    </w:p>
    <w:p w14:paraId="6B329B6B" w14:textId="77777777" w:rsidR="006A0F9B" w:rsidRPr="006A3D0D" w:rsidRDefault="006A0F9B" w:rsidP="00606DC1">
      <w:pPr>
        <w:numPr>
          <w:ilvl w:val="1"/>
          <w:numId w:val="6"/>
        </w:numPr>
        <w:rPr>
          <w:rFonts w:ascii="Times New Roman" w:hAnsi="Times New Roman" w:cs="Times New Roman"/>
          <w:sz w:val="21"/>
          <w:szCs w:val="21"/>
        </w:rPr>
      </w:pPr>
      <w:r w:rsidRPr="006A3D0D">
        <w:rPr>
          <w:rFonts w:ascii="Times New Roman" w:hAnsi="Times New Roman" w:cs="Times New Roman"/>
          <w:sz w:val="21"/>
          <w:szCs w:val="21"/>
        </w:rPr>
        <w:t xml:space="preserve">Introduction of TGax </w:t>
      </w:r>
      <w:r>
        <w:rPr>
          <w:rFonts w:ascii="Times New Roman" w:hAnsi="Times New Roman" w:cs="Times New Roman" w:hint="eastAsia"/>
          <w:sz w:val="21"/>
          <w:szCs w:val="21"/>
        </w:rPr>
        <w:t>chairperson and secretary</w:t>
      </w:r>
      <w:r w:rsidRPr="006A3D0D">
        <w:rPr>
          <w:rFonts w:ascii="Times New Roman" w:hAnsi="Times New Roman" w:cs="Times New Roman"/>
          <w:sz w:val="21"/>
          <w:szCs w:val="21"/>
        </w:rPr>
        <w:t>.</w:t>
      </w:r>
    </w:p>
    <w:p w14:paraId="0F813C0E" w14:textId="2F7D035F" w:rsidR="006A0F9B" w:rsidRPr="006A3D0D" w:rsidRDefault="006A0F9B" w:rsidP="00606DC1">
      <w:pPr>
        <w:numPr>
          <w:ilvl w:val="1"/>
          <w:numId w:val="6"/>
        </w:numPr>
        <w:rPr>
          <w:rFonts w:ascii="Times New Roman" w:hAnsi="Times New Roman" w:cs="Times New Roman"/>
          <w:sz w:val="21"/>
          <w:szCs w:val="21"/>
        </w:rPr>
      </w:pPr>
      <w:r>
        <w:rPr>
          <w:rFonts w:ascii="Times New Roman" w:hAnsi="Times New Roman" w:cs="Times New Roman" w:hint="eastAsia"/>
          <w:sz w:val="21"/>
          <w:szCs w:val="21"/>
        </w:rPr>
        <w:t>The a</w:t>
      </w:r>
      <w:r w:rsidRPr="006A3D0D">
        <w:rPr>
          <w:rFonts w:ascii="Times New Roman" w:hAnsi="Times New Roman" w:cs="Times New Roman" w:hint="eastAsia"/>
          <w:sz w:val="21"/>
          <w:szCs w:val="21"/>
        </w:rPr>
        <w:t xml:space="preserve">genda </w:t>
      </w:r>
      <w:r>
        <w:rPr>
          <w:rFonts w:ascii="Times New Roman" w:hAnsi="Times New Roman" w:cs="Times New Roman" w:hint="eastAsia"/>
          <w:sz w:val="21"/>
          <w:szCs w:val="21"/>
        </w:rPr>
        <w:t xml:space="preserve">document </w:t>
      </w:r>
      <w:r w:rsidR="00032661">
        <w:rPr>
          <w:rFonts w:ascii="Times New Roman" w:hAnsi="Times New Roman" w:cs="Times New Roman"/>
          <w:sz w:val="21"/>
          <w:szCs w:val="21"/>
        </w:rPr>
        <w:t>doc.11-</w:t>
      </w:r>
      <w:r>
        <w:rPr>
          <w:rFonts w:ascii="Times New Roman" w:hAnsi="Times New Roman" w:cs="Times New Roman" w:hint="eastAsia"/>
          <w:sz w:val="21"/>
          <w:szCs w:val="21"/>
        </w:rPr>
        <w:t>20</w:t>
      </w:r>
      <w:r w:rsidRPr="006A3D0D">
        <w:rPr>
          <w:rFonts w:ascii="Times New Roman" w:hAnsi="Times New Roman" w:cs="Times New Roman" w:hint="eastAsia"/>
          <w:sz w:val="21"/>
          <w:szCs w:val="21"/>
        </w:rPr>
        <w:t>/</w:t>
      </w:r>
      <w:r w:rsidR="00032661">
        <w:rPr>
          <w:rFonts w:ascii="Times New Roman" w:hAnsi="Times New Roman" w:cs="Times New Roman"/>
          <w:sz w:val="21"/>
          <w:szCs w:val="21"/>
        </w:rPr>
        <w:t>1</w:t>
      </w:r>
      <w:r w:rsidR="00D43B2E">
        <w:rPr>
          <w:rFonts w:ascii="Times New Roman" w:hAnsi="Times New Roman" w:cs="Times New Roman"/>
          <w:sz w:val="21"/>
          <w:szCs w:val="21"/>
        </w:rPr>
        <w:t>552</w:t>
      </w:r>
      <w:r w:rsidR="006C290B">
        <w:rPr>
          <w:rFonts w:ascii="Times New Roman" w:hAnsi="Times New Roman" w:cs="Times New Roman" w:hint="eastAsia"/>
          <w:sz w:val="21"/>
          <w:szCs w:val="21"/>
        </w:rPr>
        <w:t>r</w:t>
      </w:r>
      <w:r w:rsidR="00D43B2E">
        <w:rPr>
          <w:rFonts w:ascii="Times New Roman" w:hAnsi="Times New Roman" w:cs="Times New Roman"/>
          <w:sz w:val="21"/>
          <w:szCs w:val="21"/>
        </w:rPr>
        <w:t>2</w:t>
      </w:r>
      <w:r w:rsidR="00032661">
        <w:rPr>
          <w:rFonts w:ascii="Times New Roman" w:hAnsi="Times New Roman" w:cs="Times New Roman"/>
          <w:sz w:val="21"/>
          <w:szCs w:val="21"/>
        </w:rPr>
        <w:t>0</w:t>
      </w:r>
      <w:r>
        <w:rPr>
          <w:rFonts w:ascii="Times New Roman" w:hAnsi="Times New Roman" w:cs="Times New Roman" w:hint="eastAsia"/>
          <w:sz w:val="21"/>
          <w:szCs w:val="21"/>
        </w:rPr>
        <w:t xml:space="preserve"> is</w:t>
      </w:r>
      <w:r w:rsidRPr="006A3D0D">
        <w:rPr>
          <w:rFonts w:ascii="Times New Roman" w:hAnsi="Times New Roman" w:cs="Times New Roman" w:hint="eastAsia"/>
          <w:sz w:val="21"/>
          <w:szCs w:val="21"/>
        </w:rPr>
        <w:t xml:space="preserve"> </w:t>
      </w:r>
      <w:r w:rsidR="006C290B">
        <w:rPr>
          <w:rFonts w:ascii="Times New Roman" w:hAnsi="Times New Roman" w:cs="Times New Roman"/>
          <w:sz w:val="21"/>
          <w:szCs w:val="21"/>
        </w:rPr>
        <w:t>the working document</w:t>
      </w:r>
      <w:r w:rsidRPr="006A3D0D">
        <w:rPr>
          <w:rFonts w:ascii="Times New Roman" w:hAnsi="Times New Roman" w:cs="Times New Roman" w:hint="eastAsia"/>
          <w:sz w:val="21"/>
          <w:szCs w:val="21"/>
        </w:rPr>
        <w:t>.</w:t>
      </w:r>
    </w:p>
    <w:p w14:paraId="6BE99304" w14:textId="77777777" w:rsidR="006A0F9B" w:rsidRPr="00D43B2E" w:rsidRDefault="006A0F9B" w:rsidP="006A0F9B">
      <w:pPr>
        <w:rPr>
          <w:rFonts w:ascii="Times New Roman" w:hAnsi="Times New Roman" w:cs="Times New Roman"/>
        </w:rPr>
      </w:pPr>
    </w:p>
    <w:p w14:paraId="37EB46B9" w14:textId="77777777" w:rsidR="006A0F9B" w:rsidRDefault="006A0F9B" w:rsidP="006A0F9B">
      <w:pPr>
        <w:rPr>
          <w:rFonts w:ascii="Times New Roman" w:hAnsi="Times New Roman" w:cs="Times New Roman"/>
          <w:b/>
        </w:rPr>
      </w:pPr>
    </w:p>
    <w:p w14:paraId="5804F4C2" w14:textId="77777777" w:rsidR="006A0F9B" w:rsidRDefault="006A0F9B" w:rsidP="00606DC1">
      <w:pPr>
        <w:numPr>
          <w:ilvl w:val="0"/>
          <w:numId w:val="6"/>
        </w:numPr>
        <w:rPr>
          <w:rFonts w:ascii="Times New Roman" w:hAnsi="Times New Roman" w:cs="Times New Roman"/>
          <w:b/>
        </w:rPr>
      </w:pPr>
      <w:r>
        <w:rPr>
          <w:rFonts w:ascii="Times New Roman" w:hAnsi="Times New Roman" w:cs="Times New Roman"/>
          <w:b/>
        </w:rPr>
        <w:t>Agenda Setting</w:t>
      </w:r>
    </w:p>
    <w:p w14:paraId="512E903D" w14:textId="1E177F18" w:rsidR="006A0F9B" w:rsidRPr="00CC44AD" w:rsidRDefault="006A0F9B" w:rsidP="00606DC1">
      <w:pPr>
        <w:numPr>
          <w:ilvl w:val="1"/>
          <w:numId w:val="6"/>
        </w:numPr>
        <w:rPr>
          <w:rFonts w:ascii="Times New Roman" w:hAnsi="Times New Roman" w:cs="Times New Roman"/>
          <w:sz w:val="22"/>
          <w:szCs w:val="22"/>
        </w:rPr>
      </w:pPr>
      <w:r w:rsidRPr="00CC44AD">
        <w:rPr>
          <w:rFonts w:ascii="Times New Roman" w:hAnsi="Times New Roman" w:cs="Times New Roman"/>
          <w:sz w:val="22"/>
          <w:szCs w:val="22"/>
        </w:rPr>
        <w:t xml:space="preserve">Proposed agenda for </w:t>
      </w:r>
      <w:r w:rsidRPr="00CC44AD">
        <w:rPr>
          <w:rFonts w:ascii="Times New Roman" w:hAnsi="Times New Roman" w:cs="Times New Roman" w:hint="eastAsia"/>
          <w:sz w:val="22"/>
          <w:szCs w:val="22"/>
        </w:rPr>
        <w:t xml:space="preserve">the TGax </w:t>
      </w:r>
      <w:r w:rsidR="00D43B2E">
        <w:rPr>
          <w:rFonts w:ascii="Times New Roman" w:hAnsi="Times New Roman" w:cs="Times New Roman"/>
          <w:sz w:val="22"/>
          <w:szCs w:val="22"/>
        </w:rPr>
        <w:t>online meeting</w:t>
      </w:r>
      <w:r w:rsidRPr="00CC44AD">
        <w:rPr>
          <w:rFonts w:ascii="Times New Roman" w:hAnsi="Times New Roman" w:cs="Times New Roman"/>
          <w:sz w:val="22"/>
          <w:szCs w:val="22"/>
        </w:rPr>
        <w:t xml:space="preserve"> </w:t>
      </w:r>
      <w:r w:rsidRPr="00CC44AD">
        <w:rPr>
          <w:rFonts w:ascii="Times New Roman" w:hAnsi="Times New Roman" w:cs="Times New Roman" w:hint="eastAsia"/>
          <w:sz w:val="22"/>
          <w:szCs w:val="22"/>
        </w:rPr>
        <w:t xml:space="preserve">on </w:t>
      </w:r>
      <w:r w:rsidR="00D43B2E">
        <w:rPr>
          <w:rFonts w:ascii="Times New Roman" w:hAnsi="Times New Roman" w:cs="Times New Roman"/>
          <w:sz w:val="22"/>
          <w:szCs w:val="22"/>
        </w:rPr>
        <w:t>Nove</w:t>
      </w:r>
      <w:r w:rsidR="00DE2CE6">
        <w:rPr>
          <w:rFonts w:ascii="Times New Roman" w:hAnsi="Times New Roman" w:cs="Times New Roman"/>
          <w:sz w:val="22"/>
          <w:szCs w:val="22"/>
        </w:rPr>
        <w:t>mber 3</w:t>
      </w:r>
      <w:r w:rsidR="00DE2CE6" w:rsidRPr="00DE2CE6">
        <w:rPr>
          <w:rFonts w:ascii="Times New Roman" w:hAnsi="Times New Roman" w:cs="Times New Roman"/>
          <w:sz w:val="22"/>
          <w:szCs w:val="22"/>
          <w:vertAlign w:val="superscript"/>
        </w:rPr>
        <w:t>rd</w:t>
      </w:r>
      <w:r w:rsidRPr="00CC44AD">
        <w:rPr>
          <w:rFonts w:ascii="Times New Roman" w:hAnsi="Times New Roman" w:cs="Times New Roman" w:hint="eastAsia"/>
          <w:sz w:val="22"/>
          <w:szCs w:val="22"/>
        </w:rPr>
        <w:t>, 20</w:t>
      </w:r>
      <w:r w:rsidRPr="00CC44AD">
        <w:rPr>
          <w:rFonts w:ascii="Times New Roman" w:hAnsi="Times New Roman" w:cs="Times New Roman"/>
          <w:sz w:val="22"/>
          <w:szCs w:val="22"/>
        </w:rPr>
        <w:t>20</w:t>
      </w:r>
      <w:r w:rsidRPr="00CC44AD">
        <w:rPr>
          <w:rFonts w:ascii="Times New Roman" w:hAnsi="Times New Roman" w:cs="Times New Roman" w:hint="eastAsia"/>
          <w:sz w:val="22"/>
          <w:szCs w:val="22"/>
        </w:rPr>
        <w:t>.</w:t>
      </w:r>
    </w:p>
    <w:p w14:paraId="0260653B" w14:textId="77777777" w:rsidR="006A0F9B" w:rsidRPr="00CC44AD" w:rsidRDefault="006A0F9B" w:rsidP="00606DC1">
      <w:pPr>
        <w:numPr>
          <w:ilvl w:val="2"/>
          <w:numId w:val="6"/>
        </w:numPr>
        <w:ind w:hanging="657"/>
        <w:rPr>
          <w:rFonts w:ascii="Times New Roman" w:hAnsi="Times New Roman" w:cs="Times New Roman"/>
          <w:sz w:val="22"/>
          <w:szCs w:val="22"/>
        </w:rPr>
      </w:pPr>
      <w:r w:rsidRPr="00CC44AD">
        <w:rPr>
          <w:rFonts w:ascii="Times New Roman" w:hAnsi="Times New Roman" w:cs="Times New Roman"/>
          <w:sz w:val="22"/>
          <w:szCs w:val="22"/>
        </w:rPr>
        <w:t xml:space="preserve">Call meeting to order </w:t>
      </w:r>
    </w:p>
    <w:p w14:paraId="47183F95" w14:textId="77777777" w:rsidR="006A0F9B" w:rsidRPr="00CC44AD" w:rsidRDefault="006A0F9B" w:rsidP="00606DC1">
      <w:pPr>
        <w:numPr>
          <w:ilvl w:val="2"/>
          <w:numId w:val="6"/>
        </w:numPr>
        <w:ind w:hanging="657"/>
        <w:rPr>
          <w:rFonts w:ascii="Times New Roman" w:hAnsi="Times New Roman" w:cs="Times New Roman"/>
          <w:sz w:val="22"/>
          <w:szCs w:val="22"/>
        </w:rPr>
      </w:pPr>
      <w:r w:rsidRPr="00CC44AD">
        <w:rPr>
          <w:rFonts w:ascii="Times New Roman" w:hAnsi="Times New Roman" w:cs="Times New Roman"/>
          <w:sz w:val="22"/>
          <w:szCs w:val="22"/>
        </w:rPr>
        <w:t>IEEE-SA IPR policy and Procedure</w:t>
      </w:r>
    </w:p>
    <w:p w14:paraId="084C04FC" w14:textId="29076133" w:rsidR="006A0F9B" w:rsidRDefault="006A0F9B" w:rsidP="00606DC1">
      <w:pPr>
        <w:numPr>
          <w:ilvl w:val="2"/>
          <w:numId w:val="6"/>
        </w:numPr>
        <w:ind w:hanging="657"/>
        <w:rPr>
          <w:rFonts w:ascii="Times New Roman" w:hAnsi="Times New Roman" w:cs="Times New Roman"/>
          <w:sz w:val="22"/>
          <w:szCs w:val="22"/>
        </w:rPr>
      </w:pPr>
      <w:r w:rsidRPr="00CC44AD">
        <w:rPr>
          <w:rFonts w:ascii="Times New Roman" w:hAnsi="Times New Roman" w:cs="Times New Roman" w:hint="eastAsia"/>
          <w:sz w:val="22"/>
          <w:szCs w:val="22"/>
        </w:rPr>
        <w:t>Attendance</w:t>
      </w:r>
      <w:r w:rsidRPr="00CC44AD">
        <w:rPr>
          <w:rFonts w:ascii="Times New Roman" w:hAnsi="Times New Roman" w:cs="Times New Roman"/>
          <w:sz w:val="22"/>
          <w:szCs w:val="22"/>
        </w:rPr>
        <w:t xml:space="preserve"> Reminder – Please record your attendance on IMAT (imat.ieee.org)</w:t>
      </w:r>
    </w:p>
    <w:p w14:paraId="1B28A950" w14:textId="610199F1" w:rsidR="009451D9" w:rsidRDefault="009451D9" w:rsidP="00606DC1">
      <w:pPr>
        <w:numPr>
          <w:ilvl w:val="2"/>
          <w:numId w:val="6"/>
        </w:numPr>
        <w:ind w:hanging="657"/>
        <w:rPr>
          <w:rFonts w:ascii="Times New Roman" w:hAnsi="Times New Roman" w:cs="Times New Roman"/>
          <w:sz w:val="22"/>
          <w:szCs w:val="22"/>
        </w:rPr>
      </w:pPr>
      <w:r>
        <w:rPr>
          <w:rFonts w:ascii="Times New Roman" w:hAnsi="Times New Roman" w:cs="Times New Roman" w:hint="eastAsia"/>
          <w:sz w:val="22"/>
          <w:szCs w:val="22"/>
        </w:rPr>
        <w:t>M</w:t>
      </w:r>
      <w:r>
        <w:rPr>
          <w:rFonts w:ascii="Times New Roman" w:hAnsi="Times New Roman" w:cs="Times New Roman"/>
          <w:sz w:val="22"/>
          <w:szCs w:val="22"/>
        </w:rPr>
        <w:t>inutes Approval</w:t>
      </w:r>
    </w:p>
    <w:p w14:paraId="157BA5A5" w14:textId="06F01254" w:rsidR="006E79C1" w:rsidRDefault="006E79C1" w:rsidP="00606DC1">
      <w:pPr>
        <w:numPr>
          <w:ilvl w:val="2"/>
          <w:numId w:val="6"/>
        </w:numPr>
        <w:ind w:hanging="657"/>
        <w:rPr>
          <w:rFonts w:ascii="Times New Roman" w:hAnsi="Times New Roman" w:cs="Times New Roman"/>
          <w:sz w:val="22"/>
          <w:szCs w:val="22"/>
        </w:rPr>
      </w:pPr>
      <w:r>
        <w:rPr>
          <w:rFonts w:ascii="Times New Roman" w:hAnsi="Times New Roman" w:cs="Times New Roman" w:hint="eastAsia"/>
          <w:sz w:val="22"/>
          <w:szCs w:val="22"/>
        </w:rPr>
        <w:t>R</w:t>
      </w:r>
      <w:r>
        <w:rPr>
          <w:rFonts w:ascii="Times New Roman" w:hAnsi="Times New Roman" w:cs="Times New Roman"/>
          <w:sz w:val="22"/>
          <w:szCs w:val="22"/>
        </w:rPr>
        <w:t>eview the report to EC</w:t>
      </w:r>
    </w:p>
    <w:p w14:paraId="696948F1" w14:textId="1F82BC9B" w:rsidR="006E79C1" w:rsidRPr="006E79C1" w:rsidRDefault="007365F5" w:rsidP="006E79C1">
      <w:pPr>
        <w:numPr>
          <w:ilvl w:val="3"/>
          <w:numId w:val="6"/>
        </w:numPr>
        <w:rPr>
          <w:rFonts w:ascii="Times New Roman" w:hAnsi="Times New Roman" w:cs="Times New Roman"/>
          <w:sz w:val="22"/>
          <w:szCs w:val="22"/>
        </w:rPr>
      </w:pPr>
      <w:hyperlink w:history="1">
        <w:r w:rsidR="006E79C1" w:rsidRPr="006E79C1">
          <w:rPr>
            <w:rStyle w:val="a6"/>
            <w:rFonts w:ascii="Times New Roman" w:hAnsi="Times New Roman" w:cs="Times New Roman"/>
            <w:sz w:val="22"/>
            <w:szCs w:val="22"/>
          </w:rPr>
          <w:t>https://</w:t>
        </w:r>
      </w:hyperlink>
      <w:hyperlink r:id="rId8" w:history="1">
        <w:r w:rsidR="006E79C1" w:rsidRPr="006E79C1">
          <w:rPr>
            <w:rStyle w:val="a6"/>
            <w:rFonts w:ascii="Times New Roman" w:hAnsi="Times New Roman" w:cs="Times New Roman"/>
            <w:sz w:val="22"/>
            <w:szCs w:val="22"/>
          </w:rPr>
          <w:t>mentor.ieee.org/802.11/dcn/20/11-20-1771-00-00ax-p802-11ax-report-to-ec-on-conditional-approval-to-forward-draft-to-revcom.pptx</w:t>
        </w:r>
      </w:hyperlink>
      <w:r w:rsidR="006E79C1" w:rsidRPr="006E79C1">
        <w:rPr>
          <w:rFonts w:ascii="Times New Roman" w:hAnsi="Times New Roman" w:cs="Times New Roman"/>
          <w:sz w:val="22"/>
          <w:szCs w:val="22"/>
        </w:rPr>
        <w:t xml:space="preserve"> - Osama Aboul-Magd</w:t>
      </w:r>
    </w:p>
    <w:p w14:paraId="072046CE" w14:textId="77777777" w:rsidR="006E79C1" w:rsidRPr="006E79C1" w:rsidRDefault="006E79C1" w:rsidP="006E79C1">
      <w:pPr>
        <w:numPr>
          <w:ilvl w:val="2"/>
          <w:numId w:val="6"/>
        </w:numPr>
        <w:ind w:hanging="657"/>
        <w:rPr>
          <w:rFonts w:ascii="Times New Roman" w:hAnsi="Times New Roman" w:cs="Times New Roman"/>
          <w:sz w:val="22"/>
          <w:szCs w:val="22"/>
        </w:rPr>
      </w:pPr>
      <w:r w:rsidRPr="006E79C1">
        <w:rPr>
          <w:rFonts w:ascii="Times New Roman" w:hAnsi="Times New Roman" w:cs="Times New Roman"/>
          <w:sz w:val="22"/>
          <w:szCs w:val="22"/>
        </w:rPr>
        <w:t>CSD Affirmation</w:t>
      </w:r>
    </w:p>
    <w:p w14:paraId="7C490CF9" w14:textId="66423492" w:rsidR="006E79C1" w:rsidRPr="006E79C1" w:rsidRDefault="007365F5" w:rsidP="006E79C1">
      <w:pPr>
        <w:numPr>
          <w:ilvl w:val="3"/>
          <w:numId w:val="6"/>
        </w:numPr>
        <w:rPr>
          <w:rFonts w:ascii="Times New Roman" w:hAnsi="Times New Roman" w:cs="Times New Roman"/>
          <w:sz w:val="22"/>
          <w:szCs w:val="22"/>
        </w:rPr>
      </w:pPr>
      <w:hyperlink w:history="1">
        <w:r w:rsidR="006E79C1" w:rsidRPr="006E79C1">
          <w:rPr>
            <w:rStyle w:val="a6"/>
            <w:rFonts w:ascii="Times New Roman" w:hAnsi="Times New Roman" w:cs="Times New Roman"/>
            <w:sz w:val="22"/>
            <w:szCs w:val="22"/>
          </w:rPr>
          <w:t>https://</w:t>
        </w:r>
      </w:hyperlink>
      <w:hyperlink r:id="rId9" w:history="1">
        <w:r w:rsidR="006E79C1" w:rsidRPr="006E79C1">
          <w:rPr>
            <w:rStyle w:val="a6"/>
            <w:rFonts w:ascii="Times New Roman" w:hAnsi="Times New Roman" w:cs="Times New Roman"/>
            <w:sz w:val="22"/>
            <w:szCs w:val="22"/>
          </w:rPr>
          <w:t>mentor.ieee.org/802.11/dcn/14/11-14-0169-02-0hew-ieee-802-11-hew-sg-proposed-csd.docx</w:t>
        </w:r>
      </w:hyperlink>
      <w:r w:rsidR="006E79C1" w:rsidRPr="006E79C1">
        <w:rPr>
          <w:rFonts w:ascii="Times New Roman" w:hAnsi="Times New Roman" w:cs="Times New Roman"/>
          <w:sz w:val="22"/>
          <w:szCs w:val="22"/>
        </w:rPr>
        <w:t xml:space="preserve"> </w:t>
      </w:r>
    </w:p>
    <w:p w14:paraId="198398E2" w14:textId="77777777" w:rsidR="006E79C1" w:rsidRPr="006E79C1" w:rsidRDefault="006E79C1" w:rsidP="006E79C1">
      <w:pPr>
        <w:numPr>
          <w:ilvl w:val="2"/>
          <w:numId w:val="6"/>
        </w:numPr>
        <w:ind w:hanging="657"/>
        <w:rPr>
          <w:rFonts w:ascii="Times New Roman" w:hAnsi="Times New Roman" w:cs="Times New Roman"/>
          <w:sz w:val="22"/>
          <w:szCs w:val="22"/>
        </w:rPr>
      </w:pPr>
      <w:r w:rsidRPr="006E79C1">
        <w:rPr>
          <w:rFonts w:ascii="Times New Roman" w:hAnsi="Times New Roman" w:cs="Times New Roman"/>
          <w:sz w:val="22"/>
          <w:szCs w:val="22"/>
        </w:rPr>
        <w:t>AoB</w:t>
      </w:r>
    </w:p>
    <w:p w14:paraId="0C277023" w14:textId="77777777" w:rsidR="006A0F9B" w:rsidRPr="00CC44AD" w:rsidRDefault="006A0F9B" w:rsidP="00606DC1">
      <w:pPr>
        <w:numPr>
          <w:ilvl w:val="2"/>
          <w:numId w:val="6"/>
        </w:numPr>
        <w:ind w:hanging="657"/>
        <w:rPr>
          <w:rFonts w:ascii="Times New Roman" w:hAnsi="Times New Roman" w:cs="Times New Roman"/>
          <w:sz w:val="22"/>
          <w:szCs w:val="22"/>
        </w:rPr>
      </w:pPr>
      <w:r w:rsidRPr="00CC44AD">
        <w:rPr>
          <w:rFonts w:ascii="Times New Roman" w:hAnsi="Times New Roman" w:cs="Times New Roman"/>
          <w:sz w:val="22"/>
          <w:szCs w:val="22"/>
        </w:rPr>
        <w:t>Adjourn</w:t>
      </w:r>
    </w:p>
    <w:p w14:paraId="6005A5A3" w14:textId="77777777" w:rsidR="006A0F9B" w:rsidRPr="00CC44AD" w:rsidRDefault="006A0F9B" w:rsidP="00606DC1">
      <w:pPr>
        <w:numPr>
          <w:ilvl w:val="1"/>
          <w:numId w:val="6"/>
        </w:numPr>
        <w:rPr>
          <w:rFonts w:ascii="Times New Roman" w:hAnsi="Times New Roman" w:cs="Times New Roman"/>
          <w:sz w:val="22"/>
          <w:szCs w:val="22"/>
        </w:rPr>
      </w:pPr>
      <w:r w:rsidRPr="00CC44AD">
        <w:rPr>
          <w:rFonts w:ascii="Times New Roman" w:hAnsi="Times New Roman" w:cs="Times New Roman"/>
          <w:sz w:val="22"/>
          <w:szCs w:val="22"/>
        </w:rPr>
        <w:t>Chair asked if there is any objection to proceed with this agenda.</w:t>
      </w:r>
    </w:p>
    <w:p w14:paraId="53B03D86" w14:textId="77777777" w:rsidR="006A0F9B" w:rsidRPr="00CC44AD" w:rsidRDefault="006A0F9B" w:rsidP="00606DC1">
      <w:pPr>
        <w:numPr>
          <w:ilvl w:val="2"/>
          <w:numId w:val="6"/>
        </w:numPr>
        <w:rPr>
          <w:rFonts w:ascii="Times New Roman" w:hAnsi="Times New Roman" w:cs="Times New Roman"/>
          <w:sz w:val="22"/>
          <w:szCs w:val="22"/>
        </w:rPr>
      </w:pPr>
      <w:r w:rsidRPr="00CC44AD">
        <w:rPr>
          <w:rFonts w:ascii="Times New Roman" w:hAnsi="Times New Roman" w:cs="Times New Roman"/>
          <w:sz w:val="22"/>
          <w:szCs w:val="22"/>
        </w:rPr>
        <w:t>Discussion</w:t>
      </w:r>
      <w:r w:rsidR="00B641C9" w:rsidRPr="00CC44AD">
        <w:rPr>
          <w:rFonts w:ascii="Times New Roman" w:hAnsi="Times New Roman" w:cs="Times New Roman" w:hint="eastAsia"/>
          <w:sz w:val="22"/>
          <w:szCs w:val="22"/>
        </w:rPr>
        <w:t xml:space="preserve"> </w:t>
      </w:r>
      <w:r w:rsidR="00B641C9" w:rsidRPr="00CC44AD">
        <w:rPr>
          <w:rFonts w:ascii="Times New Roman" w:hAnsi="Times New Roman" w:cs="Times New Roman"/>
          <w:sz w:val="22"/>
          <w:szCs w:val="22"/>
        </w:rPr>
        <w:t>–</w:t>
      </w:r>
      <w:r w:rsidR="00B641C9" w:rsidRPr="00CC44AD">
        <w:rPr>
          <w:rFonts w:ascii="Times New Roman" w:hAnsi="Times New Roman" w:cs="Times New Roman" w:hint="eastAsia"/>
          <w:sz w:val="22"/>
          <w:szCs w:val="22"/>
        </w:rPr>
        <w:t xml:space="preserve"> No discussion</w:t>
      </w:r>
    </w:p>
    <w:p w14:paraId="2B351952" w14:textId="59390595" w:rsidR="00B641C9" w:rsidRPr="00CC44AD" w:rsidRDefault="00B641C9" w:rsidP="00606DC1">
      <w:pPr>
        <w:numPr>
          <w:ilvl w:val="2"/>
          <w:numId w:val="6"/>
        </w:numPr>
        <w:rPr>
          <w:rFonts w:ascii="Times New Roman" w:hAnsi="Times New Roman" w:cs="Times New Roman"/>
          <w:b/>
          <w:sz w:val="22"/>
          <w:szCs w:val="22"/>
          <w:highlight w:val="green"/>
        </w:rPr>
      </w:pPr>
      <w:r w:rsidRPr="00CC44AD">
        <w:rPr>
          <w:rFonts w:ascii="Times New Roman" w:hAnsi="Times New Roman" w:cs="Times New Roman" w:hint="eastAsia"/>
          <w:b/>
          <w:sz w:val="22"/>
          <w:szCs w:val="22"/>
          <w:highlight w:val="green"/>
        </w:rPr>
        <w:t xml:space="preserve">The agenda for TGax </w:t>
      </w:r>
      <w:r w:rsidR="00F37F0C">
        <w:rPr>
          <w:rFonts w:ascii="Times New Roman" w:hAnsi="Times New Roman" w:cs="Times New Roman"/>
          <w:b/>
          <w:sz w:val="22"/>
          <w:szCs w:val="22"/>
          <w:highlight w:val="green"/>
        </w:rPr>
        <w:t>online meeting</w:t>
      </w:r>
      <w:r w:rsidRPr="00CC44AD">
        <w:rPr>
          <w:rFonts w:ascii="Times New Roman" w:hAnsi="Times New Roman" w:cs="Times New Roman" w:hint="eastAsia"/>
          <w:b/>
          <w:sz w:val="22"/>
          <w:szCs w:val="22"/>
          <w:highlight w:val="green"/>
        </w:rPr>
        <w:t xml:space="preserve"> on </w:t>
      </w:r>
      <w:r w:rsidR="006E79C1">
        <w:rPr>
          <w:rFonts w:ascii="Times New Roman" w:hAnsi="Times New Roman" w:cs="Times New Roman"/>
          <w:b/>
          <w:sz w:val="22"/>
          <w:szCs w:val="22"/>
          <w:highlight w:val="green"/>
        </w:rPr>
        <w:t>Nov</w:t>
      </w:r>
      <w:r w:rsidR="00DE2CE6">
        <w:rPr>
          <w:rFonts w:ascii="Times New Roman" w:hAnsi="Times New Roman" w:cs="Times New Roman"/>
          <w:b/>
          <w:sz w:val="22"/>
          <w:szCs w:val="22"/>
          <w:highlight w:val="green"/>
        </w:rPr>
        <w:t>ember</w:t>
      </w:r>
      <w:r w:rsidRPr="00CC44AD">
        <w:rPr>
          <w:rFonts w:ascii="Times New Roman" w:hAnsi="Times New Roman" w:cs="Times New Roman" w:hint="eastAsia"/>
          <w:b/>
          <w:sz w:val="22"/>
          <w:szCs w:val="22"/>
          <w:highlight w:val="green"/>
        </w:rPr>
        <w:t xml:space="preserve"> </w:t>
      </w:r>
      <w:r w:rsidR="006E79C1">
        <w:rPr>
          <w:rFonts w:ascii="Times New Roman" w:hAnsi="Times New Roman" w:cs="Times New Roman"/>
          <w:b/>
          <w:sz w:val="22"/>
          <w:szCs w:val="22"/>
          <w:highlight w:val="green"/>
        </w:rPr>
        <w:t>3</w:t>
      </w:r>
      <w:r w:rsidR="006E79C1" w:rsidRPr="006E79C1">
        <w:rPr>
          <w:rFonts w:ascii="Times New Roman" w:hAnsi="Times New Roman" w:cs="Times New Roman"/>
          <w:b/>
          <w:sz w:val="22"/>
          <w:szCs w:val="22"/>
          <w:highlight w:val="green"/>
          <w:vertAlign w:val="superscript"/>
        </w:rPr>
        <w:t>rd</w:t>
      </w:r>
      <w:r w:rsidRPr="00CC44AD">
        <w:rPr>
          <w:rFonts w:ascii="Times New Roman" w:hAnsi="Times New Roman" w:cs="Times New Roman" w:hint="eastAsia"/>
          <w:b/>
          <w:sz w:val="22"/>
          <w:szCs w:val="22"/>
          <w:highlight w:val="green"/>
        </w:rPr>
        <w:t xml:space="preserve">, 2020 </w:t>
      </w:r>
      <w:r w:rsidR="009451D9">
        <w:rPr>
          <w:rFonts w:ascii="Times New Roman" w:hAnsi="Times New Roman" w:cs="Times New Roman"/>
          <w:b/>
          <w:sz w:val="22"/>
          <w:szCs w:val="22"/>
          <w:highlight w:val="green"/>
        </w:rPr>
        <w:t>wa</w:t>
      </w:r>
      <w:r w:rsidRPr="00CC44AD">
        <w:rPr>
          <w:rFonts w:ascii="Times New Roman" w:hAnsi="Times New Roman" w:cs="Times New Roman" w:hint="eastAsia"/>
          <w:b/>
          <w:sz w:val="22"/>
          <w:szCs w:val="22"/>
          <w:highlight w:val="green"/>
        </w:rPr>
        <w:t>s approved.</w:t>
      </w:r>
    </w:p>
    <w:p w14:paraId="2F1917E3" w14:textId="77777777" w:rsidR="006A0F9B" w:rsidRPr="009451D9" w:rsidRDefault="006A0F9B" w:rsidP="006A0F9B">
      <w:pPr>
        <w:rPr>
          <w:rFonts w:ascii="Times New Roman" w:hAnsi="Times New Roman" w:cs="Times New Roman"/>
          <w:sz w:val="22"/>
          <w:szCs w:val="22"/>
        </w:rPr>
      </w:pPr>
    </w:p>
    <w:p w14:paraId="70B622AC" w14:textId="77777777" w:rsidR="00807B8B" w:rsidRPr="00CC44AD" w:rsidRDefault="00807B8B" w:rsidP="006A0F9B">
      <w:pPr>
        <w:rPr>
          <w:rFonts w:ascii="Times New Roman" w:hAnsi="Times New Roman" w:cs="Times New Roman"/>
          <w:sz w:val="22"/>
          <w:szCs w:val="22"/>
        </w:rPr>
      </w:pPr>
    </w:p>
    <w:p w14:paraId="165D1E11" w14:textId="77777777" w:rsidR="006A0F9B" w:rsidRPr="00F63366" w:rsidRDefault="006A0F9B" w:rsidP="00606DC1">
      <w:pPr>
        <w:numPr>
          <w:ilvl w:val="0"/>
          <w:numId w:val="6"/>
        </w:numPr>
        <w:rPr>
          <w:rFonts w:ascii="Times New Roman" w:hAnsi="Times New Roman" w:cs="Times New Roman"/>
          <w:b/>
        </w:rPr>
      </w:pPr>
      <w:r w:rsidRPr="00F63366">
        <w:rPr>
          <w:rFonts w:ascii="Times New Roman" w:hAnsi="Times New Roman" w:cs="Times New Roman"/>
          <w:b/>
        </w:rPr>
        <w:t>IEEE 802 and 802.11 IPR policy and procedure</w:t>
      </w:r>
    </w:p>
    <w:p w14:paraId="0D573624" w14:textId="77777777" w:rsidR="006A0F9B" w:rsidRPr="00CC44AD" w:rsidRDefault="006A0F9B" w:rsidP="00606DC1">
      <w:pPr>
        <w:numPr>
          <w:ilvl w:val="1"/>
          <w:numId w:val="6"/>
        </w:numPr>
        <w:rPr>
          <w:rFonts w:ascii="Times New Roman" w:hAnsi="Times New Roman" w:cs="Times New Roman"/>
          <w:sz w:val="22"/>
          <w:szCs w:val="22"/>
        </w:rPr>
      </w:pPr>
      <w:r w:rsidRPr="00CC44AD">
        <w:rPr>
          <w:rFonts w:ascii="Times New Roman" w:hAnsi="Times New Roman" w:cs="Times New Roman"/>
          <w:sz w:val="22"/>
          <w:szCs w:val="22"/>
        </w:rPr>
        <w:t xml:space="preserve">Patent Policy: </w:t>
      </w:r>
    </w:p>
    <w:p w14:paraId="65C4ACE3" w14:textId="4376DC69" w:rsidR="006A0F9B" w:rsidRPr="00CC44AD" w:rsidRDefault="006A0F9B" w:rsidP="00606DC1">
      <w:pPr>
        <w:numPr>
          <w:ilvl w:val="1"/>
          <w:numId w:val="6"/>
        </w:numPr>
        <w:rPr>
          <w:rFonts w:ascii="Times New Roman" w:hAnsi="Times New Roman" w:cs="Times New Roman"/>
          <w:sz w:val="22"/>
          <w:szCs w:val="22"/>
        </w:rPr>
      </w:pPr>
      <w:r w:rsidRPr="00CC44AD">
        <w:rPr>
          <w:rFonts w:ascii="Times New Roman" w:hAnsi="Times New Roman" w:cs="Times New Roman"/>
          <w:sz w:val="22"/>
          <w:szCs w:val="22"/>
        </w:rPr>
        <w:t>Participants have a duty to inform the IEEE</w:t>
      </w:r>
      <w:r w:rsidRPr="00CC44AD">
        <w:rPr>
          <w:rFonts w:ascii="Times New Roman" w:hAnsi="Times New Roman" w:cs="Times New Roman"/>
          <w:sz w:val="22"/>
          <w:szCs w:val="22"/>
        </w:rPr>
        <w:tab/>
      </w:r>
      <w:r w:rsidRPr="00CC44AD">
        <w:rPr>
          <w:rFonts w:ascii="Times New Roman" w:hAnsi="Times New Roman" w:cs="Times New Roman"/>
          <w:sz w:val="22"/>
          <w:szCs w:val="22"/>
        </w:rPr>
        <w:tab/>
      </w:r>
      <w:r w:rsidR="006E6430">
        <w:rPr>
          <w:rFonts w:ascii="Times New Roman" w:hAnsi="Times New Roman" w:cs="Times New Roman"/>
          <w:sz w:val="22"/>
          <w:szCs w:val="22"/>
        </w:rPr>
        <w:tab/>
      </w:r>
      <w:r w:rsidR="006E6430">
        <w:rPr>
          <w:rFonts w:ascii="Times New Roman" w:hAnsi="Times New Roman" w:cs="Times New Roman"/>
          <w:sz w:val="22"/>
          <w:szCs w:val="22"/>
        </w:rPr>
        <w:tab/>
      </w:r>
      <w:r w:rsidR="006E6430">
        <w:rPr>
          <w:rFonts w:ascii="Times New Roman" w:hAnsi="Times New Roman" w:cs="Times New Roman"/>
          <w:sz w:val="22"/>
          <w:szCs w:val="22"/>
        </w:rPr>
        <w:tab/>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done.</w:t>
      </w:r>
    </w:p>
    <w:p w14:paraId="452967F1" w14:textId="77777777" w:rsidR="006A0F9B" w:rsidRPr="00CC44AD" w:rsidRDefault="006A0F9B" w:rsidP="00606DC1">
      <w:pPr>
        <w:numPr>
          <w:ilvl w:val="2"/>
          <w:numId w:val="5"/>
        </w:numPr>
        <w:rPr>
          <w:rFonts w:ascii="Times New Roman" w:hAnsi="Times New Roman" w:cs="Times New Roman"/>
          <w:sz w:val="22"/>
          <w:szCs w:val="22"/>
        </w:rPr>
      </w:pPr>
      <w:r w:rsidRPr="00CC44AD">
        <w:rPr>
          <w:rFonts w:ascii="Times New Roman" w:hAnsi="Times New Roman" w:cs="Times New Roman"/>
          <w:sz w:val="22"/>
          <w:szCs w:val="22"/>
        </w:rPr>
        <w:t>Participants shall inform the IEEE (or cause the IEEE to be informed) of the identity of each holder of any potential Essential Patent Claims of which they are personally aware if the claims are owned or controlled by the participant or the entity the participant is from, employed by, or otherwise represents</w:t>
      </w:r>
    </w:p>
    <w:p w14:paraId="60855C78" w14:textId="77777777" w:rsidR="006A0F9B" w:rsidRPr="00CC44AD" w:rsidRDefault="006A0F9B" w:rsidP="00606DC1">
      <w:pPr>
        <w:numPr>
          <w:ilvl w:val="2"/>
          <w:numId w:val="5"/>
        </w:numPr>
        <w:rPr>
          <w:rFonts w:ascii="Times New Roman" w:hAnsi="Times New Roman" w:cs="Times New Roman"/>
          <w:sz w:val="22"/>
          <w:szCs w:val="22"/>
        </w:rPr>
      </w:pPr>
      <w:r w:rsidRPr="00CC44AD">
        <w:rPr>
          <w:rFonts w:ascii="Times New Roman" w:hAnsi="Times New Roman" w:cs="Times New Roman"/>
          <w:sz w:val="22"/>
          <w:szCs w:val="22"/>
        </w:rPr>
        <w:t>Participants should inform the IEEE (or cause the IEEE to be informed) of the identity of any other holders of potential Essential Patent Claims</w:t>
      </w:r>
    </w:p>
    <w:p w14:paraId="77395237" w14:textId="5F31CD2E" w:rsidR="006A0F9B" w:rsidRPr="00CC44AD" w:rsidRDefault="006A0F9B" w:rsidP="00606DC1">
      <w:pPr>
        <w:numPr>
          <w:ilvl w:val="1"/>
          <w:numId w:val="6"/>
        </w:numPr>
        <w:rPr>
          <w:rFonts w:ascii="Times New Roman" w:hAnsi="Times New Roman" w:cs="Times New Roman"/>
          <w:sz w:val="22"/>
          <w:szCs w:val="22"/>
        </w:rPr>
      </w:pPr>
      <w:r w:rsidRPr="00CC44AD">
        <w:rPr>
          <w:rFonts w:ascii="Times New Roman" w:hAnsi="Times New Roman" w:cs="Times New Roman"/>
          <w:sz w:val="22"/>
          <w:szCs w:val="22"/>
        </w:rPr>
        <w:t xml:space="preserve">Ways to inform IEEE: </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00130AB3" w:rsidRPr="00CC44AD">
        <w:rPr>
          <w:rFonts w:ascii="Times New Roman" w:hAnsi="Times New Roman" w:cs="Times New Roman"/>
          <w:sz w:val="22"/>
          <w:szCs w:val="22"/>
        </w:rPr>
        <w:tab/>
      </w:r>
      <w:r w:rsidR="00130AB3" w:rsidRPr="00CC44AD">
        <w:rPr>
          <w:rFonts w:ascii="Times New Roman" w:hAnsi="Times New Roman" w:cs="Times New Roman"/>
          <w:sz w:val="22"/>
          <w:szCs w:val="22"/>
        </w:rPr>
        <w:tab/>
      </w:r>
      <w:r w:rsidR="00CF58EB">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6D13F406" w14:textId="77777777" w:rsidR="006A0F9B" w:rsidRPr="00CC44AD" w:rsidRDefault="006A0F9B" w:rsidP="00606DC1">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Cause an LOA to be submitted to the IEEE-SA (patcom@ieee.org); or</w:t>
      </w:r>
    </w:p>
    <w:p w14:paraId="318587B0" w14:textId="77777777" w:rsidR="006A0F9B" w:rsidRPr="00CC44AD" w:rsidRDefault="006A0F9B" w:rsidP="00606DC1">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 xml:space="preserve">Provide the chair of this group with the identity of the holder(s) of any and all such claims as soon as possible; or </w:t>
      </w:r>
    </w:p>
    <w:p w14:paraId="6AB32800" w14:textId="77777777" w:rsidR="006A0F9B" w:rsidRPr="00CC44AD" w:rsidRDefault="006A0F9B" w:rsidP="00606DC1">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Speak up now and respond to this Call for Potentially Essential Patents</w:t>
      </w:r>
    </w:p>
    <w:p w14:paraId="7612899F" w14:textId="77777777" w:rsidR="006A0F9B" w:rsidRPr="00CC44AD" w:rsidRDefault="006A0F9B" w:rsidP="00606DC1">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w:t>
      </w:r>
    </w:p>
    <w:p w14:paraId="4036A21B" w14:textId="77777777" w:rsidR="006A0F9B" w:rsidRPr="00CC44AD" w:rsidRDefault="006A0F9B" w:rsidP="00606DC1">
      <w:pPr>
        <w:numPr>
          <w:ilvl w:val="2"/>
          <w:numId w:val="6"/>
        </w:numPr>
        <w:rPr>
          <w:rFonts w:ascii="Times New Roman" w:hAnsi="Times New Roman" w:cs="Times New Roman"/>
          <w:b/>
          <w:sz w:val="22"/>
          <w:szCs w:val="22"/>
          <w:highlight w:val="yellow"/>
        </w:rPr>
      </w:pPr>
      <w:r w:rsidRPr="00CC44AD">
        <w:rPr>
          <w:rFonts w:ascii="Times New Roman" w:hAnsi="Times New Roman" w:cs="Times New Roman" w:hint="eastAsia"/>
          <w:sz w:val="22"/>
          <w:szCs w:val="22"/>
          <w:highlight w:val="yellow"/>
        </w:rPr>
        <w:t>Chair asked if anyone in this meeting is aware of any potentially essential patents.</w:t>
      </w:r>
    </w:p>
    <w:p w14:paraId="0AF5BDB4" w14:textId="77777777" w:rsidR="006A0F9B" w:rsidRPr="00CC44AD" w:rsidRDefault="006A0F9B" w:rsidP="00606DC1">
      <w:pPr>
        <w:numPr>
          <w:ilvl w:val="3"/>
          <w:numId w:val="6"/>
        </w:numPr>
        <w:rPr>
          <w:rFonts w:ascii="Times New Roman" w:hAnsi="Times New Roman" w:cs="Times New Roman"/>
          <w:b/>
          <w:sz w:val="22"/>
          <w:szCs w:val="22"/>
          <w:highlight w:val="green"/>
        </w:rPr>
      </w:pPr>
      <w:r w:rsidRPr="00CC44AD">
        <w:rPr>
          <w:rFonts w:ascii="Times New Roman" w:hAnsi="Times New Roman" w:cs="Times New Roman" w:hint="eastAsia"/>
          <w:b/>
          <w:sz w:val="22"/>
          <w:szCs w:val="22"/>
          <w:highlight w:val="green"/>
        </w:rPr>
        <w:t>No potentially essential patent reported.</w:t>
      </w:r>
    </w:p>
    <w:p w14:paraId="107B5858" w14:textId="77777777" w:rsidR="006A0F9B" w:rsidRPr="00CC44AD" w:rsidRDefault="006A0F9B" w:rsidP="006A0F9B">
      <w:pPr>
        <w:rPr>
          <w:rFonts w:ascii="Times New Roman" w:hAnsi="Times New Roman" w:cs="Times New Roman"/>
          <w:b/>
          <w:sz w:val="22"/>
          <w:szCs w:val="22"/>
        </w:rPr>
      </w:pPr>
    </w:p>
    <w:p w14:paraId="66F8D30D" w14:textId="41F289DA" w:rsidR="006A0F9B" w:rsidRDefault="006A0F9B" w:rsidP="00606DC1">
      <w:pPr>
        <w:numPr>
          <w:ilvl w:val="1"/>
          <w:numId w:val="6"/>
        </w:numPr>
        <w:rPr>
          <w:rFonts w:ascii="Times New Roman" w:hAnsi="Times New Roman" w:cs="Times New Roman"/>
          <w:sz w:val="22"/>
          <w:szCs w:val="22"/>
        </w:rPr>
      </w:pPr>
      <w:r w:rsidRPr="00CC44AD">
        <w:rPr>
          <w:rFonts w:ascii="Times New Roman" w:hAnsi="Times New Roman" w:cs="Times New Roman"/>
          <w:sz w:val="22"/>
          <w:szCs w:val="22"/>
        </w:rPr>
        <w:t>Other guidelines for IEEE WG meetings</w:t>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00130AB3" w:rsidRPr="00CC44AD">
        <w:rPr>
          <w:rFonts w:ascii="Times New Roman" w:hAnsi="Times New Roman" w:cs="Times New Roman"/>
          <w:sz w:val="22"/>
          <w:szCs w:val="22"/>
        </w:rPr>
        <w:tab/>
      </w:r>
      <w:r w:rsidR="00130AB3" w:rsidRPr="00CC44AD">
        <w:rPr>
          <w:rFonts w:ascii="Times New Roman" w:hAnsi="Times New Roman" w:cs="Times New Roman"/>
          <w:sz w:val="22"/>
          <w:szCs w:val="22"/>
        </w:rPr>
        <w:tab/>
      </w:r>
      <w:r w:rsidRPr="00CC44AD">
        <w:rPr>
          <w:rFonts w:ascii="Times New Roman" w:hAnsi="Times New Roman" w:cs="Times New Roman"/>
          <w:sz w:val="22"/>
          <w:szCs w:val="22"/>
        </w:rPr>
        <w:t>– done</w:t>
      </w:r>
    </w:p>
    <w:p w14:paraId="1E461551" w14:textId="77777777" w:rsidR="006E6430" w:rsidRPr="006E6430" w:rsidRDefault="006E6430" w:rsidP="00F43A26">
      <w:pPr>
        <w:numPr>
          <w:ilvl w:val="2"/>
          <w:numId w:val="7"/>
        </w:numPr>
        <w:rPr>
          <w:rFonts w:ascii="Times New Roman" w:hAnsi="Times New Roman" w:cs="Times New Roman"/>
          <w:sz w:val="22"/>
          <w:szCs w:val="22"/>
        </w:rPr>
      </w:pPr>
      <w:r w:rsidRPr="006E6430">
        <w:rPr>
          <w:rFonts w:ascii="Times New Roman" w:hAnsi="Times New Roman" w:cs="Times New Roman"/>
          <w:sz w:val="22"/>
          <w:szCs w:val="22"/>
        </w:rPr>
        <w:t xml:space="preserve">All IEEE-SA standards meetings shall be conducted in compliance with all applicable laws, including antitrust and competition laws. </w:t>
      </w:r>
    </w:p>
    <w:p w14:paraId="01AC78A8" w14:textId="77777777" w:rsidR="006E6430" w:rsidRPr="006E6430" w:rsidRDefault="006E6430" w:rsidP="00F43A26">
      <w:pPr>
        <w:numPr>
          <w:ilvl w:val="3"/>
          <w:numId w:val="7"/>
        </w:numPr>
        <w:rPr>
          <w:rFonts w:ascii="Times New Roman" w:hAnsi="Times New Roman" w:cs="Times New Roman"/>
          <w:sz w:val="22"/>
          <w:szCs w:val="22"/>
        </w:rPr>
      </w:pPr>
      <w:r w:rsidRPr="006E6430">
        <w:rPr>
          <w:rFonts w:ascii="Times New Roman" w:hAnsi="Times New Roman" w:cs="Times New Roman"/>
          <w:sz w:val="22"/>
          <w:szCs w:val="22"/>
        </w:rPr>
        <w:t xml:space="preserve">Don’t discuss the interpretation, validity, or essentiality of patents/patent claims. </w:t>
      </w:r>
    </w:p>
    <w:p w14:paraId="509D694C" w14:textId="77777777" w:rsidR="006E6430" w:rsidRPr="006E6430" w:rsidRDefault="006E6430" w:rsidP="00F43A26">
      <w:pPr>
        <w:numPr>
          <w:ilvl w:val="3"/>
          <w:numId w:val="7"/>
        </w:numPr>
        <w:rPr>
          <w:rFonts w:ascii="Times New Roman" w:hAnsi="Times New Roman" w:cs="Times New Roman"/>
          <w:sz w:val="22"/>
          <w:szCs w:val="22"/>
        </w:rPr>
      </w:pPr>
      <w:r w:rsidRPr="006E6430">
        <w:rPr>
          <w:rFonts w:ascii="Times New Roman" w:hAnsi="Times New Roman" w:cs="Times New Roman"/>
          <w:sz w:val="22"/>
          <w:szCs w:val="22"/>
        </w:rPr>
        <w:t>Don’t discuss specific license rates, terms, or conditions.</w:t>
      </w:r>
    </w:p>
    <w:p w14:paraId="41DD5F27" w14:textId="77777777" w:rsidR="006E6430" w:rsidRPr="006E6430" w:rsidRDefault="006E6430" w:rsidP="00F43A26">
      <w:pPr>
        <w:numPr>
          <w:ilvl w:val="4"/>
          <w:numId w:val="7"/>
        </w:numPr>
        <w:rPr>
          <w:rFonts w:ascii="Times New Roman" w:hAnsi="Times New Roman" w:cs="Times New Roman"/>
          <w:sz w:val="22"/>
          <w:szCs w:val="22"/>
        </w:rPr>
      </w:pPr>
      <w:r w:rsidRPr="006E6430">
        <w:rPr>
          <w:rFonts w:ascii="Times New Roman" w:hAnsi="Times New Roman" w:cs="Times New Roman"/>
          <w:sz w:val="22"/>
          <w:szCs w:val="22"/>
        </w:rPr>
        <w:lastRenderedPageBreak/>
        <w:t xml:space="preserve">Relative costs of different technical approaches that include relative costs of patent licensing terms January be discussed in standards development meetings. </w:t>
      </w:r>
    </w:p>
    <w:p w14:paraId="64984424" w14:textId="77777777" w:rsidR="006E6430" w:rsidRPr="006E6430" w:rsidRDefault="006E6430" w:rsidP="00F43A26">
      <w:pPr>
        <w:numPr>
          <w:ilvl w:val="5"/>
          <w:numId w:val="7"/>
        </w:numPr>
        <w:rPr>
          <w:rFonts w:ascii="Times New Roman" w:hAnsi="Times New Roman" w:cs="Times New Roman"/>
          <w:sz w:val="22"/>
          <w:szCs w:val="22"/>
        </w:rPr>
      </w:pPr>
      <w:r w:rsidRPr="006E6430">
        <w:rPr>
          <w:rFonts w:ascii="Times New Roman" w:hAnsi="Times New Roman" w:cs="Times New Roman"/>
          <w:sz w:val="22"/>
          <w:szCs w:val="22"/>
          <w:lang w:val="en-GB"/>
        </w:rPr>
        <w:t>Technical considerations remain the primary focus</w:t>
      </w:r>
    </w:p>
    <w:p w14:paraId="407B0546" w14:textId="77777777" w:rsidR="006E6430" w:rsidRPr="006E6430" w:rsidRDefault="006E6430" w:rsidP="00F43A26">
      <w:pPr>
        <w:numPr>
          <w:ilvl w:val="3"/>
          <w:numId w:val="7"/>
        </w:numPr>
        <w:rPr>
          <w:rFonts w:ascii="Times New Roman" w:hAnsi="Times New Roman" w:cs="Times New Roman"/>
          <w:sz w:val="22"/>
          <w:szCs w:val="22"/>
        </w:rPr>
      </w:pPr>
      <w:r w:rsidRPr="006E6430">
        <w:rPr>
          <w:rFonts w:ascii="Times New Roman" w:hAnsi="Times New Roman" w:cs="Times New Roman"/>
          <w:sz w:val="22"/>
          <w:szCs w:val="22"/>
        </w:rPr>
        <w:t>Don’t discuss or engage in the fixing of product prices, allocation of customers, or division of sales markets.</w:t>
      </w:r>
    </w:p>
    <w:p w14:paraId="4A86335C" w14:textId="77777777" w:rsidR="006E6430" w:rsidRPr="006E6430" w:rsidRDefault="006E6430" w:rsidP="00F43A26">
      <w:pPr>
        <w:numPr>
          <w:ilvl w:val="3"/>
          <w:numId w:val="7"/>
        </w:numPr>
        <w:rPr>
          <w:rFonts w:ascii="Times New Roman" w:hAnsi="Times New Roman" w:cs="Times New Roman"/>
          <w:sz w:val="22"/>
          <w:szCs w:val="22"/>
        </w:rPr>
      </w:pPr>
      <w:r w:rsidRPr="006E6430">
        <w:rPr>
          <w:rFonts w:ascii="Times New Roman" w:hAnsi="Times New Roman" w:cs="Times New Roman"/>
          <w:sz w:val="22"/>
          <w:szCs w:val="22"/>
        </w:rPr>
        <w:t>Don’t discuss the status or substance of ongoing or threatened litigation.</w:t>
      </w:r>
    </w:p>
    <w:p w14:paraId="109F44A5" w14:textId="187F772A" w:rsidR="006E6430" w:rsidRDefault="006E6430" w:rsidP="00F43A26">
      <w:pPr>
        <w:numPr>
          <w:ilvl w:val="3"/>
          <w:numId w:val="7"/>
        </w:numPr>
        <w:rPr>
          <w:rFonts w:ascii="Times New Roman" w:hAnsi="Times New Roman" w:cs="Times New Roman"/>
          <w:sz w:val="22"/>
          <w:szCs w:val="22"/>
        </w:rPr>
      </w:pPr>
      <w:r w:rsidRPr="006E6430">
        <w:rPr>
          <w:rFonts w:ascii="Times New Roman" w:hAnsi="Times New Roman" w:cs="Times New Roman"/>
          <w:sz w:val="22"/>
          <w:szCs w:val="22"/>
        </w:rPr>
        <w:t>Don’t be silent if inappropriate topics are discussed … do formally object.</w:t>
      </w:r>
    </w:p>
    <w:p w14:paraId="6D0B4066" w14:textId="77777777" w:rsidR="006E6430" w:rsidRPr="006E6430" w:rsidRDefault="006E6430" w:rsidP="006E6430">
      <w:pPr>
        <w:rPr>
          <w:rFonts w:ascii="Times New Roman" w:hAnsi="Times New Roman" w:cs="Times New Roman"/>
          <w:sz w:val="22"/>
          <w:szCs w:val="22"/>
        </w:rPr>
      </w:pPr>
    </w:p>
    <w:p w14:paraId="72C58491" w14:textId="39415157" w:rsidR="006A0F9B" w:rsidRDefault="006A0F9B" w:rsidP="00606DC1">
      <w:pPr>
        <w:numPr>
          <w:ilvl w:val="1"/>
          <w:numId w:val="6"/>
        </w:numPr>
        <w:rPr>
          <w:rFonts w:ascii="Times New Roman" w:hAnsi="Times New Roman" w:cs="Times New Roman"/>
          <w:sz w:val="22"/>
          <w:szCs w:val="22"/>
        </w:rPr>
      </w:pPr>
      <w:r w:rsidRPr="00CC44AD">
        <w:rPr>
          <w:rFonts w:ascii="Times New Roman" w:hAnsi="Times New Roman" w:cs="Times New Roman"/>
          <w:sz w:val="22"/>
          <w:szCs w:val="22"/>
        </w:rPr>
        <w:t>Patent-related information</w:t>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00130AB3" w:rsidRPr="00CC44AD">
        <w:rPr>
          <w:rFonts w:ascii="Times New Roman" w:hAnsi="Times New Roman" w:cs="Times New Roman"/>
          <w:sz w:val="22"/>
          <w:szCs w:val="22"/>
        </w:rPr>
        <w:tab/>
      </w:r>
      <w:r w:rsidR="00130AB3" w:rsidRPr="00CC44AD">
        <w:rPr>
          <w:rFonts w:ascii="Times New Roman" w:hAnsi="Times New Roman" w:cs="Times New Roman"/>
          <w:sz w:val="22"/>
          <w:szCs w:val="22"/>
        </w:rPr>
        <w:tab/>
      </w:r>
      <w:r w:rsidRPr="00CC44AD">
        <w:rPr>
          <w:rFonts w:ascii="Times New Roman" w:hAnsi="Times New Roman" w:cs="Times New Roman"/>
          <w:sz w:val="22"/>
          <w:szCs w:val="22"/>
        </w:rPr>
        <w:t>– done</w:t>
      </w:r>
    </w:p>
    <w:p w14:paraId="31B0ECF9" w14:textId="77777777" w:rsidR="006E6430" w:rsidRPr="006E6430" w:rsidRDefault="006E6430" w:rsidP="00F43A26">
      <w:pPr>
        <w:numPr>
          <w:ilvl w:val="2"/>
          <w:numId w:val="8"/>
        </w:numPr>
        <w:rPr>
          <w:rFonts w:ascii="Times New Roman" w:hAnsi="Times New Roman" w:cs="Times New Roman"/>
          <w:sz w:val="22"/>
          <w:szCs w:val="22"/>
        </w:rPr>
      </w:pPr>
      <w:r w:rsidRPr="006E6430">
        <w:rPr>
          <w:rFonts w:ascii="Times New Roman" w:hAnsi="Times New Roman" w:cs="Times New Roman"/>
          <w:sz w:val="22"/>
          <w:szCs w:val="22"/>
        </w:rPr>
        <w:t>The patent policy and the procedures used to execute that policy are documented in the:</w:t>
      </w:r>
    </w:p>
    <w:p w14:paraId="6B7FE518" w14:textId="77777777" w:rsidR="006E6430" w:rsidRPr="006E6430" w:rsidRDefault="006E6430" w:rsidP="00F43A26">
      <w:pPr>
        <w:numPr>
          <w:ilvl w:val="2"/>
          <w:numId w:val="8"/>
        </w:numPr>
        <w:rPr>
          <w:rFonts w:ascii="Times New Roman" w:hAnsi="Times New Roman" w:cs="Times New Roman"/>
          <w:sz w:val="22"/>
          <w:szCs w:val="22"/>
        </w:rPr>
      </w:pPr>
      <w:r w:rsidRPr="006E6430">
        <w:rPr>
          <w:rFonts w:ascii="Times New Roman" w:hAnsi="Times New Roman" w:cs="Times New Roman"/>
          <w:i/>
          <w:iCs/>
          <w:sz w:val="22"/>
          <w:szCs w:val="22"/>
        </w:rPr>
        <w:t>IEEE-SA Standards Board Bylaws</w:t>
      </w:r>
      <w:r w:rsidRPr="006E6430">
        <w:rPr>
          <w:rFonts w:ascii="Times New Roman" w:hAnsi="Times New Roman" w:cs="Times New Roman"/>
          <w:sz w:val="22"/>
          <w:szCs w:val="22"/>
        </w:rPr>
        <w:t xml:space="preserve"> (http://standards.ieee.org/develop/policies/bylaws/sect6-7.html#6) </w:t>
      </w:r>
    </w:p>
    <w:p w14:paraId="2484C55A" w14:textId="77777777" w:rsidR="006E6430" w:rsidRPr="006E6430" w:rsidRDefault="006E6430" w:rsidP="00F43A26">
      <w:pPr>
        <w:numPr>
          <w:ilvl w:val="2"/>
          <w:numId w:val="8"/>
        </w:numPr>
        <w:rPr>
          <w:rFonts w:ascii="Times New Roman" w:hAnsi="Times New Roman" w:cs="Times New Roman"/>
          <w:sz w:val="22"/>
          <w:szCs w:val="22"/>
        </w:rPr>
      </w:pPr>
      <w:r w:rsidRPr="006E6430">
        <w:rPr>
          <w:rFonts w:ascii="Times New Roman" w:hAnsi="Times New Roman" w:cs="Times New Roman"/>
          <w:i/>
          <w:iCs/>
          <w:sz w:val="22"/>
          <w:szCs w:val="22"/>
        </w:rPr>
        <w:t>IEEE-SA Standards Board Operations Manual</w:t>
      </w:r>
      <w:r w:rsidRPr="006E6430">
        <w:rPr>
          <w:rFonts w:ascii="Times New Roman" w:hAnsi="Times New Roman" w:cs="Times New Roman"/>
          <w:sz w:val="22"/>
          <w:szCs w:val="22"/>
        </w:rPr>
        <w:t xml:space="preserve"> (http://standards.ieee.org/develop/policies/opman/sect6.html#6.3)</w:t>
      </w:r>
    </w:p>
    <w:p w14:paraId="1493DC73" w14:textId="77777777" w:rsidR="006E6430" w:rsidRPr="006E6430" w:rsidRDefault="006E6430" w:rsidP="00F43A26">
      <w:pPr>
        <w:numPr>
          <w:ilvl w:val="2"/>
          <w:numId w:val="8"/>
        </w:numPr>
        <w:rPr>
          <w:rFonts w:ascii="Times New Roman" w:hAnsi="Times New Roman" w:cs="Times New Roman"/>
          <w:sz w:val="22"/>
          <w:szCs w:val="22"/>
        </w:rPr>
      </w:pPr>
      <w:r w:rsidRPr="006E6430">
        <w:rPr>
          <w:rFonts w:ascii="Times New Roman" w:hAnsi="Times New Roman" w:cs="Times New Roman"/>
          <w:sz w:val="22"/>
          <w:szCs w:val="22"/>
        </w:rPr>
        <w:tab/>
        <w:t xml:space="preserve">Material about the patent policy is available at </w:t>
      </w:r>
    </w:p>
    <w:p w14:paraId="077CD796" w14:textId="545A9D47" w:rsidR="006E6430" w:rsidRPr="006E6430" w:rsidRDefault="006E6430" w:rsidP="00F43A26">
      <w:pPr>
        <w:numPr>
          <w:ilvl w:val="2"/>
          <w:numId w:val="8"/>
        </w:numPr>
        <w:rPr>
          <w:rFonts w:ascii="Times New Roman" w:hAnsi="Times New Roman" w:cs="Times New Roman"/>
          <w:sz w:val="22"/>
          <w:szCs w:val="22"/>
        </w:rPr>
      </w:pPr>
      <w:r w:rsidRPr="006E6430">
        <w:rPr>
          <w:rFonts w:ascii="Times New Roman" w:hAnsi="Times New Roman" w:cs="Times New Roman"/>
          <w:sz w:val="22"/>
          <w:szCs w:val="22"/>
        </w:rPr>
        <w:tab/>
      </w:r>
      <w:hyperlink r:id="rId10" w:history="1">
        <w:r w:rsidRPr="00913E23">
          <w:rPr>
            <w:rStyle w:val="a6"/>
            <w:rFonts w:ascii="Times New Roman" w:hAnsi="Times New Roman" w:cs="Times New Roman"/>
            <w:i/>
            <w:iCs/>
            <w:sz w:val="22"/>
            <w:szCs w:val="22"/>
          </w:rPr>
          <w:t>http://standards.ieee.org/about/sasb/patcom/materials.html</w:t>
        </w:r>
      </w:hyperlink>
    </w:p>
    <w:p w14:paraId="53037DD4" w14:textId="77777777" w:rsidR="006E6430" w:rsidRPr="006E6430" w:rsidRDefault="006E6430" w:rsidP="006E6430">
      <w:pPr>
        <w:rPr>
          <w:rFonts w:ascii="Times New Roman" w:hAnsi="Times New Roman" w:cs="Times New Roman"/>
          <w:sz w:val="22"/>
          <w:szCs w:val="22"/>
        </w:rPr>
      </w:pPr>
    </w:p>
    <w:p w14:paraId="1E7BAFA1" w14:textId="31205143" w:rsidR="006A0F9B" w:rsidRPr="00CC44AD" w:rsidRDefault="006A0F9B" w:rsidP="00606DC1">
      <w:pPr>
        <w:numPr>
          <w:ilvl w:val="1"/>
          <w:numId w:val="6"/>
        </w:numPr>
        <w:rPr>
          <w:rFonts w:ascii="Times New Roman" w:hAnsi="Times New Roman" w:cs="Times New Roman"/>
          <w:sz w:val="22"/>
          <w:szCs w:val="22"/>
        </w:rPr>
      </w:pPr>
      <w:r w:rsidRPr="00CC44AD">
        <w:rPr>
          <w:rFonts w:ascii="Times New Roman" w:hAnsi="Times New Roman" w:cs="Times New Roman"/>
          <w:sz w:val="22"/>
          <w:szCs w:val="22"/>
        </w:rPr>
        <w:t>Participant behavior in IEEE-SA activities is guided</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by the IEEE Codes of Ethics &amp; Conduct</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00B978BD">
        <w:rPr>
          <w:rFonts w:ascii="Times New Roman" w:hAnsi="Times New Roman" w:cs="Times New Roman"/>
          <w:sz w:val="22"/>
          <w:szCs w:val="22"/>
        </w:rPr>
        <w:tab/>
      </w:r>
      <w:r w:rsidR="00B978BD">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0A0D7E32" w14:textId="2DB877AE" w:rsidR="006A0F9B" w:rsidRPr="00CC44AD" w:rsidRDefault="006A0F9B" w:rsidP="00606DC1">
      <w:pPr>
        <w:numPr>
          <w:ilvl w:val="1"/>
          <w:numId w:val="6"/>
        </w:numPr>
        <w:rPr>
          <w:rFonts w:ascii="Times New Roman" w:hAnsi="Times New Roman" w:cs="Times New Roman"/>
          <w:sz w:val="22"/>
          <w:szCs w:val="22"/>
        </w:rPr>
      </w:pPr>
      <w:r w:rsidRPr="00CC44AD">
        <w:rPr>
          <w:rFonts w:ascii="Times New Roman" w:hAnsi="Times New Roman" w:cs="Times New Roman"/>
          <w:sz w:val="22"/>
          <w:szCs w:val="22"/>
        </w:rPr>
        <w:t>Participants in the IEEE-SA “individual process” shall</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act independently of others, including employers</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sz w:val="22"/>
          <w:szCs w:val="22"/>
        </w:rPr>
        <w:tab/>
      </w:r>
      <w:r w:rsidR="00130AB3" w:rsidRPr="00CC44AD">
        <w:rPr>
          <w:rFonts w:ascii="Times New Roman" w:hAnsi="Times New Roman" w:cs="Times New Roman"/>
          <w:sz w:val="22"/>
          <w:szCs w:val="22"/>
        </w:rPr>
        <w:tab/>
      </w:r>
      <w:r w:rsidRPr="00CC44AD">
        <w:rPr>
          <w:rFonts w:ascii="Times New Roman" w:hAnsi="Times New Roman" w:cs="Times New Roman"/>
          <w:sz w:val="22"/>
          <w:szCs w:val="22"/>
        </w:rPr>
        <w:tab/>
      </w:r>
      <w:r w:rsidR="00B978BD">
        <w:rPr>
          <w:rFonts w:ascii="Times New Roman" w:hAnsi="Times New Roman" w:cs="Times New Roman"/>
          <w:sz w:val="22"/>
          <w:szCs w:val="22"/>
        </w:rPr>
        <w:tab/>
      </w:r>
      <w:r w:rsidR="00E25B27">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42AEFB50" w14:textId="03651716" w:rsidR="006A0F9B" w:rsidRPr="00CC44AD" w:rsidRDefault="006A0F9B" w:rsidP="00606DC1">
      <w:pPr>
        <w:numPr>
          <w:ilvl w:val="1"/>
          <w:numId w:val="6"/>
        </w:numPr>
        <w:rPr>
          <w:rFonts w:ascii="Times New Roman" w:hAnsi="Times New Roman" w:cs="Times New Roman"/>
          <w:sz w:val="22"/>
          <w:szCs w:val="22"/>
        </w:rPr>
      </w:pPr>
      <w:r w:rsidRPr="00CC44AD">
        <w:rPr>
          <w:rFonts w:ascii="Times New Roman" w:hAnsi="Times New Roman" w:cs="Times New Roman"/>
          <w:sz w:val="22"/>
          <w:szCs w:val="22"/>
        </w:rPr>
        <w:t>IEEE-SA standards activities shall allow the fair &amp;</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equitable consideration of all viewpoints</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00B978BD">
        <w:rPr>
          <w:rFonts w:ascii="Times New Roman" w:hAnsi="Times New Roman" w:cs="Times New Roman"/>
          <w:sz w:val="22"/>
          <w:szCs w:val="22"/>
        </w:rPr>
        <w:tab/>
      </w:r>
      <w:r w:rsidR="00B978BD">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4DEBF9EA" w14:textId="77777777" w:rsidR="006A0F9B" w:rsidRPr="00CC44AD" w:rsidRDefault="006A0F9B" w:rsidP="006A0F9B">
      <w:pPr>
        <w:rPr>
          <w:rFonts w:ascii="Times New Roman" w:hAnsi="Times New Roman" w:cs="Times New Roman"/>
          <w:sz w:val="20"/>
          <w:szCs w:val="22"/>
        </w:rPr>
      </w:pPr>
    </w:p>
    <w:p w14:paraId="70DF5547" w14:textId="77777777" w:rsidR="00FC0BDA" w:rsidRPr="00CC44AD" w:rsidRDefault="00FC0BDA" w:rsidP="00195EB1">
      <w:pPr>
        <w:rPr>
          <w:rFonts w:ascii="Times New Roman" w:eastAsiaTheme="minorEastAsia" w:hAnsi="Times New Roman" w:cs="Times New Roman"/>
          <w:color w:val="000000"/>
          <w:sz w:val="22"/>
          <w:szCs w:val="22"/>
        </w:rPr>
      </w:pPr>
    </w:p>
    <w:p w14:paraId="42D78BBD" w14:textId="0106187C" w:rsidR="004E74FC" w:rsidRDefault="00CD088F" w:rsidP="00606DC1">
      <w:pPr>
        <w:numPr>
          <w:ilvl w:val="0"/>
          <w:numId w:val="6"/>
        </w:numPr>
        <w:rPr>
          <w:rFonts w:ascii="Times New Roman" w:hAnsi="Times New Roman" w:cs="Times New Roman"/>
          <w:b/>
        </w:rPr>
      </w:pPr>
      <w:r>
        <w:rPr>
          <w:rFonts w:ascii="Times New Roman" w:hAnsi="Times New Roman" w:cs="Times New Roman" w:hint="eastAsia"/>
          <w:b/>
        </w:rPr>
        <w:t>A</w:t>
      </w:r>
      <w:r w:rsidR="006E6430">
        <w:rPr>
          <w:rFonts w:ascii="Times New Roman" w:hAnsi="Times New Roman" w:cs="Times New Roman"/>
          <w:b/>
        </w:rPr>
        <w:t>ttendance</w:t>
      </w:r>
    </w:p>
    <w:p w14:paraId="26F0505E" w14:textId="5113924F" w:rsidR="006E6430" w:rsidRDefault="007365F5" w:rsidP="00606DC1">
      <w:pPr>
        <w:numPr>
          <w:ilvl w:val="1"/>
          <w:numId w:val="6"/>
        </w:numPr>
        <w:rPr>
          <w:rFonts w:ascii="Times New Roman" w:hAnsi="Times New Roman" w:cs="Times New Roman"/>
          <w:sz w:val="22"/>
          <w:szCs w:val="22"/>
        </w:rPr>
      </w:pPr>
      <w:hyperlink r:id="rId11" w:history="1">
        <w:r w:rsidR="00C37EBD" w:rsidRPr="00913E23">
          <w:rPr>
            <w:rStyle w:val="a6"/>
            <w:rFonts w:ascii="Times New Roman" w:hAnsi="Times New Roman" w:cs="Times New Roman" w:hint="eastAsia"/>
            <w:sz w:val="22"/>
            <w:szCs w:val="22"/>
          </w:rPr>
          <w:t>h</w:t>
        </w:r>
        <w:r w:rsidR="00C37EBD" w:rsidRPr="00913E23">
          <w:rPr>
            <w:rStyle w:val="a6"/>
            <w:rFonts w:ascii="Times New Roman" w:hAnsi="Times New Roman" w:cs="Times New Roman"/>
            <w:sz w:val="22"/>
            <w:szCs w:val="22"/>
          </w:rPr>
          <w:t>ttps://</w:t>
        </w:r>
        <w:r w:rsidR="00C37EBD" w:rsidRPr="00913E23">
          <w:rPr>
            <w:rStyle w:val="a6"/>
            <w:rFonts w:ascii="Times New Roman" w:hAnsi="Times New Roman" w:cs="Times New Roman" w:hint="eastAsia"/>
            <w:sz w:val="22"/>
            <w:szCs w:val="22"/>
          </w:rPr>
          <w:t>imat.ieee.org</w:t>
        </w:r>
        <w:r w:rsidR="00C37EBD" w:rsidRPr="00913E23">
          <w:rPr>
            <w:rStyle w:val="a6"/>
            <w:rFonts w:ascii="Times New Roman" w:hAnsi="Times New Roman" w:cs="Times New Roman"/>
            <w:sz w:val="22"/>
            <w:szCs w:val="22"/>
          </w:rPr>
          <w:t>/</w:t>
        </w:r>
      </w:hyperlink>
    </w:p>
    <w:p w14:paraId="6841561E" w14:textId="39B319C4" w:rsidR="00CD088F" w:rsidRPr="00FD4BC2" w:rsidRDefault="00130AB3" w:rsidP="006E6430">
      <w:pPr>
        <w:numPr>
          <w:ilvl w:val="2"/>
          <w:numId w:val="6"/>
        </w:numPr>
        <w:rPr>
          <w:rFonts w:ascii="Times New Roman" w:hAnsi="Times New Roman" w:cs="Times New Roman"/>
          <w:sz w:val="22"/>
          <w:szCs w:val="22"/>
        </w:rPr>
      </w:pPr>
      <w:r w:rsidRPr="00FD4BC2">
        <w:rPr>
          <w:rFonts w:ascii="Times New Roman" w:hAnsi="Times New Roman" w:cs="Times New Roman"/>
          <w:sz w:val="22"/>
          <w:szCs w:val="22"/>
        </w:rPr>
        <w:t>Please indicate the voter status by adding [V] or [NV] before your name on WebEx.</w:t>
      </w:r>
    </w:p>
    <w:p w14:paraId="2D91A8B9" w14:textId="77777777" w:rsidR="004E74FC" w:rsidRPr="00FD4BC2" w:rsidRDefault="004E74FC" w:rsidP="00195EB1">
      <w:pPr>
        <w:rPr>
          <w:rFonts w:ascii="Times New Roman" w:eastAsiaTheme="minorEastAsia" w:hAnsi="Times New Roman" w:cs="Times New Roman"/>
          <w:color w:val="000000"/>
          <w:sz w:val="22"/>
          <w:szCs w:val="22"/>
        </w:rPr>
      </w:pPr>
    </w:p>
    <w:p w14:paraId="51CCAC21" w14:textId="4BBDB1C1" w:rsidR="009451D9" w:rsidRDefault="009451D9" w:rsidP="009451D9">
      <w:pPr>
        <w:numPr>
          <w:ilvl w:val="0"/>
          <w:numId w:val="6"/>
        </w:numPr>
        <w:rPr>
          <w:rFonts w:ascii="Times New Roman" w:hAnsi="Times New Roman" w:cs="Times New Roman"/>
          <w:b/>
        </w:rPr>
      </w:pPr>
      <w:r>
        <w:rPr>
          <w:rFonts w:ascii="Times New Roman" w:hAnsi="Times New Roman" w:cs="Times New Roman"/>
          <w:b/>
        </w:rPr>
        <w:t>Minutes Approval Motion</w:t>
      </w:r>
    </w:p>
    <w:p w14:paraId="47590D08" w14:textId="3E55D688" w:rsidR="009451D9" w:rsidRDefault="009451D9" w:rsidP="009451D9">
      <w:pPr>
        <w:pBdr>
          <w:bottom w:val="double" w:sz="6" w:space="1" w:color="auto"/>
        </w:pBdr>
        <w:ind w:left="360"/>
        <w:rPr>
          <w:rFonts w:ascii="Times New Roman" w:hAnsi="Times New Roman" w:cs="Times New Roman"/>
          <w:b/>
        </w:rPr>
      </w:pPr>
    </w:p>
    <w:p w14:paraId="59681A7A" w14:textId="77777777" w:rsidR="009451D9" w:rsidRDefault="009451D9" w:rsidP="009451D9">
      <w:pPr>
        <w:ind w:left="360"/>
        <w:rPr>
          <w:rFonts w:ascii="Times New Roman" w:hAnsi="Times New Roman" w:cs="Times New Roman"/>
          <w:b/>
        </w:rPr>
      </w:pPr>
    </w:p>
    <w:p w14:paraId="0766617D" w14:textId="77777777" w:rsidR="006E79C1" w:rsidRPr="006E79C1" w:rsidRDefault="009451D9" w:rsidP="006E79C1">
      <w:pPr>
        <w:numPr>
          <w:ilvl w:val="1"/>
          <w:numId w:val="6"/>
        </w:numPr>
        <w:rPr>
          <w:rFonts w:ascii="Times New Roman" w:hAnsi="Times New Roman" w:cs="Times New Roman"/>
          <w:b/>
          <w:highlight w:val="yellow"/>
        </w:rPr>
      </w:pPr>
      <w:r w:rsidRPr="009451D9">
        <w:rPr>
          <w:rFonts w:ascii="Times New Roman" w:hAnsi="Times New Roman" w:cs="Times New Roman" w:hint="eastAsia"/>
          <w:b/>
          <w:highlight w:val="yellow"/>
        </w:rPr>
        <w:t>M</w:t>
      </w:r>
      <w:r w:rsidRPr="009451D9">
        <w:rPr>
          <w:rFonts w:ascii="Times New Roman" w:hAnsi="Times New Roman" w:cs="Times New Roman"/>
          <w:b/>
          <w:highlight w:val="yellow"/>
        </w:rPr>
        <w:t xml:space="preserve">otion: </w:t>
      </w:r>
      <w:r w:rsidR="006E79C1" w:rsidRPr="006E79C1">
        <w:rPr>
          <w:rFonts w:ascii="Times New Roman" w:hAnsi="Times New Roman" w:cs="Times New Roman"/>
          <w:b/>
          <w:bCs/>
          <w:highlight w:val="yellow"/>
        </w:rPr>
        <w:t>Move to approve the TGax CRC minutes in docs:</w:t>
      </w:r>
    </w:p>
    <w:p w14:paraId="238ADFB6" w14:textId="7DB6B014" w:rsidR="006E79C1" w:rsidRPr="009451D9" w:rsidRDefault="006E79C1" w:rsidP="006E79C1">
      <w:pPr>
        <w:rPr>
          <w:rFonts w:ascii="Times New Roman" w:hAnsi="Times New Roman" w:cs="Times New Roman"/>
          <w:b/>
        </w:rPr>
      </w:pPr>
    </w:p>
    <w:p w14:paraId="0E43FAD0" w14:textId="77777777" w:rsidR="006E79C1" w:rsidRPr="006E79C1" w:rsidRDefault="007365F5" w:rsidP="00F43A26">
      <w:pPr>
        <w:pStyle w:val="ae"/>
        <w:numPr>
          <w:ilvl w:val="0"/>
          <w:numId w:val="9"/>
        </w:numPr>
        <w:ind w:left="1320"/>
        <w:rPr>
          <w:rFonts w:ascii="Times New Roman" w:hAnsi="Times New Roman" w:cs="Times New Roman"/>
          <w:b/>
          <w:highlight w:val="yellow"/>
        </w:rPr>
      </w:pPr>
      <w:hyperlink r:id="rId12" w:history="1">
        <w:r w:rsidR="006E79C1" w:rsidRPr="006E79C1">
          <w:rPr>
            <w:rStyle w:val="a6"/>
            <w:rFonts w:ascii="Times New Roman" w:hAnsi="Times New Roman" w:cs="Times New Roman"/>
            <w:b/>
            <w:bCs/>
            <w:highlight w:val="yellow"/>
          </w:rPr>
          <w:t>https://</w:t>
        </w:r>
      </w:hyperlink>
      <w:hyperlink r:id="rId13" w:history="1">
        <w:r w:rsidR="006E79C1" w:rsidRPr="006E79C1">
          <w:rPr>
            <w:rStyle w:val="a6"/>
            <w:rFonts w:ascii="Times New Roman" w:hAnsi="Times New Roman" w:cs="Times New Roman"/>
            <w:b/>
            <w:bCs/>
            <w:highlight w:val="yellow"/>
          </w:rPr>
          <w:t>mentor.ieee.org/802.11/dcn/20/11-20-1415-02-00ax-tgax-crc-teleconference-minutes-september-2020.docx</w:t>
        </w:r>
      </w:hyperlink>
      <w:r w:rsidR="006E79C1" w:rsidRPr="006E79C1">
        <w:rPr>
          <w:rFonts w:ascii="Times New Roman" w:hAnsi="Times New Roman" w:cs="Times New Roman"/>
          <w:b/>
          <w:bCs/>
          <w:highlight w:val="yellow"/>
        </w:rPr>
        <w:t xml:space="preserve"> includes minutes from teleconferences on September 3rd, 22nd, 24th, 29th, 2020.</w:t>
      </w:r>
    </w:p>
    <w:p w14:paraId="60F9BF33" w14:textId="77777777" w:rsidR="006E79C1" w:rsidRPr="006E79C1" w:rsidRDefault="007365F5" w:rsidP="00F43A26">
      <w:pPr>
        <w:pStyle w:val="ae"/>
        <w:numPr>
          <w:ilvl w:val="0"/>
          <w:numId w:val="9"/>
        </w:numPr>
        <w:ind w:left="1320"/>
        <w:rPr>
          <w:rFonts w:ascii="Times New Roman" w:hAnsi="Times New Roman" w:cs="Times New Roman"/>
          <w:b/>
          <w:highlight w:val="yellow"/>
        </w:rPr>
      </w:pPr>
      <w:hyperlink r:id="rId14" w:history="1">
        <w:r w:rsidR="006E79C1" w:rsidRPr="006E79C1">
          <w:rPr>
            <w:rStyle w:val="a6"/>
            <w:rFonts w:ascii="Times New Roman" w:hAnsi="Times New Roman" w:cs="Times New Roman"/>
            <w:b/>
            <w:bCs/>
            <w:highlight w:val="yellow"/>
          </w:rPr>
          <w:t>https://</w:t>
        </w:r>
      </w:hyperlink>
      <w:hyperlink r:id="rId15" w:history="1">
        <w:r w:rsidR="006E79C1" w:rsidRPr="006E79C1">
          <w:rPr>
            <w:rStyle w:val="a6"/>
            <w:rFonts w:ascii="Times New Roman" w:hAnsi="Times New Roman" w:cs="Times New Roman"/>
            <w:b/>
            <w:bCs/>
            <w:highlight w:val="yellow"/>
          </w:rPr>
          <w:t>mentor.ieee.org/802.11/dcn/20/11-20-1522-00-00ax-tgax-september-2020-online-meeting-minutes.docx</w:t>
        </w:r>
      </w:hyperlink>
      <w:r w:rsidR="006E79C1" w:rsidRPr="006E79C1">
        <w:rPr>
          <w:rFonts w:ascii="Times New Roman" w:hAnsi="Times New Roman" w:cs="Times New Roman"/>
          <w:b/>
          <w:bCs/>
          <w:highlight w:val="yellow"/>
        </w:rPr>
        <w:t xml:space="preserve"> includes minutes from teleconferences on September 7.</w:t>
      </w:r>
    </w:p>
    <w:p w14:paraId="77B5355D" w14:textId="6828E5DC" w:rsidR="009451D9" w:rsidRPr="006E79C1" w:rsidRDefault="007365F5" w:rsidP="00F43A26">
      <w:pPr>
        <w:pStyle w:val="ae"/>
        <w:numPr>
          <w:ilvl w:val="0"/>
          <w:numId w:val="9"/>
        </w:numPr>
        <w:ind w:leftChars="0" w:left="1276" w:hanging="283"/>
        <w:rPr>
          <w:rFonts w:ascii="Times New Roman" w:hAnsi="Times New Roman" w:cs="Times New Roman"/>
          <w:b/>
          <w:highlight w:val="yellow"/>
        </w:rPr>
      </w:pPr>
      <w:hyperlink r:id="rId16" w:history="1">
        <w:r w:rsidR="006E79C1" w:rsidRPr="006E79C1">
          <w:rPr>
            <w:rStyle w:val="a6"/>
            <w:rFonts w:ascii="Times New Roman" w:hAnsi="Times New Roman" w:cs="Times New Roman"/>
            <w:b/>
            <w:bCs/>
            <w:highlight w:val="yellow"/>
          </w:rPr>
          <w:t>https://mentor.ieee.org/802.11/dcn/20/11-20-1587-05-00ax-tgax-crc-teleconference-minutes-october-2020.docx</w:t>
        </w:r>
      </w:hyperlink>
      <w:r w:rsidR="006E79C1" w:rsidRPr="006E79C1">
        <w:rPr>
          <w:rFonts w:ascii="Times New Roman" w:hAnsi="Times New Roman" w:cs="Times New Roman"/>
          <w:b/>
          <w:bCs/>
          <w:highlight w:val="yellow"/>
        </w:rPr>
        <w:t xml:space="preserve"> includes minutes from teleconferences October 1st, 6th, 8th, 13th, 15th, 20th, 22nd, 23rd, 27th, 29th, 30th</w:t>
      </w:r>
    </w:p>
    <w:p w14:paraId="1BDEA1E9" w14:textId="77777777" w:rsidR="009451D9" w:rsidRPr="009451D9" w:rsidRDefault="009451D9" w:rsidP="009451D9">
      <w:pPr>
        <w:pStyle w:val="ae"/>
        <w:ind w:leftChars="0" w:left="1212"/>
        <w:rPr>
          <w:rFonts w:ascii="Times New Roman" w:hAnsi="Times New Roman" w:cs="Times New Roman"/>
          <w:b/>
          <w:highlight w:val="yellow"/>
        </w:rPr>
      </w:pPr>
    </w:p>
    <w:p w14:paraId="19889A82" w14:textId="23F30E93" w:rsidR="009451D9" w:rsidRPr="009451D9" w:rsidRDefault="009451D9" w:rsidP="009451D9">
      <w:pPr>
        <w:numPr>
          <w:ilvl w:val="2"/>
          <w:numId w:val="6"/>
        </w:numPr>
        <w:rPr>
          <w:rFonts w:ascii="Times New Roman" w:hAnsi="Times New Roman" w:cs="Times New Roman"/>
          <w:b/>
          <w:highlight w:val="yellow"/>
        </w:rPr>
      </w:pPr>
      <w:r w:rsidRPr="009451D9">
        <w:rPr>
          <w:rFonts w:ascii="Times New Roman" w:hAnsi="Times New Roman" w:cs="Times New Roman"/>
          <w:b/>
          <w:highlight w:val="yellow"/>
        </w:rPr>
        <w:t xml:space="preserve">Mover: Yasuhiko Inoue, Second: </w:t>
      </w:r>
      <w:r w:rsidR="006E79C1">
        <w:rPr>
          <w:rFonts w:ascii="Times New Roman" w:hAnsi="Times New Roman" w:cs="Times New Roman"/>
          <w:b/>
          <w:highlight w:val="yellow"/>
        </w:rPr>
        <w:t>Menzo Wentink</w:t>
      </w:r>
    </w:p>
    <w:p w14:paraId="5E4AE066" w14:textId="378DE70C" w:rsidR="009451D9" w:rsidRPr="009451D9" w:rsidRDefault="009451D9" w:rsidP="009451D9">
      <w:pPr>
        <w:numPr>
          <w:ilvl w:val="2"/>
          <w:numId w:val="6"/>
        </w:numPr>
        <w:rPr>
          <w:rFonts w:ascii="Times New Roman" w:hAnsi="Times New Roman" w:cs="Times New Roman"/>
          <w:b/>
          <w:highlight w:val="yellow"/>
        </w:rPr>
      </w:pPr>
      <w:r w:rsidRPr="009451D9">
        <w:rPr>
          <w:rFonts w:ascii="Times New Roman" w:hAnsi="Times New Roman" w:cs="Times New Roman"/>
          <w:b/>
          <w:highlight w:val="yellow"/>
        </w:rPr>
        <w:t>Discussion – no discussion</w:t>
      </w:r>
    </w:p>
    <w:p w14:paraId="59E589B4" w14:textId="4F130A8D" w:rsidR="009451D9" w:rsidRPr="009451D9" w:rsidRDefault="009451D9" w:rsidP="009451D9">
      <w:pPr>
        <w:numPr>
          <w:ilvl w:val="2"/>
          <w:numId w:val="6"/>
        </w:numPr>
        <w:rPr>
          <w:rFonts w:ascii="Times New Roman" w:hAnsi="Times New Roman" w:cs="Times New Roman"/>
          <w:b/>
          <w:highlight w:val="green"/>
        </w:rPr>
      </w:pPr>
      <w:r w:rsidRPr="009451D9">
        <w:rPr>
          <w:rFonts w:ascii="Times New Roman" w:hAnsi="Times New Roman" w:cs="Times New Roman" w:hint="eastAsia"/>
          <w:b/>
          <w:highlight w:val="green"/>
        </w:rPr>
        <w:t>R</w:t>
      </w:r>
      <w:r w:rsidRPr="009451D9">
        <w:rPr>
          <w:rFonts w:ascii="Times New Roman" w:hAnsi="Times New Roman" w:cs="Times New Roman"/>
          <w:b/>
          <w:highlight w:val="green"/>
        </w:rPr>
        <w:t>esult: Approved with unanimous consent.</w:t>
      </w:r>
    </w:p>
    <w:p w14:paraId="4802834B" w14:textId="77777777" w:rsidR="004E74FC" w:rsidRPr="00FD4BC2" w:rsidRDefault="004E74FC" w:rsidP="009451D9">
      <w:pPr>
        <w:pBdr>
          <w:bottom w:val="double" w:sz="6" w:space="1" w:color="auto"/>
        </w:pBdr>
        <w:ind w:left="360"/>
        <w:rPr>
          <w:rFonts w:ascii="Times New Roman" w:eastAsiaTheme="minorEastAsia" w:hAnsi="Times New Roman" w:cs="Times New Roman"/>
          <w:color w:val="000000"/>
          <w:sz w:val="22"/>
          <w:szCs w:val="22"/>
        </w:rPr>
      </w:pPr>
    </w:p>
    <w:p w14:paraId="4D8259D3" w14:textId="77777777" w:rsidR="009451D9" w:rsidRDefault="009451D9" w:rsidP="009451D9">
      <w:pPr>
        <w:ind w:left="360"/>
        <w:rPr>
          <w:rFonts w:ascii="Times New Roman" w:hAnsi="Times New Roman" w:cs="Times New Roman"/>
          <w:bCs/>
          <w:sz w:val="22"/>
          <w:szCs w:val="22"/>
        </w:rPr>
      </w:pPr>
    </w:p>
    <w:p w14:paraId="090EF28D" w14:textId="3BB98A2C" w:rsidR="009451D9" w:rsidRDefault="009451D9" w:rsidP="00232128">
      <w:pPr>
        <w:rPr>
          <w:rFonts w:ascii="Times New Roman" w:hAnsi="Times New Roman" w:cs="Times New Roman"/>
          <w:bCs/>
          <w:sz w:val="22"/>
          <w:szCs w:val="22"/>
        </w:rPr>
      </w:pPr>
    </w:p>
    <w:p w14:paraId="57F68908" w14:textId="27F3E9F3" w:rsidR="009451D9" w:rsidRDefault="009451D9" w:rsidP="00232128">
      <w:pPr>
        <w:rPr>
          <w:rFonts w:ascii="Times New Roman" w:hAnsi="Times New Roman" w:cs="Times New Roman"/>
          <w:bCs/>
          <w:sz w:val="22"/>
          <w:szCs w:val="22"/>
        </w:rPr>
      </w:pPr>
    </w:p>
    <w:p w14:paraId="4FF5D19C" w14:textId="1B842172" w:rsidR="009451D9" w:rsidRDefault="006E79C1" w:rsidP="009451D9">
      <w:pPr>
        <w:numPr>
          <w:ilvl w:val="0"/>
          <w:numId w:val="6"/>
        </w:numPr>
        <w:rPr>
          <w:rFonts w:ascii="Times New Roman" w:hAnsi="Times New Roman" w:cs="Times New Roman"/>
          <w:b/>
        </w:rPr>
      </w:pPr>
      <w:r>
        <w:rPr>
          <w:rFonts w:ascii="Times New Roman" w:hAnsi="Times New Roman" w:cs="Times New Roman" w:hint="eastAsia"/>
          <w:b/>
        </w:rPr>
        <w:t>R</w:t>
      </w:r>
      <w:r>
        <w:rPr>
          <w:rFonts w:ascii="Times New Roman" w:hAnsi="Times New Roman" w:cs="Times New Roman"/>
          <w:b/>
        </w:rPr>
        <w:t>eview the report to EC on conditional approval to forward to RevCom</w:t>
      </w:r>
    </w:p>
    <w:p w14:paraId="309AAB4E" w14:textId="7D51BCA3" w:rsidR="009451D9" w:rsidRPr="009451D9" w:rsidRDefault="006E79C1" w:rsidP="009451D9">
      <w:pPr>
        <w:numPr>
          <w:ilvl w:val="1"/>
          <w:numId w:val="6"/>
        </w:numPr>
        <w:rPr>
          <w:rFonts w:ascii="Times New Roman" w:hAnsi="Times New Roman" w:cs="Times New Roman"/>
          <w:bCs/>
        </w:rPr>
      </w:pPr>
      <w:r>
        <w:rPr>
          <w:rFonts w:ascii="Times New Roman" w:hAnsi="Times New Roman" w:cs="Times New Roman" w:hint="eastAsia"/>
          <w:bCs/>
        </w:rPr>
        <w:lastRenderedPageBreak/>
        <w:t>O</w:t>
      </w:r>
      <w:r>
        <w:rPr>
          <w:rFonts w:ascii="Times New Roman" w:hAnsi="Times New Roman" w:cs="Times New Roman"/>
          <w:bCs/>
        </w:rPr>
        <w:t>sama Aboul-Magd (Huawei Technologies), the TGax chairperson, presented the “,” based on the submission doc.11-20-1771-01</w:t>
      </w:r>
    </w:p>
    <w:p w14:paraId="260DA501" w14:textId="616BDA44" w:rsidR="009451D9" w:rsidRPr="009451D9" w:rsidRDefault="006E79C1" w:rsidP="009451D9">
      <w:pPr>
        <w:numPr>
          <w:ilvl w:val="2"/>
          <w:numId w:val="6"/>
        </w:numPr>
        <w:rPr>
          <w:rFonts w:ascii="Times New Roman" w:hAnsi="Times New Roman" w:cs="Times New Roman"/>
          <w:bCs/>
        </w:rPr>
      </w:pPr>
      <w:r>
        <w:rPr>
          <w:rFonts w:ascii="Times New Roman" w:hAnsi="Times New Roman" w:cs="Times New Roman"/>
          <w:bCs/>
        </w:rPr>
        <w:t xml:space="preserve">URL of the document: </w:t>
      </w:r>
      <w:hyperlink r:id="rId17" w:history="1">
        <w:r w:rsidRPr="006E79C1">
          <w:rPr>
            <w:rStyle w:val="a6"/>
            <w:rFonts w:ascii="Times New Roman" w:hAnsi="Times New Roman" w:cs="Times New Roman"/>
            <w:bCs/>
          </w:rPr>
          <w:t>https://mentor.ieee.org/802.11/dcn/20/11-20-1771-01-00ax-p802-11ax-report-to-ec-on-conditional-approval-to-forward-draft-to-revcom.pptx</w:t>
        </w:r>
      </w:hyperlink>
    </w:p>
    <w:p w14:paraId="62802574" w14:textId="78E6F4BF" w:rsidR="009451D9" w:rsidRDefault="006E79C1" w:rsidP="009451D9">
      <w:pPr>
        <w:numPr>
          <w:ilvl w:val="2"/>
          <w:numId w:val="6"/>
        </w:numPr>
        <w:rPr>
          <w:rFonts w:ascii="Times New Roman" w:hAnsi="Times New Roman" w:cs="Times New Roman"/>
          <w:bCs/>
        </w:rPr>
      </w:pPr>
      <w:r>
        <w:rPr>
          <w:rFonts w:ascii="Times New Roman" w:hAnsi="Times New Roman" w:cs="Times New Roman"/>
          <w:bCs/>
        </w:rPr>
        <w:t>Summary</w:t>
      </w:r>
    </w:p>
    <w:p w14:paraId="4F483F78" w14:textId="070A9768" w:rsidR="006E79C1" w:rsidRDefault="006E79C1" w:rsidP="009451D9">
      <w:pPr>
        <w:numPr>
          <w:ilvl w:val="2"/>
          <w:numId w:val="6"/>
        </w:numPr>
        <w:rPr>
          <w:rFonts w:ascii="Times New Roman" w:hAnsi="Times New Roman" w:cs="Times New Roman"/>
          <w:bCs/>
        </w:rPr>
      </w:pPr>
      <w:r>
        <w:rPr>
          <w:rFonts w:ascii="Times New Roman" w:hAnsi="Times New Roman" w:cs="Times New Roman" w:hint="eastAsia"/>
          <w:bCs/>
        </w:rPr>
        <w:t>D</w:t>
      </w:r>
      <w:r>
        <w:rPr>
          <w:rFonts w:ascii="Times New Roman" w:hAnsi="Times New Roman" w:cs="Times New Roman"/>
          <w:bCs/>
        </w:rPr>
        <w:t>iscussion</w:t>
      </w:r>
    </w:p>
    <w:p w14:paraId="3C5F36D7" w14:textId="5BF6EF35" w:rsidR="006E79C1" w:rsidRPr="009451D9" w:rsidRDefault="006E79C1" w:rsidP="009451D9">
      <w:pPr>
        <w:numPr>
          <w:ilvl w:val="2"/>
          <w:numId w:val="6"/>
        </w:numPr>
        <w:rPr>
          <w:rFonts w:ascii="Times New Roman" w:hAnsi="Times New Roman" w:cs="Times New Roman"/>
          <w:bCs/>
        </w:rPr>
      </w:pPr>
      <w:r>
        <w:rPr>
          <w:rFonts w:ascii="Times New Roman" w:hAnsi="Times New Roman" w:cs="Times New Roman" w:hint="eastAsia"/>
          <w:bCs/>
        </w:rPr>
        <w:t>N</w:t>
      </w:r>
      <w:r>
        <w:rPr>
          <w:rFonts w:ascii="Times New Roman" w:hAnsi="Times New Roman" w:cs="Times New Roman"/>
          <w:bCs/>
        </w:rPr>
        <w:t>ext Step</w:t>
      </w:r>
    </w:p>
    <w:p w14:paraId="6BD34686" w14:textId="5B08AD6E" w:rsidR="009451D9" w:rsidRPr="009451D9" w:rsidRDefault="006E79C1" w:rsidP="006E79C1">
      <w:pPr>
        <w:numPr>
          <w:ilvl w:val="3"/>
          <w:numId w:val="6"/>
        </w:numPr>
        <w:rPr>
          <w:rFonts w:ascii="Times New Roman" w:hAnsi="Times New Roman" w:cs="Times New Roman"/>
          <w:bCs/>
        </w:rPr>
      </w:pPr>
      <w:r>
        <w:rPr>
          <w:rFonts w:ascii="Times New Roman" w:hAnsi="Times New Roman" w:cs="Times New Roman" w:hint="eastAsia"/>
          <w:bCs/>
        </w:rPr>
        <w:t>T</w:t>
      </w:r>
      <w:r>
        <w:rPr>
          <w:rFonts w:ascii="Times New Roman" w:hAnsi="Times New Roman" w:cs="Times New Roman"/>
          <w:bCs/>
        </w:rPr>
        <w:t>he doc.11-20-1771 will be approved during the next TGax session and WG closing plenary.</w:t>
      </w:r>
    </w:p>
    <w:p w14:paraId="22FA2BFF" w14:textId="72769CF7" w:rsidR="002749A8" w:rsidRDefault="002749A8" w:rsidP="00232128">
      <w:pPr>
        <w:rPr>
          <w:rFonts w:ascii="Times New Roman" w:hAnsi="Times New Roman" w:cs="Times New Roman"/>
          <w:bCs/>
          <w:sz w:val="22"/>
          <w:szCs w:val="22"/>
        </w:rPr>
      </w:pPr>
    </w:p>
    <w:p w14:paraId="4B70ACEF" w14:textId="77777777" w:rsidR="002749A8" w:rsidRPr="00443A96" w:rsidRDefault="002749A8" w:rsidP="00232128">
      <w:pPr>
        <w:rPr>
          <w:rFonts w:ascii="Times New Roman" w:hAnsi="Times New Roman" w:cs="Times New Roman"/>
          <w:bCs/>
          <w:sz w:val="22"/>
          <w:szCs w:val="22"/>
        </w:rPr>
      </w:pPr>
    </w:p>
    <w:p w14:paraId="060525B5" w14:textId="3C8B6A63" w:rsidR="00443A96" w:rsidRDefault="00EA3C4F" w:rsidP="00443A96">
      <w:pPr>
        <w:numPr>
          <w:ilvl w:val="0"/>
          <w:numId w:val="6"/>
        </w:numPr>
        <w:rPr>
          <w:rFonts w:ascii="Times New Roman" w:hAnsi="Times New Roman" w:cs="Times New Roman"/>
          <w:b/>
        </w:rPr>
      </w:pPr>
      <w:r>
        <w:rPr>
          <w:rFonts w:ascii="Times New Roman" w:hAnsi="Times New Roman" w:cs="Times New Roman"/>
          <w:b/>
        </w:rPr>
        <w:t>CSD Review</w:t>
      </w:r>
    </w:p>
    <w:p w14:paraId="73D09D6C" w14:textId="5158BAC3" w:rsidR="00443A96" w:rsidRDefault="00EA3C4F" w:rsidP="00443A96">
      <w:pPr>
        <w:numPr>
          <w:ilvl w:val="1"/>
          <w:numId w:val="6"/>
        </w:numPr>
        <w:rPr>
          <w:rFonts w:ascii="Times New Roman" w:hAnsi="Times New Roman" w:cs="Times New Roman"/>
          <w:bCs/>
        </w:rPr>
      </w:pPr>
      <w:r>
        <w:rPr>
          <w:rFonts w:ascii="Times New Roman" w:hAnsi="Times New Roman" w:cs="Times New Roman" w:hint="eastAsia"/>
          <w:bCs/>
        </w:rPr>
        <w:t>T</w:t>
      </w:r>
      <w:r>
        <w:rPr>
          <w:rFonts w:ascii="Times New Roman" w:hAnsi="Times New Roman" w:cs="Times New Roman"/>
          <w:bCs/>
        </w:rPr>
        <w:t>he group reviewed the “</w:t>
      </w:r>
      <w:r w:rsidRPr="00EA3C4F">
        <w:rPr>
          <w:rFonts w:ascii="Times New Roman" w:hAnsi="Times New Roman" w:cs="Times New Roman"/>
          <w:bCs/>
        </w:rPr>
        <w:t>IEEE 802.11 HEW SG Proposed CSD</w:t>
      </w:r>
      <w:r>
        <w:rPr>
          <w:rFonts w:ascii="Times New Roman" w:hAnsi="Times New Roman" w:cs="Times New Roman"/>
          <w:bCs/>
        </w:rPr>
        <w:t>” based on the doc.11-14-0169-02.</w:t>
      </w:r>
    </w:p>
    <w:p w14:paraId="6922E3D6" w14:textId="57DC5DCF" w:rsidR="00EA3C4F" w:rsidRDefault="00EA3C4F" w:rsidP="00EA3C4F">
      <w:pPr>
        <w:numPr>
          <w:ilvl w:val="2"/>
          <w:numId w:val="6"/>
        </w:numPr>
        <w:rPr>
          <w:rFonts w:ascii="Times New Roman" w:hAnsi="Times New Roman" w:cs="Times New Roman"/>
          <w:bCs/>
        </w:rPr>
      </w:pPr>
      <w:r>
        <w:rPr>
          <w:rFonts w:ascii="Times New Roman" w:hAnsi="Times New Roman" w:cs="Times New Roman" w:hint="eastAsia"/>
          <w:bCs/>
        </w:rPr>
        <w:t>U</w:t>
      </w:r>
      <w:r>
        <w:rPr>
          <w:rFonts w:ascii="Times New Roman" w:hAnsi="Times New Roman" w:cs="Times New Roman"/>
          <w:bCs/>
        </w:rPr>
        <w:t xml:space="preserve">RL of the document: </w:t>
      </w:r>
      <w:hyperlink r:id="rId18" w:history="1">
        <w:r w:rsidRPr="001B4F0D">
          <w:rPr>
            <w:rStyle w:val="a6"/>
            <w:rFonts w:ascii="Times New Roman" w:hAnsi="Times New Roman" w:cs="Times New Roman"/>
            <w:bCs/>
          </w:rPr>
          <w:t>https://mentor.ieee.org/802.11/dcn/14/11-14-0169-02-0hew-ieee-802-11-hew-sg-proposed-csd.docx</w:t>
        </w:r>
      </w:hyperlink>
    </w:p>
    <w:p w14:paraId="4F5D02A9" w14:textId="15C69B89" w:rsidR="00EA3C4F" w:rsidRPr="00443A96" w:rsidRDefault="00EA3C4F" w:rsidP="00EA3C4F">
      <w:pPr>
        <w:numPr>
          <w:ilvl w:val="1"/>
          <w:numId w:val="6"/>
        </w:numPr>
        <w:rPr>
          <w:rFonts w:ascii="Times New Roman" w:hAnsi="Times New Roman" w:cs="Times New Roman"/>
          <w:bCs/>
        </w:rPr>
      </w:pPr>
      <w:r>
        <w:rPr>
          <w:rFonts w:ascii="Times New Roman" w:hAnsi="Times New Roman" w:cs="Times New Roman"/>
          <w:bCs/>
        </w:rPr>
        <w:t>Discussion – no discussion.</w:t>
      </w:r>
    </w:p>
    <w:p w14:paraId="4AF318C0" w14:textId="036E6EDF" w:rsidR="00443A96" w:rsidRDefault="00443A96" w:rsidP="00232128">
      <w:pPr>
        <w:rPr>
          <w:rFonts w:ascii="Times New Roman" w:hAnsi="Times New Roman" w:cs="Times New Roman"/>
          <w:bCs/>
          <w:sz w:val="22"/>
          <w:szCs w:val="22"/>
        </w:rPr>
      </w:pPr>
    </w:p>
    <w:p w14:paraId="2559B09F" w14:textId="77777777" w:rsidR="00130AB3" w:rsidRPr="007B3E11" w:rsidRDefault="00130AB3" w:rsidP="00D75C38">
      <w:pPr>
        <w:rPr>
          <w:rFonts w:ascii="Times New Roman" w:hAnsi="Times New Roman" w:cs="Times New Roman"/>
        </w:rPr>
      </w:pPr>
    </w:p>
    <w:p w14:paraId="290AFCD3" w14:textId="288EAB31" w:rsidR="00D75C38" w:rsidRDefault="00D75C38" w:rsidP="00606DC1">
      <w:pPr>
        <w:numPr>
          <w:ilvl w:val="0"/>
          <w:numId w:val="6"/>
        </w:numPr>
        <w:rPr>
          <w:rFonts w:ascii="Times New Roman" w:hAnsi="Times New Roman" w:cs="Times New Roman"/>
          <w:b/>
        </w:rPr>
      </w:pPr>
      <w:r>
        <w:rPr>
          <w:rFonts w:ascii="Times New Roman" w:hAnsi="Times New Roman" w:cs="Times New Roman" w:hint="eastAsia"/>
          <w:b/>
        </w:rPr>
        <w:t>A</w:t>
      </w:r>
      <w:r w:rsidR="00EA3C4F">
        <w:rPr>
          <w:rFonts w:ascii="Times New Roman" w:hAnsi="Times New Roman" w:cs="Times New Roman"/>
          <w:b/>
        </w:rPr>
        <w:t>oB</w:t>
      </w:r>
    </w:p>
    <w:p w14:paraId="2591F97B" w14:textId="37F659A0" w:rsidR="00D75C38" w:rsidRDefault="00EA3C4F" w:rsidP="00606DC1">
      <w:pPr>
        <w:numPr>
          <w:ilvl w:val="1"/>
          <w:numId w:val="6"/>
        </w:numPr>
        <w:rPr>
          <w:rFonts w:ascii="Times New Roman" w:hAnsi="Times New Roman" w:cs="Times New Roman"/>
          <w:sz w:val="22"/>
          <w:szCs w:val="22"/>
        </w:rPr>
      </w:pPr>
      <w:r>
        <w:rPr>
          <w:rFonts w:ascii="Times New Roman" w:hAnsi="Times New Roman" w:cs="Times New Roman"/>
          <w:sz w:val="22"/>
          <w:szCs w:val="22"/>
        </w:rPr>
        <w:t>A participant asked if we need a vote to reaffirm the CSD</w:t>
      </w:r>
      <w:r w:rsidR="00D75C38" w:rsidRPr="00FD4BC2">
        <w:rPr>
          <w:rFonts w:ascii="Times New Roman" w:hAnsi="Times New Roman" w:cs="Times New Roman" w:hint="eastAsia"/>
          <w:sz w:val="22"/>
          <w:szCs w:val="22"/>
        </w:rPr>
        <w:t>.</w:t>
      </w:r>
      <w:r>
        <w:rPr>
          <w:rFonts w:ascii="Times New Roman" w:hAnsi="Times New Roman" w:cs="Times New Roman"/>
          <w:sz w:val="22"/>
          <w:szCs w:val="22"/>
        </w:rPr>
        <w:t xml:space="preserve"> </w:t>
      </w:r>
      <w:r w:rsidRPr="00EA3C4F">
        <w:rPr>
          <w:rFonts w:ascii="Times New Roman" w:hAnsi="Times New Roman" w:cs="Times New Roman"/>
          <w:sz w:val="22"/>
          <w:szCs w:val="22"/>
        </w:rPr>
        <w:sym w:font="Wingdings" w:char="F0E0"/>
      </w:r>
      <w:r>
        <w:rPr>
          <w:rFonts w:ascii="Times New Roman" w:hAnsi="Times New Roman" w:cs="Times New Roman"/>
          <w:sz w:val="22"/>
          <w:szCs w:val="22"/>
        </w:rPr>
        <w:t xml:space="preserve"> It is included in the motion for the </w:t>
      </w:r>
      <w:r w:rsidR="004F6AAC">
        <w:rPr>
          <w:rFonts w:ascii="Times New Roman" w:hAnsi="Times New Roman" w:cs="Times New Roman"/>
          <w:sz w:val="22"/>
          <w:szCs w:val="22"/>
        </w:rPr>
        <w:t>Report to EC.</w:t>
      </w:r>
    </w:p>
    <w:p w14:paraId="00D927EB" w14:textId="57F31FB1" w:rsidR="004F6AAC" w:rsidRPr="00FD4BC2" w:rsidRDefault="004F6AAC" w:rsidP="004F6AAC">
      <w:pPr>
        <w:numPr>
          <w:ilvl w:val="2"/>
          <w:numId w:val="6"/>
        </w:numPr>
        <w:rPr>
          <w:rFonts w:ascii="Times New Roman" w:hAnsi="Times New Roman" w:cs="Times New Roman"/>
          <w:sz w:val="22"/>
          <w:szCs w:val="22"/>
        </w:rPr>
      </w:pPr>
      <w:r>
        <w:rPr>
          <w:rFonts w:ascii="Times New Roman" w:hAnsi="Times New Roman" w:cs="Times New Roman"/>
          <w:sz w:val="22"/>
          <w:szCs w:val="22"/>
        </w:rPr>
        <w:t>There was a suggestion to separate the motion to reaffirm the CSD from the report to EC. The TGax chairperson to work on it.</w:t>
      </w:r>
    </w:p>
    <w:p w14:paraId="6FFF79AD" w14:textId="044A348C" w:rsidR="00123F22" w:rsidRDefault="00123F22" w:rsidP="00123F22">
      <w:pPr>
        <w:rPr>
          <w:sz w:val="22"/>
        </w:rPr>
      </w:pPr>
    </w:p>
    <w:p w14:paraId="4F0D0AEB" w14:textId="4CA8FB24" w:rsidR="00EA3C4F" w:rsidRDefault="00EA3C4F" w:rsidP="00EA3C4F">
      <w:pPr>
        <w:numPr>
          <w:ilvl w:val="0"/>
          <w:numId w:val="6"/>
        </w:numPr>
        <w:rPr>
          <w:rFonts w:ascii="Times New Roman" w:hAnsi="Times New Roman" w:cs="Times New Roman"/>
          <w:b/>
        </w:rPr>
      </w:pPr>
      <w:r>
        <w:rPr>
          <w:rFonts w:ascii="Times New Roman" w:hAnsi="Times New Roman" w:cs="Times New Roman"/>
          <w:b/>
        </w:rPr>
        <w:t>Recess</w:t>
      </w:r>
    </w:p>
    <w:p w14:paraId="4268AE57" w14:textId="6276DD48" w:rsidR="00EA3C4F" w:rsidRPr="00FD4BC2" w:rsidRDefault="00EA3C4F" w:rsidP="00EA3C4F">
      <w:pPr>
        <w:numPr>
          <w:ilvl w:val="1"/>
          <w:numId w:val="6"/>
        </w:numPr>
        <w:rPr>
          <w:rFonts w:ascii="Times New Roman" w:hAnsi="Times New Roman" w:cs="Times New Roman"/>
          <w:sz w:val="22"/>
          <w:szCs w:val="22"/>
        </w:rPr>
      </w:pPr>
      <w:r w:rsidRPr="00FD4BC2">
        <w:rPr>
          <w:rFonts w:ascii="Times New Roman" w:hAnsi="Times New Roman" w:cs="Times New Roman" w:hint="eastAsia"/>
          <w:sz w:val="22"/>
          <w:szCs w:val="22"/>
        </w:rPr>
        <w:t xml:space="preserve">TGax </w:t>
      </w:r>
      <w:r>
        <w:rPr>
          <w:rFonts w:ascii="Times New Roman" w:hAnsi="Times New Roman" w:cs="Times New Roman"/>
          <w:sz w:val="22"/>
          <w:szCs w:val="22"/>
        </w:rPr>
        <w:t>online meeting</w:t>
      </w:r>
      <w:r w:rsidRPr="00FD4BC2">
        <w:rPr>
          <w:rFonts w:ascii="Times New Roman" w:hAnsi="Times New Roman" w:cs="Times New Roman" w:hint="eastAsia"/>
          <w:sz w:val="22"/>
          <w:szCs w:val="22"/>
        </w:rPr>
        <w:t xml:space="preserve"> </w:t>
      </w:r>
      <w:r>
        <w:rPr>
          <w:rFonts w:ascii="Times New Roman" w:hAnsi="Times New Roman" w:cs="Times New Roman"/>
          <w:sz w:val="22"/>
          <w:szCs w:val="22"/>
        </w:rPr>
        <w:t>is in recess</w:t>
      </w:r>
      <w:r w:rsidRPr="00FD4BC2">
        <w:rPr>
          <w:rFonts w:ascii="Times New Roman" w:hAnsi="Times New Roman" w:cs="Times New Roman" w:hint="eastAsia"/>
          <w:sz w:val="22"/>
          <w:szCs w:val="22"/>
        </w:rPr>
        <w:t xml:space="preserve"> </w:t>
      </w:r>
      <w:r w:rsidR="004F6AAC">
        <w:rPr>
          <w:rFonts w:ascii="Times New Roman" w:hAnsi="Times New Roman" w:cs="Times New Roman"/>
          <w:sz w:val="22"/>
          <w:szCs w:val="22"/>
        </w:rPr>
        <w:t xml:space="preserve">@ 17:04 </w:t>
      </w:r>
      <w:r>
        <w:rPr>
          <w:rFonts w:ascii="Times New Roman" w:hAnsi="Times New Roman" w:cs="Times New Roman"/>
          <w:sz w:val="22"/>
          <w:szCs w:val="22"/>
        </w:rPr>
        <w:t>until Thursday</w:t>
      </w:r>
      <w:r w:rsidRPr="00FD4BC2">
        <w:rPr>
          <w:rFonts w:ascii="Times New Roman" w:hAnsi="Times New Roman" w:cs="Times New Roman" w:hint="eastAsia"/>
          <w:sz w:val="22"/>
          <w:szCs w:val="22"/>
        </w:rPr>
        <w:t xml:space="preserve"> </w:t>
      </w:r>
      <w:r>
        <w:rPr>
          <w:rFonts w:ascii="Times New Roman" w:hAnsi="Times New Roman" w:cs="Times New Roman"/>
          <w:sz w:val="22"/>
          <w:szCs w:val="22"/>
        </w:rPr>
        <w:t>1</w:t>
      </w:r>
      <w:r w:rsidR="004F6AAC">
        <w:rPr>
          <w:rFonts w:ascii="Times New Roman" w:hAnsi="Times New Roman" w:cs="Times New Roman"/>
          <w:sz w:val="22"/>
          <w:szCs w:val="22"/>
        </w:rPr>
        <w:t>9</w:t>
      </w:r>
      <w:r w:rsidRPr="00FD4BC2">
        <w:rPr>
          <w:rFonts w:ascii="Times New Roman" w:hAnsi="Times New Roman" w:cs="Times New Roman" w:hint="eastAsia"/>
          <w:sz w:val="22"/>
          <w:szCs w:val="22"/>
        </w:rPr>
        <w:t>:</w:t>
      </w:r>
      <w:r>
        <w:rPr>
          <w:rFonts w:ascii="Times New Roman" w:hAnsi="Times New Roman" w:cs="Times New Roman"/>
          <w:sz w:val="22"/>
          <w:szCs w:val="22"/>
        </w:rPr>
        <w:t>00</w:t>
      </w:r>
      <w:r w:rsidRPr="00FD4BC2">
        <w:rPr>
          <w:rFonts w:ascii="Times New Roman" w:hAnsi="Times New Roman" w:cs="Times New Roman" w:hint="eastAsia"/>
          <w:sz w:val="22"/>
          <w:szCs w:val="22"/>
        </w:rPr>
        <w:t xml:space="preserve"> (ET).</w:t>
      </w:r>
    </w:p>
    <w:p w14:paraId="2DCE85C0" w14:textId="46EF17D2" w:rsidR="00EA3C4F" w:rsidRDefault="00EA3C4F" w:rsidP="00123F22">
      <w:pPr>
        <w:rPr>
          <w:sz w:val="22"/>
        </w:rPr>
      </w:pPr>
    </w:p>
    <w:p w14:paraId="5D71ADBA" w14:textId="19A3F9B3" w:rsidR="004F6AAC" w:rsidRDefault="004F6AAC" w:rsidP="00123F22">
      <w:pPr>
        <w:rPr>
          <w:sz w:val="22"/>
        </w:rPr>
      </w:pPr>
    </w:p>
    <w:p w14:paraId="514ECEDE" w14:textId="6082CABE" w:rsidR="004F6AAC" w:rsidRDefault="004F6AAC" w:rsidP="004F6AAC">
      <w:pPr>
        <w:numPr>
          <w:ilvl w:val="0"/>
          <w:numId w:val="6"/>
        </w:numPr>
        <w:rPr>
          <w:rFonts w:ascii="Times New Roman" w:hAnsi="Times New Roman" w:cs="Times New Roman"/>
          <w:b/>
        </w:rPr>
      </w:pPr>
      <w:r>
        <w:rPr>
          <w:rFonts w:ascii="Times New Roman" w:hAnsi="Times New Roman" w:cs="Times New Roman"/>
          <w:b/>
        </w:rPr>
        <w:t>Attendees</w:t>
      </w:r>
    </w:p>
    <w:p w14:paraId="42AF11E8" w14:textId="77777777" w:rsidR="004F6AAC" w:rsidRDefault="004F6AAC" w:rsidP="00320035">
      <w:pPr>
        <w:rPr>
          <w:sz w:val="22"/>
        </w:rPr>
      </w:pPr>
    </w:p>
    <w:p w14:paraId="4828999C" w14:textId="77777777" w:rsidR="00320035" w:rsidRDefault="00320035" w:rsidP="00320035">
      <w:pPr>
        <w:rPr>
          <w:rFonts w:ascii="Times New Roman" w:eastAsia="Yu Gothic" w:hAnsi="Times New Roman" w:cs="Times New Roman"/>
          <w:b/>
          <w:bCs/>
          <w:color w:val="FFFFFF" w:themeColor="background1"/>
        </w:rPr>
        <w:sectPr w:rsidR="00320035" w:rsidSect="00320035">
          <w:headerReference w:type="default" r:id="rId19"/>
          <w:footerReference w:type="default" r:id="rId20"/>
          <w:type w:val="continuous"/>
          <w:pgSz w:w="12240" w:h="15840" w:code="1"/>
          <w:pgMar w:top="1080" w:right="1080" w:bottom="1080" w:left="414" w:header="432" w:footer="432" w:gutter="720"/>
          <w:cols w:space="720"/>
        </w:sectPr>
      </w:pPr>
    </w:p>
    <w:tbl>
      <w:tblPr>
        <w:tblW w:w="5240" w:type="dxa"/>
        <w:tblInd w:w="-185" w:type="dxa"/>
        <w:tblCellMar>
          <w:left w:w="99" w:type="dxa"/>
          <w:right w:w="99" w:type="dxa"/>
        </w:tblCellMar>
        <w:tblLook w:val="04A0" w:firstRow="1" w:lastRow="0" w:firstColumn="1" w:lastColumn="0" w:noHBand="0" w:noVBand="1"/>
      </w:tblPr>
      <w:tblGrid>
        <w:gridCol w:w="2263"/>
        <w:gridCol w:w="2977"/>
      </w:tblGrid>
      <w:tr w:rsidR="00320035" w14:paraId="1B30F81F" w14:textId="77777777" w:rsidTr="00320035">
        <w:trPr>
          <w:trHeight w:val="360"/>
        </w:trPr>
        <w:tc>
          <w:tcPr>
            <w:tcW w:w="2263" w:type="dxa"/>
            <w:tcBorders>
              <w:top w:val="single" w:sz="4" w:space="0" w:color="auto"/>
              <w:left w:val="single" w:sz="4" w:space="0" w:color="auto"/>
              <w:bottom w:val="single" w:sz="4" w:space="0" w:color="auto"/>
              <w:right w:val="single" w:sz="4" w:space="0" w:color="auto"/>
            </w:tcBorders>
            <w:shd w:val="clear" w:color="auto" w:fill="1F497D" w:themeFill="text2"/>
            <w:noWrap/>
            <w:vAlign w:val="center"/>
            <w:hideMark/>
          </w:tcPr>
          <w:p w14:paraId="6365332A" w14:textId="178AF012" w:rsidR="00320035" w:rsidRPr="00320035" w:rsidRDefault="00320035" w:rsidP="00320035">
            <w:pPr>
              <w:rPr>
                <w:rFonts w:ascii="Times New Roman" w:eastAsia="Yu Gothic" w:hAnsi="Times New Roman" w:cs="Times New Roman"/>
                <w:b/>
                <w:bCs/>
                <w:color w:val="FFFFFF" w:themeColor="background1"/>
              </w:rPr>
            </w:pPr>
            <w:r w:rsidRPr="00320035">
              <w:rPr>
                <w:rFonts w:ascii="Times New Roman" w:eastAsia="Yu Gothic" w:hAnsi="Times New Roman" w:cs="Times New Roman"/>
                <w:b/>
                <w:bCs/>
                <w:color w:val="FFFFFF" w:themeColor="background1"/>
              </w:rPr>
              <w:t>Name</w:t>
            </w:r>
          </w:p>
        </w:tc>
        <w:tc>
          <w:tcPr>
            <w:tcW w:w="2977" w:type="dxa"/>
            <w:tcBorders>
              <w:top w:val="single" w:sz="4" w:space="0" w:color="auto"/>
              <w:left w:val="nil"/>
              <w:bottom w:val="single" w:sz="4" w:space="0" w:color="auto"/>
              <w:right w:val="single" w:sz="4" w:space="0" w:color="auto"/>
            </w:tcBorders>
            <w:shd w:val="clear" w:color="auto" w:fill="1F497D" w:themeFill="text2"/>
            <w:vAlign w:val="center"/>
            <w:hideMark/>
          </w:tcPr>
          <w:p w14:paraId="3C68CA98" w14:textId="77777777" w:rsidR="00320035" w:rsidRPr="00320035" w:rsidRDefault="00320035" w:rsidP="00320035">
            <w:pPr>
              <w:rPr>
                <w:rFonts w:ascii="Times New Roman" w:eastAsia="Yu Gothic" w:hAnsi="Times New Roman" w:cs="Times New Roman"/>
                <w:b/>
                <w:bCs/>
                <w:color w:val="FFFFFF" w:themeColor="background1"/>
              </w:rPr>
            </w:pPr>
            <w:r w:rsidRPr="00320035">
              <w:rPr>
                <w:rFonts w:ascii="Times New Roman" w:eastAsia="Yu Gothic" w:hAnsi="Times New Roman" w:cs="Times New Roman"/>
                <w:b/>
                <w:bCs/>
                <w:color w:val="FFFFFF" w:themeColor="background1"/>
              </w:rPr>
              <w:t>Affiliation</w:t>
            </w:r>
          </w:p>
        </w:tc>
      </w:tr>
      <w:tr w:rsidR="00320035" w14:paraId="005D454B" w14:textId="77777777" w:rsidTr="00320035">
        <w:trPr>
          <w:trHeight w:val="360"/>
        </w:trPr>
        <w:tc>
          <w:tcPr>
            <w:tcW w:w="2263" w:type="dxa"/>
            <w:tcBorders>
              <w:top w:val="nil"/>
              <w:left w:val="single" w:sz="4" w:space="0" w:color="auto"/>
              <w:bottom w:val="single" w:sz="4" w:space="0" w:color="auto"/>
              <w:right w:val="single" w:sz="4" w:space="0" w:color="auto"/>
            </w:tcBorders>
            <w:shd w:val="clear" w:color="000000" w:fill="FFFFFF"/>
            <w:noWrap/>
            <w:vAlign w:val="center"/>
            <w:hideMark/>
          </w:tcPr>
          <w:p w14:paraId="40AB7B01" w14:textId="77777777" w:rsidR="00320035" w:rsidRDefault="00320035" w:rsidP="00320035">
            <w:pPr>
              <w:rPr>
                <w:rFonts w:ascii="Times New Roman" w:eastAsia="Yu Gothic" w:hAnsi="Times New Roman" w:cs="Times New Roman"/>
                <w:color w:val="000000"/>
                <w:sz w:val="22"/>
                <w:szCs w:val="22"/>
              </w:rPr>
            </w:pPr>
            <w:r>
              <w:rPr>
                <w:rFonts w:ascii="Times New Roman" w:eastAsia="Yu Gothic" w:hAnsi="Times New Roman" w:cs="Times New Roman"/>
                <w:color w:val="000000"/>
                <w:sz w:val="22"/>
                <w:szCs w:val="22"/>
              </w:rPr>
              <w:t>Abdelaal, Rana</w:t>
            </w:r>
          </w:p>
        </w:tc>
        <w:tc>
          <w:tcPr>
            <w:tcW w:w="2977" w:type="dxa"/>
            <w:tcBorders>
              <w:top w:val="nil"/>
              <w:left w:val="nil"/>
              <w:bottom w:val="single" w:sz="4" w:space="0" w:color="auto"/>
              <w:right w:val="single" w:sz="4" w:space="0" w:color="auto"/>
            </w:tcBorders>
            <w:shd w:val="clear" w:color="000000" w:fill="FFFFFF"/>
            <w:vAlign w:val="center"/>
            <w:hideMark/>
          </w:tcPr>
          <w:p w14:paraId="0D9AA29E" w14:textId="77777777" w:rsidR="00320035" w:rsidRDefault="00320035" w:rsidP="00320035">
            <w:pPr>
              <w:rPr>
                <w:rFonts w:ascii="Times New Roman" w:eastAsia="Yu Gothic" w:hAnsi="Times New Roman" w:cs="Times New Roman"/>
                <w:color w:val="000000"/>
                <w:sz w:val="22"/>
                <w:szCs w:val="22"/>
              </w:rPr>
            </w:pPr>
            <w:r>
              <w:rPr>
                <w:rFonts w:ascii="Times New Roman" w:eastAsia="Yu Gothic" w:hAnsi="Times New Roman" w:cs="Times New Roman"/>
                <w:color w:val="000000"/>
                <w:sz w:val="22"/>
                <w:szCs w:val="22"/>
              </w:rPr>
              <w:t>Broadcom Corporation</w:t>
            </w:r>
          </w:p>
        </w:tc>
      </w:tr>
      <w:tr w:rsidR="00320035" w14:paraId="7F0DFC86" w14:textId="77777777" w:rsidTr="00320035">
        <w:trPr>
          <w:trHeight w:val="360"/>
        </w:trPr>
        <w:tc>
          <w:tcPr>
            <w:tcW w:w="2263" w:type="dxa"/>
            <w:tcBorders>
              <w:top w:val="nil"/>
              <w:left w:val="single" w:sz="4" w:space="0" w:color="auto"/>
              <w:bottom w:val="single" w:sz="4" w:space="0" w:color="auto"/>
              <w:right w:val="single" w:sz="4" w:space="0" w:color="auto"/>
            </w:tcBorders>
            <w:shd w:val="clear" w:color="000000" w:fill="FFFFFF"/>
            <w:noWrap/>
            <w:vAlign w:val="center"/>
            <w:hideMark/>
          </w:tcPr>
          <w:p w14:paraId="15380313" w14:textId="77777777" w:rsidR="00320035" w:rsidRDefault="00320035" w:rsidP="00320035">
            <w:pPr>
              <w:rPr>
                <w:rFonts w:ascii="Times New Roman" w:eastAsia="Yu Gothic" w:hAnsi="Times New Roman" w:cs="Times New Roman"/>
                <w:color w:val="000000"/>
                <w:sz w:val="22"/>
                <w:szCs w:val="22"/>
              </w:rPr>
            </w:pPr>
            <w:r>
              <w:rPr>
                <w:rFonts w:ascii="Times New Roman" w:eastAsia="Yu Gothic" w:hAnsi="Times New Roman" w:cs="Times New Roman"/>
                <w:color w:val="000000"/>
                <w:sz w:val="22"/>
                <w:szCs w:val="22"/>
              </w:rPr>
              <w:t>Aboulmagd, Osama</w:t>
            </w:r>
          </w:p>
        </w:tc>
        <w:tc>
          <w:tcPr>
            <w:tcW w:w="2977" w:type="dxa"/>
            <w:tcBorders>
              <w:top w:val="nil"/>
              <w:left w:val="nil"/>
              <w:bottom w:val="single" w:sz="4" w:space="0" w:color="auto"/>
              <w:right w:val="single" w:sz="4" w:space="0" w:color="auto"/>
            </w:tcBorders>
            <w:shd w:val="clear" w:color="000000" w:fill="FFFFFF"/>
            <w:vAlign w:val="center"/>
            <w:hideMark/>
          </w:tcPr>
          <w:p w14:paraId="20DAA58E" w14:textId="77777777" w:rsidR="00320035" w:rsidRDefault="00320035" w:rsidP="00320035">
            <w:pPr>
              <w:rPr>
                <w:rFonts w:ascii="Times New Roman" w:eastAsia="Yu Gothic" w:hAnsi="Times New Roman" w:cs="Times New Roman"/>
                <w:color w:val="000000"/>
                <w:sz w:val="22"/>
                <w:szCs w:val="22"/>
              </w:rPr>
            </w:pPr>
            <w:r>
              <w:rPr>
                <w:rFonts w:ascii="Times New Roman" w:eastAsia="Yu Gothic" w:hAnsi="Times New Roman" w:cs="Times New Roman"/>
                <w:color w:val="000000"/>
                <w:sz w:val="22"/>
                <w:szCs w:val="22"/>
              </w:rPr>
              <w:t>Huawei Technologies Co. Ltd</w:t>
            </w:r>
          </w:p>
        </w:tc>
      </w:tr>
      <w:tr w:rsidR="00320035" w14:paraId="5365AAD0" w14:textId="77777777" w:rsidTr="00320035">
        <w:trPr>
          <w:trHeight w:val="360"/>
        </w:trPr>
        <w:tc>
          <w:tcPr>
            <w:tcW w:w="2263" w:type="dxa"/>
            <w:tcBorders>
              <w:top w:val="nil"/>
              <w:left w:val="single" w:sz="4" w:space="0" w:color="auto"/>
              <w:bottom w:val="single" w:sz="4" w:space="0" w:color="auto"/>
              <w:right w:val="single" w:sz="4" w:space="0" w:color="auto"/>
            </w:tcBorders>
            <w:shd w:val="clear" w:color="000000" w:fill="FFFFFF"/>
            <w:noWrap/>
            <w:vAlign w:val="center"/>
            <w:hideMark/>
          </w:tcPr>
          <w:p w14:paraId="569D9F15" w14:textId="77777777" w:rsidR="00320035" w:rsidRDefault="00320035" w:rsidP="00320035">
            <w:pPr>
              <w:rPr>
                <w:rFonts w:ascii="Times New Roman" w:eastAsia="Yu Gothic" w:hAnsi="Times New Roman" w:cs="Times New Roman"/>
                <w:color w:val="000000"/>
                <w:sz w:val="22"/>
                <w:szCs w:val="22"/>
              </w:rPr>
            </w:pPr>
            <w:r>
              <w:rPr>
                <w:rFonts w:ascii="Times New Roman" w:eastAsia="Yu Gothic" w:hAnsi="Times New Roman" w:cs="Times New Roman"/>
                <w:color w:val="000000"/>
                <w:sz w:val="22"/>
                <w:szCs w:val="22"/>
              </w:rPr>
              <w:t>Agarwal, Peyush</w:t>
            </w:r>
          </w:p>
        </w:tc>
        <w:tc>
          <w:tcPr>
            <w:tcW w:w="2977" w:type="dxa"/>
            <w:tcBorders>
              <w:top w:val="nil"/>
              <w:left w:val="nil"/>
              <w:bottom w:val="single" w:sz="4" w:space="0" w:color="auto"/>
              <w:right w:val="single" w:sz="4" w:space="0" w:color="auto"/>
            </w:tcBorders>
            <w:shd w:val="clear" w:color="000000" w:fill="FFFFFF"/>
            <w:vAlign w:val="center"/>
            <w:hideMark/>
          </w:tcPr>
          <w:p w14:paraId="77ECD2F3" w14:textId="77777777" w:rsidR="00320035" w:rsidRDefault="00320035" w:rsidP="00320035">
            <w:pPr>
              <w:rPr>
                <w:rFonts w:ascii="Times New Roman" w:eastAsia="Yu Gothic" w:hAnsi="Times New Roman" w:cs="Times New Roman"/>
                <w:color w:val="000000"/>
                <w:sz w:val="22"/>
                <w:szCs w:val="22"/>
              </w:rPr>
            </w:pPr>
            <w:r>
              <w:rPr>
                <w:rFonts w:ascii="Times New Roman" w:eastAsia="Yu Gothic" w:hAnsi="Times New Roman" w:cs="Times New Roman"/>
                <w:color w:val="000000"/>
                <w:sz w:val="22"/>
                <w:szCs w:val="22"/>
              </w:rPr>
              <w:t>Broadcom Corporation</w:t>
            </w:r>
          </w:p>
        </w:tc>
      </w:tr>
      <w:tr w:rsidR="00320035" w14:paraId="24A343C7" w14:textId="77777777" w:rsidTr="00320035">
        <w:trPr>
          <w:trHeight w:val="360"/>
        </w:trPr>
        <w:tc>
          <w:tcPr>
            <w:tcW w:w="2263" w:type="dxa"/>
            <w:tcBorders>
              <w:top w:val="nil"/>
              <w:left w:val="single" w:sz="4" w:space="0" w:color="auto"/>
              <w:bottom w:val="single" w:sz="4" w:space="0" w:color="auto"/>
              <w:right w:val="single" w:sz="4" w:space="0" w:color="auto"/>
            </w:tcBorders>
            <w:shd w:val="clear" w:color="000000" w:fill="FFFFFF"/>
            <w:noWrap/>
            <w:vAlign w:val="center"/>
            <w:hideMark/>
          </w:tcPr>
          <w:p w14:paraId="7E56D52F" w14:textId="77777777" w:rsidR="00320035" w:rsidRDefault="00320035" w:rsidP="00320035">
            <w:pPr>
              <w:rPr>
                <w:rFonts w:ascii="Times New Roman" w:eastAsia="Yu Gothic" w:hAnsi="Times New Roman" w:cs="Times New Roman"/>
                <w:color w:val="000000"/>
                <w:sz w:val="22"/>
                <w:szCs w:val="22"/>
              </w:rPr>
            </w:pPr>
            <w:r>
              <w:rPr>
                <w:rFonts w:ascii="Times New Roman" w:eastAsia="Yu Gothic" w:hAnsi="Times New Roman" w:cs="Times New Roman"/>
                <w:color w:val="000000"/>
                <w:sz w:val="22"/>
                <w:szCs w:val="22"/>
              </w:rPr>
              <w:t>Akhmetov, Dmitry</w:t>
            </w:r>
          </w:p>
        </w:tc>
        <w:tc>
          <w:tcPr>
            <w:tcW w:w="2977" w:type="dxa"/>
            <w:tcBorders>
              <w:top w:val="nil"/>
              <w:left w:val="nil"/>
              <w:bottom w:val="single" w:sz="4" w:space="0" w:color="auto"/>
              <w:right w:val="single" w:sz="4" w:space="0" w:color="auto"/>
            </w:tcBorders>
            <w:shd w:val="clear" w:color="000000" w:fill="FFFFFF"/>
            <w:vAlign w:val="center"/>
            <w:hideMark/>
          </w:tcPr>
          <w:p w14:paraId="643D744B" w14:textId="77777777" w:rsidR="00320035" w:rsidRDefault="00320035" w:rsidP="00320035">
            <w:pPr>
              <w:rPr>
                <w:rFonts w:ascii="Times New Roman" w:eastAsia="Yu Gothic" w:hAnsi="Times New Roman" w:cs="Times New Roman"/>
                <w:color w:val="000000"/>
                <w:sz w:val="22"/>
                <w:szCs w:val="22"/>
              </w:rPr>
            </w:pPr>
            <w:r>
              <w:rPr>
                <w:rFonts w:ascii="Times New Roman" w:eastAsia="Yu Gothic" w:hAnsi="Times New Roman" w:cs="Times New Roman"/>
                <w:color w:val="000000"/>
                <w:sz w:val="22"/>
                <w:szCs w:val="22"/>
              </w:rPr>
              <w:t>Intel Corporation</w:t>
            </w:r>
          </w:p>
        </w:tc>
      </w:tr>
      <w:tr w:rsidR="00320035" w14:paraId="4D3CEA8D" w14:textId="77777777" w:rsidTr="00320035">
        <w:trPr>
          <w:trHeight w:val="360"/>
        </w:trPr>
        <w:tc>
          <w:tcPr>
            <w:tcW w:w="2263" w:type="dxa"/>
            <w:tcBorders>
              <w:top w:val="nil"/>
              <w:left w:val="single" w:sz="4" w:space="0" w:color="auto"/>
              <w:bottom w:val="single" w:sz="4" w:space="0" w:color="auto"/>
              <w:right w:val="single" w:sz="4" w:space="0" w:color="auto"/>
            </w:tcBorders>
            <w:shd w:val="clear" w:color="000000" w:fill="FFFFFF"/>
            <w:noWrap/>
            <w:vAlign w:val="center"/>
            <w:hideMark/>
          </w:tcPr>
          <w:p w14:paraId="266BFDAA" w14:textId="77777777" w:rsidR="00320035" w:rsidRDefault="00320035" w:rsidP="00320035">
            <w:pPr>
              <w:rPr>
                <w:rFonts w:ascii="Times New Roman" w:eastAsia="Yu Gothic" w:hAnsi="Times New Roman" w:cs="Times New Roman"/>
                <w:color w:val="000000"/>
                <w:sz w:val="22"/>
                <w:szCs w:val="22"/>
              </w:rPr>
            </w:pPr>
            <w:r>
              <w:rPr>
                <w:rFonts w:ascii="Times New Roman" w:eastAsia="Yu Gothic" w:hAnsi="Times New Roman" w:cs="Times New Roman"/>
                <w:color w:val="000000"/>
                <w:sz w:val="22"/>
                <w:szCs w:val="22"/>
              </w:rPr>
              <w:t>Aldana, Carlos</w:t>
            </w:r>
          </w:p>
        </w:tc>
        <w:tc>
          <w:tcPr>
            <w:tcW w:w="2977" w:type="dxa"/>
            <w:tcBorders>
              <w:top w:val="nil"/>
              <w:left w:val="nil"/>
              <w:bottom w:val="single" w:sz="4" w:space="0" w:color="auto"/>
              <w:right w:val="single" w:sz="4" w:space="0" w:color="auto"/>
            </w:tcBorders>
            <w:shd w:val="clear" w:color="000000" w:fill="FFFFFF"/>
            <w:vAlign w:val="center"/>
            <w:hideMark/>
          </w:tcPr>
          <w:p w14:paraId="17EF2A78" w14:textId="77777777" w:rsidR="00320035" w:rsidRDefault="00320035" w:rsidP="00320035">
            <w:pPr>
              <w:rPr>
                <w:rFonts w:ascii="Times New Roman" w:eastAsia="Yu Gothic" w:hAnsi="Times New Roman" w:cs="Times New Roman"/>
                <w:color w:val="000000"/>
                <w:sz w:val="22"/>
                <w:szCs w:val="22"/>
              </w:rPr>
            </w:pPr>
            <w:r>
              <w:rPr>
                <w:rFonts w:ascii="Times New Roman" w:eastAsia="Yu Gothic" w:hAnsi="Times New Roman" w:cs="Times New Roman"/>
                <w:color w:val="000000"/>
                <w:sz w:val="22"/>
                <w:szCs w:val="22"/>
              </w:rPr>
              <w:t>Facebook</w:t>
            </w:r>
          </w:p>
        </w:tc>
      </w:tr>
      <w:tr w:rsidR="00320035" w14:paraId="5F9ABF4F" w14:textId="77777777" w:rsidTr="00320035">
        <w:trPr>
          <w:trHeight w:val="360"/>
        </w:trPr>
        <w:tc>
          <w:tcPr>
            <w:tcW w:w="2263" w:type="dxa"/>
            <w:tcBorders>
              <w:top w:val="nil"/>
              <w:left w:val="single" w:sz="4" w:space="0" w:color="auto"/>
              <w:bottom w:val="single" w:sz="4" w:space="0" w:color="auto"/>
              <w:right w:val="single" w:sz="4" w:space="0" w:color="auto"/>
            </w:tcBorders>
            <w:shd w:val="clear" w:color="000000" w:fill="FFFFFF"/>
            <w:noWrap/>
            <w:vAlign w:val="center"/>
            <w:hideMark/>
          </w:tcPr>
          <w:p w14:paraId="34FEFC77" w14:textId="77777777" w:rsidR="00320035" w:rsidRDefault="00320035" w:rsidP="00320035">
            <w:pPr>
              <w:rPr>
                <w:rFonts w:ascii="Times New Roman" w:eastAsia="Yu Gothic" w:hAnsi="Times New Roman" w:cs="Times New Roman"/>
                <w:color w:val="000000"/>
                <w:sz w:val="22"/>
                <w:szCs w:val="22"/>
              </w:rPr>
            </w:pPr>
            <w:r>
              <w:rPr>
                <w:rFonts w:ascii="Times New Roman" w:eastAsia="Yu Gothic" w:hAnsi="Times New Roman" w:cs="Times New Roman"/>
                <w:color w:val="000000"/>
                <w:sz w:val="22"/>
                <w:szCs w:val="22"/>
              </w:rPr>
              <w:t>An, Song-Haur</w:t>
            </w:r>
          </w:p>
        </w:tc>
        <w:tc>
          <w:tcPr>
            <w:tcW w:w="2977" w:type="dxa"/>
            <w:tcBorders>
              <w:top w:val="nil"/>
              <w:left w:val="nil"/>
              <w:bottom w:val="single" w:sz="4" w:space="0" w:color="auto"/>
              <w:right w:val="single" w:sz="4" w:space="0" w:color="auto"/>
            </w:tcBorders>
            <w:shd w:val="clear" w:color="000000" w:fill="FFFFFF"/>
            <w:vAlign w:val="center"/>
            <w:hideMark/>
          </w:tcPr>
          <w:p w14:paraId="35282185" w14:textId="77777777" w:rsidR="00320035" w:rsidRDefault="00320035" w:rsidP="00320035">
            <w:pPr>
              <w:rPr>
                <w:rFonts w:ascii="Times New Roman" w:eastAsia="Yu Gothic" w:hAnsi="Times New Roman" w:cs="Times New Roman"/>
                <w:color w:val="000000"/>
                <w:sz w:val="22"/>
                <w:szCs w:val="22"/>
              </w:rPr>
            </w:pPr>
            <w:r>
              <w:rPr>
                <w:rFonts w:ascii="Times New Roman" w:eastAsia="Yu Gothic" w:hAnsi="Times New Roman" w:cs="Times New Roman"/>
                <w:color w:val="000000"/>
                <w:sz w:val="22"/>
                <w:szCs w:val="22"/>
              </w:rPr>
              <w:t>INDEPENDENT</w:t>
            </w:r>
          </w:p>
        </w:tc>
      </w:tr>
      <w:tr w:rsidR="00320035" w14:paraId="7CF1E590" w14:textId="77777777" w:rsidTr="00320035">
        <w:trPr>
          <w:trHeight w:val="660"/>
        </w:trPr>
        <w:tc>
          <w:tcPr>
            <w:tcW w:w="2263" w:type="dxa"/>
            <w:tcBorders>
              <w:top w:val="nil"/>
              <w:left w:val="single" w:sz="4" w:space="0" w:color="auto"/>
              <w:bottom w:val="single" w:sz="4" w:space="0" w:color="auto"/>
              <w:right w:val="single" w:sz="4" w:space="0" w:color="auto"/>
            </w:tcBorders>
            <w:shd w:val="clear" w:color="000000" w:fill="FFFFFF"/>
            <w:vAlign w:val="center"/>
            <w:hideMark/>
          </w:tcPr>
          <w:p w14:paraId="4EAA2B4A" w14:textId="77777777" w:rsidR="00320035" w:rsidRDefault="00320035" w:rsidP="00320035">
            <w:pPr>
              <w:rPr>
                <w:rFonts w:ascii="Times New Roman" w:eastAsia="Yu Gothic" w:hAnsi="Times New Roman" w:cs="Times New Roman"/>
                <w:color w:val="000000"/>
                <w:sz w:val="22"/>
                <w:szCs w:val="22"/>
              </w:rPr>
            </w:pPr>
            <w:r>
              <w:rPr>
                <w:rFonts w:ascii="Times New Roman" w:eastAsia="Yu Gothic" w:hAnsi="Times New Roman" w:cs="Times New Roman"/>
                <w:color w:val="000000"/>
                <w:sz w:val="22"/>
                <w:szCs w:val="22"/>
              </w:rPr>
              <w:t>ANANDAKUMAR, KRISHNASAMY</w:t>
            </w:r>
          </w:p>
        </w:tc>
        <w:tc>
          <w:tcPr>
            <w:tcW w:w="2977" w:type="dxa"/>
            <w:tcBorders>
              <w:top w:val="nil"/>
              <w:left w:val="nil"/>
              <w:bottom w:val="single" w:sz="4" w:space="0" w:color="auto"/>
              <w:right w:val="single" w:sz="4" w:space="0" w:color="auto"/>
            </w:tcBorders>
            <w:shd w:val="clear" w:color="000000" w:fill="FFFFFF"/>
            <w:vAlign w:val="center"/>
            <w:hideMark/>
          </w:tcPr>
          <w:p w14:paraId="714B9DCE" w14:textId="77777777" w:rsidR="00320035" w:rsidRDefault="00320035" w:rsidP="00320035">
            <w:pPr>
              <w:rPr>
                <w:rFonts w:ascii="Times New Roman" w:eastAsia="Yu Gothic" w:hAnsi="Times New Roman" w:cs="Times New Roman"/>
                <w:color w:val="000000"/>
                <w:sz w:val="22"/>
                <w:szCs w:val="22"/>
              </w:rPr>
            </w:pPr>
            <w:r>
              <w:rPr>
                <w:rFonts w:ascii="Times New Roman" w:eastAsia="Yu Gothic" w:hAnsi="Times New Roman" w:cs="Times New Roman"/>
                <w:color w:val="000000"/>
                <w:sz w:val="22"/>
                <w:szCs w:val="22"/>
              </w:rPr>
              <w:t>Maxlinear Inc</w:t>
            </w:r>
          </w:p>
        </w:tc>
      </w:tr>
      <w:tr w:rsidR="00320035" w14:paraId="6C25F0C1" w14:textId="77777777" w:rsidTr="00320035">
        <w:trPr>
          <w:trHeight w:val="360"/>
        </w:trPr>
        <w:tc>
          <w:tcPr>
            <w:tcW w:w="2263" w:type="dxa"/>
            <w:tcBorders>
              <w:top w:val="nil"/>
              <w:left w:val="single" w:sz="4" w:space="0" w:color="auto"/>
              <w:bottom w:val="single" w:sz="4" w:space="0" w:color="auto"/>
              <w:right w:val="single" w:sz="4" w:space="0" w:color="auto"/>
            </w:tcBorders>
            <w:shd w:val="clear" w:color="000000" w:fill="FFFFFF"/>
            <w:noWrap/>
            <w:vAlign w:val="center"/>
            <w:hideMark/>
          </w:tcPr>
          <w:p w14:paraId="6700BDB8" w14:textId="77777777" w:rsidR="00320035" w:rsidRDefault="00320035" w:rsidP="00320035">
            <w:pPr>
              <w:rPr>
                <w:rFonts w:ascii="Times New Roman" w:eastAsia="Yu Gothic" w:hAnsi="Times New Roman" w:cs="Times New Roman"/>
                <w:color w:val="000000"/>
                <w:sz w:val="22"/>
                <w:szCs w:val="22"/>
              </w:rPr>
            </w:pPr>
            <w:r>
              <w:rPr>
                <w:rFonts w:ascii="Times New Roman" w:eastAsia="Yu Gothic" w:hAnsi="Times New Roman" w:cs="Times New Roman"/>
                <w:color w:val="000000"/>
                <w:sz w:val="22"/>
                <w:szCs w:val="22"/>
              </w:rPr>
              <w:t>Asterjadhi, Alfred</w:t>
            </w:r>
          </w:p>
        </w:tc>
        <w:tc>
          <w:tcPr>
            <w:tcW w:w="2977" w:type="dxa"/>
            <w:tcBorders>
              <w:top w:val="nil"/>
              <w:left w:val="nil"/>
              <w:bottom w:val="single" w:sz="4" w:space="0" w:color="auto"/>
              <w:right w:val="single" w:sz="4" w:space="0" w:color="auto"/>
            </w:tcBorders>
            <w:shd w:val="clear" w:color="000000" w:fill="FFFFFF"/>
            <w:vAlign w:val="center"/>
            <w:hideMark/>
          </w:tcPr>
          <w:p w14:paraId="227B3827" w14:textId="77777777" w:rsidR="00320035" w:rsidRDefault="00320035" w:rsidP="00320035">
            <w:pPr>
              <w:rPr>
                <w:rFonts w:ascii="Times New Roman" w:eastAsia="Yu Gothic" w:hAnsi="Times New Roman" w:cs="Times New Roman"/>
                <w:color w:val="000000"/>
                <w:sz w:val="22"/>
                <w:szCs w:val="22"/>
              </w:rPr>
            </w:pPr>
            <w:r>
              <w:rPr>
                <w:rFonts w:ascii="Times New Roman" w:eastAsia="Yu Gothic" w:hAnsi="Times New Roman" w:cs="Times New Roman"/>
                <w:color w:val="000000"/>
                <w:sz w:val="22"/>
                <w:szCs w:val="22"/>
              </w:rPr>
              <w:t>Qualcomm Incorporated</w:t>
            </w:r>
          </w:p>
        </w:tc>
      </w:tr>
      <w:tr w:rsidR="00320035" w14:paraId="2AF0492E" w14:textId="77777777" w:rsidTr="00320035">
        <w:trPr>
          <w:trHeight w:val="360"/>
        </w:trPr>
        <w:tc>
          <w:tcPr>
            <w:tcW w:w="2263" w:type="dxa"/>
            <w:tcBorders>
              <w:top w:val="nil"/>
              <w:left w:val="single" w:sz="4" w:space="0" w:color="auto"/>
              <w:bottom w:val="single" w:sz="4" w:space="0" w:color="auto"/>
              <w:right w:val="single" w:sz="4" w:space="0" w:color="auto"/>
            </w:tcBorders>
            <w:shd w:val="clear" w:color="000000" w:fill="FFFFFF"/>
            <w:noWrap/>
            <w:vAlign w:val="center"/>
            <w:hideMark/>
          </w:tcPr>
          <w:p w14:paraId="06920BFC" w14:textId="77777777" w:rsidR="00320035" w:rsidRDefault="00320035" w:rsidP="00320035">
            <w:pPr>
              <w:rPr>
                <w:rFonts w:ascii="Times New Roman" w:eastAsia="Yu Gothic" w:hAnsi="Times New Roman" w:cs="Times New Roman"/>
                <w:color w:val="000000"/>
                <w:sz w:val="22"/>
                <w:szCs w:val="22"/>
              </w:rPr>
            </w:pPr>
            <w:r>
              <w:rPr>
                <w:rFonts w:ascii="Times New Roman" w:eastAsia="Yu Gothic" w:hAnsi="Times New Roman" w:cs="Times New Roman"/>
                <w:color w:val="000000"/>
                <w:sz w:val="22"/>
                <w:szCs w:val="22"/>
              </w:rPr>
              <w:t>Au, Kwok Shum</w:t>
            </w:r>
          </w:p>
        </w:tc>
        <w:tc>
          <w:tcPr>
            <w:tcW w:w="2977" w:type="dxa"/>
            <w:tcBorders>
              <w:top w:val="nil"/>
              <w:left w:val="nil"/>
              <w:bottom w:val="single" w:sz="4" w:space="0" w:color="auto"/>
              <w:right w:val="single" w:sz="4" w:space="0" w:color="auto"/>
            </w:tcBorders>
            <w:shd w:val="clear" w:color="000000" w:fill="FFFFFF"/>
            <w:vAlign w:val="center"/>
            <w:hideMark/>
          </w:tcPr>
          <w:p w14:paraId="2BE27D5E" w14:textId="77777777" w:rsidR="00320035" w:rsidRDefault="00320035" w:rsidP="00320035">
            <w:pPr>
              <w:rPr>
                <w:rFonts w:ascii="Times New Roman" w:eastAsia="Yu Gothic" w:hAnsi="Times New Roman" w:cs="Times New Roman"/>
                <w:color w:val="000000"/>
                <w:sz w:val="22"/>
                <w:szCs w:val="22"/>
              </w:rPr>
            </w:pPr>
            <w:r>
              <w:rPr>
                <w:rFonts w:ascii="Times New Roman" w:eastAsia="Yu Gothic" w:hAnsi="Times New Roman" w:cs="Times New Roman"/>
                <w:color w:val="000000"/>
                <w:sz w:val="22"/>
                <w:szCs w:val="22"/>
              </w:rPr>
              <w:t>Huawei Technologies Co. Ltd</w:t>
            </w:r>
          </w:p>
        </w:tc>
      </w:tr>
      <w:tr w:rsidR="00320035" w14:paraId="6F0585C1" w14:textId="77777777" w:rsidTr="00320035">
        <w:trPr>
          <w:trHeight w:val="360"/>
        </w:trPr>
        <w:tc>
          <w:tcPr>
            <w:tcW w:w="2263" w:type="dxa"/>
            <w:tcBorders>
              <w:top w:val="nil"/>
              <w:left w:val="single" w:sz="4" w:space="0" w:color="auto"/>
              <w:bottom w:val="single" w:sz="4" w:space="0" w:color="auto"/>
              <w:right w:val="single" w:sz="4" w:space="0" w:color="auto"/>
            </w:tcBorders>
            <w:shd w:val="clear" w:color="000000" w:fill="FFFFFF"/>
            <w:noWrap/>
            <w:vAlign w:val="center"/>
            <w:hideMark/>
          </w:tcPr>
          <w:p w14:paraId="5F342EDE" w14:textId="77777777" w:rsidR="00320035" w:rsidRDefault="00320035" w:rsidP="00320035">
            <w:pPr>
              <w:rPr>
                <w:rFonts w:ascii="Times New Roman" w:eastAsia="Yu Gothic" w:hAnsi="Times New Roman" w:cs="Times New Roman"/>
                <w:color w:val="000000"/>
                <w:sz w:val="22"/>
                <w:szCs w:val="22"/>
              </w:rPr>
            </w:pPr>
            <w:r>
              <w:rPr>
                <w:rFonts w:ascii="Times New Roman" w:eastAsia="Yu Gothic" w:hAnsi="Times New Roman" w:cs="Times New Roman"/>
                <w:color w:val="000000"/>
                <w:sz w:val="22"/>
                <w:szCs w:val="22"/>
              </w:rPr>
              <w:t>Au, Oscar</w:t>
            </w:r>
          </w:p>
        </w:tc>
        <w:tc>
          <w:tcPr>
            <w:tcW w:w="2977" w:type="dxa"/>
            <w:tcBorders>
              <w:top w:val="nil"/>
              <w:left w:val="nil"/>
              <w:bottom w:val="single" w:sz="4" w:space="0" w:color="auto"/>
              <w:right w:val="single" w:sz="4" w:space="0" w:color="auto"/>
            </w:tcBorders>
            <w:shd w:val="clear" w:color="000000" w:fill="FFFFFF"/>
            <w:vAlign w:val="center"/>
            <w:hideMark/>
          </w:tcPr>
          <w:p w14:paraId="6FF6ED96" w14:textId="77777777" w:rsidR="00320035" w:rsidRDefault="00320035" w:rsidP="00320035">
            <w:pPr>
              <w:rPr>
                <w:rFonts w:ascii="Times New Roman" w:eastAsia="Yu Gothic" w:hAnsi="Times New Roman" w:cs="Times New Roman"/>
                <w:color w:val="000000"/>
                <w:sz w:val="22"/>
                <w:szCs w:val="22"/>
              </w:rPr>
            </w:pPr>
            <w:r>
              <w:rPr>
                <w:rFonts w:ascii="Times New Roman" w:eastAsia="Yu Gothic" w:hAnsi="Times New Roman" w:cs="Times New Roman"/>
                <w:color w:val="000000"/>
                <w:sz w:val="22"/>
                <w:szCs w:val="22"/>
              </w:rPr>
              <w:t>Origin Wireless</w:t>
            </w:r>
          </w:p>
        </w:tc>
      </w:tr>
      <w:tr w:rsidR="00320035" w14:paraId="7939321F" w14:textId="77777777" w:rsidTr="00320035">
        <w:trPr>
          <w:trHeight w:val="360"/>
        </w:trPr>
        <w:tc>
          <w:tcPr>
            <w:tcW w:w="2263" w:type="dxa"/>
            <w:tcBorders>
              <w:top w:val="nil"/>
              <w:left w:val="single" w:sz="4" w:space="0" w:color="auto"/>
              <w:bottom w:val="single" w:sz="4" w:space="0" w:color="auto"/>
              <w:right w:val="single" w:sz="4" w:space="0" w:color="auto"/>
            </w:tcBorders>
            <w:shd w:val="clear" w:color="000000" w:fill="FFFFFF"/>
            <w:noWrap/>
            <w:vAlign w:val="center"/>
            <w:hideMark/>
          </w:tcPr>
          <w:p w14:paraId="41E93D77" w14:textId="77777777" w:rsidR="00320035" w:rsidRDefault="00320035" w:rsidP="00320035">
            <w:pPr>
              <w:rPr>
                <w:rFonts w:ascii="Times New Roman" w:eastAsia="Yu Gothic" w:hAnsi="Times New Roman" w:cs="Times New Roman"/>
                <w:color w:val="000000"/>
                <w:sz w:val="22"/>
                <w:szCs w:val="22"/>
              </w:rPr>
            </w:pPr>
            <w:r>
              <w:rPr>
                <w:rFonts w:ascii="Times New Roman" w:eastAsia="Yu Gothic" w:hAnsi="Times New Roman" w:cs="Times New Roman"/>
                <w:color w:val="000000"/>
                <w:sz w:val="22"/>
                <w:szCs w:val="22"/>
              </w:rPr>
              <w:t>Aygul, Mehmet</w:t>
            </w:r>
          </w:p>
        </w:tc>
        <w:tc>
          <w:tcPr>
            <w:tcW w:w="2977" w:type="dxa"/>
            <w:tcBorders>
              <w:top w:val="nil"/>
              <w:left w:val="nil"/>
              <w:bottom w:val="single" w:sz="4" w:space="0" w:color="auto"/>
              <w:right w:val="single" w:sz="4" w:space="0" w:color="auto"/>
            </w:tcBorders>
            <w:shd w:val="clear" w:color="000000" w:fill="FFFFFF"/>
            <w:vAlign w:val="center"/>
            <w:hideMark/>
          </w:tcPr>
          <w:p w14:paraId="2BE7DDEA" w14:textId="77777777" w:rsidR="00320035" w:rsidRDefault="00320035" w:rsidP="00320035">
            <w:pPr>
              <w:rPr>
                <w:rFonts w:ascii="Times New Roman" w:eastAsia="Yu Gothic" w:hAnsi="Times New Roman" w:cs="Times New Roman"/>
                <w:color w:val="000000"/>
                <w:sz w:val="22"/>
                <w:szCs w:val="22"/>
              </w:rPr>
            </w:pPr>
            <w:r>
              <w:rPr>
                <w:rFonts w:ascii="Times New Roman" w:eastAsia="Yu Gothic" w:hAnsi="Times New Roman" w:cs="Times New Roman"/>
                <w:color w:val="000000"/>
                <w:sz w:val="22"/>
                <w:szCs w:val="22"/>
              </w:rPr>
              <w:t>VESTEL, IMU</w:t>
            </w:r>
          </w:p>
        </w:tc>
      </w:tr>
      <w:tr w:rsidR="00320035" w14:paraId="00CF720D" w14:textId="77777777" w:rsidTr="00320035">
        <w:trPr>
          <w:trHeight w:val="360"/>
        </w:trPr>
        <w:tc>
          <w:tcPr>
            <w:tcW w:w="2263" w:type="dxa"/>
            <w:tcBorders>
              <w:top w:val="nil"/>
              <w:left w:val="single" w:sz="4" w:space="0" w:color="auto"/>
              <w:bottom w:val="single" w:sz="4" w:space="0" w:color="auto"/>
              <w:right w:val="single" w:sz="4" w:space="0" w:color="auto"/>
            </w:tcBorders>
            <w:shd w:val="clear" w:color="000000" w:fill="FFFFFF"/>
            <w:noWrap/>
            <w:vAlign w:val="center"/>
            <w:hideMark/>
          </w:tcPr>
          <w:p w14:paraId="2244C07B" w14:textId="77777777" w:rsidR="00320035" w:rsidRDefault="00320035" w:rsidP="00320035">
            <w:pPr>
              <w:rPr>
                <w:rFonts w:ascii="Times New Roman" w:eastAsia="Yu Gothic" w:hAnsi="Times New Roman" w:cs="Times New Roman"/>
                <w:color w:val="000000"/>
                <w:sz w:val="22"/>
                <w:szCs w:val="22"/>
              </w:rPr>
            </w:pPr>
            <w:r>
              <w:rPr>
                <w:rFonts w:ascii="Times New Roman" w:eastAsia="Yu Gothic" w:hAnsi="Times New Roman" w:cs="Times New Roman"/>
                <w:color w:val="000000"/>
                <w:sz w:val="22"/>
                <w:szCs w:val="22"/>
              </w:rPr>
              <w:t>Badenes, Agustin</w:t>
            </w:r>
          </w:p>
        </w:tc>
        <w:tc>
          <w:tcPr>
            <w:tcW w:w="2977" w:type="dxa"/>
            <w:tcBorders>
              <w:top w:val="nil"/>
              <w:left w:val="nil"/>
              <w:bottom w:val="single" w:sz="4" w:space="0" w:color="auto"/>
              <w:right w:val="single" w:sz="4" w:space="0" w:color="auto"/>
            </w:tcBorders>
            <w:shd w:val="clear" w:color="000000" w:fill="FFFFFF"/>
            <w:vAlign w:val="center"/>
            <w:hideMark/>
          </w:tcPr>
          <w:p w14:paraId="4298F3D8" w14:textId="77777777" w:rsidR="00320035" w:rsidRDefault="00320035" w:rsidP="00320035">
            <w:pPr>
              <w:rPr>
                <w:rFonts w:ascii="Times New Roman" w:eastAsia="Yu Gothic" w:hAnsi="Times New Roman" w:cs="Times New Roman"/>
                <w:color w:val="000000"/>
                <w:sz w:val="22"/>
                <w:szCs w:val="22"/>
              </w:rPr>
            </w:pPr>
            <w:r>
              <w:rPr>
                <w:rFonts w:ascii="Times New Roman" w:eastAsia="Yu Gothic" w:hAnsi="Times New Roman" w:cs="Times New Roman"/>
                <w:color w:val="000000"/>
                <w:sz w:val="22"/>
                <w:szCs w:val="22"/>
              </w:rPr>
              <w:t>Maxlinear Corp</w:t>
            </w:r>
          </w:p>
        </w:tc>
      </w:tr>
      <w:tr w:rsidR="00320035" w14:paraId="500A07C1" w14:textId="77777777" w:rsidTr="00320035">
        <w:trPr>
          <w:trHeight w:val="360"/>
        </w:trPr>
        <w:tc>
          <w:tcPr>
            <w:tcW w:w="2263" w:type="dxa"/>
            <w:tcBorders>
              <w:top w:val="nil"/>
              <w:left w:val="single" w:sz="4" w:space="0" w:color="auto"/>
              <w:bottom w:val="single" w:sz="4" w:space="0" w:color="auto"/>
              <w:right w:val="single" w:sz="4" w:space="0" w:color="auto"/>
            </w:tcBorders>
            <w:shd w:val="clear" w:color="000000" w:fill="FFFFFF"/>
            <w:noWrap/>
            <w:vAlign w:val="center"/>
            <w:hideMark/>
          </w:tcPr>
          <w:p w14:paraId="31570243" w14:textId="77777777" w:rsidR="00320035" w:rsidRDefault="00320035" w:rsidP="00320035">
            <w:pPr>
              <w:rPr>
                <w:rFonts w:ascii="Times New Roman" w:eastAsia="Yu Gothic" w:hAnsi="Times New Roman" w:cs="Times New Roman"/>
                <w:color w:val="000000"/>
                <w:sz w:val="22"/>
                <w:szCs w:val="22"/>
              </w:rPr>
            </w:pPr>
            <w:r>
              <w:rPr>
                <w:rFonts w:ascii="Times New Roman" w:eastAsia="Yu Gothic" w:hAnsi="Times New Roman" w:cs="Times New Roman"/>
                <w:color w:val="000000"/>
                <w:sz w:val="22"/>
                <w:szCs w:val="22"/>
              </w:rPr>
              <w:t>Baik, Eugene</w:t>
            </w:r>
          </w:p>
        </w:tc>
        <w:tc>
          <w:tcPr>
            <w:tcW w:w="2977" w:type="dxa"/>
            <w:tcBorders>
              <w:top w:val="nil"/>
              <w:left w:val="nil"/>
              <w:bottom w:val="single" w:sz="4" w:space="0" w:color="auto"/>
              <w:right w:val="single" w:sz="4" w:space="0" w:color="auto"/>
            </w:tcBorders>
            <w:shd w:val="clear" w:color="000000" w:fill="FFFFFF"/>
            <w:vAlign w:val="center"/>
            <w:hideMark/>
          </w:tcPr>
          <w:p w14:paraId="71FE9E41" w14:textId="77777777" w:rsidR="00320035" w:rsidRDefault="00320035" w:rsidP="00320035">
            <w:pPr>
              <w:rPr>
                <w:rFonts w:ascii="Times New Roman" w:eastAsia="Yu Gothic" w:hAnsi="Times New Roman" w:cs="Times New Roman"/>
                <w:color w:val="000000"/>
                <w:sz w:val="22"/>
                <w:szCs w:val="22"/>
              </w:rPr>
            </w:pPr>
            <w:r>
              <w:rPr>
                <w:rFonts w:ascii="Times New Roman" w:eastAsia="Yu Gothic" w:hAnsi="Times New Roman" w:cs="Times New Roman"/>
                <w:color w:val="000000"/>
                <w:sz w:val="22"/>
                <w:szCs w:val="22"/>
              </w:rPr>
              <w:t>Qualcomm Incorporated</w:t>
            </w:r>
          </w:p>
        </w:tc>
      </w:tr>
      <w:tr w:rsidR="00320035" w14:paraId="35E48195" w14:textId="77777777" w:rsidTr="00320035">
        <w:trPr>
          <w:trHeight w:val="360"/>
        </w:trPr>
        <w:tc>
          <w:tcPr>
            <w:tcW w:w="2263" w:type="dxa"/>
            <w:tcBorders>
              <w:top w:val="nil"/>
              <w:left w:val="single" w:sz="4" w:space="0" w:color="auto"/>
              <w:bottom w:val="single" w:sz="4" w:space="0" w:color="auto"/>
              <w:right w:val="single" w:sz="4" w:space="0" w:color="auto"/>
            </w:tcBorders>
            <w:shd w:val="clear" w:color="000000" w:fill="FFFFFF"/>
            <w:noWrap/>
            <w:vAlign w:val="center"/>
            <w:hideMark/>
          </w:tcPr>
          <w:p w14:paraId="2BD85B25" w14:textId="77777777" w:rsidR="00320035" w:rsidRDefault="00320035" w:rsidP="00320035">
            <w:pPr>
              <w:rPr>
                <w:rFonts w:ascii="Times New Roman" w:eastAsia="Yu Gothic" w:hAnsi="Times New Roman" w:cs="Times New Roman"/>
                <w:color w:val="000000"/>
                <w:sz w:val="22"/>
                <w:szCs w:val="22"/>
              </w:rPr>
            </w:pPr>
            <w:r>
              <w:rPr>
                <w:rFonts w:ascii="Times New Roman" w:eastAsia="Yu Gothic" w:hAnsi="Times New Roman" w:cs="Times New Roman"/>
                <w:color w:val="000000"/>
                <w:sz w:val="22"/>
                <w:szCs w:val="22"/>
              </w:rPr>
              <w:t>Bajko, Gabor</w:t>
            </w:r>
          </w:p>
        </w:tc>
        <w:tc>
          <w:tcPr>
            <w:tcW w:w="2977" w:type="dxa"/>
            <w:tcBorders>
              <w:top w:val="nil"/>
              <w:left w:val="nil"/>
              <w:bottom w:val="single" w:sz="4" w:space="0" w:color="auto"/>
              <w:right w:val="single" w:sz="4" w:space="0" w:color="auto"/>
            </w:tcBorders>
            <w:shd w:val="clear" w:color="000000" w:fill="FFFFFF"/>
            <w:vAlign w:val="center"/>
            <w:hideMark/>
          </w:tcPr>
          <w:p w14:paraId="262D60BA" w14:textId="77777777" w:rsidR="00320035" w:rsidRDefault="00320035" w:rsidP="00320035">
            <w:pPr>
              <w:rPr>
                <w:rFonts w:ascii="Times New Roman" w:eastAsia="Yu Gothic" w:hAnsi="Times New Roman" w:cs="Times New Roman"/>
                <w:color w:val="000000"/>
                <w:sz w:val="22"/>
                <w:szCs w:val="22"/>
              </w:rPr>
            </w:pPr>
            <w:r>
              <w:rPr>
                <w:rFonts w:ascii="Times New Roman" w:eastAsia="Yu Gothic" w:hAnsi="Times New Roman" w:cs="Times New Roman"/>
                <w:color w:val="000000"/>
                <w:sz w:val="22"/>
                <w:szCs w:val="22"/>
              </w:rPr>
              <w:t>MediaTek Inc.</w:t>
            </w:r>
          </w:p>
        </w:tc>
      </w:tr>
      <w:tr w:rsidR="00320035" w14:paraId="403DA22C" w14:textId="77777777" w:rsidTr="00320035">
        <w:trPr>
          <w:trHeight w:val="360"/>
        </w:trPr>
        <w:tc>
          <w:tcPr>
            <w:tcW w:w="2263" w:type="dxa"/>
            <w:tcBorders>
              <w:top w:val="nil"/>
              <w:left w:val="single" w:sz="4" w:space="0" w:color="auto"/>
              <w:bottom w:val="single" w:sz="4" w:space="0" w:color="auto"/>
              <w:right w:val="single" w:sz="4" w:space="0" w:color="auto"/>
            </w:tcBorders>
            <w:shd w:val="clear" w:color="000000" w:fill="FFFFFF"/>
            <w:noWrap/>
            <w:vAlign w:val="center"/>
            <w:hideMark/>
          </w:tcPr>
          <w:p w14:paraId="1A4C0BF2" w14:textId="77777777" w:rsidR="00320035" w:rsidRDefault="00320035" w:rsidP="00320035">
            <w:pPr>
              <w:rPr>
                <w:rFonts w:ascii="Times New Roman" w:eastAsia="Yu Gothic" w:hAnsi="Times New Roman" w:cs="Times New Roman"/>
                <w:color w:val="000000"/>
                <w:sz w:val="22"/>
                <w:szCs w:val="22"/>
              </w:rPr>
            </w:pPr>
            <w:r>
              <w:rPr>
                <w:rFonts w:ascii="Times New Roman" w:eastAsia="Yu Gothic" w:hAnsi="Times New Roman" w:cs="Times New Roman"/>
                <w:color w:val="000000"/>
                <w:sz w:val="22"/>
                <w:szCs w:val="22"/>
              </w:rPr>
              <w:t>Banerjea, Raja</w:t>
            </w:r>
          </w:p>
        </w:tc>
        <w:tc>
          <w:tcPr>
            <w:tcW w:w="2977" w:type="dxa"/>
            <w:tcBorders>
              <w:top w:val="nil"/>
              <w:left w:val="nil"/>
              <w:bottom w:val="single" w:sz="4" w:space="0" w:color="auto"/>
              <w:right w:val="single" w:sz="4" w:space="0" w:color="auto"/>
            </w:tcBorders>
            <w:shd w:val="clear" w:color="000000" w:fill="FFFFFF"/>
            <w:vAlign w:val="center"/>
            <w:hideMark/>
          </w:tcPr>
          <w:p w14:paraId="7272FC15" w14:textId="77777777" w:rsidR="00320035" w:rsidRDefault="00320035" w:rsidP="00320035">
            <w:pPr>
              <w:rPr>
                <w:rFonts w:ascii="Times New Roman" w:eastAsia="Yu Gothic" w:hAnsi="Times New Roman" w:cs="Times New Roman"/>
                <w:color w:val="000000"/>
                <w:sz w:val="22"/>
                <w:szCs w:val="22"/>
              </w:rPr>
            </w:pPr>
            <w:r>
              <w:rPr>
                <w:rFonts w:ascii="Times New Roman" w:eastAsia="Yu Gothic" w:hAnsi="Times New Roman" w:cs="Times New Roman"/>
                <w:color w:val="000000"/>
                <w:sz w:val="22"/>
                <w:szCs w:val="22"/>
              </w:rPr>
              <w:t>Qualcomm Incorporated</w:t>
            </w:r>
          </w:p>
        </w:tc>
      </w:tr>
      <w:tr w:rsidR="00320035" w14:paraId="041E762B" w14:textId="77777777" w:rsidTr="00320035">
        <w:trPr>
          <w:trHeight w:val="360"/>
        </w:trPr>
        <w:tc>
          <w:tcPr>
            <w:tcW w:w="2263" w:type="dxa"/>
            <w:tcBorders>
              <w:top w:val="nil"/>
              <w:left w:val="single" w:sz="4" w:space="0" w:color="auto"/>
              <w:bottom w:val="single" w:sz="4" w:space="0" w:color="auto"/>
              <w:right w:val="single" w:sz="4" w:space="0" w:color="auto"/>
            </w:tcBorders>
            <w:shd w:val="clear" w:color="000000" w:fill="FFFFFF"/>
            <w:noWrap/>
            <w:vAlign w:val="center"/>
            <w:hideMark/>
          </w:tcPr>
          <w:p w14:paraId="1783453C" w14:textId="77777777" w:rsidR="00320035" w:rsidRDefault="00320035" w:rsidP="00320035">
            <w:pPr>
              <w:rPr>
                <w:rFonts w:ascii="Times New Roman" w:eastAsia="Yu Gothic" w:hAnsi="Times New Roman" w:cs="Times New Roman"/>
                <w:color w:val="000000"/>
                <w:sz w:val="22"/>
                <w:szCs w:val="22"/>
              </w:rPr>
            </w:pPr>
            <w:r>
              <w:rPr>
                <w:rFonts w:ascii="Times New Roman" w:eastAsia="Yu Gothic" w:hAnsi="Times New Roman" w:cs="Times New Roman"/>
                <w:color w:val="000000"/>
                <w:sz w:val="22"/>
                <w:szCs w:val="22"/>
              </w:rPr>
              <w:t>Bapat, Sanjay</w:t>
            </w:r>
          </w:p>
        </w:tc>
        <w:tc>
          <w:tcPr>
            <w:tcW w:w="2977" w:type="dxa"/>
            <w:tcBorders>
              <w:top w:val="nil"/>
              <w:left w:val="nil"/>
              <w:bottom w:val="single" w:sz="4" w:space="0" w:color="auto"/>
              <w:right w:val="single" w:sz="4" w:space="0" w:color="auto"/>
            </w:tcBorders>
            <w:shd w:val="clear" w:color="000000" w:fill="FFFFFF"/>
            <w:vAlign w:val="center"/>
            <w:hideMark/>
          </w:tcPr>
          <w:p w14:paraId="2203BAB5" w14:textId="77777777" w:rsidR="00320035" w:rsidRDefault="00320035" w:rsidP="00320035">
            <w:pPr>
              <w:rPr>
                <w:rFonts w:ascii="Times New Roman" w:eastAsia="Yu Gothic" w:hAnsi="Times New Roman" w:cs="Times New Roman"/>
                <w:color w:val="000000"/>
                <w:sz w:val="22"/>
                <w:szCs w:val="22"/>
              </w:rPr>
            </w:pPr>
            <w:r>
              <w:rPr>
                <w:rFonts w:ascii="Times New Roman" w:eastAsia="Yu Gothic" w:hAnsi="Times New Roman" w:cs="Times New Roman"/>
                <w:color w:val="000000"/>
                <w:sz w:val="22"/>
                <w:szCs w:val="22"/>
              </w:rPr>
              <w:t>Maxlinear</w:t>
            </w:r>
          </w:p>
        </w:tc>
      </w:tr>
      <w:tr w:rsidR="00320035" w14:paraId="46DB1B94" w14:textId="77777777" w:rsidTr="00320035">
        <w:trPr>
          <w:trHeight w:val="360"/>
        </w:trPr>
        <w:tc>
          <w:tcPr>
            <w:tcW w:w="2263" w:type="dxa"/>
            <w:tcBorders>
              <w:top w:val="nil"/>
              <w:left w:val="single" w:sz="4" w:space="0" w:color="auto"/>
              <w:bottom w:val="single" w:sz="4" w:space="0" w:color="auto"/>
              <w:right w:val="single" w:sz="4" w:space="0" w:color="auto"/>
            </w:tcBorders>
            <w:shd w:val="clear" w:color="000000" w:fill="FFFFFF"/>
            <w:noWrap/>
            <w:vAlign w:val="center"/>
            <w:hideMark/>
          </w:tcPr>
          <w:p w14:paraId="1FA7FCE1" w14:textId="77777777" w:rsidR="00320035" w:rsidRDefault="00320035" w:rsidP="00320035">
            <w:pPr>
              <w:rPr>
                <w:rFonts w:ascii="Times New Roman" w:eastAsia="Yu Gothic" w:hAnsi="Times New Roman" w:cs="Times New Roman"/>
                <w:color w:val="000000"/>
                <w:sz w:val="22"/>
                <w:szCs w:val="22"/>
              </w:rPr>
            </w:pPr>
            <w:r>
              <w:rPr>
                <w:rFonts w:ascii="Times New Roman" w:eastAsia="Yu Gothic" w:hAnsi="Times New Roman" w:cs="Times New Roman"/>
                <w:color w:val="000000"/>
                <w:sz w:val="22"/>
                <w:szCs w:val="22"/>
              </w:rPr>
              <w:t>Barr, David</w:t>
            </w:r>
          </w:p>
        </w:tc>
        <w:tc>
          <w:tcPr>
            <w:tcW w:w="2977" w:type="dxa"/>
            <w:tcBorders>
              <w:top w:val="nil"/>
              <w:left w:val="nil"/>
              <w:bottom w:val="single" w:sz="4" w:space="0" w:color="auto"/>
              <w:right w:val="single" w:sz="4" w:space="0" w:color="auto"/>
            </w:tcBorders>
            <w:shd w:val="clear" w:color="000000" w:fill="FFFFFF"/>
            <w:vAlign w:val="center"/>
            <w:hideMark/>
          </w:tcPr>
          <w:p w14:paraId="0A9D127E" w14:textId="77777777" w:rsidR="00320035" w:rsidRDefault="00320035" w:rsidP="00320035">
            <w:pPr>
              <w:rPr>
                <w:rFonts w:ascii="Times New Roman" w:eastAsia="Yu Gothic" w:hAnsi="Times New Roman" w:cs="Times New Roman"/>
                <w:color w:val="000000"/>
                <w:sz w:val="22"/>
                <w:szCs w:val="22"/>
              </w:rPr>
            </w:pPr>
            <w:r>
              <w:rPr>
                <w:rFonts w:ascii="Times New Roman" w:eastAsia="Yu Gothic" w:hAnsi="Times New Roman" w:cs="Times New Roman"/>
                <w:color w:val="000000"/>
                <w:sz w:val="22"/>
                <w:szCs w:val="22"/>
              </w:rPr>
              <w:t>Intel Corporation</w:t>
            </w:r>
          </w:p>
        </w:tc>
      </w:tr>
      <w:tr w:rsidR="00320035" w14:paraId="09037DEB" w14:textId="77777777" w:rsidTr="00320035">
        <w:trPr>
          <w:trHeight w:val="360"/>
        </w:trPr>
        <w:tc>
          <w:tcPr>
            <w:tcW w:w="2263" w:type="dxa"/>
            <w:tcBorders>
              <w:top w:val="nil"/>
              <w:left w:val="single" w:sz="4" w:space="0" w:color="auto"/>
              <w:bottom w:val="single" w:sz="4" w:space="0" w:color="auto"/>
              <w:right w:val="single" w:sz="4" w:space="0" w:color="auto"/>
            </w:tcBorders>
            <w:shd w:val="clear" w:color="000000" w:fill="FFFFFF"/>
            <w:noWrap/>
            <w:vAlign w:val="center"/>
            <w:hideMark/>
          </w:tcPr>
          <w:p w14:paraId="5EBDD242" w14:textId="77777777" w:rsidR="00320035" w:rsidRDefault="00320035" w:rsidP="00320035">
            <w:pPr>
              <w:rPr>
                <w:rFonts w:ascii="Times New Roman" w:eastAsia="Yu Gothic" w:hAnsi="Times New Roman" w:cs="Times New Roman"/>
                <w:color w:val="000000"/>
                <w:sz w:val="22"/>
                <w:szCs w:val="22"/>
              </w:rPr>
            </w:pPr>
            <w:r>
              <w:rPr>
                <w:rFonts w:ascii="Times New Roman" w:eastAsia="Yu Gothic" w:hAnsi="Times New Roman" w:cs="Times New Roman"/>
                <w:color w:val="000000"/>
                <w:sz w:val="22"/>
                <w:szCs w:val="22"/>
              </w:rPr>
              <w:t>Beg, Chris</w:t>
            </w:r>
          </w:p>
        </w:tc>
        <w:tc>
          <w:tcPr>
            <w:tcW w:w="2977" w:type="dxa"/>
            <w:tcBorders>
              <w:top w:val="nil"/>
              <w:left w:val="nil"/>
              <w:bottom w:val="single" w:sz="4" w:space="0" w:color="auto"/>
              <w:right w:val="single" w:sz="4" w:space="0" w:color="auto"/>
            </w:tcBorders>
            <w:shd w:val="clear" w:color="000000" w:fill="FFFFFF"/>
            <w:vAlign w:val="center"/>
            <w:hideMark/>
          </w:tcPr>
          <w:p w14:paraId="3338117C" w14:textId="77777777" w:rsidR="00320035" w:rsidRDefault="00320035" w:rsidP="00320035">
            <w:pPr>
              <w:rPr>
                <w:rFonts w:ascii="Times New Roman" w:eastAsia="Yu Gothic" w:hAnsi="Times New Roman" w:cs="Times New Roman"/>
                <w:color w:val="000000"/>
                <w:sz w:val="22"/>
                <w:szCs w:val="22"/>
              </w:rPr>
            </w:pPr>
            <w:r>
              <w:rPr>
                <w:rFonts w:ascii="Times New Roman" w:eastAsia="Yu Gothic" w:hAnsi="Times New Roman" w:cs="Times New Roman"/>
                <w:color w:val="000000"/>
                <w:sz w:val="22"/>
                <w:szCs w:val="22"/>
              </w:rPr>
              <w:t>Cognitive Systems Corp.</w:t>
            </w:r>
          </w:p>
        </w:tc>
      </w:tr>
      <w:tr w:rsidR="00320035" w14:paraId="4DE44DED" w14:textId="77777777" w:rsidTr="00320035">
        <w:trPr>
          <w:trHeight w:val="360"/>
        </w:trPr>
        <w:tc>
          <w:tcPr>
            <w:tcW w:w="2263" w:type="dxa"/>
            <w:tcBorders>
              <w:top w:val="nil"/>
              <w:left w:val="single" w:sz="4" w:space="0" w:color="auto"/>
              <w:bottom w:val="single" w:sz="4" w:space="0" w:color="auto"/>
              <w:right w:val="single" w:sz="4" w:space="0" w:color="auto"/>
            </w:tcBorders>
            <w:shd w:val="clear" w:color="000000" w:fill="FFFFFF"/>
            <w:noWrap/>
            <w:vAlign w:val="center"/>
            <w:hideMark/>
          </w:tcPr>
          <w:p w14:paraId="660258DD" w14:textId="77777777" w:rsidR="00320035" w:rsidRDefault="00320035" w:rsidP="00320035">
            <w:pPr>
              <w:rPr>
                <w:rFonts w:ascii="Times New Roman" w:eastAsia="Yu Gothic" w:hAnsi="Times New Roman" w:cs="Times New Roman"/>
                <w:color w:val="000000"/>
                <w:sz w:val="22"/>
                <w:szCs w:val="22"/>
              </w:rPr>
            </w:pPr>
            <w:r>
              <w:rPr>
                <w:rFonts w:ascii="Times New Roman" w:eastAsia="Yu Gothic" w:hAnsi="Times New Roman" w:cs="Times New Roman"/>
                <w:color w:val="000000"/>
                <w:sz w:val="22"/>
                <w:szCs w:val="22"/>
              </w:rPr>
              <w:t>Bluschke, Andreas</w:t>
            </w:r>
          </w:p>
        </w:tc>
        <w:tc>
          <w:tcPr>
            <w:tcW w:w="2977" w:type="dxa"/>
            <w:tcBorders>
              <w:top w:val="nil"/>
              <w:left w:val="nil"/>
              <w:bottom w:val="single" w:sz="4" w:space="0" w:color="auto"/>
              <w:right w:val="single" w:sz="4" w:space="0" w:color="auto"/>
            </w:tcBorders>
            <w:shd w:val="clear" w:color="000000" w:fill="FFFFFF"/>
            <w:vAlign w:val="center"/>
            <w:hideMark/>
          </w:tcPr>
          <w:p w14:paraId="031814D8" w14:textId="77777777" w:rsidR="00320035" w:rsidRDefault="00320035" w:rsidP="00320035">
            <w:pPr>
              <w:rPr>
                <w:rFonts w:ascii="Times New Roman" w:eastAsia="Yu Gothic" w:hAnsi="Times New Roman" w:cs="Times New Roman"/>
                <w:color w:val="000000"/>
                <w:sz w:val="22"/>
                <w:szCs w:val="22"/>
              </w:rPr>
            </w:pPr>
            <w:r>
              <w:rPr>
                <w:rFonts w:ascii="Times New Roman" w:eastAsia="Yu Gothic" w:hAnsi="Times New Roman" w:cs="Times New Roman"/>
                <w:color w:val="000000"/>
                <w:sz w:val="22"/>
                <w:szCs w:val="22"/>
              </w:rPr>
              <w:t>Signify</w:t>
            </w:r>
          </w:p>
        </w:tc>
      </w:tr>
      <w:tr w:rsidR="00320035" w14:paraId="0FCAEBEE" w14:textId="77777777" w:rsidTr="00320035">
        <w:trPr>
          <w:trHeight w:val="360"/>
        </w:trPr>
        <w:tc>
          <w:tcPr>
            <w:tcW w:w="2263" w:type="dxa"/>
            <w:tcBorders>
              <w:top w:val="nil"/>
              <w:left w:val="single" w:sz="4" w:space="0" w:color="auto"/>
              <w:bottom w:val="single" w:sz="4" w:space="0" w:color="auto"/>
              <w:right w:val="single" w:sz="4" w:space="0" w:color="auto"/>
            </w:tcBorders>
            <w:shd w:val="clear" w:color="000000" w:fill="FFFFFF"/>
            <w:noWrap/>
            <w:vAlign w:val="center"/>
            <w:hideMark/>
          </w:tcPr>
          <w:p w14:paraId="4A8E646D" w14:textId="77777777" w:rsidR="00320035" w:rsidRDefault="00320035" w:rsidP="00320035">
            <w:pPr>
              <w:rPr>
                <w:rFonts w:ascii="Times New Roman" w:eastAsia="Yu Gothic" w:hAnsi="Times New Roman" w:cs="Times New Roman"/>
                <w:color w:val="000000"/>
                <w:sz w:val="22"/>
                <w:szCs w:val="22"/>
              </w:rPr>
            </w:pPr>
            <w:r>
              <w:rPr>
                <w:rFonts w:ascii="Times New Roman" w:eastAsia="Yu Gothic" w:hAnsi="Times New Roman" w:cs="Times New Roman"/>
                <w:color w:val="000000"/>
                <w:sz w:val="22"/>
                <w:szCs w:val="22"/>
              </w:rPr>
              <w:t>Boldy, David</w:t>
            </w:r>
          </w:p>
        </w:tc>
        <w:tc>
          <w:tcPr>
            <w:tcW w:w="2977" w:type="dxa"/>
            <w:tcBorders>
              <w:top w:val="nil"/>
              <w:left w:val="nil"/>
              <w:bottom w:val="single" w:sz="4" w:space="0" w:color="auto"/>
              <w:right w:val="single" w:sz="4" w:space="0" w:color="auto"/>
            </w:tcBorders>
            <w:shd w:val="clear" w:color="000000" w:fill="FFFFFF"/>
            <w:vAlign w:val="center"/>
            <w:hideMark/>
          </w:tcPr>
          <w:p w14:paraId="53AF8695" w14:textId="77777777" w:rsidR="00320035" w:rsidRDefault="00320035" w:rsidP="00320035">
            <w:pPr>
              <w:rPr>
                <w:rFonts w:ascii="Times New Roman" w:eastAsia="Yu Gothic" w:hAnsi="Times New Roman" w:cs="Times New Roman"/>
                <w:color w:val="000000"/>
                <w:sz w:val="22"/>
                <w:szCs w:val="22"/>
              </w:rPr>
            </w:pPr>
            <w:r>
              <w:rPr>
                <w:rFonts w:ascii="Times New Roman" w:eastAsia="Yu Gothic" w:hAnsi="Times New Roman" w:cs="Times New Roman"/>
                <w:color w:val="000000"/>
                <w:sz w:val="22"/>
                <w:szCs w:val="22"/>
              </w:rPr>
              <w:t>Broadcom Corporation</w:t>
            </w:r>
          </w:p>
        </w:tc>
      </w:tr>
      <w:tr w:rsidR="00320035" w14:paraId="4CE402C8" w14:textId="77777777" w:rsidTr="00320035">
        <w:trPr>
          <w:trHeight w:val="360"/>
        </w:trPr>
        <w:tc>
          <w:tcPr>
            <w:tcW w:w="2263" w:type="dxa"/>
            <w:tcBorders>
              <w:top w:val="nil"/>
              <w:left w:val="single" w:sz="4" w:space="0" w:color="auto"/>
              <w:bottom w:val="single" w:sz="4" w:space="0" w:color="auto"/>
              <w:right w:val="single" w:sz="4" w:space="0" w:color="auto"/>
            </w:tcBorders>
            <w:shd w:val="clear" w:color="000000" w:fill="FFFFFF"/>
            <w:noWrap/>
            <w:vAlign w:val="center"/>
            <w:hideMark/>
          </w:tcPr>
          <w:p w14:paraId="76C9CF37" w14:textId="77777777" w:rsidR="00320035" w:rsidRDefault="00320035" w:rsidP="00320035">
            <w:pPr>
              <w:rPr>
                <w:rFonts w:ascii="Times New Roman" w:eastAsia="Yu Gothic" w:hAnsi="Times New Roman" w:cs="Times New Roman"/>
                <w:color w:val="000000"/>
                <w:sz w:val="22"/>
                <w:szCs w:val="22"/>
              </w:rPr>
            </w:pPr>
            <w:r>
              <w:rPr>
                <w:rFonts w:ascii="Times New Roman" w:eastAsia="Yu Gothic" w:hAnsi="Times New Roman" w:cs="Times New Roman"/>
                <w:color w:val="000000"/>
                <w:sz w:val="22"/>
                <w:szCs w:val="22"/>
              </w:rPr>
              <w:t>Bravo, Daniel</w:t>
            </w:r>
          </w:p>
        </w:tc>
        <w:tc>
          <w:tcPr>
            <w:tcW w:w="2977" w:type="dxa"/>
            <w:tcBorders>
              <w:top w:val="nil"/>
              <w:left w:val="nil"/>
              <w:bottom w:val="single" w:sz="4" w:space="0" w:color="auto"/>
              <w:right w:val="single" w:sz="4" w:space="0" w:color="auto"/>
            </w:tcBorders>
            <w:shd w:val="clear" w:color="000000" w:fill="FFFFFF"/>
            <w:vAlign w:val="center"/>
            <w:hideMark/>
          </w:tcPr>
          <w:p w14:paraId="371F754E" w14:textId="77777777" w:rsidR="00320035" w:rsidRDefault="00320035" w:rsidP="00320035">
            <w:pPr>
              <w:rPr>
                <w:rFonts w:ascii="Times New Roman" w:eastAsia="Yu Gothic" w:hAnsi="Times New Roman" w:cs="Times New Roman"/>
                <w:color w:val="000000"/>
                <w:sz w:val="22"/>
                <w:szCs w:val="22"/>
              </w:rPr>
            </w:pPr>
            <w:r>
              <w:rPr>
                <w:rFonts w:ascii="Times New Roman" w:eastAsia="Yu Gothic" w:hAnsi="Times New Roman" w:cs="Times New Roman"/>
                <w:color w:val="000000"/>
                <w:sz w:val="22"/>
                <w:szCs w:val="22"/>
              </w:rPr>
              <w:t>Intel Corporation</w:t>
            </w:r>
          </w:p>
        </w:tc>
      </w:tr>
      <w:tr w:rsidR="00320035" w14:paraId="601084C4" w14:textId="77777777" w:rsidTr="00320035">
        <w:trPr>
          <w:trHeight w:val="360"/>
        </w:trPr>
        <w:tc>
          <w:tcPr>
            <w:tcW w:w="2263" w:type="dxa"/>
            <w:tcBorders>
              <w:top w:val="nil"/>
              <w:left w:val="single" w:sz="4" w:space="0" w:color="auto"/>
              <w:bottom w:val="single" w:sz="4" w:space="0" w:color="auto"/>
              <w:right w:val="single" w:sz="4" w:space="0" w:color="auto"/>
            </w:tcBorders>
            <w:shd w:val="clear" w:color="000000" w:fill="FFFFFF"/>
            <w:noWrap/>
            <w:vAlign w:val="center"/>
            <w:hideMark/>
          </w:tcPr>
          <w:p w14:paraId="624B9D81" w14:textId="77777777" w:rsidR="00320035" w:rsidRDefault="00320035" w:rsidP="00320035">
            <w:pPr>
              <w:rPr>
                <w:rFonts w:ascii="Times New Roman" w:eastAsia="Yu Gothic" w:hAnsi="Times New Roman" w:cs="Times New Roman"/>
                <w:color w:val="000000"/>
                <w:sz w:val="22"/>
                <w:szCs w:val="22"/>
              </w:rPr>
            </w:pPr>
            <w:r>
              <w:rPr>
                <w:rFonts w:ascii="Times New Roman" w:eastAsia="Yu Gothic" w:hAnsi="Times New Roman" w:cs="Times New Roman"/>
                <w:color w:val="000000"/>
                <w:sz w:val="22"/>
                <w:szCs w:val="22"/>
              </w:rPr>
              <w:t>Cao, Rui</w:t>
            </w:r>
          </w:p>
        </w:tc>
        <w:tc>
          <w:tcPr>
            <w:tcW w:w="2977" w:type="dxa"/>
            <w:tcBorders>
              <w:top w:val="nil"/>
              <w:left w:val="nil"/>
              <w:bottom w:val="single" w:sz="4" w:space="0" w:color="auto"/>
              <w:right w:val="single" w:sz="4" w:space="0" w:color="auto"/>
            </w:tcBorders>
            <w:shd w:val="clear" w:color="000000" w:fill="FFFFFF"/>
            <w:vAlign w:val="center"/>
            <w:hideMark/>
          </w:tcPr>
          <w:p w14:paraId="09E63875" w14:textId="77777777" w:rsidR="00320035" w:rsidRDefault="00320035" w:rsidP="00320035">
            <w:pPr>
              <w:rPr>
                <w:rFonts w:ascii="Times New Roman" w:eastAsia="Yu Gothic" w:hAnsi="Times New Roman" w:cs="Times New Roman"/>
                <w:color w:val="000000"/>
                <w:sz w:val="22"/>
                <w:szCs w:val="22"/>
              </w:rPr>
            </w:pPr>
            <w:r>
              <w:rPr>
                <w:rFonts w:ascii="Times New Roman" w:eastAsia="Yu Gothic" w:hAnsi="Times New Roman" w:cs="Times New Roman"/>
                <w:color w:val="000000"/>
                <w:sz w:val="22"/>
                <w:szCs w:val="22"/>
              </w:rPr>
              <w:t>NXP Semiconductors</w:t>
            </w:r>
          </w:p>
        </w:tc>
      </w:tr>
      <w:tr w:rsidR="00320035" w14:paraId="48799E7E" w14:textId="77777777" w:rsidTr="00320035">
        <w:trPr>
          <w:trHeight w:val="360"/>
        </w:trPr>
        <w:tc>
          <w:tcPr>
            <w:tcW w:w="2263" w:type="dxa"/>
            <w:tcBorders>
              <w:top w:val="nil"/>
              <w:left w:val="single" w:sz="4" w:space="0" w:color="auto"/>
              <w:bottom w:val="single" w:sz="4" w:space="0" w:color="auto"/>
              <w:right w:val="single" w:sz="4" w:space="0" w:color="auto"/>
            </w:tcBorders>
            <w:shd w:val="clear" w:color="000000" w:fill="FFFFFF"/>
            <w:noWrap/>
            <w:vAlign w:val="center"/>
            <w:hideMark/>
          </w:tcPr>
          <w:p w14:paraId="74C2501B" w14:textId="77777777" w:rsidR="00320035" w:rsidRDefault="00320035" w:rsidP="00320035">
            <w:pPr>
              <w:rPr>
                <w:rFonts w:ascii="Times New Roman" w:eastAsia="Yu Gothic" w:hAnsi="Times New Roman" w:cs="Times New Roman"/>
                <w:color w:val="000000"/>
                <w:sz w:val="22"/>
                <w:szCs w:val="22"/>
              </w:rPr>
            </w:pPr>
            <w:r>
              <w:rPr>
                <w:rFonts w:ascii="Times New Roman" w:eastAsia="Yu Gothic" w:hAnsi="Times New Roman" w:cs="Times New Roman"/>
                <w:color w:val="000000"/>
                <w:sz w:val="22"/>
                <w:szCs w:val="22"/>
              </w:rPr>
              <w:t>Cariou, Laurent</w:t>
            </w:r>
          </w:p>
        </w:tc>
        <w:tc>
          <w:tcPr>
            <w:tcW w:w="2977" w:type="dxa"/>
            <w:tcBorders>
              <w:top w:val="nil"/>
              <w:left w:val="nil"/>
              <w:bottom w:val="single" w:sz="4" w:space="0" w:color="auto"/>
              <w:right w:val="single" w:sz="4" w:space="0" w:color="auto"/>
            </w:tcBorders>
            <w:shd w:val="clear" w:color="000000" w:fill="FFFFFF"/>
            <w:vAlign w:val="center"/>
            <w:hideMark/>
          </w:tcPr>
          <w:p w14:paraId="5D881424" w14:textId="77777777" w:rsidR="00320035" w:rsidRDefault="00320035" w:rsidP="00320035">
            <w:pPr>
              <w:rPr>
                <w:rFonts w:ascii="Times New Roman" w:eastAsia="Yu Gothic" w:hAnsi="Times New Roman" w:cs="Times New Roman"/>
                <w:color w:val="000000"/>
                <w:sz w:val="22"/>
                <w:szCs w:val="22"/>
              </w:rPr>
            </w:pPr>
            <w:r>
              <w:rPr>
                <w:rFonts w:ascii="Times New Roman" w:eastAsia="Yu Gothic" w:hAnsi="Times New Roman" w:cs="Times New Roman"/>
                <w:color w:val="000000"/>
                <w:sz w:val="22"/>
                <w:szCs w:val="22"/>
              </w:rPr>
              <w:t>Intel Corporation</w:t>
            </w:r>
          </w:p>
        </w:tc>
      </w:tr>
      <w:tr w:rsidR="00320035" w14:paraId="5838ACE2" w14:textId="77777777" w:rsidTr="00320035">
        <w:trPr>
          <w:trHeight w:val="360"/>
        </w:trPr>
        <w:tc>
          <w:tcPr>
            <w:tcW w:w="2263" w:type="dxa"/>
            <w:tcBorders>
              <w:top w:val="nil"/>
              <w:left w:val="single" w:sz="4" w:space="0" w:color="auto"/>
              <w:bottom w:val="single" w:sz="4" w:space="0" w:color="auto"/>
              <w:right w:val="single" w:sz="4" w:space="0" w:color="auto"/>
            </w:tcBorders>
            <w:shd w:val="clear" w:color="000000" w:fill="FFFFFF"/>
            <w:noWrap/>
            <w:vAlign w:val="center"/>
            <w:hideMark/>
          </w:tcPr>
          <w:p w14:paraId="7CC21373" w14:textId="77777777" w:rsidR="00320035" w:rsidRDefault="00320035" w:rsidP="00320035">
            <w:pPr>
              <w:rPr>
                <w:rFonts w:ascii="Times New Roman" w:eastAsia="Yu Gothic" w:hAnsi="Times New Roman" w:cs="Times New Roman"/>
                <w:color w:val="000000"/>
                <w:sz w:val="22"/>
                <w:szCs w:val="22"/>
              </w:rPr>
            </w:pPr>
            <w:r>
              <w:rPr>
                <w:rFonts w:ascii="Times New Roman" w:eastAsia="Yu Gothic" w:hAnsi="Times New Roman" w:cs="Times New Roman"/>
                <w:color w:val="000000"/>
                <w:sz w:val="22"/>
                <w:szCs w:val="22"/>
              </w:rPr>
              <w:t>Carney, William</w:t>
            </w:r>
          </w:p>
        </w:tc>
        <w:tc>
          <w:tcPr>
            <w:tcW w:w="2977" w:type="dxa"/>
            <w:tcBorders>
              <w:top w:val="nil"/>
              <w:left w:val="nil"/>
              <w:bottom w:val="single" w:sz="4" w:space="0" w:color="auto"/>
              <w:right w:val="single" w:sz="4" w:space="0" w:color="auto"/>
            </w:tcBorders>
            <w:shd w:val="clear" w:color="000000" w:fill="FFFFFF"/>
            <w:vAlign w:val="center"/>
            <w:hideMark/>
          </w:tcPr>
          <w:p w14:paraId="3C710E26" w14:textId="77777777" w:rsidR="00320035" w:rsidRDefault="00320035" w:rsidP="00320035">
            <w:pPr>
              <w:rPr>
                <w:rFonts w:ascii="Times New Roman" w:eastAsia="Yu Gothic" w:hAnsi="Times New Roman" w:cs="Times New Roman"/>
                <w:color w:val="000000"/>
                <w:sz w:val="22"/>
                <w:szCs w:val="22"/>
              </w:rPr>
            </w:pPr>
            <w:r>
              <w:rPr>
                <w:rFonts w:ascii="Times New Roman" w:eastAsia="Yu Gothic" w:hAnsi="Times New Roman" w:cs="Times New Roman"/>
                <w:color w:val="000000"/>
                <w:sz w:val="22"/>
                <w:szCs w:val="22"/>
              </w:rPr>
              <w:t>Sony Corporation</w:t>
            </w:r>
          </w:p>
        </w:tc>
      </w:tr>
      <w:tr w:rsidR="00320035" w14:paraId="33474A3D" w14:textId="77777777" w:rsidTr="00320035">
        <w:trPr>
          <w:trHeight w:val="360"/>
        </w:trPr>
        <w:tc>
          <w:tcPr>
            <w:tcW w:w="2263" w:type="dxa"/>
            <w:tcBorders>
              <w:top w:val="nil"/>
              <w:left w:val="single" w:sz="4" w:space="0" w:color="auto"/>
              <w:bottom w:val="single" w:sz="4" w:space="0" w:color="auto"/>
              <w:right w:val="single" w:sz="4" w:space="0" w:color="auto"/>
            </w:tcBorders>
            <w:shd w:val="clear" w:color="000000" w:fill="FFFFFF"/>
            <w:noWrap/>
            <w:vAlign w:val="center"/>
            <w:hideMark/>
          </w:tcPr>
          <w:p w14:paraId="114D3538" w14:textId="77777777" w:rsidR="00320035" w:rsidRDefault="00320035" w:rsidP="00320035">
            <w:pPr>
              <w:rPr>
                <w:rFonts w:ascii="Times New Roman" w:eastAsia="Yu Gothic" w:hAnsi="Times New Roman" w:cs="Times New Roman"/>
                <w:color w:val="000000"/>
                <w:sz w:val="22"/>
                <w:szCs w:val="22"/>
              </w:rPr>
            </w:pPr>
            <w:r>
              <w:rPr>
                <w:rFonts w:ascii="Times New Roman" w:eastAsia="Yu Gothic" w:hAnsi="Times New Roman" w:cs="Times New Roman"/>
                <w:color w:val="000000"/>
                <w:sz w:val="22"/>
                <w:szCs w:val="22"/>
              </w:rPr>
              <w:t>Cepni, Gurkan</w:t>
            </w:r>
          </w:p>
        </w:tc>
        <w:tc>
          <w:tcPr>
            <w:tcW w:w="2977" w:type="dxa"/>
            <w:tcBorders>
              <w:top w:val="nil"/>
              <w:left w:val="nil"/>
              <w:bottom w:val="single" w:sz="4" w:space="0" w:color="auto"/>
              <w:right w:val="single" w:sz="4" w:space="0" w:color="auto"/>
            </w:tcBorders>
            <w:shd w:val="clear" w:color="000000" w:fill="FFFFFF"/>
            <w:vAlign w:val="center"/>
            <w:hideMark/>
          </w:tcPr>
          <w:p w14:paraId="59FF5406" w14:textId="77777777" w:rsidR="00320035" w:rsidRDefault="00320035" w:rsidP="00320035">
            <w:pPr>
              <w:rPr>
                <w:rFonts w:ascii="Times New Roman" w:eastAsia="Yu Gothic" w:hAnsi="Times New Roman" w:cs="Times New Roman"/>
                <w:color w:val="000000"/>
                <w:sz w:val="22"/>
                <w:szCs w:val="22"/>
              </w:rPr>
            </w:pPr>
            <w:r>
              <w:rPr>
                <w:rFonts w:ascii="Times New Roman" w:eastAsia="Yu Gothic" w:hAnsi="Times New Roman" w:cs="Times New Roman"/>
                <w:color w:val="000000"/>
                <w:sz w:val="22"/>
                <w:szCs w:val="22"/>
              </w:rPr>
              <w:t>Apple, Inc.</w:t>
            </w:r>
          </w:p>
        </w:tc>
      </w:tr>
      <w:tr w:rsidR="00320035" w14:paraId="61927887" w14:textId="77777777" w:rsidTr="00320035">
        <w:trPr>
          <w:trHeight w:val="360"/>
        </w:trPr>
        <w:tc>
          <w:tcPr>
            <w:tcW w:w="2263" w:type="dxa"/>
            <w:tcBorders>
              <w:top w:val="nil"/>
              <w:left w:val="single" w:sz="4" w:space="0" w:color="auto"/>
              <w:bottom w:val="single" w:sz="4" w:space="0" w:color="auto"/>
              <w:right w:val="single" w:sz="4" w:space="0" w:color="auto"/>
            </w:tcBorders>
            <w:shd w:val="clear" w:color="000000" w:fill="FFFFFF"/>
            <w:noWrap/>
            <w:vAlign w:val="center"/>
            <w:hideMark/>
          </w:tcPr>
          <w:p w14:paraId="50F7DAC1" w14:textId="77777777" w:rsidR="00320035" w:rsidRDefault="00320035" w:rsidP="00320035">
            <w:pPr>
              <w:rPr>
                <w:rFonts w:ascii="Times New Roman" w:eastAsia="Yu Gothic" w:hAnsi="Times New Roman" w:cs="Times New Roman"/>
                <w:color w:val="000000"/>
                <w:sz w:val="22"/>
                <w:szCs w:val="22"/>
              </w:rPr>
            </w:pPr>
            <w:r>
              <w:rPr>
                <w:rFonts w:ascii="Times New Roman" w:eastAsia="Yu Gothic" w:hAnsi="Times New Roman" w:cs="Times New Roman"/>
                <w:color w:val="000000"/>
                <w:sz w:val="22"/>
                <w:szCs w:val="22"/>
              </w:rPr>
              <w:t>CHAN, YEE</w:t>
            </w:r>
          </w:p>
        </w:tc>
        <w:tc>
          <w:tcPr>
            <w:tcW w:w="2977" w:type="dxa"/>
            <w:tcBorders>
              <w:top w:val="nil"/>
              <w:left w:val="nil"/>
              <w:bottom w:val="single" w:sz="4" w:space="0" w:color="auto"/>
              <w:right w:val="single" w:sz="4" w:space="0" w:color="auto"/>
            </w:tcBorders>
            <w:shd w:val="clear" w:color="000000" w:fill="FFFFFF"/>
            <w:vAlign w:val="center"/>
            <w:hideMark/>
          </w:tcPr>
          <w:p w14:paraId="4F8FFAB9" w14:textId="77777777" w:rsidR="00320035" w:rsidRDefault="00320035" w:rsidP="00320035">
            <w:pPr>
              <w:rPr>
                <w:rFonts w:ascii="Times New Roman" w:eastAsia="Yu Gothic" w:hAnsi="Times New Roman" w:cs="Times New Roman"/>
                <w:color w:val="000000"/>
                <w:sz w:val="22"/>
                <w:szCs w:val="22"/>
              </w:rPr>
            </w:pPr>
            <w:r>
              <w:rPr>
                <w:rFonts w:ascii="Times New Roman" w:eastAsia="Yu Gothic" w:hAnsi="Times New Roman" w:cs="Times New Roman"/>
                <w:color w:val="000000"/>
                <w:sz w:val="22"/>
                <w:szCs w:val="22"/>
              </w:rPr>
              <w:t>Facebook</w:t>
            </w:r>
          </w:p>
        </w:tc>
      </w:tr>
      <w:tr w:rsidR="00320035" w14:paraId="4F60098E" w14:textId="77777777" w:rsidTr="00320035">
        <w:trPr>
          <w:trHeight w:val="360"/>
        </w:trPr>
        <w:tc>
          <w:tcPr>
            <w:tcW w:w="2263" w:type="dxa"/>
            <w:tcBorders>
              <w:top w:val="nil"/>
              <w:left w:val="single" w:sz="4" w:space="0" w:color="auto"/>
              <w:bottom w:val="single" w:sz="4" w:space="0" w:color="auto"/>
              <w:right w:val="single" w:sz="4" w:space="0" w:color="auto"/>
            </w:tcBorders>
            <w:shd w:val="clear" w:color="000000" w:fill="FFFFFF"/>
            <w:noWrap/>
            <w:vAlign w:val="center"/>
            <w:hideMark/>
          </w:tcPr>
          <w:p w14:paraId="4B26AD68" w14:textId="77777777" w:rsidR="00320035" w:rsidRDefault="00320035" w:rsidP="00320035">
            <w:pPr>
              <w:rPr>
                <w:rFonts w:ascii="Times New Roman" w:eastAsia="Yu Gothic" w:hAnsi="Times New Roman" w:cs="Times New Roman"/>
                <w:color w:val="000000"/>
                <w:sz w:val="22"/>
                <w:szCs w:val="22"/>
              </w:rPr>
            </w:pPr>
            <w:r>
              <w:rPr>
                <w:rFonts w:ascii="Times New Roman" w:eastAsia="Yu Gothic" w:hAnsi="Times New Roman" w:cs="Times New Roman"/>
                <w:color w:val="000000"/>
                <w:sz w:val="22"/>
                <w:szCs w:val="22"/>
              </w:rPr>
              <w:lastRenderedPageBreak/>
              <w:t>Chayat, Naftali</w:t>
            </w:r>
          </w:p>
        </w:tc>
        <w:tc>
          <w:tcPr>
            <w:tcW w:w="2977" w:type="dxa"/>
            <w:tcBorders>
              <w:top w:val="nil"/>
              <w:left w:val="nil"/>
              <w:bottom w:val="single" w:sz="4" w:space="0" w:color="auto"/>
              <w:right w:val="single" w:sz="4" w:space="0" w:color="auto"/>
            </w:tcBorders>
            <w:shd w:val="clear" w:color="000000" w:fill="FFFFFF"/>
            <w:vAlign w:val="center"/>
            <w:hideMark/>
          </w:tcPr>
          <w:p w14:paraId="25D74ADF" w14:textId="77777777" w:rsidR="00320035" w:rsidRDefault="00320035" w:rsidP="00320035">
            <w:pPr>
              <w:rPr>
                <w:rFonts w:ascii="Times New Roman" w:eastAsia="Yu Gothic" w:hAnsi="Times New Roman" w:cs="Times New Roman"/>
                <w:color w:val="000000"/>
                <w:sz w:val="22"/>
                <w:szCs w:val="22"/>
              </w:rPr>
            </w:pPr>
            <w:r>
              <w:rPr>
                <w:rFonts w:ascii="Times New Roman" w:eastAsia="Yu Gothic" w:hAnsi="Times New Roman" w:cs="Times New Roman"/>
                <w:color w:val="000000"/>
                <w:sz w:val="22"/>
                <w:szCs w:val="22"/>
              </w:rPr>
              <w:t>Vayyar Imaging</w:t>
            </w:r>
          </w:p>
        </w:tc>
      </w:tr>
      <w:tr w:rsidR="00320035" w14:paraId="3587CE94" w14:textId="77777777" w:rsidTr="00320035">
        <w:trPr>
          <w:trHeight w:val="360"/>
        </w:trPr>
        <w:tc>
          <w:tcPr>
            <w:tcW w:w="2263" w:type="dxa"/>
            <w:tcBorders>
              <w:top w:val="nil"/>
              <w:left w:val="single" w:sz="4" w:space="0" w:color="auto"/>
              <w:bottom w:val="single" w:sz="4" w:space="0" w:color="auto"/>
              <w:right w:val="single" w:sz="4" w:space="0" w:color="auto"/>
            </w:tcBorders>
            <w:shd w:val="clear" w:color="000000" w:fill="FFFFFF"/>
            <w:noWrap/>
            <w:vAlign w:val="center"/>
            <w:hideMark/>
          </w:tcPr>
          <w:p w14:paraId="325B5D6F" w14:textId="77777777" w:rsidR="00320035" w:rsidRDefault="00320035" w:rsidP="00320035">
            <w:pPr>
              <w:rPr>
                <w:rFonts w:ascii="Times New Roman" w:eastAsia="Yu Gothic" w:hAnsi="Times New Roman" w:cs="Times New Roman"/>
                <w:color w:val="000000"/>
                <w:sz w:val="22"/>
                <w:szCs w:val="22"/>
              </w:rPr>
            </w:pPr>
            <w:r>
              <w:rPr>
                <w:rFonts w:ascii="Times New Roman" w:eastAsia="Yu Gothic" w:hAnsi="Times New Roman" w:cs="Times New Roman"/>
                <w:color w:val="000000"/>
                <w:sz w:val="22"/>
                <w:szCs w:val="22"/>
              </w:rPr>
              <w:t>Chen, Na</w:t>
            </w:r>
          </w:p>
        </w:tc>
        <w:tc>
          <w:tcPr>
            <w:tcW w:w="2977" w:type="dxa"/>
            <w:tcBorders>
              <w:top w:val="nil"/>
              <w:left w:val="nil"/>
              <w:bottom w:val="single" w:sz="4" w:space="0" w:color="auto"/>
              <w:right w:val="single" w:sz="4" w:space="0" w:color="auto"/>
            </w:tcBorders>
            <w:shd w:val="clear" w:color="000000" w:fill="FFFFFF"/>
            <w:vAlign w:val="center"/>
            <w:hideMark/>
          </w:tcPr>
          <w:p w14:paraId="761C44C9" w14:textId="77777777" w:rsidR="00320035" w:rsidRDefault="00320035" w:rsidP="00320035">
            <w:pPr>
              <w:rPr>
                <w:rFonts w:ascii="Times New Roman" w:eastAsia="Yu Gothic" w:hAnsi="Times New Roman" w:cs="Times New Roman"/>
                <w:color w:val="000000"/>
                <w:sz w:val="22"/>
                <w:szCs w:val="22"/>
              </w:rPr>
            </w:pPr>
            <w:r>
              <w:rPr>
                <w:rFonts w:ascii="Times New Roman" w:eastAsia="Yu Gothic" w:hAnsi="Times New Roman" w:cs="Times New Roman"/>
                <w:color w:val="000000"/>
                <w:sz w:val="22"/>
                <w:szCs w:val="22"/>
              </w:rPr>
              <w:t>MaxLinear Corp</w:t>
            </w:r>
          </w:p>
        </w:tc>
      </w:tr>
      <w:tr w:rsidR="00320035" w14:paraId="649EE108" w14:textId="77777777" w:rsidTr="00320035">
        <w:trPr>
          <w:trHeight w:val="360"/>
        </w:trPr>
        <w:tc>
          <w:tcPr>
            <w:tcW w:w="2263" w:type="dxa"/>
            <w:tcBorders>
              <w:top w:val="nil"/>
              <w:left w:val="single" w:sz="4" w:space="0" w:color="auto"/>
              <w:bottom w:val="single" w:sz="4" w:space="0" w:color="auto"/>
              <w:right w:val="single" w:sz="4" w:space="0" w:color="auto"/>
            </w:tcBorders>
            <w:shd w:val="clear" w:color="000000" w:fill="FFFFFF"/>
            <w:noWrap/>
            <w:vAlign w:val="center"/>
            <w:hideMark/>
          </w:tcPr>
          <w:p w14:paraId="360CCB79" w14:textId="77777777" w:rsidR="00320035" w:rsidRDefault="00320035" w:rsidP="00320035">
            <w:pPr>
              <w:rPr>
                <w:rFonts w:ascii="Times New Roman" w:eastAsia="Yu Gothic" w:hAnsi="Times New Roman" w:cs="Times New Roman"/>
                <w:color w:val="000000"/>
                <w:sz w:val="22"/>
                <w:szCs w:val="22"/>
              </w:rPr>
            </w:pPr>
            <w:r>
              <w:rPr>
                <w:rFonts w:ascii="Times New Roman" w:eastAsia="Yu Gothic" w:hAnsi="Times New Roman" w:cs="Times New Roman"/>
                <w:color w:val="000000"/>
                <w:sz w:val="22"/>
                <w:szCs w:val="22"/>
              </w:rPr>
              <w:t>Chen, Xiaogang</w:t>
            </w:r>
          </w:p>
        </w:tc>
        <w:tc>
          <w:tcPr>
            <w:tcW w:w="2977" w:type="dxa"/>
            <w:tcBorders>
              <w:top w:val="nil"/>
              <w:left w:val="nil"/>
              <w:bottom w:val="single" w:sz="4" w:space="0" w:color="auto"/>
              <w:right w:val="single" w:sz="4" w:space="0" w:color="auto"/>
            </w:tcBorders>
            <w:shd w:val="clear" w:color="000000" w:fill="FFFFFF"/>
            <w:vAlign w:val="center"/>
            <w:hideMark/>
          </w:tcPr>
          <w:p w14:paraId="23E6B448" w14:textId="77777777" w:rsidR="00320035" w:rsidRDefault="00320035" w:rsidP="00320035">
            <w:pPr>
              <w:rPr>
                <w:rFonts w:ascii="Times New Roman" w:eastAsia="Yu Gothic" w:hAnsi="Times New Roman" w:cs="Times New Roman"/>
                <w:color w:val="000000"/>
                <w:sz w:val="22"/>
                <w:szCs w:val="22"/>
              </w:rPr>
            </w:pPr>
            <w:r>
              <w:rPr>
                <w:rFonts w:ascii="Times New Roman" w:eastAsia="Yu Gothic" w:hAnsi="Times New Roman" w:cs="Times New Roman"/>
                <w:color w:val="000000"/>
                <w:sz w:val="22"/>
                <w:szCs w:val="22"/>
              </w:rPr>
              <w:t>Intel Corporation</w:t>
            </w:r>
          </w:p>
        </w:tc>
      </w:tr>
      <w:tr w:rsidR="00320035" w14:paraId="63B1B224" w14:textId="77777777" w:rsidTr="00320035">
        <w:trPr>
          <w:trHeight w:val="360"/>
        </w:trPr>
        <w:tc>
          <w:tcPr>
            <w:tcW w:w="2263" w:type="dxa"/>
            <w:tcBorders>
              <w:top w:val="nil"/>
              <w:left w:val="single" w:sz="4" w:space="0" w:color="auto"/>
              <w:bottom w:val="single" w:sz="4" w:space="0" w:color="auto"/>
              <w:right w:val="single" w:sz="4" w:space="0" w:color="auto"/>
            </w:tcBorders>
            <w:shd w:val="clear" w:color="000000" w:fill="FFFFFF"/>
            <w:noWrap/>
            <w:vAlign w:val="center"/>
            <w:hideMark/>
          </w:tcPr>
          <w:p w14:paraId="3E2BD68F" w14:textId="77777777" w:rsidR="00320035" w:rsidRDefault="00320035" w:rsidP="00320035">
            <w:pPr>
              <w:rPr>
                <w:rFonts w:ascii="Times New Roman" w:eastAsia="Yu Gothic" w:hAnsi="Times New Roman" w:cs="Times New Roman"/>
                <w:color w:val="000000"/>
                <w:sz w:val="22"/>
                <w:szCs w:val="22"/>
              </w:rPr>
            </w:pPr>
            <w:r>
              <w:rPr>
                <w:rFonts w:ascii="Times New Roman" w:eastAsia="Yu Gothic" w:hAnsi="Times New Roman" w:cs="Times New Roman"/>
                <w:color w:val="000000"/>
                <w:sz w:val="22"/>
                <w:szCs w:val="22"/>
              </w:rPr>
              <w:t>Cheng, Paul</w:t>
            </w:r>
          </w:p>
        </w:tc>
        <w:tc>
          <w:tcPr>
            <w:tcW w:w="2977" w:type="dxa"/>
            <w:tcBorders>
              <w:top w:val="nil"/>
              <w:left w:val="nil"/>
              <w:bottom w:val="single" w:sz="4" w:space="0" w:color="auto"/>
              <w:right w:val="single" w:sz="4" w:space="0" w:color="auto"/>
            </w:tcBorders>
            <w:shd w:val="clear" w:color="000000" w:fill="FFFFFF"/>
            <w:vAlign w:val="center"/>
            <w:hideMark/>
          </w:tcPr>
          <w:p w14:paraId="32D2FFF2" w14:textId="77777777" w:rsidR="00320035" w:rsidRDefault="00320035" w:rsidP="00320035">
            <w:pPr>
              <w:rPr>
                <w:rFonts w:ascii="Times New Roman" w:eastAsia="Yu Gothic" w:hAnsi="Times New Roman" w:cs="Times New Roman"/>
                <w:color w:val="000000"/>
                <w:sz w:val="22"/>
                <w:szCs w:val="22"/>
              </w:rPr>
            </w:pPr>
            <w:r>
              <w:rPr>
                <w:rFonts w:ascii="Times New Roman" w:eastAsia="Yu Gothic" w:hAnsi="Times New Roman" w:cs="Times New Roman"/>
                <w:color w:val="000000"/>
                <w:sz w:val="22"/>
                <w:szCs w:val="22"/>
              </w:rPr>
              <w:t>MediaTek Inc.</w:t>
            </w:r>
          </w:p>
        </w:tc>
      </w:tr>
      <w:tr w:rsidR="00320035" w14:paraId="0F2EAFD5" w14:textId="77777777" w:rsidTr="00320035">
        <w:trPr>
          <w:trHeight w:val="360"/>
        </w:trPr>
        <w:tc>
          <w:tcPr>
            <w:tcW w:w="2263" w:type="dxa"/>
            <w:tcBorders>
              <w:top w:val="nil"/>
              <w:left w:val="single" w:sz="4" w:space="0" w:color="auto"/>
              <w:bottom w:val="single" w:sz="4" w:space="0" w:color="auto"/>
              <w:right w:val="single" w:sz="4" w:space="0" w:color="auto"/>
            </w:tcBorders>
            <w:shd w:val="clear" w:color="000000" w:fill="FFFFFF"/>
            <w:noWrap/>
            <w:vAlign w:val="center"/>
            <w:hideMark/>
          </w:tcPr>
          <w:p w14:paraId="330BF701" w14:textId="77777777" w:rsidR="00320035" w:rsidRDefault="00320035" w:rsidP="00320035">
            <w:pPr>
              <w:rPr>
                <w:rFonts w:ascii="Times New Roman" w:eastAsia="Yu Gothic" w:hAnsi="Times New Roman" w:cs="Times New Roman"/>
                <w:color w:val="000000"/>
                <w:sz w:val="22"/>
                <w:szCs w:val="22"/>
              </w:rPr>
            </w:pPr>
            <w:r>
              <w:rPr>
                <w:rFonts w:ascii="Times New Roman" w:eastAsia="Yu Gothic" w:hAnsi="Times New Roman" w:cs="Times New Roman"/>
                <w:color w:val="000000"/>
                <w:sz w:val="22"/>
                <w:szCs w:val="22"/>
              </w:rPr>
              <w:t>Cheng, Xilin</w:t>
            </w:r>
          </w:p>
        </w:tc>
        <w:tc>
          <w:tcPr>
            <w:tcW w:w="2977" w:type="dxa"/>
            <w:tcBorders>
              <w:top w:val="nil"/>
              <w:left w:val="nil"/>
              <w:bottom w:val="single" w:sz="4" w:space="0" w:color="auto"/>
              <w:right w:val="single" w:sz="4" w:space="0" w:color="auto"/>
            </w:tcBorders>
            <w:shd w:val="clear" w:color="000000" w:fill="FFFFFF"/>
            <w:vAlign w:val="center"/>
            <w:hideMark/>
          </w:tcPr>
          <w:p w14:paraId="6D0FB8BA" w14:textId="77777777" w:rsidR="00320035" w:rsidRDefault="00320035" w:rsidP="00320035">
            <w:pPr>
              <w:rPr>
                <w:rFonts w:ascii="Times New Roman" w:eastAsia="Yu Gothic" w:hAnsi="Times New Roman" w:cs="Times New Roman"/>
                <w:color w:val="000000"/>
                <w:sz w:val="22"/>
                <w:szCs w:val="22"/>
              </w:rPr>
            </w:pPr>
            <w:r>
              <w:rPr>
                <w:rFonts w:ascii="Times New Roman" w:eastAsia="Yu Gothic" w:hAnsi="Times New Roman" w:cs="Times New Roman"/>
                <w:color w:val="000000"/>
                <w:sz w:val="22"/>
                <w:szCs w:val="22"/>
              </w:rPr>
              <w:t>NXP Semiconductors</w:t>
            </w:r>
          </w:p>
        </w:tc>
      </w:tr>
      <w:tr w:rsidR="00320035" w14:paraId="7288B6DD" w14:textId="77777777" w:rsidTr="00320035">
        <w:trPr>
          <w:trHeight w:val="360"/>
        </w:trPr>
        <w:tc>
          <w:tcPr>
            <w:tcW w:w="2263" w:type="dxa"/>
            <w:tcBorders>
              <w:top w:val="nil"/>
              <w:left w:val="single" w:sz="4" w:space="0" w:color="auto"/>
              <w:bottom w:val="single" w:sz="4" w:space="0" w:color="auto"/>
              <w:right w:val="single" w:sz="4" w:space="0" w:color="auto"/>
            </w:tcBorders>
            <w:shd w:val="clear" w:color="000000" w:fill="FFFFFF"/>
            <w:noWrap/>
            <w:vAlign w:val="center"/>
            <w:hideMark/>
          </w:tcPr>
          <w:p w14:paraId="0D1C4663" w14:textId="77777777" w:rsidR="00320035" w:rsidRDefault="00320035" w:rsidP="00320035">
            <w:pPr>
              <w:rPr>
                <w:rFonts w:ascii="Times New Roman" w:eastAsia="Yu Gothic" w:hAnsi="Times New Roman" w:cs="Times New Roman"/>
                <w:color w:val="000000"/>
                <w:sz w:val="22"/>
                <w:szCs w:val="22"/>
              </w:rPr>
            </w:pPr>
            <w:r>
              <w:rPr>
                <w:rFonts w:ascii="Times New Roman" w:eastAsia="Yu Gothic" w:hAnsi="Times New Roman" w:cs="Times New Roman"/>
                <w:color w:val="000000"/>
                <w:sz w:val="22"/>
                <w:szCs w:val="22"/>
              </w:rPr>
              <w:t>CHERIAN, GEORGE</w:t>
            </w:r>
          </w:p>
        </w:tc>
        <w:tc>
          <w:tcPr>
            <w:tcW w:w="2977" w:type="dxa"/>
            <w:tcBorders>
              <w:top w:val="nil"/>
              <w:left w:val="nil"/>
              <w:bottom w:val="single" w:sz="4" w:space="0" w:color="auto"/>
              <w:right w:val="single" w:sz="4" w:space="0" w:color="auto"/>
            </w:tcBorders>
            <w:shd w:val="clear" w:color="000000" w:fill="FFFFFF"/>
            <w:vAlign w:val="center"/>
            <w:hideMark/>
          </w:tcPr>
          <w:p w14:paraId="10C50CCC" w14:textId="77777777" w:rsidR="00320035" w:rsidRDefault="00320035" w:rsidP="00320035">
            <w:pPr>
              <w:rPr>
                <w:rFonts w:ascii="Times New Roman" w:eastAsia="Yu Gothic" w:hAnsi="Times New Roman" w:cs="Times New Roman"/>
                <w:color w:val="000000"/>
                <w:sz w:val="22"/>
                <w:szCs w:val="22"/>
              </w:rPr>
            </w:pPr>
            <w:r>
              <w:rPr>
                <w:rFonts w:ascii="Times New Roman" w:eastAsia="Yu Gothic" w:hAnsi="Times New Roman" w:cs="Times New Roman"/>
                <w:color w:val="000000"/>
                <w:sz w:val="22"/>
                <w:szCs w:val="22"/>
              </w:rPr>
              <w:t>Qualcomm Incorporated</w:t>
            </w:r>
          </w:p>
        </w:tc>
      </w:tr>
      <w:tr w:rsidR="00320035" w14:paraId="30664CDC" w14:textId="77777777" w:rsidTr="00320035">
        <w:trPr>
          <w:trHeight w:val="360"/>
        </w:trPr>
        <w:tc>
          <w:tcPr>
            <w:tcW w:w="2263" w:type="dxa"/>
            <w:tcBorders>
              <w:top w:val="nil"/>
              <w:left w:val="single" w:sz="4" w:space="0" w:color="auto"/>
              <w:bottom w:val="single" w:sz="4" w:space="0" w:color="auto"/>
              <w:right w:val="single" w:sz="4" w:space="0" w:color="auto"/>
            </w:tcBorders>
            <w:shd w:val="clear" w:color="000000" w:fill="FFFFFF"/>
            <w:noWrap/>
            <w:vAlign w:val="center"/>
            <w:hideMark/>
          </w:tcPr>
          <w:p w14:paraId="01DC2471" w14:textId="77777777" w:rsidR="00320035" w:rsidRDefault="00320035" w:rsidP="00320035">
            <w:pPr>
              <w:rPr>
                <w:rFonts w:ascii="Times New Roman" w:eastAsia="Yu Gothic" w:hAnsi="Times New Roman" w:cs="Times New Roman"/>
                <w:color w:val="000000"/>
                <w:sz w:val="22"/>
                <w:szCs w:val="22"/>
              </w:rPr>
            </w:pPr>
            <w:r>
              <w:rPr>
                <w:rFonts w:ascii="Times New Roman" w:eastAsia="Yu Gothic" w:hAnsi="Times New Roman" w:cs="Times New Roman"/>
                <w:color w:val="000000"/>
                <w:sz w:val="22"/>
                <w:szCs w:val="22"/>
              </w:rPr>
              <w:t>Cho, Hangyu</w:t>
            </w:r>
          </w:p>
        </w:tc>
        <w:tc>
          <w:tcPr>
            <w:tcW w:w="2977" w:type="dxa"/>
            <w:tcBorders>
              <w:top w:val="nil"/>
              <w:left w:val="nil"/>
              <w:bottom w:val="single" w:sz="4" w:space="0" w:color="auto"/>
              <w:right w:val="single" w:sz="4" w:space="0" w:color="auto"/>
            </w:tcBorders>
            <w:shd w:val="clear" w:color="000000" w:fill="FFFFFF"/>
            <w:vAlign w:val="center"/>
            <w:hideMark/>
          </w:tcPr>
          <w:p w14:paraId="756EA2BE" w14:textId="77777777" w:rsidR="00320035" w:rsidRDefault="00320035" w:rsidP="00320035">
            <w:pPr>
              <w:rPr>
                <w:rFonts w:ascii="Times New Roman" w:eastAsia="Yu Gothic" w:hAnsi="Times New Roman" w:cs="Times New Roman"/>
                <w:color w:val="000000"/>
                <w:sz w:val="22"/>
                <w:szCs w:val="22"/>
              </w:rPr>
            </w:pPr>
            <w:r>
              <w:rPr>
                <w:rFonts w:ascii="Times New Roman" w:eastAsia="Yu Gothic" w:hAnsi="Times New Roman" w:cs="Times New Roman"/>
                <w:color w:val="000000"/>
                <w:sz w:val="22"/>
                <w:szCs w:val="22"/>
              </w:rPr>
              <w:t>LG ELECTRONICS</w:t>
            </w:r>
          </w:p>
        </w:tc>
      </w:tr>
      <w:tr w:rsidR="00320035" w14:paraId="1E60F0D3" w14:textId="77777777" w:rsidTr="00320035">
        <w:trPr>
          <w:trHeight w:val="360"/>
        </w:trPr>
        <w:tc>
          <w:tcPr>
            <w:tcW w:w="2263" w:type="dxa"/>
            <w:tcBorders>
              <w:top w:val="nil"/>
              <w:left w:val="single" w:sz="4" w:space="0" w:color="auto"/>
              <w:bottom w:val="single" w:sz="4" w:space="0" w:color="auto"/>
              <w:right w:val="single" w:sz="4" w:space="0" w:color="auto"/>
            </w:tcBorders>
            <w:shd w:val="clear" w:color="000000" w:fill="FFFFFF"/>
            <w:noWrap/>
            <w:vAlign w:val="center"/>
            <w:hideMark/>
          </w:tcPr>
          <w:p w14:paraId="5F9F6BD0" w14:textId="77777777" w:rsidR="00320035" w:rsidRDefault="00320035" w:rsidP="00320035">
            <w:pPr>
              <w:rPr>
                <w:rFonts w:ascii="Times New Roman" w:eastAsia="Yu Gothic" w:hAnsi="Times New Roman" w:cs="Times New Roman"/>
                <w:color w:val="000000"/>
                <w:sz w:val="22"/>
                <w:szCs w:val="22"/>
              </w:rPr>
            </w:pPr>
            <w:r>
              <w:rPr>
                <w:rFonts w:ascii="Times New Roman" w:eastAsia="Yu Gothic" w:hAnsi="Times New Roman" w:cs="Times New Roman"/>
                <w:color w:val="000000"/>
                <w:sz w:val="22"/>
                <w:szCs w:val="22"/>
              </w:rPr>
              <w:t>Chu, Liwen</w:t>
            </w:r>
          </w:p>
        </w:tc>
        <w:tc>
          <w:tcPr>
            <w:tcW w:w="2977" w:type="dxa"/>
            <w:tcBorders>
              <w:top w:val="nil"/>
              <w:left w:val="nil"/>
              <w:bottom w:val="single" w:sz="4" w:space="0" w:color="auto"/>
              <w:right w:val="single" w:sz="4" w:space="0" w:color="auto"/>
            </w:tcBorders>
            <w:shd w:val="clear" w:color="000000" w:fill="FFFFFF"/>
            <w:vAlign w:val="center"/>
            <w:hideMark/>
          </w:tcPr>
          <w:p w14:paraId="01F7E6E1" w14:textId="77777777" w:rsidR="00320035" w:rsidRDefault="00320035" w:rsidP="00320035">
            <w:pPr>
              <w:rPr>
                <w:rFonts w:ascii="Times New Roman" w:eastAsia="Yu Gothic" w:hAnsi="Times New Roman" w:cs="Times New Roman"/>
                <w:color w:val="000000"/>
                <w:sz w:val="22"/>
                <w:szCs w:val="22"/>
              </w:rPr>
            </w:pPr>
            <w:r>
              <w:rPr>
                <w:rFonts w:ascii="Times New Roman" w:eastAsia="Yu Gothic" w:hAnsi="Times New Roman" w:cs="Times New Roman"/>
                <w:color w:val="000000"/>
                <w:sz w:val="22"/>
                <w:szCs w:val="22"/>
              </w:rPr>
              <w:t>NXP Semiconductors</w:t>
            </w:r>
          </w:p>
        </w:tc>
      </w:tr>
      <w:tr w:rsidR="00320035" w14:paraId="3F297343" w14:textId="77777777" w:rsidTr="00320035">
        <w:trPr>
          <w:trHeight w:val="360"/>
        </w:trPr>
        <w:tc>
          <w:tcPr>
            <w:tcW w:w="2263" w:type="dxa"/>
            <w:tcBorders>
              <w:top w:val="nil"/>
              <w:left w:val="single" w:sz="4" w:space="0" w:color="auto"/>
              <w:bottom w:val="single" w:sz="4" w:space="0" w:color="auto"/>
              <w:right w:val="single" w:sz="4" w:space="0" w:color="auto"/>
            </w:tcBorders>
            <w:shd w:val="clear" w:color="000000" w:fill="FFFFFF"/>
            <w:noWrap/>
            <w:vAlign w:val="center"/>
            <w:hideMark/>
          </w:tcPr>
          <w:p w14:paraId="08039325" w14:textId="77777777" w:rsidR="00320035" w:rsidRDefault="00320035" w:rsidP="00320035">
            <w:pPr>
              <w:rPr>
                <w:rFonts w:ascii="Times New Roman" w:eastAsia="Yu Gothic" w:hAnsi="Times New Roman" w:cs="Times New Roman"/>
                <w:color w:val="000000"/>
                <w:sz w:val="22"/>
                <w:szCs w:val="22"/>
              </w:rPr>
            </w:pPr>
            <w:r>
              <w:rPr>
                <w:rFonts w:ascii="Times New Roman" w:eastAsia="Yu Gothic" w:hAnsi="Times New Roman" w:cs="Times New Roman"/>
                <w:color w:val="000000"/>
                <w:sz w:val="22"/>
                <w:szCs w:val="22"/>
              </w:rPr>
              <w:t>Chung, Chulho</w:t>
            </w:r>
          </w:p>
        </w:tc>
        <w:tc>
          <w:tcPr>
            <w:tcW w:w="2977" w:type="dxa"/>
            <w:tcBorders>
              <w:top w:val="nil"/>
              <w:left w:val="nil"/>
              <w:bottom w:val="single" w:sz="4" w:space="0" w:color="auto"/>
              <w:right w:val="single" w:sz="4" w:space="0" w:color="auto"/>
            </w:tcBorders>
            <w:shd w:val="clear" w:color="000000" w:fill="FFFFFF"/>
            <w:vAlign w:val="center"/>
            <w:hideMark/>
          </w:tcPr>
          <w:p w14:paraId="0C30974F" w14:textId="77777777" w:rsidR="00320035" w:rsidRDefault="00320035" w:rsidP="00320035">
            <w:pPr>
              <w:rPr>
                <w:rFonts w:ascii="Times New Roman" w:eastAsia="Yu Gothic" w:hAnsi="Times New Roman" w:cs="Times New Roman"/>
                <w:color w:val="000000"/>
                <w:sz w:val="22"/>
                <w:szCs w:val="22"/>
              </w:rPr>
            </w:pPr>
            <w:r>
              <w:rPr>
                <w:rFonts w:ascii="Times New Roman" w:eastAsia="Yu Gothic" w:hAnsi="Times New Roman" w:cs="Times New Roman"/>
                <w:color w:val="000000"/>
                <w:sz w:val="22"/>
                <w:szCs w:val="22"/>
              </w:rPr>
              <w:t>SAMSUNG</w:t>
            </w:r>
          </w:p>
        </w:tc>
      </w:tr>
      <w:tr w:rsidR="00320035" w14:paraId="55294399" w14:textId="77777777" w:rsidTr="00320035">
        <w:trPr>
          <w:trHeight w:val="360"/>
        </w:trPr>
        <w:tc>
          <w:tcPr>
            <w:tcW w:w="2263" w:type="dxa"/>
            <w:tcBorders>
              <w:top w:val="nil"/>
              <w:left w:val="single" w:sz="4" w:space="0" w:color="auto"/>
              <w:bottom w:val="single" w:sz="4" w:space="0" w:color="auto"/>
              <w:right w:val="single" w:sz="4" w:space="0" w:color="auto"/>
            </w:tcBorders>
            <w:shd w:val="clear" w:color="000000" w:fill="FFFFFF"/>
            <w:noWrap/>
            <w:vAlign w:val="center"/>
            <w:hideMark/>
          </w:tcPr>
          <w:p w14:paraId="3437A8B5" w14:textId="77777777" w:rsidR="00320035" w:rsidRDefault="00320035" w:rsidP="00320035">
            <w:pPr>
              <w:rPr>
                <w:rFonts w:ascii="Times New Roman" w:eastAsia="Yu Gothic" w:hAnsi="Times New Roman" w:cs="Times New Roman"/>
                <w:color w:val="000000"/>
                <w:sz w:val="22"/>
                <w:szCs w:val="22"/>
              </w:rPr>
            </w:pPr>
            <w:r>
              <w:rPr>
                <w:rFonts w:ascii="Times New Roman" w:eastAsia="Yu Gothic" w:hAnsi="Times New Roman" w:cs="Times New Roman"/>
                <w:color w:val="000000"/>
                <w:sz w:val="22"/>
                <w:szCs w:val="22"/>
              </w:rPr>
              <w:t>Coffey, John</w:t>
            </w:r>
          </w:p>
        </w:tc>
        <w:tc>
          <w:tcPr>
            <w:tcW w:w="2977" w:type="dxa"/>
            <w:tcBorders>
              <w:top w:val="nil"/>
              <w:left w:val="nil"/>
              <w:bottom w:val="single" w:sz="4" w:space="0" w:color="auto"/>
              <w:right w:val="single" w:sz="4" w:space="0" w:color="auto"/>
            </w:tcBorders>
            <w:shd w:val="clear" w:color="000000" w:fill="FFFFFF"/>
            <w:vAlign w:val="center"/>
            <w:hideMark/>
          </w:tcPr>
          <w:p w14:paraId="564FF9A6" w14:textId="77777777" w:rsidR="00320035" w:rsidRDefault="00320035" w:rsidP="00320035">
            <w:pPr>
              <w:rPr>
                <w:rFonts w:ascii="Times New Roman" w:eastAsia="Yu Gothic" w:hAnsi="Times New Roman" w:cs="Times New Roman"/>
                <w:color w:val="000000"/>
                <w:sz w:val="22"/>
                <w:szCs w:val="22"/>
              </w:rPr>
            </w:pPr>
            <w:r>
              <w:rPr>
                <w:rFonts w:ascii="Times New Roman" w:eastAsia="Yu Gothic" w:hAnsi="Times New Roman" w:cs="Times New Roman"/>
                <w:color w:val="000000"/>
                <w:sz w:val="22"/>
                <w:szCs w:val="22"/>
              </w:rPr>
              <w:t>Realtek Semiconductor Corp.</w:t>
            </w:r>
          </w:p>
        </w:tc>
      </w:tr>
      <w:tr w:rsidR="00320035" w14:paraId="48B096AE" w14:textId="77777777" w:rsidTr="00320035">
        <w:trPr>
          <w:trHeight w:val="360"/>
        </w:trPr>
        <w:tc>
          <w:tcPr>
            <w:tcW w:w="2263" w:type="dxa"/>
            <w:tcBorders>
              <w:top w:val="nil"/>
              <w:left w:val="single" w:sz="4" w:space="0" w:color="auto"/>
              <w:bottom w:val="single" w:sz="4" w:space="0" w:color="auto"/>
              <w:right w:val="single" w:sz="4" w:space="0" w:color="auto"/>
            </w:tcBorders>
            <w:shd w:val="clear" w:color="000000" w:fill="FFFFFF"/>
            <w:noWrap/>
            <w:vAlign w:val="center"/>
            <w:hideMark/>
          </w:tcPr>
          <w:p w14:paraId="2B132CCF" w14:textId="77777777" w:rsidR="00320035" w:rsidRDefault="00320035" w:rsidP="00320035">
            <w:pPr>
              <w:rPr>
                <w:rFonts w:ascii="Times New Roman" w:eastAsia="Yu Gothic" w:hAnsi="Times New Roman" w:cs="Times New Roman"/>
                <w:color w:val="000000"/>
                <w:sz w:val="22"/>
                <w:szCs w:val="22"/>
              </w:rPr>
            </w:pPr>
            <w:r>
              <w:rPr>
                <w:rFonts w:ascii="Times New Roman" w:eastAsia="Yu Gothic" w:hAnsi="Times New Roman" w:cs="Times New Roman"/>
                <w:color w:val="000000"/>
                <w:sz w:val="22"/>
                <w:szCs w:val="22"/>
              </w:rPr>
              <w:t>Cohn, Daniel</w:t>
            </w:r>
          </w:p>
        </w:tc>
        <w:tc>
          <w:tcPr>
            <w:tcW w:w="2977" w:type="dxa"/>
            <w:tcBorders>
              <w:top w:val="nil"/>
              <w:left w:val="nil"/>
              <w:bottom w:val="single" w:sz="4" w:space="0" w:color="auto"/>
              <w:right w:val="single" w:sz="4" w:space="0" w:color="auto"/>
            </w:tcBorders>
            <w:shd w:val="clear" w:color="000000" w:fill="FFFFFF"/>
            <w:vAlign w:val="center"/>
            <w:hideMark/>
          </w:tcPr>
          <w:p w14:paraId="19AACE14" w14:textId="77777777" w:rsidR="00320035" w:rsidRDefault="00320035" w:rsidP="00320035">
            <w:pPr>
              <w:rPr>
                <w:rFonts w:ascii="Times New Roman" w:eastAsia="Yu Gothic" w:hAnsi="Times New Roman" w:cs="Times New Roman"/>
                <w:color w:val="000000"/>
                <w:sz w:val="22"/>
                <w:szCs w:val="22"/>
              </w:rPr>
            </w:pPr>
            <w:r>
              <w:rPr>
                <w:rFonts w:ascii="Times New Roman" w:eastAsia="Yu Gothic" w:hAnsi="Times New Roman" w:cs="Times New Roman"/>
                <w:color w:val="000000"/>
                <w:sz w:val="22"/>
                <w:szCs w:val="22"/>
              </w:rPr>
              <w:t>Intel Corporation</w:t>
            </w:r>
          </w:p>
        </w:tc>
      </w:tr>
      <w:tr w:rsidR="00320035" w14:paraId="2E809D07" w14:textId="77777777" w:rsidTr="00320035">
        <w:trPr>
          <w:trHeight w:val="360"/>
        </w:trPr>
        <w:tc>
          <w:tcPr>
            <w:tcW w:w="2263" w:type="dxa"/>
            <w:tcBorders>
              <w:top w:val="nil"/>
              <w:left w:val="single" w:sz="4" w:space="0" w:color="auto"/>
              <w:bottom w:val="single" w:sz="4" w:space="0" w:color="auto"/>
              <w:right w:val="single" w:sz="4" w:space="0" w:color="auto"/>
            </w:tcBorders>
            <w:shd w:val="clear" w:color="000000" w:fill="FFFFFF"/>
            <w:noWrap/>
            <w:vAlign w:val="center"/>
            <w:hideMark/>
          </w:tcPr>
          <w:p w14:paraId="39915AA4" w14:textId="77777777" w:rsidR="00320035" w:rsidRDefault="00320035" w:rsidP="00320035">
            <w:pPr>
              <w:rPr>
                <w:rFonts w:ascii="Times New Roman" w:eastAsia="Yu Gothic" w:hAnsi="Times New Roman" w:cs="Times New Roman"/>
                <w:color w:val="000000"/>
                <w:sz w:val="22"/>
                <w:szCs w:val="22"/>
              </w:rPr>
            </w:pPr>
            <w:r>
              <w:rPr>
                <w:rFonts w:ascii="Times New Roman" w:eastAsia="Yu Gothic" w:hAnsi="Times New Roman" w:cs="Times New Roman"/>
                <w:color w:val="000000"/>
                <w:sz w:val="22"/>
                <w:szCs w:val="22"/>
              </w:rPr>
              <w:t>Cordeiro, Carlos</w:t>
            </w:r>
          </w:p>
        </w:tc>
        <w:tc>
          <w:tcPr>
            <w:tcW w:w="2977" w:type="dxa"/>
            <w:tcBorders>
              <w:top w:val="nil"/>
              <w:left w:val="nil"/>
              <w:bottom w:val="single" w:sz="4" w:space="0" w:color="auto"/>
              <w:right w:val="single" w:sz="4" w:space="0" w:color="auto"/>
            </w:tcBorders>
            <w:shd w:val="clear" w:color="000000" w:fill="FFFFFF"/>
            <w:vAlign w:val="center"/>
            <w:hideMark/>
          </w:tcPr>
          <w:p w14:paraId="184F1FB8" w14:textId="77777777" w:rsidR="00320035" w:rsidRDefault="00320035" w:rsidP="00320035">
            <w:pPr>
              <w:rPr>
                <w:rFonts w:ascii="Times New Roman" w:eastAsia="Yu Gothic" w:hAnsi="Times New Roman" w:cs="Times New Roman"/>
                <w:color w:val="000000"/>
                <w:sz w:val="22"/>
                <w:szCs w:val="22"/>
              </w:rPr>
            </w:pPr>
            <w:r>
              <w:rPr>
                <w:rFonts w:ascii="Times New Roman" w:eastAsia="Yu Gothic" w:hAnsi="Times New Roman" w:cs="Times New Roman"/>
                <w:color w:val="000000"/>
                <w:sz w:val="22"/>
                <w:szCs w:val="22"/>
              </w:rPr>
              <w:t>Intel Corporation</w:t>
            </w:r>
          </w:p>
        </w:tc>
      </w:tr>
      <w:tr w:rsidR="00320035" w14:paraId="13F45F88" w14:textId="77777777" w:rsidTr="00320035">
        <w:trPr>
          <w:trHeight w:val="360"/>
        </w:trPr>
        <w:tc>
          <w:tcPr>
            <w:tcW w:w="2263" w:type="dxa"/>
            <w:tcBorders>
              <w:top w:val="nil"/>
              <w:left w:val="single" w:sz="4" w:space="0" w:color="auto"/>
              <w:bottom w:val="single" w:sz="4" w:space="0" w:color="auto"/>
              <w:right w:val="single" w:sz="4" w:space="0" w:color="auto"/>
            </w:tcBorders>
            <w:shd w:val="clear" w:color="000000" w:fill="FFFFFF"/>
            <w:noWrap/>
            <w:vAlign w:val="center"/>
            <w:hideMark/>
          </w:tcPr>
          <w:p w14:paraId="1714DE73" w14:textId="77777777" w:rsidR="00320035" w:rsidRDefault="00320035" w:rsidP="00320035">
            <w:pPr>
              <w:rPr>
                <w:rFonts w:ascii="Times New Roman" w:eastAsia="Yu Gothic" w:hAnsi="Times New Roman" w:cs="Times New Roman"/>
                <w:color w:val="000000"/>
                <w:sz w:val="22"/>
                <w:szCs w:val="22"/>
              </w:rPr>
            </w:pPr>
            <w:r>
              <w:rPr>
                <w:rFonts w:ascii="Times New Roman" w:eastAsia="Yu Gothic" w:hAnsi="Times New Roman" w:cs="Times New Roman"/>
                <w:color w:val="000000"/>
                <w:sz w:val="22"/>
                <w:szCs w:val="22"/>
              </w:rPr>
              <w:t>Costa, D.Nelson</w:t>
            </w:r>
          </w:p>
        </w:tc>
        <w:tc>
          <w:tcPr>
            <w:tcW w:w="2977" w:type="dxa"/>
            <w:tcBorders>
              <w:top w:val="nil"/>
              <w:left w:val="nil"/>
              <w:bottom w:val="single" w:sz="4" w:space="0" w:color="auto"/>
              <w:right w:val="single" w:sz="4" w:space="0" w:color="auto"/>
            </w:tcBorders>
            <w:shd w:val="clear" w:color="000000" w:fill="FFFFFF"/>
            <w:vAlign w:val="center"/>
            <w:hideMark/>
          </w:tcPr>
          <w:p w14:paraId="16A6B181" w14:textId="77777777" w:rsidR="00320035" w:rsidRDefault="00320035" w:rsidP="00320035">
            <w:pPr>
              <w:rPr>
                <w:rFonts w:ascii="Times New Roman" w:eastAsia="Yu Gothic" w:hAnsi="Times New Roman" w:cs="Times New Roman"/>
                <w:color w:val="000000"/>
                <w:sz w:val="22"/>
                <w:szCs w:val="22"/>
              </w:rPr>
            </w:pPr>
            <w:r>
              <w:rPr>
                <w:rFonts w:ascii="Times New Roman" w:eastAsia="Yu Gothic" w:hAnsi="Times New Roman" w:cs="Times New Roman"/>
                <w:color w:val="000000"/>
                <w:sz w:val="22"/>
                <w:szCs w:val="22"/>
              </w:rPr>
              <w:t>Peraso Technologies Incorporated</w:t>
            </w:r>
          </w:p>
        </w:tc>
      </w:tr>
      <w:tr w:rsidR="00320035" w14:paraId="47DE79E0" w14:textId="77777777" w:rsidTr="00320035">
        <w:trPr>
          <w:trHeight w:val="360"/>
        </w:trPr>
        <w:tc>
          <w:tcPr>
            <w:tcW w:w="2263" w:type="dxa"/>
            <w:tcBorders>
              <w:top w:val="nil"/>
              <w:left w:val="single" w:sz="4" w:space="0" w:color="auto"/>
              <w:bottom w:val="single" w:sz="4" w:space="0" w:color="auto"/>
              <w:right w:val="single" w:sz="4" w:space="0" w:color="auto"/>
            </w:tcBorders>
            <w:shd w:val="clear" w:color="000000" w:fill="FFFFFF"/>
            <w:noWrap/>
            <w:vAlign w:val="center"/>
            <w:hideMark/>
          </w:tcPr>
          <w:p w14:paraId="2101AAB1" w14:textId="77777777" w:rsidR="00320035" w:rsidRDefault="00320035" w:rsidP="00320035">
            <w:pPr>
              <w:rPr>
                <w:rFonts w:ascii="Times New Roman" w:eastAsia="Yu Gothic" w:hAnsi="Times New Roman" w:cs="Times New Roman"/>
                <w:color w:val="000000"/>
                <w:sz w:val="22"/>
                <w:szCs w:val="22"/>
              </w:rPr>
            </w:pPr>
            <w:r>
              <w:rPr>
                <w:rFonts w:ascii="Times New Roman" w:eastAsia="Yu Gothic" w:hAnsi="Times New Roman" w:cs="Times New Roman"/>
                <w:color w:val="000000"/>
                <w:sz w:val="22"/>
                <w:szCs w:val="22"/>
              </w:rPr>
              <w:t>Derham, Thomas</w:t>
            </w:r>
          </w:p>
        </w:tc>
        <w:tc>
          <w:tcPr>
            <w:tcW w:w="2977" w:type="dxa"/>
            <w:tcBorders>
              <w:top w:val="nil"/>
              <w:left w:val="nil"/>
              <w:bottom w:val="single" w:sz="4" w:space="0" w:color="auto"/>
              <w:right w:val="single" w:sz="4" w:space="0" w:color="auto"/>
            </w:tcBorders>
            <w:shd w:val="clear" w:color="000000" w:fill="FFFFFF"/>
            <w:vAlign w:val="center"/>
            <w:hideMark/>
          </w:tcPr>
          <w:p w14:paraId="57FE0A50" w14:textId="77777777" w:rsidR="00320035" w:rsidRDefault="00320035" w:rsidP="00320035">
            <w:pPr>
              <w:rPr>
                <w:rFonts w:ascii="Times New Roman" w:eastAsia="Yu Gothic" w:hAnsi="Times New Roman" w:cs="Times New Roman"/>
                <w:color w:val="000000"/>
                <w:sz w:val="22"/>
                <w:szCs w:val="22"/>
              </w:rPr>
            </w:pPr>
            <w:r>
              <w:rPr>
                <w:rFonts w:ascii="Times New Roman" w:eastAsia="Yu Gothic" w:hAnsi="Times New Roman" w:cs="Times New Roman"/>
                <w:color w:val="000000"/>
                <w:sz w:val="22"/>
                <w:szCs w:val="22"/>
              </w:rPr>
              <w:t>Broadcom Corporation</w:t>
            </w:r>
          </w:p>
        </w:tc>
      </w:tr>
      <w:tr w:rsidR="00320035" w14:paraId="313F22C0" w14:textId="77777777" w:rsidTr="00320035">
        <w:trPr>
          <w:trHeight w:val="360"/>
        </w:trPr>
        <w:tc>
          <w:tcPr>
            <w:tcW w:w="2263" w:type="dxa"/>
            <w:tcBorders>
              <w:top w:val="nil"/>
              <w:left w:val="single" w:sz="4" w:space="0" w:color="auto"/>
              <w:bottom w:val="single" w:sz="4" w:space="0" w:color="auto"/>
              <w:right w:val="single" w:sz="4" w:space="0" w:color="auto"/>
            </w:tcBorders>
            <w:shd w:val="clear" w:color="000000" w:fill="FFFFFF"/>
            <w:noWrap/>
            <w:vAlign w:val="center"/>
            <w:hideMark/>
          </w:tcPr>
          <w:p w14:paraId="3CF665E9" w14:textId="77777777" w:rsidR="00320035" w:rsidRDefault="00320035" w:rsidP="00320035">
            <w:pPr>
              <w:rPr>
                <w:rFonts w:ascii="Times New Roman" w:eastAsia="Yu Gothic" w:hAnsi="Times New Roman" w:cs="Times New Roman"/>
                <w:color w:val="000000"/>
                <w:sz w:val="22"/>
                <w:szCs w:val="22"/>
              </w:rPr>
            </w:pPr>
            <w:r>
              <w:rPr>
                <w:rFonts w:ascii="Times New Roman" w:eastAsia="Yu Gothic" w:hAnsi="Times New Roman" w:cs="Times New Roman"/>
                <w:color w:val="000000"/>
                <w:sz w:val="22"/>
                <w:szCs w:val="22"/>
              </w:rPr>
              <w:t>DOAN, DUNG</w:t>
            </w:r>
          </w:p>
        </w:tc>
        <w:tc>
          <w:tcPr>
            <w:tcW w:w="2977" w:type="dxa"/>
            <w:tcBorders>
              <w:top w:val="nil"/>
              <w:left w:val="nil"/>
              <w:bottom w:val="single" w:sz="4" w:space="0" w:color="auto"/>
              <w:right w:val="single" w:sz="4" w:space="0" w:color="auto"/>
            </w:tcBorders>
            <w:shd w:val="clear" w:color="000000" w:fill="FFFFFF"/>
            <w:vAlign w:val="center"/>
            <w:hideMark/>
          </w:tcPr>
          <w:p w14:paraId="53B065D3" w14:textId="77777777" w:rsidR="00320035" w:rsidRDefault="00320035" w:rsidP="00320035">
            <w:pPr>
              <w:rPr>
                <w:rFonts w:ascii="Times New Roman" w:eastAsia="Yu Gothic" w:hAnsi="Times New Roman" w:cs="Times New Roman"/>
                <w:color w:val="000000"/>
                <w:sz w:val="22"/>
                <w:szCs w:val="22"/>
              </w:rPr>
            </w:pPr>
            <w:r>
              <w:rPr>
                <w:rFonts w:ascii="Times New Roman" w:eastAsia="Yu Gothic" w:hAnsi="Times New Roman" w:cs="Times New Roman"/>
                <w:color w:val="000000"/>
                <w:sz w:val="22"/>
                <w:szCs w:val="22"/>
              </w:rPr>
              <w:t>Qualcomm Incorporated</w:t>
            </w:r>
          </w:p>
        </w:tc>
      </w:tr>
      <w:tr w:rsidR="00320035" w14:paraId="16D948D1" w14:textId="77777777" w:rsidTr="00320035">
        <w:trPr>
          <w:trHeight w:val="360"/>
        </w:trPr>
        <w:tc>
          <w:tcPr>
            <w:tcW w:w="2263" w:type="dxa"/>
            <w:tcBorders>
              <w:top w:val="nil"/>
              <w:left w:val="single" w:sz="4" w:space="0" w:color="auto"/>
              <w:bottom w:val="single" w:sz="4" w:space="0" w:color="auto"/>
              <w:right w:val="single" w:sz="4" w:space="0" w:color="auto"/>
            </w:tcBorders>
            <w:shd w:val="clear" w:color="000000" w:fill="FFFFFF"/>
            <w:noWrap/>
            <w:vAlign w:val="center"/>
            <w:hideMark/>
          </w:tcPr>
          <w:p w14:paraId="5E24E415" w14:textId="77777777" w:rsidR="00320035" w:rsidRDefault="00320035" w:rsidP="00320035">
            <w:pPr>
              <w:rPr>
                <w:rFonts w:ascii="Times New Roman" w:eastAsia="Yu Gothic" w:hAnsi="Times New Roman" w:cs="Times New Roman"/>
                <w:color w:val="000000"/>
                <w:sz w:val="22"/>
                <w:szCs w:val="22"/>
              </w:rPr>
            </w:pPr>
            <w:r>
              <w:rPr>
                <w:rFonts w:ascii="Times New Roman" w:eastAsia="Yu Gothic" w:hAnsi="Times New Roman" w:cs="Times New Roman"/>
                <w:color w:val="000000"/>
                <w:sz w:val="22"/>
                <w:szCs w:val="22"/>
              </w:rPr>
              <w:t>Dogukan, Ali</w:t>
            </w:r>
          </w:p>
        </w:tc>
        <w:tc>
          <w:tcPr>
            <w:tcW w:w="2977" w:type="dxa"/>
            <w:tcBorders>
              <w:top w:val="nil"/>
              <w:left w:val="nil"/>
              <w:bottom w:val="single" w:sz="4" w:space="0" w:color="auto"/>
              <w:right w:val="single" w:sz="4" w:space="0" w:color="auto"/>
            </w:tcBorders>
            <w:shd w:val="clear" w:color="000000" w:fill="FFFFFF"/>
            <w:vAlign w:val="center"/>
            <w:hideMark/>
          </w:tcPr>
          <w:p w14:paraId="484EECA5" w14:textId="77777777" w:rsidR="00320035" w:rsidRDefault="00320035" w:rsidP="00320035">
            <w:pPr>
              <w:rPr>
                <w:rFonts w:ascii="Times New Roman" w:eastAsia="Yu Gothic" w:hAnsi="Times New Roman" w:cs="Times New Roman"/>
                <w:color w:val="000000"/>
                <w:sz w:val="22"/>
                <w:szCs w:val="22"/>
              </w:rPr>
            </w:pPr>
            <w:r>
              <w:rPr>
                <w:rFonts w:ascii="Times New Roman" w:eastAsia="Yu Gothic" w:hAnsi="Times New Roman" w:cs="Times New Roman"/>
                <w:color w:val="000000"/>
                <w:sz w:val="22"/>
                <w:szCs w:val="22"/>
              </w:rPr>
              <w:t>Vestel</w:t>
            </w:r>
          </w:p>
        </w:tc>
      </w:tr>
      <w:tr w:rsidR="00320035" w14:paraId="7DDEE7A5" w14:textId="77777777" w:rsidTr="00320035">
        <w:trPr>
          <w:trHeight w:val="360"/>
        </w:trPr>
        <w:tc>
          <w:tcPr>
            <w:tcW w:w="2263" w:type="dxa"/>
            <w:tcBorders>
              <w:top w:val="nil"/>
              <w:left w:val="single" w:sz="4" w:space="0" w:color="auto"/>
              <w:bottom w:val="single" w:sz="4" w:space="0" w:color="auto"/>
              <w:right w:val="single" w:sz="4" w:space="0" w:color="auto"/>
            </w:tcBorders>
            <w:shd w:val="clear" w:color="000000" w:fill="FFFFFF"/>
            <w:noWrap/>
            <w:vAlign w:val="center"/>
            <w:hideMark/>
          </w:tcPr>
          <w:p w14:paraId="28CB295B" w14:textId="77777777" w:rsidR="00320035" w:rsidRDefault="00320035" w:rsidP="00320035">
            <w:pPr>
              <w:rPr>
                <w:rFonts w:ascii="Times New Roman" w:eastAsia="Yu Gothic" w:hAnsi="Times New Roman" w:cs="Times New Roman"/>
                <w:color w:val="000000"/>
                <w:sz w:val="22"/>
                <w:szCs w:val="22"/>
              </w:rPr>
            </w:pPr>
            <w:r>
              <w:rPr>
                <w:rFonts w:ascii="Times New Roman" w:eastAsia="Yu Gothic" w:hAnsi="Times New Roman" w:cs="Times New Roman"/>
                <w:color w:val="000000"/>
                <w:sz w:val="22"/>
                <w:szCs w:val="22"/>
              </w:rPr>
              <w:t>Doostnejad, Roya</w:t>
            </w:r>
          </w:p>
        </w:tc>
        <w:tc>
          <w:tcPr>
            <w:tcW w:w="2977" w:type="dxa"/>
            <w:tcBorders>
              <w:top w:val="nil"/>
              <w:left w:val="nil"/>
              <w:bottom w:val="single" w:sz="4" w:space="0" w:color="auto"/>
              <w:right w:val="single" w:sz="4" w:space="0" w:color="auto"/>
            </w:tcBorders>
            <w:shd w:val="clear" w:color="000000" w:fill="FFFFFF"/>
            <w:vAlign w:val="center"/>
            <w:hideMark/>
          </w:tcPr>
          <w:p w14:paraId="14FE6114" w14:textId="77777777" w:rsidR="00320035" w:rsidRDefault="00320035" w:rsidP="00320035">
            <w:pPr>
              <w:rPr>
                <w:rFonts w:ascii="Times New Roman" w:eastAsia="Yu Gothic" w:hAnsi="Times New Roman" w:cs="Times New Roman"/>
                <w:color w:val="000000"/>
                <w:sz w:val="22"/>
                <w:szCs w:val="22"/>
              </w:rPr>
            </w:pPr>
            <w:r>
              <w:rPr>
                <w:rFonts w:ascii="Times New Roman" w:eastAsia="Yu Gothic" w:hAnsi="Times New Roman" w:cs="Times New Roman"/>
                <w:color w:val="000000"/>
                <w:sz w:val="22"/>
                <w:szCs w:val="22"/>
              </w:rPr>
              <w:t>Intel Corporation</w:t>
            </w:r>
          </w:p>
        </w:tc>
      </w:tr>
      <w:tr w:rsidR="00320035" w14:paraId="1442443B" w14:textId="77777777" w:rsidTr="00320035">
        <w:trPr>
          <w:trHeight w:val="360"/>
        </w:trPr>
        <w:tc>
          <w:tcPr>
            <w:tcW w:w="2263" w:type="dxa"/>
            <w:tcBorders>
              <w:top w:val="nil"/>
              <w:left w:val="single" w:sz="4" w:space="0" w:color="auto"/>
              <w:bottom w:val="single" w:sz="4" w:space="0" w:color="auto"/>
              <w:right w:val="single" w:sz="4" w:space="0" w:color="auto"/>
            </w:tcBorders>
            <w:shd w:val="clear" w:color="000000" w:fill="FFFFFF"/>
            <w:noWrap/>
            <w:vAlign w:val="center"/>
            <w:hideMark/>
          </w:tcPr>
          <w:p w14:paraId="6B69ABA9" w14:textId="77777777" w:rsidR="00320035" w:rsidRDefault="00320035" w:rsidP="00320035">
            <w:pPr>
              <w:rPr>
                <w:rFonts w:ascii="Times New Roman" w:eastAsia="Yu Gothic" w:hAnsi="Times New Roman" w:cs="Times New Roman"/>
                <w:color w:val="000000"/>
                <w:sz w:val="22"/>
                <w:szCs w:val="22"/>
              </w:rPr>
            </w:pPr>
            <w:r>
              <w:rPr>
                <w:rFonts w:ascii="Times New Roman" w:eastAsia="Yu Gothic" w:hAnsi="Times New Roman" w:cs="Times New Roman"/>
                <w:color w:val="000000"/>
                <w:sz w:val="22"/>
                <w:szCs w:val="22"/>
              </w:rPr>
              <w:t>Eitan, Alecsander</w:t>
            </w:r>
          </w:p>
        </w:tc>
        <w:tc>
          <w:tcPr>
            <w:tcW w:w="2977" w:type="dxa"/>
            <w:tcBorders>
              <w:top w:val="nil"/>
              <w:left w:val="nil"/>
              <w:bottom w:val="single" w:sz="4" w:space="0" w:color="auto"/>
              <w:right w:val="single" w:sz="4" w:space="0" w:color="auto"/>
            </w:tcBorders>
            <w:shd w:val="clear" w:color="000000" w:fill="FFFFFF"/>
            <w:vAlign w:val="center"/>
            <w:hideMark/>
          </w:tcPr>
          <w:p w14:paraId="4FEB6303" w14:textId="77777777" w:rsidR="00320035" w:rsidRDefault="00320035" w:rsidP="00320035">
            <w:pPr>
              <w:rPr>
                <w:rFonts w:ascii="Times New Roman" w:eastAsia="Yu Gothic" w:hAnsi="Times New Roman" w:cs="Times New Roman"/>
                <w:color w:val="000000"/>
                <w:sz w:val="22"/>
                <w:szCs w:val="22"/>
              </w:rPr>
            </w:pPr>
            <w:r>
              <w:rPr>
                <w:rFonts w:ascii="Times New Roman" w:eastAsia="Yu Gothic" w:hAnsi="Times New Roman" w:cs="Times New Roman"/>
                <w:color w:val="000000"/>
                <w:sz w:val="22"/>
                <w:szCs w:val="22"/>
              </w:rPr>
              <w:t>Qualcomm Incorporated</w:t>
            </w:r>
          </w:p>
        </w:tc>
      </w:tr>
      <w:tr w:rsidR="00320035" w14:paraId="32E5C010" w14:textId="77777777" w:rsidTr="00320035">
        <w:trPr>
          <w:trHeight w:val="360"/>
        </w:trPr>
        <w:tc>
          <w:tcPr>
            <w:tcW w:w="2263" w:type="dxa"/>
            <w:tcBorders>
              <w:top w:val="nil"/>
              <w:left w:val="single" w:sz="4" w:space="0" w:color="auto"/>
              <w:bottom w:val="single" w:sz="4" w:space="0" w:color="auto"/>
              <w:right w:val="single" w:sz="4" w:space="0" w:color="auto"/>
            </w:tcBorders>
            <w:shd w:val="clear" w:color="000000" w:fill="FFFFFF"/>
            <w:noWrap/>
            <w:vAlign w:val="center"/>
            <w:hideMark/>
          </w:tcPr>
          <w:p w14:paraId="4D40529D" w14:textId="77777777" w:rsidR="00320035" w:rsidRDefault="00320035" w:rsidP="00320035">
            <w:pPr>
              <w:rPr>
                <w:rFonts w:ascii="Times New Roman" w:eastAsia="Yu Gothic" w:hAnsi="Times New Roman" w:cs="Times New Roman"/>
                <w:color w:val="000000"/>
                <w:sz w:val="22"/>
                <w:szCs w:val="22"/>
              </w:rPr>
            </w:pPr>
            <w:r>
              <w:rPr>
                <w:rFonts w:ascii="Times New Roman" w:eastAsia="Yu Gothic" w:hAnsi="Times New Roman" w:cs="Times New Roman"/>
                <w:color w:val="000000"/>
                <w:sz w:val="22"/>
                <w:szCs w:val="22"/>
              </w:rPr>
              <w:t>Erceg, Vinko</w:t>
            </w:r>
          </w:p>
        </w:tc>
        <w:tc>
          <w:tcPr>
            <w:tcW w:w="2977" w:type="dxa"/>
            <w:tcBorders>
              <w:top w:val="nil"/>
              <w:left w:val="nil"/>
              <w:bottom w:val="single" w:sz="4" w:space="0" w:color="auto"/>
              <w:right w:val="single" w:sz="4" w:space="0" w:color="auto"/>
            </w:tcBorders>
            <w:shd w:val="clear" w:color="000000" w:fill="FFFFFF"/>
            <w:vAlign w:val="center"/>
            <w:hideMark/>
          </w:tcPr>
          <w:p w14:paraId="37AE404E" w14:textId="77777777" w:rsidR="00320035" w:rsidRDefault="00320035" w:rsidP="00320035">
            <w:pPr>
              <w:rPr>
                <w:rFonts w:ascii="Times New Roman" w:eastAsia="Yu Gothic" w:hAnsi="Times New Roman" w:cs="Times New Roman"/>
                <w:color w:val="000000"/>
                <w:sz w:val="22"/>
                <w:szCs w:val="22"/>
              </w:rPr>
            </w:pPr>
            <w:r>
              <w:rPr>
                <w:rFonts w:ascii="Times New Roman" w:eastAsia="Yu Gothic" w:hAnsi="Times New Roman" w:cs="Times New Roman"/>
                <w:color w:val="000000"/>
                <w:sz w:val="22"/>
                <w:szCs w:val="22"/>
              </w:rPr>
              <w:t>Broadcom Corporation</w:t>
            </w:r>
          </w:p>
        </w:tc>
      </w:tr>
      <w:tr w:rsidR="00320035" w14:paraId="5C760B1B" w14:textId="77777777" w:rsidTr="00320035">
        <w:trPr>
          <w:trHeight w:val="360"/>
        </w:trPr>
        <w:tc>
          <w:tcPr>
            <w:tcW w:w="2263" w:type="dxa"/>
            <w:tcBorders>
              <w:top w:val="nil"/>
              <w:left w:val="single" w:sz="4" w:space="0" w:color="auto"/>
              <w:bottom w:val="single" w:sz="4" w:space="0" w:color="auto"/>
              <w:right w:val="single" w:sz="4" w:space="0" w:color="auto"/>
            </w:tcBorders>
            <w:shd w:val="clear" w:color="000000" w:fill="FFFFFF"/>
            <w:noWrap/>
            <w:vAlign w:val="center"/>
            <w:hideMark/>
          </w:tcPr>
          <w:p w14:paraId="3305E37B" w14:textId="77777777" w:rsidR="00320035" w:rsidRDefault="00320035" w:rsidP="00320035">
            <w:pPr>
              <w:rPr>
                <w:rFonts w:ascii="Times New Roman" w:eastAsia="Yu Gothic" w:hAnsi="Times New Roman" w:cs="Times New Roman"/>
                <w:color w:val="000000"/>
                <w:sz w:val="22"/>
                <w:szCs w:val="22"/>
              </w:rPr>
            </w:pPr>
            <w:r>
              <w:rPr>
                <w:rFonts w:ascii="Times New Roman" w:eastAsia="Yu Gothic" w:hAnsi="Times New Roman" w:cs="Times New Roman"/>
                <w:color w:val="000000"/>
                <w:sz w:val="22"/>
                <w:szCs w:val="22"/>
              </w:rPr>
              <w:t>Erell, Assaf</w:t>
            </w:r>
          </w:p>
        </w:tc>
        <w:tc>
          <w:tcPr>
            <w:tcW w:w="2977" w:type="dxa"/>
            <w:tcBorders>
              <w:top w:val="nil"/>
              <w:left w:val="nil"/>
              <w:bottom w:val="single" w:sz="4" w:space="0" w:color="auto"/>
              <w:right w:val="single" w:sz="4" w:space="0" w:color="auto"/>
            </w:tcBorders>
            <w:shd w:val="clear" w:color="000000" w:fill="FFFFFF"/>
            <w:vAlign w:val="center"/>
            <w:hideMark/>
          </w:tcPr>
          <w:p w14:paraId="03F4ABF8" w14:textId="77777777" w:rsidR="00320035" w:rsidRDefault="00320035" w:rsidP="00320035">
            <w:pPr>
              <w:rPr>
                <w:rFonts w:ascii="Times New Roman" w:eastAsia="Yu Gothic" w:hAnsi="Times New Roman" w:cs="Times New Roman"/>
                <w:color w:val="000000"/>
                <w:sz w:val="22"/>
                <w:szCs w:val="22"/>
              </w:rPr>
            </w:pPr>
            <w:r>
              <w:rPr>
                <w:rFonts w:ascii="Times New Roman" w:eastAsia="Yu Gothic" w:hAnsi="Times New Roman" w:cs="Times New Roman"/>
                <w:color w:val="000000"/>
                <w:sz w:val="22"/>
                <w:szCs w:val="22"/>
              </w:rPr>
              <w:t>Vayyar Imaging Ltd.</w:t>
            </w:r>
          </w:p>
        </w:tc>
      </w:tr>
      <w:tr w:rsidR="00320035" w14:paraId="55F801CA" w14:textId="77777777" w:rsidTr="00320035">
        <w:trPr>
          <w:trHeight w:val="360"/>
        </w:trPr>
        <w:tc>
          <w:tcPr>
            <w:tcW w:w="2263" w:type="dxa"/>
            <w:tcBorders>
              <w:top w:val="nil"/>
              <w:left w:val="single" w:sz="4" w:space="0" w:color="auto"/>
              <w:bottom w:val="single" w:sz="4" w:space="0" w:color="auto"/>
              <w:right w:val="single" w:sz="4" w:space="0" w:color="auto"/>
            </w:tcBorders>
            <w:shd w:val="clear" w:color="000000" w:fill="FFFFFF"/>
            <w:noWrap/>
            <w:vAlign w:val="center"/>
            <w:hideMark/>
          </w:tcPr>
          <w:p w14:paraId="3794E59F" w14:textId="77777777" w:rsidR="00320035" w:rsidRDefault="00320035" w:rsidP="00320035">
            <w:pPr>
              <w:rPr>
                <w:rFonts w:ascii="Times New Roman" w:eastAsia="Yu Gothic" w:hAnsi="Times New Roman" w:cs="Times New Roman"/>
                <w:color w:val="000000"/>
                <w:sz w:val="22"/>
                <w:szCs w:val="22"/>
              </w:rPr>
            </w:pPr>
            <w:r>
              <w:rPr>
                <w:rFonts w:ascii="Times New Roman" w:eastAsia="Yu Gothic" w:hAnsi="Times New Roman" w:cs="Times New Roman"/>
                <w:color w:val="000000"/>
                <w:sz w:val="22"/>
                <w:szCs w:val="22"/>
              </w:rPr>
              <w:t>Fang, Yonggang</w:t>
            </w:r>
          </w:p>
        </w:tc>
        <w:tc>
          <w:tcPr>
            <w:tcW w:w="2977" w:type="dxa"/>
            <w:tcBorders>
              <w:top w:val="nil"/>
              <w:left w:val="nil"/>
              <w:bottom w:val="single" w:sz="4" w:space="0" w:color="auto"/>
              <w:right w:val="single" w:sz="4" w:space="0" w:color="auto"/>
            </w:tcBorders>
            <w:shd w:val="clear" w:color="000000" w:fill="FFFFFF"/>
            <w:vAlign w:val="center"/>
            <w:hideMark/>
          </w:tcPr>
          <w:p w14:paraId="6639E44B" w14:textId="77777777" w:rsidR="00320035" w:rsidRDefault="00320035" w:rsidP="00320035">
            <w:pPr>
              <w:rPr>
                <w:rFonts w:ascii="Times New Roman" w:eastAsia="Yu Gothic" w:hAnsi="Times New Roman" w:cs="Times New Roman"/>
                <w:color w:val="000000"/>
                <w:sz w:val="22"/>
                <w:szCs w:val="22"/>
              </w:rPr>
            </w:pPr>
            <w:r>
              <w:rPr>
                <w:rFonts w:ascii="Times New Roman" w:eastAsia="Yu Gothic" w:hAnsi="Times New Roman" w:cs="Times New Roman"/>
                <w:color w:val="000000"/>
                <w:sz w:val="22"/>
                <w:szCs w:val="22"/>
              </w:rPr>
              <w:t>self</w:t>
            </w:r>
          </w:p>
        </w:tc>
      </w:tr>
      <w:tr w:rsidR="00320035" w14:paraId="6622F077" w14:textId="77777777" w:rsidTr="00320035">
        <w:trPr>
          <w:trHeight w:val="360"/>
        </w:trPr>
        <w:tc>
          <w:tcPr>
            <w:tcW w:w="2263" w:type="dxa"/>
            <w:tcBorders>
              <w:top w:val="nil"/>
              <w:left w:val="single" w:sz="4" w:space="0" w:color="auto"/>
              <w:bottom w:val="single" w:sz="4" w:space="0" w:color="auto"/>
              <w:right w:val="single" w:sz="4" w:space="0" w:color="auto"/>
            </w:tcBorders>
            <w:shd w:val="clear" w:color="000000" w:fill="FFFFFF"/>
            <w:noWrap/>
            <w:vAlign w:val="center"/>
            <w:hideMark/>
          </w:tcPr>
          <w:p w14:paraId="2669757B" w14:textId="77777777" w:rsidR="00320035" w:rsidRDefault="00320035" w:rsidP="00320035">
            <w:pPr>
              <w:rPr>
                <w:rFonts w:ascii="Times New Roman" w:eastAsia="Yu Gothic" w:hAnsi="Times New Roman" w:cs="Times New Roman"/>
                <w:color w:val="000000"/>
                <w:sz w:val="22"/>
                <w:szCs w:val="22"/>
              </w:rPr>
            </w:pPr>
            <w:r>
              <w:rPr>
                <w:rFonts w:ascii="Times New Roman" w:eastAsia="Yu Gothic" w:hAnsi="Times New Roman" w:cs="Times New Roman"/>
                <w:color w:val="000000"/>
                <w:sz w:val="22"/>
                <w:szCs w:val="22"/>
              </w:rPr>
              <w:t>Fischer, Matthew</w:t>
            </w:r>
          </w:p>
        </w:tc>
        <w:tc>
          <w:tcPr>
            <w:tcW w:w="2977" w:type="dxa"/>
            <w:tcBorders>
              <w:top w:val="nil"/>
              <w:left w:val="nil"/>
              <w:bottom w:val="single" w:sz="4" w:space="0" w:color="auto"/>
              <w:right w:val="single" w:sz="4" w:space="0" w:color="auto"/>
            </w:tcBorders>
            <w:shd w:val="clear" w:color="000000" w:fill="FFFFFF"/>
            <w:vAlign w:val="center"/>
            <w:hideMark/>
          </w:tcPr>
          <w:p w14:paraId="36CCB405" w14:textId="77777777" w:rsidR="00320035" w:rsidRDefault="00320035" w:rsidP="00320035">
            <w:pPr>
              <w:rPr>
                <w:rFonts w:ascii="Times New Roman" w:eastAsia="Yu Gothic" w:hAnsi="Times New Roman" w:cs="Times New Roman"/>
                <w:color w:val="000000"/>
                <w:sz w:val="22"/>
                <w:szCs w:val="22"/>
              </w:rPr>
            </w:pPr>
            <w:r>
              <w:rPr>
                <w:rFonts w:ascii="Times New Roman" w:eastAsia="Yu Gothic" w:hAnsi="Times New Roman" w:cs="Times New Roman"/>
                <w:color w:val="000000"/>
                <w:sz w:val="22"/>
                <w:szCs w:val="22"/>
              </w:rPr>
              <w:t>Broadcom Corporation</w:t>
            </w:r>
          </w:p>
        </w:tc>
      </w:tr>
      <w:tr w:rsidR="00320035" w14:paraId="58084C31" w14:textId="77777777" w:rsidTr="00320035">
        <w:trPr>
          <w:trHeight w:val="360"/>
        </w:trPr>
        <w:tc>
          <w:tcPr>
            <w:tcW w:w="2263" w:type="dxa"/>
            <w:tcBorders>
              <w:top w:val="nil"/>
              <w:left w:val="single" w:sz="4" w:space="0" w:color="auto"/>
              <w:bottom w:val="single" w:sz="4" w:space="0" w:color="auto"/>
              <w:right w:val="single" w:sz="4" w:space="0" w:color="auto"/>
            </w:tcBorders>
            <w:shd w:val="clear" w:color="000000" w:fill="FFFFFF"/>
            <w:noWrap/>
            <w:vAlign w:val="center"/>
            <w:hideMark/>
          </w:tcPr>
          <w:p w14:paraId="656FFE76" w14:textId="77777777" w:rsidR="00320035" w:rsidRDefault="00320035" w:rsidP="00320035">
            <w:pPr>
              <w:rPr>
                <w:rFonts w:ascii="Times New Roman" w:eastAsia="Yu Gothic" w:hAnsi="Times New Roman" w:cs="Times New Roman"/>
                <w:color w:val="000000"/>
                <w:sz w:val="22"/>
                <w:szCs w:val="22"/>
              </w:rPr>
            </w:pPr>
            <w:r>
              <w:rPr>
                <w:rFonts w:ascii="Times New Roman" w:eastAsia="Yu Gothic" w:hAnsi="Times New Roman" w:cs="Times New Roman"/>
                <w:color w:val="000000"/>
                <w:sz w:val="22"/>
                <w:szCs w:val="22"/>
              </w:rPr>
              <w:t>Furuichi, Sho</w:t>
            </w:r>
          </w:p>
        </w:tc>
        <w:tc>
          <w:tcPr>
            <w:tcW w:w="2977" w:type="dxa"/>
            <w:tcBorders>
              <w:top w:val="nil"/>
              <w:left w:val="nil"/>
              <w:bottom w:val="single" w:sz="4" w:space="0" w:color="auto"/>
              <w:right w:val="single" w:sz="4" w:space="0" w:color="auto"/>
            </w:tcBorders>
            <w:shd w:val="clear" w:color="000000" w:fill="FFFFFF"/>
            <w:vAlign w:val="center"/>
            <w:hideMark/>
          </w:tcPr>
          <w:p w14:paraId="1481F107" w14:textId="77777777" w:rsidR="00320035" w:rsidRDefault="00320035" w:rsidP="00320035">
            <w:pPr>
              <w:rPr>
                <w:rFonts w:ascii="Times New Roman" w:eastAsia="Yu Gothic" w:hAnsi="Times New Roman" w:cs="Times New Roman"/>
                <w:color w:val="000000"/>
                <w:sz w:val="22"/>
                <w:szCs w:val="22"/>
              </w:rPr>
            </w:pPr>
            <w:r>
              <w:rPr>
                <w:rFonts w:ascii="Times New Roman" w:eastAsia="Yu Gothic" w:hAnsi="Times New Roman" w:cs="Times New Roman"/>
                <w:color w:val="000000"/>
                <w:sz w:val="22"/>
                <w:szCs w:val="22"/>
              </w:rPr>
              <w:t>Sony Corporation</w:t>
            </w:r>
          </w:p>
        </w:tc>
      </w:tr>
      <w:tr w:rsidR="00320035" w14:paraId="1D5A3278" w14:textId="77777777" w:rsidTr="00320035">
        <w:trPr>
          <w:trHeight w:val="360"/>
        </w:trPr>
        <w:tc>
          <w:tcPr>
            <w:tcW w:w="2263" w:type="dxa"/>
            <w:tcBorders>
              <w:top w:val="nil"/>
              <w:left w:val="single" w:sz="4" w:space="0" w:color="auto"/>
              <w:bottom w:val="single" w:sz="4" w:space="0" w:color="auto"/>
              <w:right w:val="single" w:sz="4" w:space="0" w:color="auto"/>
            </w:tcBorders>
            <w:shd w:val="clear" w:color="000000" w:fill="FFFFFF"/>
            <w:noWrap/>
            <w:vAlign w:val="center"/>
            <w:hideMark/>
          </w:tcPr>
          <w:p w14:paraId="515FEBE9" w14:textId="77777777" w:rsidR="00320035" w:rsidRDefault="00320035" w:rsidP="00320035">
            <w:pPr>
              <w:rPr>
                <w:rFonts w:ascii="Times New Roman" w:eastAsia="Yu Gothic" w:hAnsi="Times New Roman" w:cs="Times New Roman"/>
                <w:color w:val="000000"/>
                <w:sz w:val="22"/>
                <w:szCs w:val="22"/>
              </w:rPr>
            </w:pPr>
            <w:r>
              <w:rPr>
                <w:rFonts w:ascii="Times New Roman" w:eastAsia="Yu Gothic" w:hAnsi="Times New Roman" w:cs="Times New Roman"/>
                <w:color w:val="000000"/>
                <w:sz w:val="22"/>
                <w:szCs w:val="22"/>
              </w:rPr>
              <w:t>Gan, Ming</w:t>
            </w:r>
          </w:p>
        </w:tc>
        <w:tc>
          <w:tcPr>
            <w:tcW w:w="2977" w:type="dxa"/>
            <w:tcBorders>
              <w:top w:val="nil"/>
              <w:left w:val="nil"/>
              <w:bottom w:val="single" w:sz="4" w:space="0" w:color="auto"/>
              <w:right w:val="single" w:sz="4" w:space="0" w:color="auto"/>
            </w:tcBorders>
            <w:shd w:val="clear" w:color="000000" w:fill="FFFFFF"/>
            <w:vAlign w:val="center"/>
            <w:hideMark/>
          </w:tcPr>
          <w:p w14:paraId="67EA2A00" w14:textId="77777777" w:rsidR="00320035" w:rsidRDefault="00320035" w:rsidP="00320035">
            <w:pPr>
              <w:rPr>
                <w:rFonts w:ascii="Times New Roman" w:eastAsia="Yu Gothic" w:hAnsi="Times New Roman" w:cs="Times New Roman"/>
                <w:color w:val="000000"/>
                <w:sz w:val="22"/>
                <w:szCs w:val="22"/>
              </w:rPr>
            </w:pPr>
            <w:r>
              <w:rPr>
                <w:rFonts w:ascii="Times New Roman" w:eastAsia="Yu Gothic" w:hAnsi="Times New Roman" w:cs="Times New Roman"/>
                <w:color w:val="000000"/>
                <w:sz w:val="22"/>
                <w:szCs w:val="22"/>
              </w:rPr>
              <w:t>Huawei Technologies Co. Ltd</w:t>
            </w:r>
          </w:p>
        </w:tc>
      </w:tr>
      <w:tr w:rsidR="00320035" w14:paraId="38EB5C09" w14:textId="77777777" w:rsidTr="00320035">
        <w:trPr>
          <w:trHeight w:val="360"/>
        </w:trPr>
        <w:tc>
          <w:tcPr>
            <w:tcW w:w="2263" w:type="dxa"/>
            <w:tcBorders>
              <w:top w:val="nil"/>
              <w:left w:val="single" w:sz="4" w:space="0" w:color="auto"/>
              <w:bottom w:val="single" w:sz="4" w:space="0" w:color="auto"/>
              <w:right w:val="single" w:sz="4" w:space="0" w:color="auto"/>
            </w:tcBorders>
            <w:shd w:val="clear" w:color="000000" w:fill="FFFFFF"/>
            <w:noWrap/>
            <w:vAlign w:val="center"/>
            <w:hideMark/>
          </w:tcPr>
          <w:p w14:paraId="284EF1B9" w14:textId="77777777" w:rsidR="00320035" w:rsidRDefault="00320035" w:rsidP="00320035">
            <w:pPr>
              <w:rPr>
                <w:rFonts w:ascii="Times New Roman" w:eastAsia="Yu Gothic" w:hAnsi="Times New Roman" w:cs="Times New Roman"/>
                <w:color w:val="000000"/>
                <w:sz w:val="22"/>
                <w:szCs w:val="22"/>
              </w:rPr>
            </w:pPr>
            <w:r>
              <w:rPr>
                <w:rFonts w:ascii="Times New Roman" w:eastAsia="Yu Gothic" w:hAnsi="Times New Roman" w:cs="Times New Roman"/>
                <w:color w:val="000000"/>
                <w:sz w:val="22"/>
                <w:szCs w:val="22"/>
              </w:rPr>
              <w:t>Gao, Zhigang</w:t>
            </w:r>
          </w:p>
        </w:tc>
        <w:tc>
          <w:tcPr>
            <w:tcW w:w="2977" w:type="dxa"/>
            <w:tcBorders>
              <w:top w:val="nil"/>
              <w:left w:val="nil"/>
              <w:bottom w:val="single" w:sz="4" w:space="0" w:color="auto"/>
              <w:right w:val="single" w:sz="4" w:space="0" w:color="auto"/>
            </w:tcBorders>
            <w:shd w:val="clear" w:color="000000" w:fill="FFFFFF"/>
            <w:vAlign w:val="center"/>
            <w:hideMark/>
          </w:tcPr>
          <w:p w14:paraId="779C0EA9" w14:textId="77777777" w:rsidR="00320035" w:rsidRDefault="00320035" w:rsidP="00320035">
            <w:pPr>
              <w:rPr>
                <w:rFonts w:ascii="Times New Roman" w:eastAsia="Yu Gothic" w:hAnsi="Times New Roman" w:cs="Times New Roman"/>
                <w:color w:val="000000"/>
                <w:sz w:val="22"/>
                <w:szCs w:val="22"/>
              </w:rPr>
            </w:pPr>
            <w:r>
              <w:rPr>
                <w:rFonts w:ascii="Times New Roman" w:eastAsia="Yu Gothic" w:hAnsi="Times New Roman" w:cs="Times New Roman"/>
                <w:color w:val="000000"/>
                <w:sz w:val="22"/>
                <w:szCs w:val="22"/>
              </w:rPr>
              <w:t>Cisco</w:t>
            </w:r>
          </w:p>
        </w:tc>
      </w:tr>
      <w:tr w:rsidR="00320035" w14:paraId="19F8F2AC" w14:textId="77777777" w:rsidTr="00320035">
        <w:trPr>
          <w:trHeight w:val="360"/>
        </w:trPr>
        <w:tc>
          <w:tcPr>
            <w:tcW w:w="2263" w:type="dxa"/>
            <w:tcBorders>
              <w:top w:val="nil"/>
              <w:left w:val="single" w:sz="4" w:space="0" w:color="auto"/>
              <w:bottom w:val="single" w:sz="4" w:space="0" w:color="auto"/>
              <w:right w:val="single" w:sz="4" w:space="0" w:color="auto"/>
            </w:tcBorders>
            <w:shd w:val="clear" w:color="000000" w:fill="FFFFFF"/>
            <w:noWrap/>
            <w:vAlign w:val="center"/>
            <w:hideMark/>
          </w:tcPr>
          <w:p w14:paraId="38369BD0" w14:textId="77777777" w:rsidR="00320035" w:rsidRDefault="00320035" w:rsidP="00320035">
            <w:pPr>
              <w:rPr>
                <w:rFonts w:ascii="Times New Roman" w:eastAsia="Yu Gothic" w:hAnsi="Times New Roman" w:cs="Times New Roman"/>
                <w:color w:val="000000"/>
                <w:sz w:val="22"/>
                <w:szCs w:val="22"/>
              </w:rPr>
            </w:pPr>
            <w:r>
              <w:rPr>
                <w:rFonts w:ascii="Times New Roman" w:eastAsia="Yu Gothic" w:hAnsi="Times New Roman" w:cs="Times New Roman"/>
                <w:color w:val="000000"/>
                <w:sz w:val="22"/>
                <w:szCs w:val="22"/>
              </w:rPr>
              <w:t>Garg, Lalit</w:t>
            </w:r>
          </w:p>
        </w:tc>
        <w:tc>
          <w:tcPr>
            <w:tcW w:w="2977" w:type="dxa"/>
            <w:tcBorders>
              <w:top w:val="nil"/>
              <w:left w:val="nil"/>
              <w:bottom w:val="single" w:sz="4" w:space="0" w:color="auto"/>
              <w:right w:val="single" w:sz="4" w:space="0" w:color="auto"/>
            </w:tcBorders>
            <w:shd w:val="clear" w:color="000000" w:fill="FFFFFF"/>
            <w:vAlign w:val="center"/>
            <w:hideMark/>
          </w:tcPr>
          <w:p w14:paraId="22044C89" w14:textId="77777777" w:rsidR="00320035" w:rsidRDefault="00320035" w:rsidP="00320035">
            <w:pPr>
              <w:rPr>
                <w:rFonts w:ascii="Times New Roman" w:eastAsia="Yu Gothic" w:hAnsi="Times New Roman" w:cs="Times New Roman"/>
                <w:color w:val="000000"/>
                <w:sz w:val="22"/>
                <w:szCs w:val="22"/>
              </w:rPr>
            </w:pPr>
            <w:r>
              <w:rPr>
                <w:rFonts w:ascii="Times New Roman" w:eastAsia="Yu Gothic" w:hAnsi="Times New Roman" w:cs="Times New Roman"/>
                <w:color w:val="000000"/>
                <w:sz w:val="22"/>
                <w:szCs w:val="22"/>
              </w:rPr>
              <w:t>Broadcom Corporation</w:t>
            </w:r>
          </w:p>
        </w:tc>
      </w:tr>
      <w:tr w:rsidR="00320035" w14:paraId="543A521E" w14:textId="77777777" w:rsidTr="00320035">
        <w:trPr>
          <w:trHeight w:val="360"/>
        </w:trPr>
        <w:tc>
          <w:tcPr>
            <w:tcW w:w="2263" w:type="dxa"/>
            <w:tcBorders>
              <w:top w:val="nil"/>
              <w:left w:val="single" w:sz="4" w:space="0" w:color="auto"/>
              <w:bottom w:val="single" w:sz="4" w:space="0" w:color="auto"/>
              <w:right w:val="single" w:sz="4" w:space="0" w:color="auto"/>
            </w:tcBorders>
            <w:shd w:val="clear" w:color="000000" w:fill="FFFFFF"/>
            <w:noWrap/>
            <w:vAlign w:val="center"/>
            <w:hideMark/>
          </w:tcPr>
          <w:p w14:paraId="7E826E39" w14:textId="77777777" w:rsidR="00320035" w:rsidRDefault="00320035" w:rsidP="00320035">
            <w:pPr>
              <w:rPr>
                <w:rFonts w:ascii="Times New Roman" w:eastAsia="Yu Gothic" w:hAnsi="Times New Roman" w:cs="Times New Roman"/>
                <w:color w:val="000000"/>
                <w:sz w:val="22"/>
                <w:szCs w:val="22"/>
              </w:rPr>
            </w:pPr>
            <w:r>
              <w:rPr>
                <w:rFonts w:ascii="Times New Roman" w:eastAsia="Yu Gothic" w:hAnsi="Times New Roman" w:cs="Times New Roman"/>
                <w:color w:val="000000"/>
                <w:sz w:val="22"/>
                <w:szCs w:val="22"/>
              </w:rPr>
              <w:t>Ghosh, Chittabrata</w:t>
            </w:r>
          </w:p>
        </w:tc>
        <w:tc>
          <w:tcPr>
            <w:tcW w:w="2977" w:type="dxa"/>
            <w:tcBorders>
              <w:top w:val="nil"/>
              <w:left w:val="nil"/>
              <w:bottom w:val="single" w:sz="4" w:space="0" w:color="auto"/>
              <w:right w:val="single" w:sz="4" w:space="0" w:color="auto"/>
            </w:tcBorders>
            <w:shd w:val="clear" w:color="000000" w:fill="FFFFFF"/>
            <w:vAlign w:val="center"/>
            <w:hideMark/>
          </w:tcPr>
          <w:p w14:paraId="6CCB7452" w14:textId="77777777" w:rsidR="00320035" w:rsidRDefault="00320035" w:rsidP="00320035">
            <w:pPr>
              <w:rPr>
                <w:rFonts w:ascii="Times New Roman" w:eastAsia="Yu Gothic" w:hAnsi="Times New Roman" w:cs="Times New Roman"/>
                <w:color w:val="000000"/>
                <w:sz w:val="22"/>
                <w:szCs w:val="22"/>
              </w:rPr>
            </w:pPr>
            <w:r>
              <w:rPr>
                <w:rFonts w:ascii="Times New Roman" w:eastAsia="Yu Gothic" w:hAnsi="Times New Roman" w:cs="Times New Roman"/>
                <w:color w:val="000000"/>
                <w:sz w:val="22"/>
                <w:szCs w:val="22"/>
              </w:rPr>
              <w:t>Intel Corporation</w:t>
            </w:r>
          </w:p>
        </w:tc>
      </w:tr>
      <w:tr w:rsidR="00320035" w14:paraId="54FBB006" w14:textId="77777777" w:rsidTr="00320035">
        <w:trPr>
          <w:trHeight w:val="360"/>
        </w:trPr>
        <w:tc>
          <w:tcPr>
            <w:tcW w:w="2263" w:type="dxa"/>
            <w:tcBorders>
              <w:top w:val="nil"/>
              <w:left w:val="single" w:sz="4" w:space="0" w:color="auto"/>
              <w:bottom w:val="single" w:sz="4" w:space="0" w:color="auto"/>
              <w:right w:val="single" w:sz="4" w:space="0" w:color="auto"/>
            </w:tcBorders>
            <w:shd w:val="clear" w:color="000000" w:fill="FFFFFF"/>
            <w:noWrap/>
            <w:vAlign w:val="center"/>
            <w:hideMark/>
          </w:tcPr>
          <w:p w14:paraId="5C6D2B21" w14:textId="77777777" w:rsidR="00320035" w:rsidRDefault="00320035" w:rsidP="00320035">
            <w:pPr>
              <w:rPr>
                <w:rFonts w:ascii="Times New Roman" w:eastAsia="Yu Gothic" w:hAnsi="Times New Roman" w:cs="Times New Roman"/>
                <w:color w:val="000000"/>
                <w:sz w:val="22"/>
                <w:szCs w:val="22"/>
              </w:rPr>
            </w:pPr>
            <w:r>
              <w:rPr>
                <w:rFonts w:ascii="Times New Roman" w:eastAsia="Yu Gothic" w:hAnsi="Times New Roman" w:cs="Times New Roman"/>
                <w:color w:val="000000"/>
                <w:sz w:val="22"/>
                <w:szCs w:val="22"/>
              </w:rPr>
              <w:t>Gidvani, Ravi</w:t>
            </w:r>
          </w:p>
        </w:tc>
        <w:tc>
          <w:tcPr>
            <w:tcW w:w="2977" w:type="dxa"/>
            <w:tcBorders>
              <w:top w:val="nil"/>
              <w:left w:val="nil"/>
              <w:bottom w:val="single" w:sz="4" w:space="0" w:color="auto"/>
              <w:right w:val="single" w:sz="4" w:space="0" w:color="auto"/>
            </w:tcBorders>
            <w:shd w:val="clear" w:color="000000" w:fill="FFFFFF"/>
            <w:vAlign w:val="center"/>
            <w:hideMark/>
          </w:tcPr>
          <w:p w14:paraId="631C6FD8" w14:textId="77777777" w:rsidR="00320035" w:rsidRDefault="00320035" w:rsidP="00320035">
            <w:pPr>
              <w:rPr>
                <w:rFonts w:ascii="Times New Roman" w:eastAsia="Yu Gothic" w:hAnsi="Times New Roman" w:cs="Times New Roman"/>
                <w:color w:val="000000"/>
                <w:sz w:val="22"/>
                <w:szCs w:val="22"/>
              </w:rPr>
            </w:pPr>
            <w:r>
              <w:rPr>
                <w:rFonts w:ascii="Times New Roman" w:eastAsia="Yu Gothic" w:hAnsi="Times New Roman" w:cs="Times New Roman"/>
                <w:color w:val="000000"/>
                <w:sz w:val="22"/>
                <w:szCs w:val="22"/>
              </w:rPr>
              <w:t>SAMSUNG</w:t>
            </w:r>
          </w:p>
        </w:tc>
      </w:tr>
      <w:tr w:rsidR="00320035" w14:paraId="5A1B2F7F" w14:textId="77777777" w:rsidTr="00320035">
        <w:trPr>
          <w:trHeight w:val="360"/>
        </w:trPr>
        <w:tc>
          <w:tcPr>
            <w:tcW w:w="2263" w:type="dxa"/>
            <w:tcBorders>
              <w:top w:val="nil"/>
              <w:left w:val="single" w:sz="4" w:space="0" w:color="auto"/>
              <w:bottom w:val="single" w:sz="4" w:space="0" w:color="auto"/>
              <w:right w:val="single" w:sz="4" w:space="0" w:color="auto"/>
            </w:tcBorders>
            <w:shd w:val="clear" w:color="000000" w:fill="FFFFFF"/>
            <w:noWrap/>
            <w:vAlign w:val="center"/>
            <w:hideMark/>
          </w:tcPr>
          <w:p w14:paraId="569CA800" w14:textId="77777777" w:rsidR="00320035" w:rsidRDefault="00320035" w:rsidP="00320035">
            <w:pPr>
              <w:rPr>
                <w:rFonts w:ascii="Times New Roman" w:eastAsia="Yu Gothic" w:hAnsi="Times New Roman" w:cs="Times New Roman"/>
                <w:color w:val="000000"/>
                <w:sz w:val="22"/>
                <w:szCs w:val="22"/>
              </w:rPr>
            </w:pPr>
            <w:r>
              <w:rPr>
                <w:rFonts w:ascii="Times New Roman" w:eastAsia="Yu Gothic" w:hAnsi="Times New Roman" w:cs="Times New Roman"/>
                <w:color w:val="000000"/>
                <w:sz w:val="22"/>
                <w:szCs w:val="22"/>
              </w:rPr>
              <w:t>Haider, Muhammad Kumail</w:t>
            </w:r>
          </w:p>
        </w:tc>
        <w:tc>
          <w:tcPr>
            <w:tcW w:w="2977" w:type="dxa"/>
            <w:tcBorders>
              <w:top w:val="nil"/>
              <w:left w:val="nil"/>
              <w:bottom w:val="single" w:sz="4" w:space="0" w:color="auto"/>
              <w:right w:val="single" w:sz="4" w:space="0" w:color="auto"/>
            </w:tcBorders>
            <w:shd w:val="clear" w:color="000000" w:fill="FFFFFF"/>
            <w:vAlign w:val="center"/>
            <w:hideMark/>
          </w:tcPr>
          <w:p w14:paraId="52E5EF53" w14:textId="77777777" w:rsidR="00320035" w:rsidRDefault="00320035" w:rsidP="00320035">
            <w:pPr>
              <w:rPr>
                <w:rFonts w:ascii="Times New Roman" w:eastAsia="Yu Gothic" w:hAnsi="Times New Roman" w:cs="Times New Roman"/>
                <w:color w:val="000000"/>
                <w:sz w:val="22"/>
                <w:szCs w:val="22"/>
              </w:rPr>
            </w:pPr>
            <w:r>
              <w:rPr>
                <w:rFonts w:ascii="Times New Roman" w:eastAsia="Yu Gothic" w:hAnsi="Times New Roman" w:cs="Times New Roman"/>
                <w:color w:val="000000"/>
                <w:sz w:val="22"/>
                <w:szCs w:val="22"/>
              </w:rPr>
              <w:t>Facebook</w:t>
            </w:r>
          </w:p>
        </w:tc>
      </w:tr>
      <w:tr w:rsidR="00320035" w14:paraId="43569EA5" w14:textId="77777777" w:rsidTr="00320035">
        <w:trPr>
          <w:trHeight w:val="360"/>
        </w:trPr>
        <w:tc>
          <w:tcPr>
            <w:tcW w:w="2263" w:type="dxa"/>
            <w:tcBorders>
              <w:top w:val="nil"/>
              <w:left w:val="single" w:sz="4" w:space="0" w:color="auto"/>
              <w:bottom w:val="single" w:sz="4" w:space="0" w:color="auto"/>
              <w:right w:val="single" w:sz="4" w:space="0" w:color="auto"/>
            </w:tcBorders>
            <w:shd w:val="clear" w:color="000000" w:fill="FFFFFF"/>
            <w:noWrap/>
            <w:vAlign w:val="center"/>
            <w:hideMark/>
          </w:tcPr>
          <w:p w14:paraId="5FFA0E00" w14:textId="77777777" w:rsidR="00320035" w:rsidRDefault="00320035" w:rsidP="00320035">
            <w:pPr>
              <w:rPr>
                <w:rFonts w:ascii="Times New Roman" w:eastAsia="Yu Gothic" w:hAnsi="Times New Roman" w:cs="Times New Roman"/>
                <w:color w:val="000000"/>
                <w:sz w:val="22"/>
                <w:szCs w:val="22"/>
              </w:rPr>
            </w:pPr>
            <w:r>
              <w:rPr>
                <w:rFonts w:ascii="Times New Roman" w:eastAsia="Yu Gothic" w:hAnsi="Times New Roman" w:cs="Times New Roman"/>
                <w:color w:val="000000"/>
                <w:sz w:val="22"/>
                <w:szCs w:val="22"/>
              </w:rPr>
              <w:t>Hart, Brian</w:t>
            </w:r>
          </w:p>
        </w:tc>
        <w:tc>
          <w:tcPr>
            <w:tcW w:w="2977" w:type="dxa"/>
            <w:tcBorders>
              <w:top w:val="nil"/>
              <w:left w:val="nil"/>
              <w:bottom w:val="single" w:sz="4" w:space="0" w:color="auto"/>
              <w:right w:val="single" w:sz="4" w:space="0" w:color="auto"/>
            </w:tcBorders>
            <w:shd w:val="clear" w:color="000000" w:fill="FFFFFF"/>
            <w:vAlign w:val="center"/>
            <w:hideMark/>
          </w:tcPr>
          <w:p w14:paraId="16F8014D" w14:textId="77777777" w:rsidR="00320035" w:rsidRDefault="00320035" w:rsidP="00320035">
            <w:pPr>
              <w:rPr>
                <w:rFonts w:ascii="Times New Roman" w:eastAsia="Yu Gothic" w:hAnsi="Times New Roman" w:cs="Times New Roman"/>
                <w:color w:val="000000"/>
                <w:sz w:val="22"/>
                <w:szCs w:val="22"/>
              </w:rPr>
            </w:pPr>
            <w:r>
              <w:rPr>
                <w:rFonts w:ascii="Times New Roman" w:eastAsia="Yu Gothic" w:hAnsi="Times New Roman" w:cs="Times New Roman"/>
                <w:color w:val="000000"/>
                <w:sz w:val="22"/>
                <w:szCs w:val="22"/>
              </w:rPr>
              <w:t>Cisco Systems, Inc.</w:t>
            </w:r>
          </w:p>
        </w:tc>
      </w:tr>
      <w:tr w:rsidR="00320035" w14:paraId="3902A347" w14:textId="77777777" w:rsidTr="00320035">
        <w:trPr>
          <w:trHeight w:val="696"/>
        </w:trPr>
        <w:tc>
          <w:tcPr>
            <w:tcW w:w="2263" w:type="dxa"/>
            <w:tcBorders>
              <w:top w:val="nil"/>
              <w:left w:val="single" w:sz="4" w:space="0" w:color="auto"/>
              <w:bottom w:val="single" w:sz="4" w:space="0" w:color="auto"/>
              <w:right w:val="single" w:sz="4" w:space="0" w:color="auto"/>
            </w:tcBorders>
            <w:shd w:val="clear" w:color="000000" w:fill="FFFFFF"/>
            <w:noWrap/>
            <w:vAlign w:val="center"/>
            <w:hideMark/>
          </w:tcPr>
          <w:p w14:paraId="6D10F834" w14:textId="77777777" w:rsidR="00320035" w:rsidRDefault="00320035" w:rsidP="00320035">
            <w:pPr>
              <w:rPr>
                <w:rFonts w:ascii="Times New Roman" w:eastAsia="Yu Gothic" w:hAnsi="Times New Roman" w:cs="Times New Roman"/>
                <w:color w:val="000000"/>
                <w:sz w:val="22"/>
                <w:szCs w:val="22"/>
              </w:rPr>
            </w:pPr>
            <w:r>
              <w:rPr>
                <w:rFonts w:ascii="Times New Roman" w:eastAsia="Yu Gothic" w:hAnsi="Times New Roman" w:cs="Times New Roman"/>
                <w:color w:val="000000"/>
                <w:sz w:val="22"/>
                <w:szCs w:val="22"/>
              </w:rPr>
              <w:t>Hervieu, Lili</w:t>
            </w:r>
          </w:p>
        </w:tc>
        <w:tc>
          <w:tcPr>
            <w:tcW w:w="2977" w:type="dxa"/>
            <w:tcBorders>
              <w:top w:val="nil"/>
              <w:left w:val="nil"/>
              <w:bottom w:val="single" w:sz="4" w:space="0" w:color="auto"/>
              <w:right w:val="single" w:sz="4" w:space="0" w:color="auto"/>
            </w:tcBorders>
            <w:shd w:val="clear" w:color="000000" w:fill="FFFFFF"/>
            <w:vAlign w:val="center"/>
            <w:hideMark/>
          </w:tcPr>
          <w:p w14:paraId="3F0EE20B" w14:textId="77777777" w:rsidR="00320035" w:rsidRDefault="00320035" w:rsidP="00320035">
            <w:pPr>
              <w:rPr>
                <w:rFonts w:ascii="Times New Roman" w:eastAsia="Yu Gothic" w:hAnsi="Times New Roman" w:cs="Times New Roman"/>
                <w:color w:val="000000"/>
                <w:sz w:val="22"/>
                <w:szCs w:val="22"/>
              </w:rPr>
            </w:pPr>
            <w:r>
              <w:rPr>
                <w:rFonts w:ascii="Times New Roman" w:eastAsia="Yu Gothic" w:hAnsi="Times New Roman" w:cs="Times New Roman"/>
                <w:color w:val="000000"/>
                <w:sz w:val="22"/>
                <w:szCs w:val="22"/>
              </w:rPr>
              <w:t>Cable Television Laboratories Inc. (CableLabs)</w:t>
            </w:r>
          </w:p>
        </w:tc>
      </w:tr>
      <w:tr w:rsidR="00320035" w14:paraId="6E5AE653" w14:textId="77777777" w:rsidTr="00320035">
        <w:trPr>
          <w:trHeight w:val="360"/>
        </w:trPr>
        <w:tc>
          <w:tcPr>
            <w:tcW w:w="2263" w:type="dxa"/>
            <w:tcBorders>
              <w:top w:val="nil"/>
              <w:left w:val="single" w:sz="4" w:space="0" w:color="auto"/>
              <w:bottom w:val="single" w:sz="4" w:space="0" w:color="auto"/>
              <w:right w:val="single" w:sz="4" w:space="0" w:color="auto"/>
            </w:tcBorders>
            <w:shd w:val="clear" w:color="000000" w:fill="FFFFFF"/>
            <w:noWrap/>
            <w:vAlign w:val="center"/>
            <w:hideMark/>
          </w:tcPr>
          <w:p w14:paraId="353EA81F" w14:textId="77777777" w:rsidR="00320035" w:rsidRDefault="00320035" w:rsidP="00320035">
            <w:pPr>
              <w:rPr>
                <w:rFonts w:ascii="Times New Roman" w:eastAsia="Yu Gothic" w:hAnsi="Times New Roman" w:cs="Times New Roman"/>
                <w:color w:val="000000"/>
                <w:sz w:val="22"/>
                <w:szCs w:val="22"/>
              </w:rPr>
            </w:pPr>
            <w:r>
              <w:rPr>
                <w:rFonts w:ascii="Times New Roman" w:eastAsia="Yu Gothic" w:hAnsi="Times New Roman" w:cs="Times New Roman"/>
                <w:color w:val="000000"/>
                <w:sz w:val="22"/>
                <w:szCs w:val="22"/>
              </w:rPr>
              <w:t>Hirata, Ryuichi</w:t>
            </w:r>
          </w:p>
        </w:tc>
        <w:tc>
          <w:tcPr>
            <w:tcW w:w="2977" w:type="dxa"/>
            <w:tcBorders>
              <w:top w:val="nil"/>
              <w:left w:val="nil"/>
              <w:bottom w:val="single" w:sz="4" w:space="0" w:color="auto"/>
              <w:right w:val="single" w:sz="4" w:space="0" w:color="auto"/>
            </w:tcBorders>
            <w:shd w:val="clear" w:color="000000" w:fill="FFFFFF"/>
            <w:vAlign w:val="center"/>
            <w:hideMark/>
          </w:tcPr>
          <w:p w14:paraId="3FC4721F" w14:textId="77777777" w:rsidR="00320035" w:rsidRDefault="00320035" w:rsidP="00320035">
            <w:pPr>
              <w:rPr>
                <w:rFonts w:ascii="Times New Roman" w:eastAsia="Yu Gothic" w:hAnsi="Times New Roman" w:cs="Times New Roman"/>
                <w:color w:val="000000"/>
                <w:sz w:val="22"/>
                <w:szCs w:val="22"/>
              </w:rPr>
            </w:pPr>
            <w:r>
              <w:rPr>
                <w:rFonts w:ascii="Times New Roman" w:eastAsia="Yu Gothic" w:hAnsi="Times New Roman" w:cs="Times New Roman"/>
                <w:color w:val="000000"/>
                <w:sz w:val="22"/>
                <w:szCs w:val="22"/>
              </w:rPr>
              <w:t>Sony Corporation</w:t>
            </w:r>
          </w:p>
        </w:tc>
      </w:tr>
      <w:tr w:rsidR="00320035" w14:paraId="62796179" w14:textId="77777777" w:rsidTr="00320035">
        <w:trPr>
          <w:trHeight w:val="360"/>
        </w:trPr>
        <w:tc>
          <w:tcPr>
            <w:tcW w:w="2263" w:type="dxa"/>
            <w:tcBorders>
              <w:top w:val="nil"/>
              <w:left w:val="single" w:sz="4" w:space="0" w:color="auto"/>
              <w:bottom w:val="single" w:sz="4" w:space="0" w:color="auto"/>
              <w:right w:val="single" w:sz="4" w:space="0" w:color="auto"/>
            </w:tcBorders>
            <w:shd w:val="clear" w:color="000000" w:fill="FFFFFF"/>
            <w:noWrap/>
            <w:vAlign w:val="center"/>
            <w:hideMark/>
          </w:tcPr>
          <w:p w14:paraId="304300E7" w14:textId="77777777" w:rsidR="00320035" w:rsidRDefault="00320035" w:rsidP="00320035">
            <w:pPr>
              <w:rPr>
                <w:rFonts w:ascii="Times New Roman" w:eastAsia="Yu Gothic" w:hAnsi="Times New Roman" w:cs="Times New Roman"/>
                <w:color w:val="000000"/>
                <w:sz w:val="22"/>
                <w:szCs w:val="22"/>
              </w:rPr>
            </w:pPr>
            <w:r>
              <w:rPr>
                <w:rFonts w:ascii="Times New Roman" w:eastAsia="Yu Gothic" w:hAnsi="Times New Roman" w:cs="Times New Roman"/>
                <w:color w:val="000000"/>
                <w:sz w:val="22"/>
                <w:szCs w:val="22"/>
              </w:rPr>
              <w:t>Hiroki, Shigeru</w:t>
            </w:r>
          </w:p>
        </w:tc>
        <w:tc>
          <w:tcPr>
            <w:tcW w:w="2977" w:type="dxa"/>
            <w:tcBorders>
              <w:top w:val="nil"/>
              <w:left w:val="nil"/>
              <w:bottom w:val="single" w:sz="4" w:space="0" w:color="auto"/>
              <w:right w:val="single" w:sz="4" w:space="0" w:color="auto"/>
            </w:tcBorders>
            <w:shd w:val="clear" w:color="000000" w:fill="FFFFFF"/>
            <w:vAlign w:val="center"/>
            <w:hideMark/>
          </w:tcPr>
          <w:p w14:paraId="15867669" w14:textId="77777777" w:rsidR="00320035" w:rsidRDefault="00320035" w:rsidP="00320035">
            <w:pPr>
              <w:rPr>
                <w:rFonts w:ascii="Times New Roman" w:eastAsia="Yu Gothic" w:hAnsi="Times New Roman" w:cs="Times New Roman"/>
                <w:color w:val="000000"/>
                <w:sz w:val="22"/>
                <w:szCs w:val="22"/>
              </w:rPr>
            </w:pPr>
            <w:r>
              <w:rPr>
                <w:rFonts w:ascii="Times New Roman" w:eastAsia="Yu Gothic" w:hAnsi="Times New Roman" w:cs="Times New Roman"/>
                <w:color w:val="000000"/>
                <w:sz w:val="22"/>
                <w:szCs w:val="22"/>
              </w:rPr>
              <w:t>Canon</w:t>
            </w:r>
          </w:p>
        </w:tc>
      </w:tr>
      <w:tr w:rsidR="00320035" w14:paraId="5F3BFD70" w14:textId="77777777" w:rsidTr="00320035">
        <w:trPr>
          <w:trHeight w:val="360"/>
        </w:trPr>
        <w:tc>
          <w:tcPr>
            <w:tcW w:w="2263" w:type="dxa"/>
            <w:tcBorders>
              <w:top w:val="nil"/>
              <w:left w:val="single" w:sz="4" w:space="0" w:color="auto"/>
              <w:bottom w:val="single" w:sz="4" w:space="0" w:color="auto"/>
              <w:right w:val="single" w:sz="4" w:space="0" w:color="auto"/>
            </w:tcBorders>
            <w:shd w:val="clear" w:color="000000" w:fill="FFFFFF"/>
            <w:noWrap/>
            <w:vAlign w:val="center"/>
            <w:hideMark/>
          </w:tcPr>
          <w:p w14:paraId="659D5C29" w14:textId="77777777" w:rsidR="00320035" w:rsidRDefault="00320035" w:rsidP="00320035">
            <w:pPr>
              <w:rPr>
                <w:rFonts w:ascii="Times New Roman" w:eastAsia="Yu Gothic" w:hAnsi="Times New Roman" w:cs="Times New Roman"/>
                <w:color w:val="000000"/>
                <w:sz w:val="22"/>
                <w:szCs w:val="22"/>
              </w:rPr>
            </w:pPr>
            <w:r>
              <w:rPr>
                <w:rFonts w:ascii="Times New Roman" w:eastAsia="Yu Gothic" w:hAnsi="Times New Roman" w:cs="Times New Roman"/>
                <w:color w:val="000000"/>
                <w:sz w:val="22"/>
                <w:szCs w:val="22"/>
              </w:rPr>
              <w:t>Hoffman, Damian</w:t>
            </w:r>
          </w:p>
        </w:tc>
        <w:tc>
          <w:tcPr>
            <w:tcW w:w="2977" w:type="dxa"/>
            <w:tcBorders>
              <w:top w:val="nil"/>
              <w:left w:val="nil"/>
              <w:bottom w:val="single" w:sz="4" w:space="0" w:color="auto"/>
              <w:right w:val="single" w:sz="4" w:space="0" w:color="auto"/>
            </w:tcBorders>
            <w:shd w:val="clear" w:color="000000" w:fill="FFFFFF"/>
            <w:vAlign w:val="center"/>
            <w:hideMark/>
          </w:tcPr>
          <w:p w14:paraId="60E57EBD" w14:textId="77777777" w:rsidR="00320035" w:rsidRDefault="00320035" w:rsidP="00320035">
            <w:pPr>
              <w:rPr>
                <w:rFonts w:ascii="Times New Roman" w:eastAsia="Yu Gothic" w:hAnsi="Times New Roman" w:cs="Times New Roman"/>
                <w:color w:val="000000"/>
                <w:sz w:val="22"/>
                <w:szCs w:val="22"/>
              </w:rPr>
            </w:pPr>
            <w:r>
              <w:rPr>
                <w:rFonts w:ascii="Times New Roman" w:eastAsia="Yu Gothic" w:hAnsi="Times New Roman" w:cs="Times New Roman"/>
                <w:color w:val="000000"/>
                <w:sz w:val="22"/>
                <w:szCs w:val="22"/>
              </w:rPr>
              <w:t>Vayyar Imaging</w:t>
            </w:r>
          </w:p>
        </w:tc>
      </w:tr>
      <w:tr w:rsidR="00320035" w14:paraId="48D2B5B4" w14:textId="77777777" w:rsidTr="00320035">
        <w:trPr>
          <w:trHeight w:val="360"/>
        </w:trPr>
        <w:tc>
          <w:tcPr>
            <w:tcW w:w="2263" w:type="dxa"/>
            <w:tcBorders>
              <w:top w:val="nil"/>
              <w:left w:val="single" w:sz="4" w:space="0" w:color="auto"/>
              <w:bottom w:val="single" w:sz="4" w:space="0" w:color="auto"/>
              <w:right w:val="single" w:sz="4" w:space="0" w:color="auto"/>
            </w:tcBorders>
            <w:shd w:val="clear" w:color="000000" w:fill="FFFFFF"/>
            <w:noWrap/>
            <w:vAlign w:val="center"/>
            <w:hideMark/>
          </w:tcPr>
          <w:p w14:paraId="1B76974B" w14:textId="77777777" w:rsidR="00320035" w:rsidRDefault="00320035" w:rsidP="00320035">
            <w:pPr>
              <w:rPr>
                <w:rFonts w:ascii="Times New Roman" w:eastAsia="Yu Gothic" w:hAnsi="Times New Roman" w:cs="Times New Roman"/>
                <w:color w:val="000000"/>
                <w:sz w:val="22"/>
                <w:szCs w:val="22"/>
              </w:rPr>
            </w:pPr>
            <w:r>
              <w:rPr>
                <w:rFonts w:ascii="Times New Roman" w:eastAsia="Yu Gothic" w:hAnsi="Times New Roman" w:cs="Times New Roman"/>
                <w:color w:val="000000"/>
                <w:sz w:val="22"/>
                <w:szCs w:val="22"/>
              </w:rPr>
              <w:t>Hsiao, Ching-Wen</w:t>
            </w:r>
          </w:p>
        </w:tc>
        <w:tc>
          <w:tcPr>
            <w:tcW w:w="2977" w:type="dxa"/>
            <w:tcBorders>
              <w:top w:val="nil"/>
              <w:left w:val="nil"/>
              <w:bottom w:val="single" w:sz="4" w:space="0" w:color="auto"/>
              <w:right w:val="single" w:sz="4" w:space="0" w:color="auto"/>
            </w:tcBorders>
            <w:shd w:val="clear" w:color="000000" w:fill="FFFFFF"/>
            <w:vAlign w:val="center"/>
            <w:hideMark/>
          </w:tcPr>
          <w:p w14:paraId="2F96D769" w14:textId="77777777" w:rsidR="00320035" w:rsidRDefault="00320035" w:rsidP="00320035">
            <w:pPr>
              <w:rPr>
                <w:rFonts w:ascii="Times New Roman" w:eastAsia="Yu Gothic" w:hAnsi="Times New Roman" w:cs="Times New Roman"/>
                <w:color w:val="000000"/>
                <w:sz w:val="22"/>
                <w:szCs w:val="22"/>
              </w:rPr>
            </w:pPr>
            <w:r>
              <w:rPr>
                <w:rFonts w:ascii="Times New Roman" w:eastAsia="Yu Gothic" w:hAnsi="Times New Roman" w:cs="Times New Roman"/>
                <w:color w:val="000000"/>
                <w:sz w:val="22"/>
                <w:szCs w:val="22"/>
              </w:rPr>
              <w:t>MediaTek Inc.</w:t>
            </w:r>
          </w:p>
        </w:tc>
      </w:tr>
      <w:tr w:rsidR="00320035" w14:paraId="5C0B4D4B" w14:textId="77777777" w:rsidTr="00320035">
        <w:trPr>
          <w:trHeight w:val="360"/>
        </w:trPr>
        <w:tc>
          <w:tcPr>
            <w:tcW w:w="2263" w:type="dxa"/>
            <w:tcBorders>
              <w:top w:val="nil"/>
              <w:left w:val="single" w:sz="4" w:space="0" w:color="auto"/>
              <w:bottom w:val="single" w:sz="4" w:space="0" w:color="auto"/>
              <w:right w:val="single" w:sz="4" w:space="0" w:color="auto"/>
            </w:tcBorders>
            <w:shd w:val="clear" w:color="000000" w:fill="FFFFFF"/>
            <w:noWrap/>
            <w:vAlign w:val="center"/>
            <w:hideMark/>
          </w:tcPr>
          <w:p w14:paraId="56919D12" w14:textId="77777777" w:rsidR="00320035" w:rsidRDefault="00320035" w:rsidP="00320035">
            <w:pPr>
              <w:rPr>
                <w:rFonts w:ascii="Times New Roman" w:eastAsia="Yu Gothic" w:hAnsi="Times New Roman" w:cs="Times New Roman"/>
                <w:color w:val="000000"/>
                <w:sz w:val="22"/>
                <w:szCs w:val="22"/>
              </w:rPr>
            </w:pPr>
            <w:r>
              <w:rPr>
                <w:rFonts w:ascii="Times New Roman" w:eastAsia="Yu Gothic" w:hAnsi="Times New Roman" w:cs="Times New Roman"/>
                <w:color w:val="000000"/>
                <w:sz w:val="22"/>
                <w:szCs w:val="22"/>
              </w:rPr>
              <w:t>Hu, Mengshi</w:t>
            </w:r>
          </w:p>
        </w:tc>
        <w:tc>
          <w:tcPr>
            <w:tcW w:w="2977" w:type="dxa"/>
            <w:tcBorders>
              <w:top w:val="nil"/>
              <w:left w:val="nil"/>
              <w:bottom w:val="single" w:sz="4" w:space="0" w:color="auto"/>
              <w:right w:val="single" w:sz="4" w:space="0" w:color="auto"/>
            </w:tcBorders>
            <w:shd w:val="clear" w:color="000000" w:fill="FFFFFF"/>
            <w:vAlign w:val="center"/>
            <w:hideMark/>
          </w:tcPr>
          <w:p w14:paraId="2B439DD9" w14:textId="77777777" w:rsidR="00320035" w:rsidRDefault="00320035" w:rsidP="00320035">
            <w:pPr>
              <w:rPr>
                <w:rFonts w:ascii="Times New Roman" w:eastAsia="Yu Gothic" w:hAnsi="Times New Roman" w:cs="Times New Roman"/>
                <w:color w:val="000000"/>
                <w:sz w:val="22"/>
                <w:szCs w:val="22"/>
              </w:rPr>
            </w:pPr>
            <w:r>
              <w:rPr>
                <w:rFonts w:ascii="Times New Roman" w:eastAsia="Yu Gothic" w:hAnsi="Times New Roman" w:cs="Times New Roman"/>
                <w:color w:val="000000"/>
                <w:sz w:val="22"/>
                <w:szCs w:val="22"/>
              </w:rPr>
              <w:t>HUAWEI</w:t>
            </w:r>
          </w:p>
        </w:tc>
      </w:tr>
      <w:tr w:rsidR="00320035" w14:paraId="053A5A97" w14:textId="77777777" w:rsidTr="00320035">
        <w:trPr>
          <w:trHeight w:val="360"/>
        </w:trPr>
        <w:tc>
          <w:tcPr>
            <w:tcW w:w="2263" w:type="dxa"/>
            <w:tcBorders>
              <w:top w:val="nil"/>
              <w:left w:val="single" w:sz="4" w:space="0" w:color="auto"/>
              <w:bottom w:val="single" w:sz="4" w:space="0" w:color="auto"/>
              <w:right w:val="single" w:sz="4" w:space="0" w:color="auto"/>
            </w:tcBorders>
            <w:shd w:val="clear" w:color="000000" w:fill="FFFFFF"/>
            <w:noWrap/>
            <w:vAlign w:val="center"/>
            <w:hideMark/>
          </w:tcPr>
          <w:p w14:paraId="38A130AE" w14:textId="67C65369" w:rsidR="00320035" w:rsidRDefault="00320035" w:rsidP="00320035">
            <w:pPr>
              <w:rPr>
                <w:rFonts w:ascii="Times New Roman" w:eastAsia="Yu Gothic" w:hAnsi="Times New Roman" w:cs="Times New Roman"/>
                <w:color w:val="000000"/>
                <w:sz w:val="22"/>
                <w:szCs w:val="22"/>
              </w:rPr>
            </w:pPr>
            <w:r>
              <w:rPr>
                <w:rFonts w:ascii="Times New Roman" w:eastAsia="Yu Gothic" w:hAnsi="Times New Roman" w:cs="Times New Roman"/>
                <w:color w:val="000000"/>
                <w:sz w:val="22"/>
                <w:szCs w:val="22"/>
              </w:rPr>
              <w:t>Huang, Guogang</w:t>
            </w:r>
          </w:p>
        </w:tc>
        <w:tc>
          <w:tcPr>
            <w:tcW w:w="2977" w:type="dxa"/>
            <w:tcBorders>
              <w:top w:val="nil"/>
              <w:left w:val="nil"/>
              <w:bottom w:val="single" w:sz="4" w:space="0" w:color="auto"/>
              <w:right w:val="single" w:sz="4" w:space="0" w:color="auto"/>
            </w:tcBorders>
            <w:shd w:val="clear" w:color="000000" w:fill="FFFFFF"/>
            <w:vAlign w:val="center"/>
            <w:hideMark/>
          </w:tcPr>
          <w:p w14:paraId="1AD55569" w14:textId="77777777" w:rsidR="00320035" w:rsidRDefault="00320035" w:rsidP="00320035">
            <w:pPr>
              <w:rPr>
                <w:rFonts w:ascii="Times New Roman" w:eastAsia="Yu Gothic" w:hAnsi="Times New Roman" w:cs="Times New Roman"/>
                <w:color w:val="000000"/>
                <w:sz w:val="22"/>
                <w:szCs w:val="22"/>
              </w:rPr>
            </w:pPr>
            <w:r>
              <w:rPr>
                <w:rFonts w:ascii="Times New Roman" w:eastAsia="Yu Gothic" w:hAnsi="Times New Roman" w:cs="Times New Roman"/>
                <w:color w:val="000000"/>
                <w:sz w:val="22"/>
                <w:szCs w:val="22"/>
              </w:rPr>
              <w:t>Huawei Technologies Co. Ltd</w:t>
            </w:r>
          </w:p>
        </w:tc>
      </w:tr>
      <w:tr w:rsidR="00320035" w14:paraId="1CFFB1AD" w14:textId="77777777" w:rsidTr="00320035">
        <w:trPr>
          <w:trHeight w:val="744"/>
        </w:trPr>
        <w:tc>
          <w:tcPr>
            <w:tcW w:w="2263" w:type="dxa"/>
            <w:tcBorders>
              <w:top w:val="nil"/>
              <w:left w:val="single" w:sz="4" w:space="0" w:color="auto"/>
              <w:bottom w:val="single" w:sz="4" w:space="0" w:color="auto"/>
              <w:right w:val="single" w:sz="4" w:space="0" w:color="auto"/>
            </w:tcBorders>
            <w:shd w:val="clear" w:color="000000" w:fill="FFFFFF"/>
            <w:noWrap/>
            <w:vAlign w:val="center"/>
            <w:hideMark/>
          </w:tcPr>
          <w:p w14:paraId="2AB2043C" w14:textId="77777777" w:rsidR="00320035" w:rsidRDefault="00320035" w:rsidP="00320035">
            <w:pPr>
              <w:rPr>
                <w:rFonts w:ascii="Times New Roman" w:eastAsia="Yu Gothic" w:hAnsi="Times New Roman" w:cs="Times New Roman"/>
                <w:color w:val="000000"/>
                <w:sz w:val="22"/>
                <w:szCs w:val="22"/>
              </w:rPr>
            </w:pPr>
            <w:r>
              <w:rPr>
                <w:rFonts w:ascii="Times New Roman" w:eastAsia="Yu Gothic" w:hAnsi="Times New Roman" w:cs="Times New Roman"/>
                <w:color w:val="000000"/>
                <w:sz w:val="22"/>
                <w:szCs w:val="22"/>
              </w:rPr>
              <w:t>Huang, Lei</w:t>
            </w:r>
          </w:p>
        </w:tc>
        <w:tc>
          <w:tcPr>
            <w:tcW w:w="2977" w:type="dxa"/>
            <w:tcBorders>
              <w:top w:val="nil"/>
              <w:left w:val="nil"/>
              <w:bottom w:val="single" w:sz="4" w:space="0" w:color="auto"/>
              <w:right w:val="single" w:sz="4" w:space="0" w:color="auto"/>
            </w:tcBorders>
            <w:shd w:val="clear" w:color="000000" w:fill="FFFFFF"/>
            <w:vAlign w:val="center"/>
            <w:hideMark/>
          </w:tcPr>
          <w:p w14:paraId="0A59402D" w14:textId="77777777" w:rsidR="00320035" w:rsidRDefault="00320035" w:rsidP="00320035">
            <w:pPr>
              <w:rPr>
                <w:rFonts w:ascii="Times New Roman" w:eastAsia="Yu Gothic" w:hAnsi="Times New Roman" w:cs="Times New Roman"/>
                <w:color w:val="000000"/>
                <w:sz w:val="22"/>
                <w:szCs w:val="22"/>
              </w:rPr>
            </w:pPr>
            <w:r>
              <w:rPr>
                <w:rFonts w:ascii="Times New Roman" w:eastAsia="Yu Gothic" w:hAnsi="Times New Roman" w:cs="Times New Roman"/>
                <w:color w:val="000000"/>
                <w:sz w:val="22"/>
                <w:szCs w:val="22"/>
              </w:rPr>
              <w:t>Guangdong OPPO Mobile Telecommunications Corp.,Ltd</w:t>
            </w:r>
          </w:p>
        </w:tc>
      </w:tr>
      <w:tr w:rsidR="00320035" w14:paraId="1868EC52" w14:textId="77777777" w:rsidTr="00320035">
        <w:trPr>
          <w:trHeight w:val="360"/>
        </w:trPr>
        <w:tc>
          <w:tcPr>
            <w:tcW w:w="2263" w:type="dxa"/>
            <w:tcBorders>
              <w:top w:val="nil"/>
              <w:left w:val="single" w:sz="4" w:space="0" w:color="auto"/>
              <w:bottom w:val="single" w:sz="4" w:space="0" w:color="auto"/>
              <w:right w:val="single" w:sz="4" w:space="0" w:color="auto"/>
            </w:tcBorders>
            <w:shd w:val="clear" w:color="000000" w:fill="FFFFFF"/>
            <w:noWrap/>
            <w:vAlign w:val="center"/>
            <w:hideMark/>
          </w:tcPr>
          <w:p w14:paraId="184FFD96" w14:textId="77777777" w:rsidR="00320035" w:rsidRDefault="00320035" w:rsidP="00320035">
            <w:pPr>
              <w:rPr>
                <w:rFonts w:ascii="Times New Roman" w:eastAsia="Yu Gothic" w:hAnsi="Times New Roman" w:cs="Times New Roman"/>
                <w:color w:val="000000"/>
                <w:sz w:val="22"/>
                <w:szCs w:val="22"/>
              </w:rPr>
            </w:pPr>
            <w:r>
              <w:rPr>
                <w:rFonts w:ascii="Times New Roman" w:eastAsia="Yu Gothic" w:hAnsi="Times New Roman" w:cs="Times New Roman"/>
                <w:color w:val="000000"/>
                <w:sz w:val="22"/>
                <w:szCs w:val="22"/>
              </w:rPr>
              <w:t>Huang, Po-Kai</w:t>
            </w:r>
          </w:p>
        </w:tc>
        <w:tc>
          <w:tcPr>
            <w:tcW w:w="2977" w:type="dxa"/>
            <w:tcBorders>
              <w:top w:val="nil"/>
              <w:left w:val="nil"/>
              <w:bottom w:val="single" w:sz="4" w:space="0" w:color="auto"/>
              <w:right w:val="single" w:sz="4" w:space="0" w:color="auto"/>
            </w:tcBorders>
            <w:shd w:val="clear" w:color="000000" w:fill="FFFFFF"/>
            <w:vAlign w:val="center"/>
            <w:hideMark/>
          </w:tcPr>
          <w:p w14:paraId="4FC01EC3" w14:textId="77777777" w:rsidR="00320035" w:rsidRDefault="00320035" w:rsidP="00320035">
            <w:pPr>
              <w:rPr>
                <w:rFonts w:ascii="Times New Roman" w:eastAsia="Yu Gothic" w:hAnsi="Times New Roman" w:cs="Times New Roman"/>
                <w:color w:val="000000"/>
                <w:sz w:val="22"/>
                <w:szCs w:val="22"/>
              </w:rPr>
            </w:pPr>
            <w:r>
              <w:rPr>
                <w:rFonts w:ascii="Times New Roman" w:eastAsia="Yu Gothic" w:hAnsi="Times New Roman" w:cs="Times New Roman"/>
                <w:color w:val="000000"/>
                <w:sz w:val="22"/>
                <w:szCs w:val="22"/>
              </w:rPr>
              <w:t>Intel Corporation</w:t>
            </w:r>
          </w:p>
        </w:tc>
      </w:tr>
      <w:tr w:rsidR="00320035" w14:paraId="51BC558B" w14:textId="77777777" w:rsidTr="00320035">
        <w:trPr>
          <w:trHeight w:val="360"/>
        </w:trPr>
        <w:tc>
          <w:tcPr>
            <w:tcW w:w="2263" w:type="dxa"/>
            <w:tcBorders>
              <w:top w:val="nil"/>
              <w:left w:val="single" w:sz="4" w:space="0" w:color="auto"/>
              <w:bottom w:val="single" w:sz="4" w:space="0" w:color="auto"/>
              <w:right w:val="single" w:sz="4" w:space="0" w:color="auto"/>
            </w:tcBorders>
            <w:shd w:val="clear" w:color="000000" w:fill="FFFFFF"/>
            <w:noWrap/>
            <w:vAlign w:val="center"/>
            <w:hideMark/>
          </w:tcPr>
          <w:p w14:paraId="0C3EB23A" w14:textId="77777777" w:rsidR="00320035" w:rsidRDefault="00320035" w:rsidP="00320035">
            <w:pPr>
              <w:rPr>
                <w:rFonts w:ascii="Times New Roman" w:eastAsia="Yu Gothic" w:hAnsi="Times New Roman" w:cs="Times New Roman"/>
                <w:color w:val="000000"/>
                <w:sz w:val="22"/>
                <w:szCs w:val="22"/>
              </w:rPr>
            </w:pPr>
            <w:r>
              <w:rPr>
                <w:rFonts w:ascii="Times New Roman" w:eastAsia="Yu Gothic" w:hAnsi="Times New Roman" w:cs="Times New Roman"/>
                <w:color w:val="000000"/>
                <w:sz w:val="22"/>
                <w:szCs w:val="22"/>
              </w:rPr>
              <w:t>Ibrahim, Mostafa</w:t>
            </w:r>
          </w:p>
        </w:tc>
        <w:tc>
          <w:tcPr>
            <w:tcW w:w="2977" w:type="dxa"/>
            <w:tcBorders>
              <w:top w:val="nil"/>
              <w:left w:val="nil"/>
              <w:bottom w:val="single" w:sz="4" w:space="0" w:color="auto"/>
              <w:right w:val="single" w:sz="4" w:space="0" w:color="auto"/>
            </w:tcBorders>
            <w:shd w:val="clear" w:color="000000" w:fill="FFFFFF"/>
            <w:vAlign w:val="center"/>
            <w:hideMark/>
          </w:tcPr>
          <w:p w14:paraId="5C480388" w14:textId="77777777" w:rsidR="00320035" w:rsidRDefault="00320035" w:rsidP="00320035">
            <w:pPr>
              <w:rPr>
                <w:rFonts w:ascii="Times New Roman" w:eastAsia="Yu Gothic" w:hAnsi="Times New Roman" w:cs="Times New Roman"/>
                <w:color w:val="000000"/>
                <w:sz w:val="22"/>
                <w:szCs w:val="22"/>
              </w:rPr>
            </w:pPr>
            <w:r>
              <w:rPr>
                <w:rFonts w:ascii="Times New Roman" w:eastAsia="Yu Gothic" w:hAnsi="Times New Roman" w:cs="Times New Roman"/>
                <w:color w:val="000000"/>
                <w:sz w:val="22"/>
                <w:szCs w:val="22"/>
              </w:rPr>
              <w:t>SAMSUNG ELECTRONICS</w:t>
            </w:r>
          </w:p>
        </w:tc>
      </w:tr>
      <w:tr w:rsidR="00320035" w14:paraId="5E26D7C0" w14:textId="77777777" w:rsidTr="00320035">
        <w:trPr>
          <w:trHeight w:val="360"/>
        </w:trPr>
        <w:tc>
          <w:tcPr>
            <w:tcW w:w="2263" w:type="dxa"/>
            <w:tcBorders>
              <w:top w:val="nil"/>
              <w:left w:val="single" w:sz="4" w:space="0" w:color="auto"/>
              <w:bottom w:val="single" w:sz="4" w:space="0" w:color="auto"/>
              <w:right w:val="single" w:sz="4" w:space="0" w:color="auto"/>
            </w:tcBorders>
            <w:shd w:val="clear" w:color="000000" w:fill="FFFFFF"/>
            <w:noWrap/>
            <w:vAlign w:val="center"/>
            <w:hideMark/>
          </w:tcPr>
          <w:p w14:paraId="412A86DE" w14:textId="77777777" w:rsidR="00320035" w:rsidRDefault="00320035" w:rsidP="00320035">
            <w:pPr>
              <w:rPr>
                <w:rFonts w:ascii="Times New Roman" w:eastAsia="Yu Gothic" w:hAnsi="Times New Roman" w:cs="Times New Roman"/>
                <w:color w:val="000000"/>
                <w:sz w:val="22"/>
                <w:szCs w:val="22"/>
              </w:rPr>
            </w:pPr>
            <w:r>
              <w:rPr>
                <w:rFonts w:ascii="Times New Roman" w:eastAsia="Yu Gothic" w:hAnsi="Times New Roman" w:cs="Times New Roman"/>
                <w:color w:val="000000"/>
                <w:sz w:val="22"/>
                <w:szCs w:val="22"/>
              </w:rPr>
              <w:t>Inoue, Yasuhiko</w:t>
            </w:r>
          </w:p>
        </w:tc>
        <w:tc>
          <w:tcPr>
            <w:tcW w:w="2977" w:type="dxa"/>
            <w:tcBorders>
              <w:top w:val="nil"/>
              <w:left w:val="nil"/>
              <w:bottom w:val="single" w:sz="4" w:space="0" w:color="auto"/>
              <w:right w:val="single" w:sz="4" w:space="0" w:color="auto"/>
            </w:tcBorders>
            <w:shd w:val="clear" w:color="000000" w:fill="FFFFFF"/>
            <w:vAlign w:val="center"/>
            <w:hideMark/>
          </w:tcPr>
          <w:p w14:paraId="1784D688" w14:textId="77777777" w:rsidR="00320035" w:rsidRDefault="00320035" w:rsidP="00320035">
            <w:pPr>
              <w:rPr>
                <w:rFonts w:ascii="Times New Roman" w:eastAsia="Yu Gothic" w:hAnsi="Times New Roman" w:cs="Times New Roman"/>
                <w:color w:val="000000"/>
                <w:sz w:val="22"/>
                <w:szCs w:val="22"/>
              </w:rPr>
            </w:pPr>
            <w:r>
              <w:rPr>
                <w:rFonts w:ascii="Times New Roman" w:eastAsia="Yu Gothic" w:hAnsi="Times New Roman" w:cs="Times New Roman"/>
                <w:color w:val="000000"/>
                <w:sz w:val="22"/>
                <w:szCs w:val="22"/>
              </w:rPr>
              <w:t>NTT</w:t>
            </w:r>
          </w:p>
        </w:tc>
      </w:tr>
      <w:tr w:rsidR="00320035" w14:paraId="40564732" w14:textId="77777777" w:rsidTr="00320035">
        <w:trPr>
          <w:trHeight w:val="360"/>
        </w:trPr>
        <w:tc>
          <w:tcPr>
            <w:tcW w:w="2263" w:type="dxa"/>
            <w:tcBorders>
              <w:top w:val="nil"/>
              <w:left w:val="single" w:sz="4" w:space="0" w:color="auto"/>
              <w:bottom w:val="single" w:sz="4" w:space="0" w:color="auto"/>
              <w:right w:val="single" w:sz="4" w:space="0" w:color="auto"/>
            </w:tcBorders>
            <w:shd w:val="clear" w:color="000000" w:fill="FFFFFF"/>
            <w:noWrap/>
            <w:vAlign w:val="center"/>
            <w:hideMark/>
          </w:tcPr>
          <w:p w14:paraId="132FD15F" w14:textId="77777777" w:rsidR="00320035" w:rsidRDefault="00320035" w:rsidP="00320035">
            <w:pPr>
              <w:rPr>
                <w:rFonts w:ascii="Times New Roman" w:eastAsia="Yu Gothic" w:hAnsi="Times New Roman" w:cs="Times New Roman"/>
                <w:color w:val="000000"/>
                <w:sz w:val="22"/>
                <w:szCs w:val="22"/>
              </w:rPr>
            </w:pPr>
            <w:r>
              <w:rPr>
                <w:rFonts w:ascii="Times New Roman" w:eastAsia="Yu Gothic" w:hAnsi="Times New Roman" w:cs="Times New Roman"/>
                <w:color w:val="000000"/>
                <w:sz w:val="22"/>
                <w:szCs w:val="22"/>
              </w:rPr>
              <w:t>Jia, Jia</w:t>
            </w:r>
          </w:p>
        </w:tc>
        <w:tc>
          <w:tcPr>
            <w:tcW w:w="2977" w:type="dxa"/>
            <w:tcBorders>
              <w:top w:val="nil"/>
              <w:left w:val="nil"/>
              <w:bottom w:val="single" w:sz="4" w:space="0" w:color="auto"/>
              <w:right w:val="single" w:sz="4" w:space="0" w:color="auto"/>
            </w:tcBorders>
            <w:shd w:val="clear" w:color="000000" w:fill="FFFFFF"/>
            <w:vAlign w:val="center"/>
            <w:hideMark/>
          </w:tcPr>
          <w:p w14:paraId="2C7FDD37" w14:textId="77777777" w:rsidR="00320035" w:rsidRDefault="00320035" w:rsidP="00320035">
            <w:pPr>
              <w:rPr>
                <w:rFonts w:ascii="Times New Roman" w:eastAsia="Yu Gothic" w:hAnsi="Times New Roman" w:cs="Times New Roman"/>
                <w:color w:val="000000"/>
                <w:sz w:val="22"/>
                <w:szCs w:val="22"/>
              </w:rPr>
            </w:pPr>
            <w:r>
              <w:rPr>
                <w:rFonts w:ascii="Times New Roman" w:eastAsia="Yu Gothic" w:hAnsi="Times New Roman" w:cs="Times New Roman"/>
                <w:color w:val="000000"/>
                <w:sz w:val="22"/>
                <w:szCs w:val="22"/>
              </w:rPr>
              <w:t>Huawei Technologies Co. Ltd</w:t>
            </w:r>
          </w:p>
        </w:tc>
      </w:tr>
      <w:tr w:rsidR="00320035" w14:paraId="50A40A5B" w14:textId="77777777" w:rsidTr="00320035">
        <w:trPr>
          <w:trHeight w:val="360"/>
        </w:trPr>
        <w:tc>
          <w:tcPr>
            <w:tcW w:w="2263" w:type="dxa"/>
            <w:tcBorders>
              <w:top w:val="nil"/>
              <w:left w:val="single" w:sz="4" w:space="0" w:color="auto"/>
              <w:bottom w:val="single" w:sz="4" w:space="0" w:color="auto"/>
              <w:right w:val="single" w:sz="4" w:space="0" w:color="auto"/>
            </w:tcBorders>
            <w:shd w:val="clear" w:color="000000" w:fill="FFFFFF"/>
            <w:noWrap/>
            <w:vAlign w:val="center"/>
            <w:hideMark/>
          </w:tcPr>
          <w:p w14:paraId="48F61631" w14:textId="77777777" w:rsidR="00320035" w:rsidRDefault="00320035" w:rsidP="00320035">
            <w:pPr>
              <w:rPr>
                <w:rFonts w:ascii="Times New Roman" w:eastAsia="Yu Gothic" w:hAnsi="Times New Roman" w:cs="Times New Roman"/>
                <w:color w:val="000000"/>
                <w:sz w:val="22"/>
                <w:szCs w:val="22"/>
              </w:rPr>
            </w:pPr>
            <w:r>
              <w:rPr>
                <w:rFonts w:ascii="Times New Roman" w:eastAsia="Yu Gothic" w:hAnsi="Times New Roman" w:cs="Times New Roman"/>
                <w:color w:val="000000"/>
                <w:sz w:val="22"/>
                <w:szCs w:val="22"/>
              </w:rPr>
              <w:t>jiang, feng</w:t>
            </w:r>
          </w:p>
        </w:tc>
        <w:tc>
          <w:tcPr>
            <w:tcW w:w="2977" w:type="dxa"/>
            <w:tcBorders>
              <w:top w:val="nil"/>
              <w:left w:val="nil"/>
              <w:bottom w:val="single" w:sz="4" w:space="0" w:color="auto"/>
              <w:right w:val="single" w:sz="4" w:space="0" w:color="auto"/>
            </w:tcBorders>
            <w:shd w:val="clear" w:color="000000" w:fill="FFFFFF"/>
            <w:vAlign w:val="center"/>
            <w:hideMark/>
          </w:tcPr>
          <w:p w14:paraId="23BE2527" w14:textId="77777777" w:rsidR="00320035" w:rsidRDefault="00320035" w:rsidP="00320035">
            <w:pPr>
              <w:rPr>
                <w:rFonts w:ascii="Times New Roman" w:eastAsia="Yu Gothic" w:hAnsi="Times New Roman" w:cs="Times New Roman"/>
                <w:color w:val="000000"/>
                <w:sz w:val="22"/>
                <w:szCs w:val="22"/>
              </w:rPr>
            </w:pPr>
            <w:r>
              <w:rPr>
                <w:rFonts w:ascii="Times New Roman" w:eastAsia="Yu Gothic" w:hAnsi="Times New Roman" w:cs="Times New Roman"/>
                <w:color w:val="000000"/>
                <w:sz w:val="22"/>
                <w:szCs w:val="22"/>
              </w:rPr>
              <w:t>Apple Inc.</w:t>
            </w:r>
          </w:p>
        </w:tc>
      </w:tr>
      <w:tr w:rsidR="00320035" w14:paraId="5A4E67EE" w14:textId="77777777" w:rsidTr="00320035">
        <w:trPr>
          <w:trHeight w:val="360"/>
        </w:trPr>
        <w:tc>
          <w:tcPr>
            <w:tcW w:w="2263" w:type="dxa"/>
            <w:tcBorders>
              <w:top w:val="nil"/>
              <w:left w:val="single" w:sz="4" w:space="0" w:color="auto"/>
              <w:bottom w:val="single" w:sz="4" w:space="0" w:color="auto"/>
              <w:right w:val="single" w:sz="4" w:space="0" w:color="auto"/>
            </w:tcBorders>
            <w:shd w:val="clear" w:color="000000" w:fill="FFFFFF"/>
            <w:noWrap/>
            <w:vAlign w:val="center"/>
            <w:hideMark/>
          </w:tcPr>
          <w:p w14:paraId="402E1FF2" w14:textId="77777777" w:rsidR="00320035" w:rsidRDefault="00320035" w:rsidP="00320035">
            <w:pPr>
              <w:rPr>
                <w:rFonts w:ascii="Times New Roman" w:eastAsia="Yu Gothic" w:hAnsi="Times New Roman" w:cs="Times New Roman"/>
                <w:color w:val="000000"/>
                <w:sz w:val="22"/>
                <w:szCs w:val="22"/>
              </w:rPr>
            </w:pPr>
            <w:r>
              <w:rPr>
                <w:rFonts w:ascii="Times New Roman" w:eastAsia="Yu Gothic" w:hAnsi="Times New Roman" w:cs="Times New Roman"/>
                <w:color w:val="000000"/>
                <w:sz w:val="22"/>
                <w:szCs w:val="22"/>
              </w:rPr>
              <w:t>Jiang, Jinjing</w:t>
            </w:r>
          </w:p>
        </w:tc>
        <w:tc>
          <w:tcPr>
            <w:tcW w:w="2977" w:type="dxa"/>
            <w:tcBorders>
              <w:top w:val="nil"/>
              <w:left w:val="nil"/>
              <w:bottom w:val="single" w:sz="4" w:space="0" w:color="auto"/>
              <w:right w:val="single" w:sz="4" w:space="0" w:color="auto"/>
            </w:tcBorders>
            <w:shd w:val="clear" w:color="000000" w:fill="FFFFFF"/>
            <w:vAlign w:val="center"/>
            <w:hideMark/>
          </w:tcPr>
          <w:p w14:paraId="448C6D6A" w14:textId="77777777" w:rsidR="00320035" w:rsidRDefault="00320035" w:rsidP="00320035">
            <w:pPr>
              <w:rPr>
                <w:rFonts w:ascii="Times New Roman" w:eastAsia="Yu Gothic" w:hAnsi="Times New Roman" w:cs="Times New Roman"/>
                <w:color w:val="000000"/>
                <w:sz w:val="22"/>
                <w:szCs w:val="22"/>
              </w:rPr>
            </w:pPr>
            <w:r>
              <w:rPr>
                <w:rFonts w:ascii="Times New Roman" w:eastAsia="Yu Gothic" w:hAnsi="Times New Roman" w:cs="Times New Roman"/>
                <w:color w:val="000000"/>
                <w:sz w:val="22"/>
                <w:szCs w:val="22"/>
              </w:rPr>
              <w:t>Apple, Inc.</w:t>
            </w:r>
          </w:p>
        </w:tc>
      </w:tr>
      <w:tr w:rsidR="00320035" w14:paraId="02AB20A1" w14:textId="77777777" w:rsidTr="00320035">
        <w:trPr>
          <w:trHeight w:val="360"/>
        </w:trPr>
        <w:tc>
          <w:tcPr>
            <w:tcW w:w="2263" w:type="dxa"/>
            <w:tcBorders>
              <w:top w:val="nil"/>
              <w:left w:val="single" w:sz="4" w:space="0" w:color="auto"/>
              <w:bottom w:val="single" w:sz="4" w:space="0" w:color="auto"/>
              <w:right w:val="single" w:sz="4" w:space="0" w:color="auto"/>
            </w:tcBorders>
            <w:shd w:val="clear" w:color="000000" w:fill="FFFFFF"/>
            <w:noWrap/>
            <w:vAlign w:val="center"/>
            <w:hideMark/>
          </w:tcPr>
          <w:p w14:paraId="0CF5E8EF" w14:textId="77777777" w:rsidR="00320035" w:rsidRDefault="00320035" w:rsidP="00320035">
            <w:pPr>
              <w:rPr>
                <w:rFonts w:ascii="Times New Roman" w:eastAsia="Yu Gothic" w:hAnsi="Times New Roman" w:cs="Times New Roman"/>
                <w:color w:val="000000"/>
                <w:sz w:val="22"/>
                <w:szCs w:val="22"/>
              </w:rPr>
            </w:pPr>
            <w:r>
              <w:rPr>
                <w:rFonts w:ascii="Times New Roman" w:eastAsia="Yu Gothic" w:hAnsi="Times New Roman" w:cs="Times New Roman"/>
                <w:color w:val="000000"/>
                <w:sz w:val="22"/>
                <w:szCs w:val="22"/>
              </w:rPr>
              <w:t>Jones, Vincent Knowles IV</w:t>
            </w:r>
          </w:p>
        </w:tc>
        <w:tc>
          <w:tcPr>
            <w:tcW w:w="2977" w:type="dxa"/>
            <w:tcBorders>
              <w:top w:val="nil"/>
              <w:left w:val="nil"/>
              <w:bottom w:val="single" w:sz="4" w:space="0" w:color="auto"/>
              <w:right w:val="single" w:sz="4" w:space="0" w:color="auto"/>
            </w:tcBorders>
            <w:shd w:val="clear" w:color="000000" w:fill="FFFFFF"/>
            <w:vAlign w:val="center"/>
            <w:hideMark/>
          </w:tcPr>
          <w:p w14:paraId="50F5D9A3" w14:textId="77777777" w:rsidR="00320035" w:rsidRDefault="00320035" w:rsidP="00320035">
            <w:pPr>
              <w:rPr>
                <w:rFonts w:ascii="Times New Roman" w:eastAsia="Yu Gothic" w:hAnsi="Times New Roman" w:cs="Times New Roman"/>
                <w:color w:val="000000"/>
                <w:sz w:val="22"/>
                <w:szCs w:val="22"/>
              </w:rPr>
            </w:pPr>
            <w:r>
              <w:rPr>
                <w:rFonts w:ascii="Times New Roman" w:eastAsia="Yu Gothic" w:hAnsi="Times New Roman" w:cs="Times New Roman"/>
                <w:color w:val="000000"/>
                <w:sz w:val="22"/>
                <w:szCs w:val="22"/>
              </w:rPr>
              <w:t>Qualcomm Incorporated</w:t>
            </w:r>
          </w:p>
        </w:tc>
      </w:tr>
      <w:tr w:rsidR="00320035" w14:paraId="2228EB53" w14:textId="77777777" w:rsidTr="00320035">
        <w:trPr>
          <w:trHeight w:val="360"/>
        </w:trPr>
        <w:tc>
          <w:tcPr>
            <w:tcW w:w="2263" w:type="dxa"/>
            <w:tcBorders>
              <w:top w:val="nil"/>
              <w:left w:val="single" w:sz="4" w:space="0" w:color="auto"/>
              <w:bottom w:val="single" w:sz="4" w:space="0" w:color="auto"/>
              <w:right w:val="single" w:sz="4" w:space="0" w:color="auto"/>
            </w:tcBorders>
            <w:shd w:val="clear" w:color="000000" w:fill="FFFFFF"/>
            <w:noWrap/>
            <w:vAlign w:val="center"/>
            <w:hideMark/>
          </w:tcPr>
          <w:p w14:paraId="7A0F6EDE" w14:textId="77777777" w:rsidR="00320035" w:rsidRDefault="00320035" w:rsidP="00320035">
            <w:pPr>
              <w:rPr>
                <w:rFonts w:ascii="Times New Roman" w:eastAsia="Yu Gothic" w:hAnsi="Times New Roman" w:cs="Times New Roman"/>
                <w:color w:val="000000"/>
                <w:sz w:val="22"/>
                <w:szCs w:val="22"/>
              </w:rPr>
            </w:pPr>
            <w:r>
              <w:rPr>
                <w:rFonts w:ascii="Times New Roman" w:eastAsia="Yu Gothic" w:hAnsi="Times New Roman" w:cs="Times New Roman"/>
                <w:color w:val="000000"/>
                <w:sz w:val="22"/>
                <w:szCs w:val="22"/>
              </w:rPr>
              <w:t>JUNG, MYUNG CHEUL</w:t>
            </w:r>
          </w:p>
        </w:tc>
        <w:tc>
          <w:tcPr>
            <w:tcW w:w="2977" w:type="dxa"/>
            <w:tcBorders>
              <w:top w:val="nil"/>
              <w:left w:val="nil"/>
              <w:bottom w:val="single" w:sz="4" w:space="0" w:color="auto"/>
              <w:right w:val="single" w:sz="4" w:space="0" w:color="auto"/>
            </w:tcBorders>
            <w:shd w:val="clear" w:color="000000" w:fill="FFFFFF"/>
            <w:vAlign w:val="center"/>
            <w:hideMark/>
          </w:tcPr>
          <w:p w14:paraId="3D1D2533" w14:textId="77777777" w:rsidR="00320035" w:rsidRDefault="00320035" w:rsidP="00320035">
            <w:pPr>
              <w:rPr>
                <w:rFonts w:ascii="Times New Roman" w:eastAsia="Yu Gothic" w:hAnsi="Times New Roman" w:cs="Times New Roman"/>
                <w:color w:val="000000"/>
                <w:sz w:val="22"/>
                <w:szCs w:val="22"/>
              </w:rPr>
            </w:pPr>
            <w:r>
              <w:rPr>
                <w:rFonts w:ascii="Times New Roman" w:eastAsia="Yu Gothic" w:hAnsi="Times New Roman" w:cs="Times New Roman"/>
                <w:color w:val="000000"/>
                <w:sz w:val="22"/>
                <w:szCs w:val="22"/>
              </w:rPr>
              <w:t>Pantech Inc.</w:t>
            </w:r>
          </w:p>
        </w:tc>
      </w:tr>
      <w:tr w:rsidR="00320035" w14:paraId="7C5C6D7C" w14:textId="77777777" w:rsidTr="00320035">
        <w:trPr>
          <w:trHeight w:val="360"/>
        </w:trPr>
        <w:tc>
          <w:tcPr>
            <w:tcW w:w="2263" w:type="dxa"/>
            <w:tcBorders>
              <w:top w:val="nil"/>
              <w:left w:val="single" w:sz="4" w:space="0" w:color="auto"/>
              <w:bottom w:val="single" w:sz="4" w:space="0" w:color="auto"/>
              <w:right w:val="single" w:sz="4" w:space="0" w:color="auto"/>
            </w:tcBorders>
            <w:shd w:val="clear" w:color="000000" w:fill="FFFFFF"/>
            <w:noWrap/>
            <w:vAlign w:val="center"/>
            <w:hideMark/>
          </w:tcPr>
          <w:p w14:paraId="16D881CF" w14:textId="77777777" w:rsidR="00320035" w:rsidRDefault="00320035" w:rsidP="00320035">
            <w:pPr>
              <w:rPr>
                <w:rFonts w:ascii="Times New Roman" w:eastAsia="Yu Gothic" w:hAnsi="Times New Roman" w:cs="Times New Roman"/>
                <w:color w:val="000000"/>
                <w:sz w:val="22"/>
                <w:szCs w:val="22"/>
              </w:rPr>
            </w:pPr>
            <w:r>
              <w:rPr>
                <w:rFonts w:ascii="Times New Roman" w:eastAsia="Yu Gothic" w:hAnsi="Times New Roman" w:cs="Times New Roman"/>
                <w:color w:val="000000"/>
                <w:sz w:val="22"/>
                <w:szCs w:val="22"/>
              </w:rPr>
              <w:t>Kamel, Mahmoud</w:t>
            </w:r>
          </w:p>
        </w:tc>
        <w:tc>
          <w:tcPr>
            <w:tcW w:w="2977" w:type="dxa"/>
            <w:tcBorders>
              <w:top w:val="nil"/>
              <w:left w:val="nil"/>
              <w:bottom w:val="single" w:sz="4" w:space="0" w:color="auto"/>
              <w:right w:val="single" w:sz="4" w:space="0" w:color="auto"/>
            </w:tcBorders>
            <w:shd w:val="clear" w:color="000000" w:fill="FFFFFF"/>
            <w:vAlign w:val="center"/>
            <w:hideMark/>
          </w:tcPr>
          <w:p w14:paraId="0AF88D96" w14:textId="77777777" w:rsidR="00320035" w:rsidRDefault="00320035" w:rsidP="00320035">
            <w:pPr>
              <w:rPr>
                <w:rFonts w:ascii="Times New Roman" w:eastAsia="Yu Gothic" w:hAnsi="Times New Roman" w:cs="Times New Roman"/>
                <w:color w:val="000000"/>
                <w:sz w:val="22"/>
                <w:szCs w:val="22"/>
              </w:rPr>
            </w:pPr>
            <w:r>
              <w:rPr>
                <w:rFonts w:ascii="Times New Roman" w:eastAsia="Yu Gothic" w:hAnsi="Times New Roman" w:cs="Times New Roman"/>
                <w:color w:val="000000"/>
                <w:sz w:val="22"/>
                <w:szCs w:val="22"/>
              </w:rPr>
              <w:t>InterDigital, Inc.</w:t>
            </w:r>
          </w:p>
        </w:tc>
      </w:tr>
      <w:tr w:rsidR="00320035" w14:paraId="11C71FF6" w14:textId="77777777" w:rsidTr="00320035">
        <w:trPr>
          <w:trHeight w:val="360"/>
        </w:trPr>
        <w:tc>
          <w:tcPr>
            <w:tcW w:w="2263" w:type="dxa"/>
            <w:tcBorders>
              <w:top w:val="nil"/>
              <w:left w:val="single" w:sz="4" w:space="0" w:color="auto"/>
              <w:bottom w:val="single" w:sz="4" w:space="0" w:color="auto"/>
              <w:right w:val="single" w:sz="4" w:space="0" w:color="auto"/>
            </w:tcBorders>
            <w:shd w:val="clear" w:color="000000" w:fill="FFFFFF"/>
            <w:noWrap/>
            <w:vAlign w:val="center"/>
            <w:hideMark/>
          </w:tcPr>
          <w:p w14:paraId="00E11E85" w14:textId="77777777" w:rsidR="00320035" w:rsidRDefault="00320035" w:rsidP="00320035">
            <w:pPr>
              <w:rPr>
                <w:rFonts w:ascii="Times New Roman" w:eastAsia="Yu Gothic" w:hAnsi="Times New Roman" w:cs="Times New Roman"/>
                <w:color w:val="000000"/>
                <w:sz w:val="22"/>
                <w:szCs w:val="22"/>
              </w:rPr>
            </w:pPr>
            <w:r>
              <w:rPr>
                <w:rFonts w:ascii="Times New Roman" w:eastAsia="Yu Gothic" w:hAnsi="Times New Roman" w:cs="Times New Roman"/>
                <w:color w:val="000000"/>
                <w:sz w:val="22"/>
                <w:szCs w:val="22"/>
              </w:rPr>
              <w:t>Kang, Hyunduk</w:t>
            </w:r>
          </w:p>
        </w:tc>
        <w:tc>
          <w:tcPr>
            <w:tcW w:w="2977" w:type="dxa"/>
            <w:tcBorders>
              <w:top w:val="nil"/>
              <w:left w:val="nil"/>
              <w:bottom w:val="single" w:sz="4" w:space="0" w:color="auto"/>
              <w:right w:val="single" w:sz="4" w:space="0" w:color="auto"/>
            </w:tcBorders>
            <w:shd w:val="clear" w:color="000000" w:fill="FFFFFF"/>
            <w:vAlign w:val="center"/>
            <w:hideMark/>
          </w:tcPr>
          <w:p w14:paraId="575C7A27" w14:textId="77777777" w:rsidR="00320035" w:rsidRDefault="00320035" w:rsidP="00320035">
            <w:pPr>
              <w:rPr>
                <w:rFonts w:ascii="Times New Roman" w:eastAsia="Yu Gothic" w:hAnsi="Times New Roman" w:cs="Times New Roman"/>
                <w:color w:val="000000"/>
                <w:sz w:val="22"/>
                <w:szCs w:val="22"/>
              </w:rPr>
            </w:pPr>
            <w:r>
              <w:rPr>
                <w:rFonts w:ascii="Times New Roman" w:eastAsia="Yu Gothic" w:hAnsi="Times New Roman" w:cs="Times New Roman"/>
                <w:color w:val="000000"/>
                <w:sz w:val="22"/>
                <w:szCs w:val="22"/>
              </w:rPr>
              <w:t>ETRI</w:t>
            </w:r>
          </w:p>
        </w:tc>
      </w:tr>
      <w:tr w:rsidR="00320035" w14:paraId="461E048B" w14:textId="77777777" w:rsidTr="00320035">
        <w:trPr>
          <w:trHeight w:val="360"/>
        </w:trPr>
        <w:tc>
          <w:tcPr>
            <w:tcW w:w="2263" w:type="dxa"/>
            <w:tcBorders>
              <w:top w:val="nil"/>
              <w:left w:val="single" w:sz="4" w:space="0" w:color="auto"/>
              <w:bottom w:val="single" w:sz="4" w:space="0" w:color="auto"/>
              <w:right w:val="single" w:sz="4" w:space="0" w:color="auto"/>
            </w:tcBorders>
            <w:shd w:val="clear" w:color="000000" w:fill="FFFFFF"/>
            <w:noWrap/>
            <w:vAlign w:val="center"/>
            <w:hideMark/>
          </w:tcPr>
          <w:p w14:paraId="1F21CDA0" w14:textId="77777777" w:rsidR="00320035" w:rsidRDefault="00320035" w:rsidP="00320035">
            <w:pPr>
              <w:rPr>
                <w:rFonts w:ascii="Times New Roman" w:eastAsia="Yu Gothic" w:hAnsi="Times New Roman" w:cs="Times New Roman"/>
                <w:color w:val="000000"/>
                <w:sz w:val="22"/>
                <w:szCs w:val="22"/>
              </w:rPr>
            </w:pPr>
            <w:r>
              <w:rPr>
                <w:rFonts w:ascii="Times New Roman" w:eastAsia="Yu Gothic" w:hAnsi="Times New Roman" w:cs="Times New Roman"/>
                <w:color w:val="000000"/>
                <w:sz w:val="22"/>
                <w:szCs w:val="22"/>
              </w:rPr>
              <w:t>Kang, Sugbong</w:t>
            </w:r>
          </w:p>
        </w:tc>
        <w:tc>
          <w:tcPr>
            <w:tcW w:w="2977" w:type="dxa"/>
            <w:tcBorders>
              <w:top w:val="nil"/>
              <w:left w:val="nil"/>
              <w:bottom w:val="single" w:sz="4" w:space="0" w:color="auto"/>
              <w:right w:val="single" w:sz="4" w:space="0" w:color="auto"/>
            </w:tcBorders>
            <w:shd w:val="clear" w:color="000000" w:fill="FFFFFF"/>
            <w:vAlign w:val="center"/>
            <w:hideMark/>
          </w:tcPr>
          <w:p w14:paraId="6EDA41DF" w14:textId="77777777" w:rsidR="00320035" w:rsidRDefault="00320035" w:rsidP="00320035">
            <w:pPr>
              <w:rPr>
                <w:rFonts w:ascii="Times New Roman" w:eastAsia="Yu Gothic" w:hAnsi="Times New Roman" w:cs="Times New Roman"/>
                <w:color w:val="000000"/>
                <w:sz w:val="22"/>
                <w:szCs w:val="22"/>
              </w:rPr>
            </w:pPr>
            <w:r>
              <w:rPr>
                <w:rFonts w:ascii="Times New Roman" w:eastAsia="Yu Gothic" w:hAnsi="Times New Roman" w:cs="Times New Roman"/>
                <w:color w:val="000000"/>
                <w:sz w:val="22"/>
                <w:szCs w:val="22"/>
              </w:rPr>
              <w:t>Apple, Inc.</w:t>
            </w:r>
          </w:p>
        </w:tc>
      </w:tr>
      <w:tr w:rsidR="00320035" w14:paraId="3F74D685" w14:textId="77777777" w:rsidTr="00320035">
        <w:trPr>
          <w:trHeight w:val="360"/>
        </w:trPr>
        <w:tc>
          <w:tcPr>
            <w:tcW w:w="2263" w:type="dxa"/>
            <w:tcBorders>
              <w:top w:val="nil"/>
              <w:left w:val="single" w:sz="4" w:space="0" w:color="auto"/>
              <w:bottom w:val="single" w:sz="4" w:space="0" w:color="auto"/>
              <w:right w:val="single" w:sz="4" w:space="0" w:color="auto"/>
            </w:tcBorders>
            <w:shd w:val="clear" w:color="000000" w:fill="FFFFFF"/>
            <w:noWrap/>
            <w:vAlign w:val="center"/>
            <w:hideMark/>
          </w:tcPr>
          <w:p w14:paraId="08A11E25" w14:textId="77777777" w:rsidR="00320035" w:rsidRDefault="00320035" w:rsidP="00320035">
            <w:pPr>
              <w:rPr>
                <w:rFonts w:ascii="Times New Roman" w:eastAsia="Yu Gothic" w:hAnsi="Times New Roman" w:cs="Times New Roman"/>
                <w:color w:val="000000"/>
                <w:sz w:val="22"/>
                <w:szCs w:val="22"/>
              </w:rPr>
            </w:pPr>
            <w:r>
              <w:rPr>
                <w:rFonts w:ascii="Times New Roman" w:eastAsia="Yu Gothic" w:hAnsi="Times New Roman" w:cs="Times New Roman"/>
                <w:color w:val="000000"/>
                <w:sz w:val="22"/>
                <w:szCs w:val="22"/>
              </w:rPr>
              <w:t>Kerry, Stuart</w:t>
            </w:r>
          </w:p>
        </w:tc>
        <w:tc>
          <w:tcPr>
            <w:tcW w:w="2977" w:type="dxa"/>
            <w:tcBorders>
              <w:top w:val="nil"/>
              <w:left w:val="nil"/>
              <w:bottom w:val="single" w:sz="4" w:space="0" w:color="auto"/>
              <w:right w:val="single" w:sz="4" w:space="0" w:color="auto"/>
            </w:tcBorders>
            <w:shd w:val="clear" w:color="000000" w:fill="FFFFFF"/>
            <w:vAlign w:val="center"/>
            <w:hideMark/>
          </w:tcPr>
          <w:p w14:paraId="280E1628" w14:textId="77777777" w:rsidR="00320035" w:rsidRDefault="00320035" w:rsidP="00320035">
            <w:pPr>
              <w:rPr>
                <w:rFonts w:ascii="Times New Roman" w:eastAsia="Yu Gothic" w:hAnsi="Times New Roman" w:cs="Times New Roman"/>
                <w:color w:val="000000"/>
                <w:sz w:val="22"/>
                <w:szCs w:val="22"/>
              </w:rPr>
            </w:pPr>
            <w:r>
              <w:rPr>
                <w:rFonts w:ascii="Times New Roman" w:eastAsia="Yu Gothic" w:hAnsi="Times New Roman" w:cs="Times New Roman"/>
                <w:color w:val="000000"/>
                <w:sz w:val="22"/>
                <w:szCs w:val="22"/>
              </w:rPr>
              <w:t>OK-Brit; Self</w:t>
            </w:r>
          </w:p>
        </w:tc>
      </w:tr>
      <w:tr w:rsidR="00320035" w14:paraId="05D543DE" w14:textId="77777777" w:rsidTr="00320035">
        <w:trPr>
          <w:trHeight w:val="360"/>
        </w:trPr>
        <w:tc>
          <w:tcPr>
            <w:tcW w:w="2263" w:type="dxa"/>
            <w:tcBorders>
              <w:top w:val="nil"/>
              <w:left w:val="single" w:sz="4" w:space="0" w:color="auto"/>
              <w:bottom w:val="single" w:sz="4" w:space="0" w:color="auto"/>
              <w:right w:val="single" w:sz="4" w:space="0" w:color="auto"/>
            </w:tcBorders>
            <w:shd w:val="clear" w:color="000000" w:fill="FFFFFF"/>
            <w:noWrap/>
            <w:vAlign w:val="center"/>
            <w:hideMark/>
          </w:tcPr>
          <w:p w14:paraId="00568BEE" w14:textId="77777777" w:rsidR="00320035" w:rsidRDefault="00320035" w:rsidP="00320035">
            <w:pPr>
              <w:rPr>
                <w:rFonts w:ascii="Times New Roman" w:eastAsia="Yu Gothic" w:hAnsi="Times New Roman" w:cs="Times New Roman"/>
                <w:color w:val="000000"/>
                <w:sz w:val="22"/>
                <w:szCs w:val="22"/>
              </w:rPr>
            </w:pPr>
            <w:r>
              <w:rPr>
                <w:rFonts w:ascii="Times New Roman" w:eastAsia="Yu Gothic" w:hAnsi="Times New Roman" w:cs="Times New Roman"/>
                <w:color w:val="000000"/>
                <w:sz w:val="22"/>
                <w:szCs w:val="22"/>
              </w:rPr>
              <w:t>Kim, Sang Gook</w:t>
            </w:r>
          </w:p>
        </w:tc>
        <w:tc>
          <w:tcPr>
            <w:tcW w:w="2977" w:type="dxa"/>
            <w:tcBorders>
              <w:top w:val="nil"/>
              <w:left w:val="nil"/>
              <w:bottom w:val="single" w:sz="4" w:space="0" w:color="auto"/>
              <w:right w:val="single" w:sz="4" w:space="0" w:color="auto"/>
            </w:tcBorders>
            <w:shd w:val="clear" w:color="000000" w:fill="FFFFFF"/>
            <w:vAlign w:val="center"/>
            <w:hideMark/>
          </w:tcPr>
          <w:p w14:paraId="1342D440" w14:textId="77777777" w:rsidR="00320035" w:rsidRDefault="00320035" w:rsidP="00320035">
            <w:pPr>
              <w:rPr>
                <w:rFonts w:ascii="Times New Roman" w:eastAsia="Yu Gothic" w:hAnsi="Times New Roman" w:cs="Times New Roman"/>
                <w:color w:val="000000"/>
                <w:sz w:val="22"/>
                <w:szCs w:val="22"/>
              </w:rPr>
            </w:pPr>
            <w:r>
              <w:rPr>
                <w:rFonts w:ascii="Times New Roman" w:eastAsia="Yu Gothic" w:hAnsi="Times New Roman" w:cs="Times New Roman"/>
                <w:color w:val="000000"/>
                <w:sz w:val="22"/>
                <w:szCs w:val="22"/>
              </w:rPr>
              <w:t>LG ELECTRONICS</w:t>
            </w:r>
          </w:p>
        </w:tc>
      </w:tr>
      <w:tr w:rsidR="00320035" w14:paraId="6F2B7862" w14:textId="77777777" w:rsidTr="00320035">
        <w:trPr>
          <w:trHeight w:val="660"/>
        </w:trPr>
        <w:tc>
          <w:tcPr>
            <w:tcW w:w="2263" w:type="dxa"/>
            <w:tcBorders>
              <w:top w:val="nil"/>
              <w:left w:val="single" w:sz="4" w:space="0" w:color="auto"/>
              <w:bottom w:val="single" w:sz="4" w:space="0" w:color="auto"/>
              <w:right w:val="single" w:sz="4" w:space="0" w:color="auto"/>
            </w:tcBorders>
            <w:shd w:val="clear" w:color="000000" w:fill="FFFFFF"/>
            <w:noWrap/>
            <w:vAlign w:val="center"/>
            <w:hideMark/>
          </w:tcPr>
          <w:p w14:paraId="6199485C" w14:textId="77777777" w:rsidR="00320035" w:rsidRDefault="00320035" w:rsidP="00320035">
            <w:pPr>
              <w:rPr>
                <w:rFonts w:ascii="Times New Roman" w:eastAsia="Yu Gothic" w:hAnsi="Times New Roman" w:cs="Times New Roman"/>
                <w:color w:val="000000"/>
                <w:sz w:val="22"/>
                <w:szCs w:val="22"/>
              </w:rPr>
            </w:pPr>
            <w:r>
              <w:rPr>
                <w:rFonts w:ascii="Times New Roman" w:eastAsia="Yu Gothic" w:hAnsi="Times New Roman" w:cs="Times New Roman"/>
                <w:color w:val="000000"/>
                <w:sz w:val="22"/>
                <w:szCs w:val="22"/>
              </w:rPr>
              <w:t>Kim, Yongho</w:t>
            </w:r>
          </w:p>
        </w:tc>
        <w:tc>
          <w:tcPr>
            <w:tcW w:w="2977" w:type="dxa"/>
            <w:tcBorders>
              <w:top w:val="nil"/>
              <w:left w:val="nil"/>
              <w:bottom w:val="single" w:sz="4" w:space="0" w:color="auto"/>
              <w:right w:val="single" w:sz="4" w:space="0" w:color="auto"/>
            </w:tcBorders>
            <w:shd w:val="clear" w:color="000000" w:fill="FFFFFF"/>
            <w:vAlign w:val="center"/>
            <w:hideMark/>
          </w:tcPr>
          <w:p w14:paraId="5079E3F8" w14:textId="77777777" w:rsidR="00320035" w:rsidRDefault="00320035" w:rsidP="00320035">
            <w:pPr>
              <w:rPr>
                <w:rFonts w:ascii="Times New Roman" w:eastAsia="Yu Gothic" w:hAnsi="Times New Roman" w:cs="Times New Roman"/>
                <w:color w:val="000000"/>
                <w:sz w:val="22"/>
                <w:szCs w:val="22"/>
              </w:rPr>
            </w:pPr>
            <w:r>
              <w:rPr>
                <w:rFonts w:ascii="Times New Roman" w:eastAsia="Yu Gothic" w:hAnsi="Times New Roman" w:cs="Times New Roman"/>
                <w:color w:val="000000"/>
                <w:sz w:val="22"/>
                <w:szCs w:val="22"/>
              </w:rPr>
              <w:t>Korea National University of Transportation</w:t>
            </w:r>
          </w:p>
        </w:tc>
      </w:tr>
      <w:tr w:rsidR="00320035" w14:paraId="10EBB374" w14:textId="77777777" w:rsidTr="00320035">
        <w:trPr>
          <w:trHeight w:val="360"/>
        </w:trPr>
        <w:tc>
          <w:tcPr>
            <w:tcW w:w="2263" w:type="dxa"/>
            <w:tcBorders>
              <w:top w:val="nil"/>
              <w:left w:val="single" w:sz="4" w:space="0" w:color="auto"/>
              <w:bottom w:val="single" w:sz="4" w:space="0" w:color="auto"/>
              <w:right w:val="single" w:sz="4" w:space="0" w:color="auto"/>
            </w:tcBorders>
            <w:shd w:val="clear" w:color="000000" w:fill="FFFFFF"/>
            <w:noWrap/>
            <w:vAlign w:val="center"/>
            <w:hideMark/>
          </w:tcPr>
          <w:p w14:paraId="71B638E4" w14:textId="77777777" w:rsidR="00320035" w:rsidRDefault="00320035" w:rsidP="00320035">
            <w:pPr>
              <w:rPr>
                <w:rFonts w:ascii="Times New Roman" w:eastAsia="Yu Gothic" w:hAnsi="Times New Roman" w:cs="Times New Roman"/>
                <w:color w:val="000000"/>
                <w:sz w:val="22"/>
                <w:szCs w:val="22"/>
              </w:rPr>
            </w:pPr>
            <w:r>
              <w:rPr>
                <w:rFonts w:ascii="Times New Roman" w:eastAsia="Yu Gothic" w:hAnsi="Times New Roman" w:cs="Times New Roman"/>
                <w:color w:val="000000"/>
                <w:sz w:val="22"/>
                <w:szCs w:val="22"/>
              </w:rPr>
              <w:t>Kim, Youhan</w:t>
            </w:r>
          </w:p>
        </w:tc>
        <w:tc>
          <w:tcPr>
            <w:tcW w:w="2977" w:type="dxa"/>
            <w:tcBorders>
              <w:top w:val="nil"/>
              <w:left w:val="nil"/>
              <w:bottom w:val="single" w:sz="4" w:space="0" w:color="auto"/>
              <w:right w:val="single" w:sz="4" w:space="0" w:color="auto"/>
            </w:tcBorders>
            <w:shd w:val="clear" w:color="000000" w:fill="FFFFFF"/>
            <w:vAlign w:val="center"/>
            <w:hideMark/>
          </w:tcPr>
          <w:p w14:paraId="76B1753E" w14:textId="77777777" w:rsidR="00320035" w:rsidRDefault="00320035" w:rsidP="00320035">
            <w:pPr>
              <w:rPr>
                <w:rFonts w:ascii="Times New Roman" w:eastAsia="Yu Gothic" w:hAnsi="Times New Roman" w:cs="Times New Roman"/>
                <w:color w:val="000000"/>
                <w:sz w:val="22"/>
                <w:szCs w:val="22"/>
              </w:rPr>
            </w:pPr>
            <w:r>
              <w:rPr>
                <w:rFonts w:ascii="Times New Roman" w:eastAsia="Yu Gothic" w:hAnsi="Times New Roman" w:cs="Times New Roman"/>
                <w:color w:val="000000"/>
                <w:sz w:val="22"/>
                <w:szCs w:val="22"/>
              </w:rPr>
              <w:t>Qualcomm Incorporated</w:t>
            </w:r>
          </w:p>
        </w:tc>
      </w:tr>
      <w:tr w:rsidR="00320035" w14:paraId="45F06E6D" w14:textId="77777777" w:rsidTr="00320035">
        <w:trPr>
          <w:trHeight w:val="360"/>
        </w:trPr>
        <w:tc>
          <w:tcPr>
            <w:tcW w:w="2263" w:type="dxa"/>
            <w:tcBorders>
              <w:top w:val="nil"/>
              <w:left w:val="single" w:sz="4" w:space="0" w:color="auto"/>
              <w:bottom w:val="single" w:sz="4" w:space="0" w:color="auto"/>
              <w:right w:val="single" w:sz="4" w:space="0" w:color="auto"/>
            </w:tcBorders>
            <w:shd w:val="clear" w:color="000000" w:fill="FFFFFF"/>
            <w:noWrap/>
            <w:vAlign w:val="center"/>
            <w:hideMark/>
          </w:tcPr>
          <w:p w14:paraId="3D501A38" w14:textId="77777777" w:rsidR="00320035" w:rsidRDefault="00320035" w:rsidP="00320035">
            <w:pPr>
              <w:rPr>
                <w:rFonts w:ascii="Times New Roman" w:eastAsia="Yu Gothic" w:hAnsi="Times New Roman" w:cs="Times New Roman"/>
                <w:color w:val="000000"/>
                <w:sz w:val="22"/>
                <w:szCs w:val="22"/>
              </w:rPr>
            </w:pPr>
            <w:r>
              <w:rPr>
                <w:rFonts w:ascii="Times New Roman" w:eastAsia="Yu Gothic" w:hAnsi="Times New Roman" w:cs="Times New Roman"/>
                <w:color w:val="000000"/>
                <w:sz w:val="22"/>
                <w:szCs w:val="22"/>
              </w:rPr>
              <w:t>Kishida, Akira</w:t>
            </w:r>
          </w:p>
        </w:tc>
        <w:tc>
          <w:tcPr>
            <w:tcW w:w="2977" w:type="dxa"/>
            <w:tcBorders>
              <w:top w:val="nil"/>
              <w:left w:val="nil"/>
              <w:bottom w:val="single" w:sz="4" w:space="0" w:color="auto"/>
              <w:right w:val="single" w:sz="4" w:space="0" w:color="auto"/>
            </w:tcBorders>
            <w:shd w:val="clear" w:color="000000" w:fill="FFFFFF"/>
            <w:vAlign w:val="center"/>
            <w:hideMark/>
          </w:tcPr>
          <w:p w14:paraId="450AAF35" w14:textId="77777777" w:rsidR="00320035" w:rsidRDefault="00320035" w:rsidP="00320035">
            <w:pPr>
              <w:rPr>
                <w:rFonts w:ascii="Times New Roman" w:eastAsia="Yu Gothic" w:hAnsi="Times New Roman" w:cs="Times New Roman"/>
                <w:color w:val="000000"/>
                <w:sz w:val="22"/>
                <w:szCs w:val="22"/>
              </w:rPr>
            </w:pPr>
            <w:r>
              <w:rPr>
                <w:rFonts w:ascii="Times New Roman" w:eastAsia="Yu Gothic" w:hAnsi="Times New Roman" w:cs="Times New Roman"/>
                <w:color w:val="000000"/>
                <w:sz w:val="22"/>
                <w:szCs w:val="22"/>
              </w:rPr>
              <w:t>NTT</w:t>
            </w:r>
          </w:p>
        </w:tc>
      </w:tr>
      <w:tr w:rsidR="00320035" w14:paraId="7A261E45" w14:textId="77777777" w:rsidTr="00320035">
        <w:trPr>
          <w:trHeight w:val="360"/>
        </w:trPr>
        <w:tc>
          <w:tcPr>
            <w:tcW w:w="2263" w:type="dxa"/>
            <w:tcBorders>
              <w:top w:val="nil"/>
              <w:left w:val="single" w:sz="4" w:space="0" w:color="auto"/>
              <w:bottom w:val="single" w:sz="4" w:space="0" w:color="auto"/>
              <w:right w:val="single" w:sz="4" w:space="0" w:color="auto"/>
            </w:tcBorders>
            <w:shd w:val="clear" w:color="000000" w:fill="FFFFFF"/>
            <w:noWrap/>
            <w:vAlign w:val="center"/>
            <w:hideMark/>
          </w:tcPr>
          <w:p w14:paraId="33C93433" w14:textId="77777777" w:rsidR="00320035" w:rsidRDefault="00320035" w:rsidP="00320035">
            <w:pPr>
              <w:rPr>
                <w:rFonts w:ascii="Times New Roman" w:eastAsia="Yu Gothic" w:hAnsi="Times New Roman" w:cs="Times New Roman"/>
                <w:color w:val="000000"/>
                <w:sz w:val="22"/>
                <w:szCs w:val="22"/>
              </w:rPr>
            </w:pPr>
            <w:r>
              <w:rPr>
                <w:rFonts w:ascii="Times New Roman" w:eastAsia="Yu Gothic" w:hAnsi="Times New Roman" w:cs="Times New Roman"/>
                <w:color w:val="000000"/>
                <w:sz w:val="22"/>
                <w:szCs w:val="22"/>
              </w:rPr>
              <w:t>Kitazawa, Shoichi</w:t>
            </w:r>
          </w:p>
        </w:tc>
        <w:tc>
          <w:tcPr>
            <w:tcW w:w="2977" w:type="dxa"/>
            <w:tcBorders>
              <w:top w:val="nil"/>
              <w:left w:val="nil"/>
              <w:bottom w:val="single" w:sz="4" w:space="0" w:color="auto"/>
              <w:right w:val="single" w:sz="4" w:space="0" w:color="auto"/>
            </w:tcBorders>
            <w:shd w:val="clear" w:color="000000" w:fill="FFFFFF"/>
            <w:vAlign w:val="center"/>
            <w:hideMark/>
          </w:tcPr>
          <w:p w14:paraId="48E451E2" w14:textId="77777777" w:rsidR="00320035" w:rsidRDefault="00320035" w:rsidP="00320035">
            <w:pPr>
              <w:rPr>
                <w:rFonts w:ascii="Times New Roman" w:eastAsia="Yu Gothic" w:hAnsi="Times New Roman" w:cs="Times New Roman"/>
                <w:color w:val="000000"/>
                <w:sz w:val="22"/>
                <w:szCs w:val="22"/>
              </w:rPr>
            </w:pPr>
            <w:r>
              <w:rPr>
                <w:rFonts w:ascii="Times New Roman" w:eastAsia="Yu Gothic" w:hAnsi="Times New Roman" w:cs="Times New Roman"/>
                <w:color w:val="000000"/>
                <w:sz w:val="22"/>
                <w:szCs w:val="22"/>
              </w:rPr>
              <w:t>Muroran IT</w:t>
            </w:r>
          </w:p>
        </w:tc>
      </w:tr>
      <w:tr w:rsidR="00320035" w14:paraId="1EE63A22" w14:textId="77777777" w:rsidTr="00320035">
        <w:trPr>
          <w:trHeight w:val="360"/>
        </w:trPr>
        <w:tc>
          <w:tcPr>
            <w:tcW w:w="2263" w:type="dxa"/>
            <w:tcBorders>
              <w:top w:val="nil"/>
              <w:left w:val="single" w:sz="4" w:space="0" w:color="auto"/>
              <w:bottom w:val="single" w:sz="4" w:space="0" w:color="auto"/>
              <w:right w:val="single" w:sz="4" w:space="0" w:color="auto"/>
            </w:tcBorders>
            <w:shd w:val="clear" w:color="000000" w:fill="FFFFFF"/>
            <w:noWrap/>
            <w:vAlign w:val="center"/>
            <w:hideMark/>
          </w:tcPr>
          <w:p w14:paraId="23642EBC" w14:textId="77777777" w:rsidR="00320035" w:rsidRDefault="00320035" w:rsidP="00320035">
            <w:pPr>
              <w:rPr>
                <w:rFonts w:ascii="Times New Roman" w:eastAsia="Yu Gothic" w:hAnsi="Times New Roman" w:cs="Times New Roman"/>
                <w:color w:val="000000"/>
                <w:sz w:val="22"/>
                <w:szCs w:val="22"/>
              </w:rPr>
            </w:pPr>
            <w:r>
              <w:rPr>
                <w:rFonts w:ascii="Times New Roman" w:eastAsia="Yu Gothic" w:hAnsi="Times New Roman" w:cs="Times New Roman"/>
                <w:color w:val="000000"/>
                <w:sz w:val="22"/>
                <w:szCs w:val="22"/>
              </w:rPr>
              <w:t>Klein, Arik</w:t>
            </w:r>
          </w:p>
        </w:tc>
        <w:tc>
          <w:tcPr>
            <w:tcW w:w="2977" w:type="dxa"/>
            <w:tcBorders>
              <w:top w:val="nil"/>
              <w:left w:val="nil"/>
              <w:bottom w:val="single" w:sz="4" w:space="0" w:color="auto"/>
              <w:right w:val="single" w:sz="4" w:space="0" w:color="auto"/>
            </w:tcBorders>
            <w:shd w:val="clear" w:color="000000" w:fill="FFFFFF"/>
            <w:vAlign w:val="center"/>
            <w:hideMark/>
          </w:tcPr>
          <w:p w14:paraId="5561AAE7" w14:textId="77777777" w:rsidR="00320035" w:rsidRDefault="00320035" w:rsidP="00320035">
            <w:pPr>
              <w:rPr>
                <w:rFonts w:ascii="Times New Roman" w:eastAsia="Yu Gothic" w:hAnsi="Times New Roman" w:cs="Times New Roman"/>
                <w:color w:val="000000"/>
                <w:sz w:val="22"/>
                <w:szCs w:val="22"/>
              </w:rPr>
            </w:pPr>
            <w:r>
              <w:rPr>
                <w:rFonts w:ascii="Times New Roman" w:eastAsia="Yu Gothic" w:hAnsi="Times New Roman" w:cs="Times New Roman"/>
                <w:color w:val="000000"/>
                <w:sz w:val="22"/>
                <w:szCs w:val="22"/>
              </w:rPr>
              <w:t>Huawei Technologies Co. Ltd</w:t>
            </w:r>
          </w:p>
        </w:tc>
      </w:tr>
      <w:tr w:rsidR="00320035" w14:paraId="112F7D68" w14:textId="77777777" w:rsidTr="00320035">
        <w:trPr>
          <w:trHeight w:val="360"/>
        </w:trPr>
        <w:tc>
          <w:tcPr>
            <w:tcW w:w="2263" w:type="dxa"/>
            <w:tcBorders>
              <w:top w:val="nil"/>
              <w:left w:val="single" w:sz="4" w:space="0" w:color="auto"/>
              <w:bottom w:val="single" w:sz="4" w:space="0" w:color="auto"/>
              <w:right w:val="single" w:sz="4" w:space="0" w:color="auto"/>
            </w:tcBorders>
            <w:shd w:val="clear" w:color="000000" w:fill="FFFFFF"/>
            <w:noWrap/>
            <w:vAlign w:val="center"/>
            <w:hideMark/>
          </w:tcPr>
          <w:p w14:paraId="0150F882" w14:textId="77777777" w:rsidR="00320035" w:rsidRDefault="00320035" w:rsidP="00320035">
            <w:pPr>
              <w:rPr>
                <w:rFonts w:ascii="Times New Roman" w:eastAsia="Yu Gothic" w:hAnsi="Times New Roman" w:cs="Times New Roman"/>
                <w:color w:val="000000"/>
                <w:sz w:val="22"/>
                <w:szCs w:val="22"/>
              </w:rPr>
            </w:pPr>
            <w:r>
              <w:rPr>
                <w:rFonts w:ascii="Times New Roman" w:eastAsia="Yu Gothic" w:hAnsi="Times New Roman" w:cs="Times New Roman"/>
                <w:color w:val="000000"/>
                <w:sz w:val="22"/>
                <w:szCs w:val="22"/>
              </w:rPr>
              <w:t>Klimakov, Andrey</w:t>
            </w:r>
          </w:p>
        </w:tc>
        <w:tc>
          <w:tcPr>
            <w:tcW w:w="2977" w:type="dxa"/>
            <w:tcBorders>
              <w:top w:val="nil"/>
              <w:left w:val="nil"/>
              <w:bottom w:val="single" w:sz="4" w:space="0" w:color="auto"/>
              <w:right w:val="single" w:sz="4" w:space="0" w:color="auto"/>
            </w:tcBorders>
            <w:shd w:val="clear" w:color="000000" w:fill="FFFFFF"/>
            <w:vAlign w:val="center"/>
            <w:hideMark/>
          </w:tcPr>
          <w:p w14:paraId="1A5A31A6" w14:textId="77777777" w:rsidR="00320035" w:rsidRDefault="00320035" w:rsidP="00320035">
            <w:pPr>
              <w:rPr>
                <w:rFonts w:ascii="Times New Roman" w:eastAsia="Yu Gothic" w:hAnsi="Times New Roman" w:cs="Times New Roman"/>
                <w:color w:val="000000"/>
                <w:sz w:val="22"/>
                <w:szCs w:val="22"/>
              </w:rPr>
            </w:pPr>
            <w:r>
              <w:rPr>
                <w:rFonts w:ascii="Times New Roman" w:eastAsia="Yu Gothic" w:hAnsi="Times New Roman" w:cs="Times New Roman"/>
                <w:color w:val="000000"/>
                <w:sz w:val="22"/>
                <w:szCs w:val="22"/>
              </w:rPr>
              <w:t>Huawei Technologies Co., Ltd</w:t>
            </w:r>
          </w:p>
        </w:tc>
      </w:tr>
      <w:tr w:rsidR="00320035" w14:paraId="5FA68B37" w14:textId="77777777" w:rsidTr="00320035">
        <w:trPr>
          <w:trHeight w:val="360"/>
        </w:trPr>
        <w:tc>
          <w:tcPr>
            <w:tcW w:w="2263" w:type="dxa"/>
            <w:tcBorders>
              <w:top w:val="nil"/>
              <w:left w:val="single" w:sz="4" w:space="0" w:color="auto"/>
              <w:bottom w:val="single" w:sz="4" w:space="0" w:color="auto"/>
              <w:right w:val="single" w:sz="4" w:space="0" w:color="auto"/>
            </w:tcBorders>
            <w:shd w:val="clear" w:color="000000" w:fill="FFFFFF"/>
            <w:noWrap/>
            <w:vAlign w:val="center"/>
            <w:hideMark/>
          </w:tcPr>
          <w:p w14:paraId="65EAC46D" w14:textId="77777777" w:rsidR="00320035" w:rsidRDefault="00320035" w:rsidP="00320035">
            <w:pPr>
              <w:rPr>
                <w:rFonts w:ascii="Times New Roman" w:eastAsia="Yu Gothic" w:hAnsi="Times New Roman" w:cs="Times New Roman"/>
                <w:color w:val="000000"/>
                <w:sz w:val="22"/>
                <w:szCs w:val="22"/>
              </w:rPr>
            </w:pPr>
            <w:r>
              <w:rPr>
                <w:rFonts w:ascii="Times New Roman" w:eastAsia="Yu Gothic" w:hAnsi="Times New Roman" w:cs="Times New Roman"/>
                <w:color w:val="000000"/>
                <w:sz w:val="22"/>
                <w:szCs w:val="22"/>
              </w:rPr>
              <w:t>Kneckt, Jarkko</w:t>
            </w:r>
          </w:p>
        </w:tc>
        <w:tc>
          <w:tcPr>
            <w:tcW w:w="2977" w:type="dxa"/>
            <w:tcBorders>
              <w:top w:val="nil"/>
              <w:left w:val="nil"/>
              <w:bottom w:val="single" w:sz="4" w:space="0" w:color="auto"/>
              <w:right w:val="single" w:sz="4" w:space="0" w:color="auto"/>
            </w:tcBorders>
            <w:shd w:val="clear" w:color="000000" w:fill="FFFFFF"/>
            <w:vAlign w:val="center"/>
            <w:hideMark/>
          </w:tcPr>
          <w:p w14:paraId="7A7E7049" w14:textId="77777777" w:rsidR="00320035" w:rsidRDefault="00320035" w:rsidP="00320035">
            <w:pPr>
              <w:rPr>
                <w:rFonts w:ascii="Times New Roman" w:eastAsia="Yu Gothic" w:hAnsi="Times New Roman" w:cs="Times New Roman"/>
                <w:color w:val="000000"/>
                <w:sz w:val="22"/>
                <w:szCs w:val="22"/>
              </w:rPr>
            </w:pPr>
            <w:r>
              <w:rPr>
                <w:rFonts w:ascii="Times New Roman" w:eastAsia="Yu Gothic" w:hAnsi="Times New Roman" w:cs="Times New Roman"/>
                <w:color w:val="000000"/>
                <w:sz w:val="22"/>
                <w:szCs w:val="22"/>
              </w:rPr>
              <w:t>Apple, Inc.</w:t>
            </w:r>
          </w:p>
        </w:tc>
      </w:tr>
      <w:tr w:rsidR="00320035" w14:paraId="53EBFD05" w14:textId="77777777" w:rsidTr="00320035">
        <w:trPr>
          <w:trHeight w:val="360"/>
        </w:trPr>
        <w:tc>
          <w:tcPr>
            <w:tcW w:w="2263" w:type="dxa"/>
            <w:tcBorders>
              <w:top w:val="nil"/>
              <w:left w:val="single" w:sz="4" w:space="0" w:color="auto"/>
              <w:bottom w:val="single" w:sz="4" w:space="0" w:color="auto"/>
              <w:right w:val="single" w:sz="4" w:space="0" w:color="auto"/>
            </w:tcBorders>
            <w:shd w:val="clear" w:color="000000" w:fill="FFFFFF"/>
            <w:noWrap/>
            <w:vAlign w:val="center"/>
            <w:hideMark/>
          </w:tcPr>
          <w:p w14:paraId="1337B000" w14:textId="77777777" w:rsidR="00320035" w:rsidRDefault="00320035" w:rsidP="00320035">
            <w:pPr>
              <w:rPr>
                <w:rFonts w:ascii="Times New Roman" w:eastAsia="Yu Gothic" w:hAnsi="Times New Roman" w:cs="Times New Roman"/>
                <w:color w:val="000000"/>
                <w:sz w:val="22"/>
                <w:szCs w:val="22"/>
              </w:rPr>
            </w:pPr>
            <w:r>
              <w:rPr>
                <w:rFonts w:ascii="Times New Roman" w:eastAsia="Yu Gothic" w:hAnsi="Times New Roman" w:cs="Times New Roman"/>
                <w:color w:val="000000"/>
                <w:sz w:val="22"/>
                <w:szCs w:val="22"/>
              </w:rPr>
              <w:t>Kureev, Aleksey</w:t>
            </w:r>
          </w:p>
        </w:tc>
        <w:tc>
          <w:tcPr>
            <w:tcW w:w="2977" w:type="dxa"/>
            <w:tcBorders>
              <w:top w:val="nil"/>
              <w:left w:val="nil"/>
              <w:bottom w:val="single" w:sz="4" w:space="0" w:color="auto"/>
              <w:right w:val="single" w:sz="4" w:space="0" w:color="auto"/>
            </w:tcBorders>
            <w:shd w:val="clear" w:color="000000" w:fill="FFFFFF"/>
            <w:vAlign w:val="center"/>
            <w:hideMark/>
          </w:tcPr>
          <w:p w14:paraId="5A679C82" w14:textId="77777777" w:rsidR="00320035" w:rsidRDefault="00320035" w:rsidP="00320035">
            <w:pPr>
              <w:rPr>
                <w:rFonts w:ascii="Times New Roman" w:eastAsia="Yu Gothic" w:hAnsi="Times New Roman" w:cs="Times New Roman"/>
                <w:color w:val="000000"/>
                <w:sz w:val="22"/>
                <w:szCs w:val="22"/>
              </w:rPr>
            </w:pPr>
            <w:r>
              <w:rPr>
                <w:rFonts w:ascii="Times New Roman" w:eastAsia="Yu Gothic" w:hAnsi="Times New Roman" w:cs="Times New Roman"/>
                <w:color w:val="000000"/>
                <w:sz w:val="22"/>
                <w:szCs w:val="22"/>
              </w:rPr>
              <w:t>IITP RAS</w:t>
            </w:r>
          </w:p>
        </w:tc>
      </w:tr>
      <w:tr w:rsidR="00320035" w14:paraId="55889DFB" w14:textId="77777777" w:rsidTr="00320035">
        <w:trPr>
          <w:trHeight w:val="360"/>
        </w:trPr>
        <w:tc>
          <w:tcPr>
            <w:tcW w:w="2263" w:type="dxa"/>
            <w:tcBorders>
              <w:top w:val="nil"/>
              <w:left w:val="single" w:sz="4" w:space="0" w:color="auto"/>
              <w:bottom w:val="single" w:sz="4" w:space="0" w:color="auto"/>
              <w:right w:val="single" w:sz="4" w:space="0" w:color="auto"/>
            </w:tcBorders>
            <w:shd w:val="clear" w:color="000000" w:fill="FFFFFF"/>
            <w:noWrap/>
            <w:vAlign w:val="center"/>
            <w:hideMark/>
          </w:tcPr>
          <w:p w14:paraId="1F5681D5" w14:textId="77777777" w:rsidR="00320035" w:rsidRDefault="00320035" w:rsidP="00320035">
            <w:pPr>
              <w:rPr>
                <w:rFonts w:ascii="Times New Roman" w:eastAsia="Yu Gothic" w:hAnsi="Times New Roman" w:cs="Times New Roman"/>
                <w:color w:val="000000"/>
                <w:sz w:val="22"/>
                <w:szCs w:val="22"/>
              </w:rPr>
            </w:pPr>
            <w:r>
              <w:rPr>
                <w:rFonts w:ascii="Times New Roman" w:eastAsia="Yu Gothic" w:hAnsi="Times New Roman" w:cs="Times New Roman"/>
                <w:color w:val="000000"/>
                <w:sz w:val="22"/>
                <w:szCs w:val="22"/>
              </w:rPr>
              <w:t>Kwon, Young Hoon</w:t>
            </w:r>
          </w:p>
        </w:tc>
        <w:tc>
          <w:tcPr>
            <w:tcW w:w="2977" w:type="dxa"/>
            <w:tcBorders>
              <w:top w:val="nil"/>
              <w:left w:val="nil"/>
              <w:bottom w:val="single" w:sz="4" w:space="0" w:color="auto"/>
              <w:right w:val="single" w:sz="4" w:space="0" w:color="auto"/>
            </w:tcBorders>
            <w:shd w:val="clear" w:color="000000" w:fill="FFFFFF"/>
            <w:vAlign w:val="center"/>
            <w:hideMark/>
          </w:tcPr>
          <w:p w14:paraId="54BF9A20" w14:textId="77777777" w:rsidR="00320035" w:rsidRDefault="00320035" w:rsidP="00320035">
            <w:pPr>
              <w:rPr>
                <w:rFonts w:ascii="Times New Roman" w:eastAsia="Yu Gothic" w:hAnsi="Times New Roman" w:cs="Times New Roman"/>
                <w:color w:val="000000"/>
                <w:sz w:val="22"/>
                <w:szCs w:val="22"/>
              </w:rPr>
            </w:pPr>
            <w:r>
              <w:rPr>
                <w:rFonts w:ascii="Times New Roman" w:eastAsia="Yu Gothic" w:hAnsi="Times New Roman" w:cs="Times New Roman"/>
                <w:color w:val="000000"/>
                <w:sz w:val="22"/>
                <w:szCs w:val="22"/>
              </w:rPr>
              <w:t>NXP Semiconductors</w:t>
            </w:r>
          </w:p>
        </w:tc>
      </w:tr>
      <w:tr w:rsidR="00320035" w14:paraId="42316A91" w14:textId="77777777" w:rsidTr="00320035">
        <w:trPr>
          <w:trHeight w:val="360"/>
        </w:trPr>
        <w:tc>
          <w:tcPr>
            <w:tcW w:w="2263" w:type="dxa"/>
            <w:tcBorders>
              <w:top w:val="nil"/>
              <w:left w:val="single" w:sz="4" w:space="0" w:color="auto"/>
              <w:bottom w:val="single" w:sz="4" w:space="0" w:color="auto"/>
              <w:right w:val="single" w:sz="4" w:space="0" w:color="auto"/>
            </w:tcBorders>
            <w:shd w:val="clear" w:color="000000" w:fill="FFFFFF"/>
            <w:noWrap/>
            <w:vAlign w:val="center"/>
            <w:hideMark/>
          </w:tcPr>
          <w:p w14:paraId="752196A6" w14:textId="77777777" w:rsidR="00320035" w:rsidRDefault="00320035" w:rsidP="00320035">
            <w:pPr>
              <w:rPr>
                <w:rFonts w:ascii="Times New Roman" w:eastAsia="Yu Gothic" w:hAnsi="Times New Roman" w:cs="Times New Roman"/>
                <w:color w:val="000000"/>
                <w:sz w:val="22"/>
                <w:szCs w:val="22"/>
              </w:rPr>
            </w:pPr>
            <w:r>
              <w:rPr>
                <w:rFonts w:ascii="Times New Roman" w:eastAsia="Yu Gothic" w:hAnsi="Times New Roman" w:cs="Times New Roman"/>
                <w:color w:val="000000"/>
                <w:sz w:val="22"/>
                <w:szCs w:val="22"/>
              </w:rPr>
              <w:t>Lalam, Massinissa</w:t>
            </w:r>
          </w:p>
        </w:tc>
        <w:tc>
          <w:tcPr>
            <w:tcW w:w="2977" w:type="dxa"/>
            <w:tcBorders>
              <w:top w:val="nil"/>
              <w:left w:val="nil"/>
              <w:bottom w:val="single" w:sz="4" w:space="0" w:color="auto"/>
              <w:right w:val="single" w:sz="4" w:space="0" w:color="auto"/>
            </w:tcBorders>
            <w:shd w:val="clear" w:color="000000" w:fill="FFFFFF"/>
            <w:vAlign w:val="center"/>
            <w:hideMark/>
          </w:tcPr>
          <w:p w14:paraId="249D50CC" w14:textId="77777777" w:rsidR="00320035" w:rsidRDefault="00320035" w:rsidP="00320035">
            <w:pPr>
              <w:rPr>
                <w:rFonts w:ascii="Times New Roman" w:eastAsia="Yu Gothic" w:hAnsi="Times New Roman" w:cs="Times New Roman"/>
                <w:color w:val="000000"/>
                <w:sz w:val="22"/>
                <w:szCs w:val="22"/>
              </w:rPr>
            </w:pPr>
            <w:r>
              <w:rPr>
                <w:rFonts w:ascii="Times New Roman" w:eastAsia="Yu Gothic" w:hAnsi="Times New Roman" w:cs="Times New Roman"/>
                <w:color w:val="000000"/>
                <w:sz w:val="22"/>
                <w:szCs w:val="22"/>
              </w:rPr>
              <w:t>SAGEMCOM SAS</w:t>
            </w:r>
          </w:p>
        </w:tc>
      </w:tr>
      <w:tr w:rsidR="00320035" w14:paraId="5A1AD061" w14:textId="77777777" w:rsidTr="00320035">
        <w:trPr>
          <w:trHeight w:val="360"/>
        </w:trPr>
        <w:tc>
          <w:tcPr>
            <w:tcW w:w="2263" w:type="dxa"/>
            <w:tcBorders>
              <w:top w:val="nil"/>
              <w:left w:val="single" w:sz="4" w:space="0" w:color="auto"/>
              <w:bottom w:val="single" w:sz="4" w:space="0" w:color="auto"/>
              <w:right w:val="single" w:sz="4" w:space="0" w:color="auto"/>
            </w:tcBorders>
            <w:shd w:val="clear" w:color="000000" w:fill="FFFFFF"/>
            <w:noWrap/>
            <w:vAlign w:val="center"/>
            <w:hideMark/>
          </w:tcPr>
          <w:p w14:paraId="7CD208F3" w14:textId="77777777" w:rsidR="00320035" w:rsidRDefault="00320035" w:rsidP="00320035">
            <w:pPr>
              <w:rPr>
                <w:rFonts w:ascii="Times New Roman" w:eastAsia="Yu Gothic" w:hAnsi="Times New Roman" w:cs="Times New Roman"/>
                <w:color w:val="000000"/>
                <w:sz w:val="22"/>
                <w:szCs w:val="22"/>
              </w:rPr>
            </w:pPr>
            <w:r>
              <w:rPr>
                <w:rFonts w:ascii="Times New Roman" w:eastAsia="Yu Gothic" w:hAnsi="Times New Roman" w:cs="Times New Roman"/>
                <w:color w:val="000000"/>
                <w:sz w:val="22"/>
                <w:szCs w:val="22"/>
              </w:rPr>
              <w:t>Lan, Zhou</w:t>
            </w:r>
          </w:p>
        </w:tc>
        <w:tc>
          <w:tcPr>
            <w:tcW w:w="2977" w:type="dxa"/>
            <w:tcBorders>
              <w:top w:val="nil"/>
              <w:left w:val="nil"/>
              <w:bottom w:val="single" w:sz="4" w:space="0" w:color="auto"/>
              <w:right w:val="single" w:sz="4" w:space="0" w:color="auto"/>
            </w:tcBorders>
            <w:shd w:val="clear" w:color="000000" w:fill="FFFFFF"/>
            <w:vAlign w:val="center"/>
            <w:hideMark/>
          </w:tcPr>
          <w:p w14:paraId="20AE4F09" w14:textId="77777777" w:rsidR="00320035" w:rsidRDefault="00320035" w:rsidP="00320035">
            <w:pPr>
              <w:rPr>
                <w:rFonts w:ascii="Times New Roman" w:eastAsia="Yu Gothic" w:hAnsi="Times New Roman" w:cs="Times New Roman"/>
                <w:color w:val="000000"/>
                <w:sz w:val="22"/>
                <w:szCs w:val="22"/>
              </w:rPr>
            </w:pPr>
            <w:r>
              <w:rPr>
                <w:rFonts w:ascii="Times New Roman" w:eastAsia="Yu Gothic" w:hAnsi="Times New Roman" w:cs="Times New Roman"/>
                <w:color w:val="000000"/>
                <w:sz w:val="22"/>
                <w:szCs w:val="22"/>
              </w:rPr>
              <w:t>Huawei Technologies Co. Ltd</w:t>
            </w:r>
          </w:p>
        </w:tc>
      </w:tr>
      <w:tr w:rsidR="00320035" w14:paraId="591ABF58" w14:textId="77777777" w:rsidTr="00320035">
        <w:trPr>
          <w:trHeight w:val="360"/>
        </w:trPr>
        <w:tc>
          <w:tcPr>
            <w:tcW w:w="2263" w:type="dxa"/>
            <w:tcBorders>
              <w:top w:val="nil"/>
              <w:left w:val="single" w:sz="4" w:space="0" w:color="auto"/>
              <w:bottom w:val="single" w:sz="4" w:space="0" w:color="auto"/>
              <w:right w:val="single" w:sz="4" w:space="0" w:color="auto"/>
            </w:tcBorders>
            <w:shd w:val="clear" w:color="000000" w:fill="FFFFFF"/>
            <w:noWrap/>
            <w:vAlign w:val="center"/>
            <w:hideMark/>
          </w:tcPr>
          <w:p w14:paraId="51B8F759" w14:textId="77777777" w:rsidR="00320035" w:rsidRDefault="00320035" w:rsidP="00320035">
            <w:pPr>
              <w:rPr>
                <w:rFonts w:ascii="Times New Roman" w:eastAsia="Yu Gothic" w:hAnsi="Times New Roman" w:cs="Times New Roman"/>
                <w:color w:val="000000"/>
                <w:sz w:val="22"/>
                <w:szCs w:val="22"/>
              </w:rPr>
            </w:pPr>
            <w:r>
              <w:rPr>
                <w:rFonts w:ascii="Times New Roman" w:eastAsia="Yu Gothic" w:hAnsi="Times New Roman" w:cs="Times New Roman"/>
                <w:color w:val="000000"/>
                <w:sz w:val="22"/>
                <w:szCs w:val="22"/>
              </w:rPr>
              <w:t>Lansford, James</w:t>
            </w:r>
          </w:p>
        </w:tc>
        <w:tc>
          <w:tcPr>
            <w:tcW w:w="2977" w:type="dxa"/>
            <w:tcBorders>
              <w:top w:val="nil"/>
              <w:left w:val="nil"/>
              <w:bottom w:val="single" w:sz="4" w:space="0" w:color="auto"/>
              <w:right w:val="single" w:sz="4" w:space="0" w:color="auto"/>
            </w:tcBorders>
            <w:shd w:val="clear" w:color="000000" w:fill="FFFFFF"/>
            <w:vAlign w:val="center"/>
            <w:hideMark/>
          </w:tcPr>
          <w:p w14:paraId="3FF5F091" w14:textId="77777777" w:rsidR="00320035" w:rsidRDefault="00320035" w:rsidP="00320035">
            <w:pPr>
              <w:rPr>
                <w:rFonts w:ascii="Times New Roman" w:eastAsia="Yu Gothic" w:hAnsi="Times New Roman" w:cs="Times New Roman"/>
                <w:color w:val="000000"/>
                <w:sz w:val="22"/>
                <w:szCs w:val="22"/>
              </w:rPr>
            </w:pPr>
            <w:r>
              <w:rPr>
                <w:rFonts w:ascii="Times New Roman" w:eastAsia="Yu Gothic" w:hAnsi="Times New Roman" w:cs="Times New Roman"/>
                <w:color w:val="000000"/>
                <w:sz w:val="22"/>
                <w:szCs w:val="22"/>
              </w:rPr>
              <w:t>Qualcomm Incorporated</w:t>
            </w:r>
          </w:p>
        </w:tc>
      </w:tr>
    </w:tbl>
    <w:p w14:paraId="22A324C5" w14:textId="77777777" w:rsidR="00320035" w:rsidRDefault="00320035" w:rsidP="00123F22">
      <w:pPr>
        <w:rPr>
          <w:sz w:val="22"/>
        </w:rPr>
        <w:sectPr w:rsidR="00320035" w:rsidSect="00320035">
          <w:type w:val="continuous"/>
          <w:pgSz w:w="12240" w:h="15840" w:code="1"/>
          <w:pgMar w:top="1080" w:right="1080" w:bottom="1080" w:left="414" w:header="432" w:footer="432" w:gutter="720"/>
          <w:cols w:num="2" w:space="720"/>
        </w:sectPr>
      </w:pPr>
    </w:p>
    <w:p w14:paraId="63B927E8" w14:textId="1AD72D22" w:rsidR="00320035" w:rsidRDefault="00320035">
      <w:pPr>
        <w:rPr>
          <w:sz w:val="22"/>
        </w:rPr>
      </w:pPr>
      <w:r>
        <w:rPr>
          <w:sz w:val="22"/>
        </w:rPr>
        <w:br w:type="page"/>
      </w:r>
    </w:p>
    <w:p w14:paraId="784EB203" w14:textId="5F8CC439" w:rsidR="00320035" w:rsidRPr="000D4702" w:rsidRDefault="00320035" w:rsidP="00320035">
      <w:pPr>
        <w:outlineLvl w:val="0"/>
        <w:rPr>
          <w:rFonts w:ascii="Times New Roman" w:hAnsi="Times New Roman" w:cs="Times New Roman"/>
          <w:b/>
          <w:sz w:val="28"/>
          <w:u w:val="single"/>
        </w:rPr>
      </w:pPr>
      <w:r>
        <w:rPr>
          <w:rFonts w:ascii="Times New Roman" w:hAnsi="Times New Roman" w:cs="Times New Roman"/>
          <w:b/>
          <w:sz w:val="28"/>
          <w:u w:val="single"/>
          <w:lang w:val="de-DE"/>
        </w:rPr>
        <w:lastRenderedPageBreak/>
        <w:t>Tues</w:t>
      </w:r>
      <w:r>
        <w:rPr>
          <w:rFonts w:ascii="Times New Roman" w:hAnsi="Times New Roman" w:cs="Times New Roman" w:hint="eastAsia"/>
          <w:b/>
          <w:sz w:val="28"/>
          <w:u w:val="single"/>
        </w:rPr>
        <w:t>day</w:t>
      </w:r>
      <w:r w:rsidRPr="006A3D0D">
        <w:rPr>
          <w:rFonts w:ascii="Times New Roman" w:hAnsi="Times New Roman" w:cs="Times New Roman"/>
          <w:b/>
          <w:sz w:val="28"/>
          <w:u w:val="single"/>
        </w:rPr>
        <w:t xml:space="preserve">, </w:t>
      </w:r>
      <w:r>
        <w:rPr>
          <w:rFonts w:ascii="Times New Roman" w:hAnsi="Times New Roman" w:cs="Times New Roman"/>
          <w:b/>
          <w:sz w:val="28"/>
          <w:u w:val="single"/>
        </w:rPr>
        <w:t>November</w:t>
      </w:r>
      <w:r w:rsidRPr="006A3D0D">
        <w:rPr>
          <w:rFonts w:ascii="Times New Roman" w:hAnsi="Times New Roman" w:cs="Times New Roman"/>
          <w:b/>
          <w:sz w:val="28"/>
          <w:u w:val="single"/>
        </w:rPr>
        <w:t xml:space="preserve"> </w:t>
      </w:r>
      <w:r>
        <w:rPr>
          <w:rFonts w:ascii="Times New Roman" w:hAnsi="Times New Roman" w:cs="Times New Roman"/>
          <w:b/>
          <w:sz w:val="28"/>
          <w:u w:val="single"/>
        </w:rPr>
        <w:t>5</w:t>
      </w:r>
      <w:r w:rsidRPr="007F3679">
        <w:rPr>
          <w:rFonts w:ascii="Times New Roman" w:hAnsi="Times New Roman" w:cs="Times New Roman"/>
          <w:b/>
          <w:sz w:val="28"/>
          <w:u w:val="single"/>
          <w:vertAlign w:val="superscript"/>
        </w:rPr>
        <w:t>th</w:t>
      </w:r>
      <w:r>
        <w:rPr>
          <w:rFonts w:ascii="Times New Roman" w:hAnsi="Times New Roman" w:cs="Times New Roman"/>
          <w:b/>
          <w:sz w:val="28"/>
          <w:u w:val="single"/>
        </w:rPr>
        <w:t>,</w:t>
      </w:r>
      <w:r w:rsidRPr="006A3D0D">
        <w:rPr>
          <w:rFonts w:ascii="Times New Roman" w:hAnsi="Times New Roman" w:cs="Times New Roman"/>
          <w:b/>
          <w:sz w:val="28"/>
          <w:u w:val="single"/>
        </w:rPr>
        <w:t xml:space="preserve"> 20</w:t>
      </w:r>
      <w:r>
        <w:rPr>
          <w:rFonts w:ascii="Times New Roman" w:hAnsi="Times New Roman" w:cs="Times New Roman"/>
          <w:b/>
          <w:sz w:val="28"/>
          <w:u w:val="single"/>
        </w:rPr>
        <w:t>20</w:t>
      </w:r>
      <w:r w:rsidRPr="006A3D0D">
        <w:rPr>
          <w:rFonts w:ascii="Times New Roman" w:hAnsi="Times New Roman" w:cs="Times New Roman"/>
          <w:b/>
          <w:sz w:val="28"/>
          <w:u w:val="single"/>
        </w:rPr>
        <w:t xml:space="preserve">, TGax </w:t>
      </w:r>
      <w:r>
        <w:rPr>
          <w:rFonts w:ascii="Times New Roman" w:hAnsi="Times New Roman" w:cs="Times New Roman"/>
          <w:b/>
          <w:sz w:val="28"/>
          <w:u w:val="single"/>
        </w:rPr>
        <w:t>online meeting</w:t>
      </w:r>
      <w:r w:rsidRPr="006A3D0D">
        <w:rPr>
          <w:rFonts w:ascii="Times New Roman" w:hAnsi="Times New Roman" w:cs="Times New Roman"/>
          <w:b/>
          <w:sz w:val="28"/>
          <w:u w:val="single"/>
        </w:rPr>
        <w:t xml:space="preserve"> (</w:t>
      </w:r>
      <w:r>
        <w:rPr>
          <w:rFonts w:ascii="Times New Roman" w:hAnsi="Times New Roman" w:cs="Times New Roman"/>
          <w:b/>
          <w:sz w:val="28"/>
          <w:u w:val="single"/>
        </w:rPr>
        <w:t>19</w:t>
      </w:r>
      <w:r w:rsidRPr="006A3D0D">
        <w:rPr>
          <w:rFonts w:ascii="Times New Roman" w:hAnsi="Times New Roman" w:cs="Times New Roman"/>
          <w:b/>
          <w:sz w:val="28"/>
          <w:u w:val="single"/>
        </w:rPr>
        <w:t>:</w:t>
      </w:r>
      <w:r>
        <w:rPr>
          <w:rFonts w:ascii="Times New Roman" w:hAnsi="Times New Roman" w:cs="Times New Roman" w:hint="eastAsia"/>
          <w:b/>
          <w:sz w:val="28"/>
          <w:u w:val="single"/>
        </w:rPr>
        <w:t>0</w:t>
      </w:r>
      <w:r w:rsidRPr="006A3D0D">
        <w:rPr>
          <w:rFonts w:ascii="Times New Roman" w:hAnsi="Times New Roman" w:cs="Times New Roman"/>
          <w:b/>
          <w:sz w:val="28"/>
          <w:u w:val="single"/>
        </w:rPr>
        <w:t>0</w:t>
      </w:r>
      <w:r>
        <w:rPr>
          <w:rFonts w:ascii="Times New Roman" w:hAnsi="Times New Roman" w:cs="Times New Roman" w:hint="eastAsia"/>
          <w:b/>
          <w:sz w:val="28"/>
          <w:u w:val="single"/>
        </w:rPr>
        <w:t xml:space="preserve"> </w:t>
      </w:r>
      <w:r w:rsidRPr="006A3D0D">
        <w:rPr>
          <w:rFonts w:ascii="Times New Roman" w:hAnsi="Times New Roman" w:cs="Times New Roman"/>
          <w:b/>
          <w:sz w:val="28"/>
          <w:u w:val="single"/>
        </w:rPr>
        <w:t>-</w:t>
      </w:r>
      <w:r>
        <w:rPr>
          <w:rFonts w:ascii="Times New Roman" w:hAnsi="Times New Roman" w:cs="Times New Roman"/>
          <w:b/>
          <w:sz w:val="28"/>
          <w:u w:val="single"/>
        </w:rPr>
        <w:t xml:space="preserve"> 21</w:t>
      </w:r>
      <w:r w:rsidRPr="006A3D0D">
        <w:rPr>
          <w:rFonts w:ascii="Times New Roman" w:hAnsi="Times New Roman" w:cs="Times New Roman"/>
          <w:b/>
          <w:sz w:val="28"/>
          <w:u w:val="single"/>
        </w:rPr>
        <w:t>:</w:t>
      </w:r>
      <w:r>
        <w:rPr>
          <w:rFonts w:ascii="Times New Roman" w:hAnsi="Times New Roman" w:cs="Times New Roman" w:hint="eastAsia"/>
          <w:b/>
          <w:sz w:val="28"/>
          <w:u w:val="single"/>
        </w:rPr>
        <w:t>0</w:t>
      </w:r>
      <w:r w:rsidRPr="006A3D0D">
        <w:rPr>
          <w:rFonts w:ascii="Times New Roman" w:hAnsi="Times New Roman" w:cs="Times New Roman"/>
          <w:b/>
          <w:sz w:val="28"/>
          <w:u w:val="single"/>
        </w:rPr>
        <w:t>0</w:t>
      </w:r>
      <w:r>
        <w:rPr>
          <w:rFonts w:ascii="Times New Roman" w:hAnsi="Times New Roman" w:cs="Times New Roman" w:hint="eastAsia"/>
          <w:b/>
          <w:sz w:val="28"/>
          <w:u w:val="single"/>
        </w:rPr>
        <w:t xml:space="preserve"> ET</w:t>
      </w:r>
      <w:r w:rsidRPr="006A3D0D">
        <w:rPr>
          <w:rFonts w:ascii="Times New Roman" w:hAnsi="Times New Roman" w:cs="Times New Roman"/>
          <w:b/>
          <w:sz w:val="28"/>
          <w:u w:val="single"/>
        </w:rPr>
        <w:t>)</w:t>
      </w:r>
    </w:p>
    <w:p w14:paraId="7E102681" w14:textId="51403342" w:rsidR="00320035" w:rsidRPr="006A3D0D" w:rsidRDefault="00320035" w:rsidP="00F43A26">
      <w:pPr>
        <w:numPr>
          <w:ilvl w:val="0"/>
          <w:numId w:val="10"/>
        </w:numPr>
        <w:rPr>
          <w:rFonts w:ascii="Times New Roman" w:hAnsi="Times New Roman" w:cs="Times New Roman"/>
          <w:b/>
        </w:rPr>
      </w:pPr>
      <w:r w:rsidRPr="006A3D0D">
        <w:rPr>
          <w:rFonts w:ascii="Times New Roman" w:hAnsi="Times New Roman" w:cs="Times New Roman"/>
          <w:b/>
        </w:rPr>
        <w:t xml:space="preserve">The meeting called to order at </w:t>
      </w:r>
      <w:r>
        <w:rPr>
          <w:rFonts w:ascii="Times New Roman" w:hAnsi="Times New Roman" w:cs="Times New Roman"/>
          <w:b/>
        </w:rPr>
        <w:t>19</w:t>
      </w:r>
      <w:r w:rsidRPr="006A3D0D">
        <w:rPr>
          <w:rFonts w:ascii="Times New Roman" w:hAnsi="Times New Roman" w:cs="Times New Roman"/>
          <w:b/>
          <w:noProof/>
        </w:rPr>
        <w:t>:0</w:t>
      </w:r>
      <w:r>
        <w:rPr>
          <w:rFonts w:ascii="Times New Roman" w:hAnsi="Times New Roman" w:cs="Times New Roman"/>
          <w:b/>
          <w:noProof/>
        </w:rPr>
        <w:t xml:space="preserve">2 </w:t>
      </w:r>
      <w:r>
        <w:rPr>
          <w:rFonts w:ascii="Times New Roman" w:hAnsi="Times New Roman" w:cs="Times New Roman" w:hint="eastAsia"/>
          <w:b/>
        </w:rPr>
        <w:t xml:space="preserve">(ET) </w:t>
      </w:r>
      <w:r w:rsidRPr="006A3D0D">
        <w:rPr>
          <w:rFonts w:ascii="Times New Roman" w:hAnsi="Times New Roman" w:cs="Times New Roman"/>
          <w:b/>
        </w:rPr>
        <w:t xml:space="preserve">by Osama Aboul-Magd (Huawei Technologies), the </w:t>
      </w:r>
      <w:r>
        <w:rPr>
          <w:rFonts w:ascii="Times New Roman" w:hAnsi="Times New Roman" w:cs="Times New Roman"/>
          <w:b/>
        </w:rPr>
        <w:t>chairperson of 802.11 TGax.</w:t>
      </w:r>
    </w:p>
    <w:p w14:paraId="4CA22829" w14:textId="77777777" w:rsidR="00320035" w:rsidRPr="006A3D0D" w:rsidRDefault="00320035" w:rsidP="00F43A26">
      <w:pPr>
        <w:numPr>
          <w:ilvl w:val="1"/>
          <w:numId w:val="10"/>
        </w:numPr>
        <w:rPr>
          <w:rFonts w:ascii="Times New Roman" w:hAnsi="Times New Roman" w:cs="Times New Roman"/>
          <w:sz w:val="21"/>
          <w:szCs w:val="21"/>
        </w:rPr>
      </w:pPr>
      <w:r w:rsidRPr="006A3D0D">
        <w:rPr>
          <w:rFonts w:ascii="Times New Roman" w:hAnsi="Times New Roman" w:cs="Times New Roman"/>
          <w:sz w:val="21"/>
          <w:szCs w:val="21"/>
        </w:rPr>
        <w:t xml:space="preserve">Introduction of TGax </w:t>
      </w:r>
      <w:r>
        <w:rPr>
          <w:rFonts w:ascii="Times New Roman" w:hAnsi="Times New Roman" w:cs="Times New Roman" w:hint="eastAsia"/>
          <w:sz w:val="21"/>
          <w:szCs w:val="21"/>
        </w:rPr>
        <w:t>chairperson and secretary</w:t>
      </w:r>
      <w:r w:rsidRPr="006A3D0D">
        <w:rPr>
          <w:rFonts w:ascii="Times New Roman" w:hAnsi="Times New Roman" w:cs="Times New Roman"/>
          <w:sz w:val="21"/>
          <w:szCs w:val="21"/>
        </w:rPr>
        <w:t>.</w:t>
      </w:r>
    </w:p>
    <w:p w14:paraId="03EB8C22" w14:textId="77777777" w:rsidR="00320035" w:rsidRPr="006A3D0D" w:rsidRDefault="00320035" w:rsidP="00F43A26">
      <w:pPr>
        <w:numPr>
          <w:ilvl w:val="1"/>
          <w:numId w:val="10"/>
        </w:numPr>
        <w:rPr>
          <w:rFonts w:ascii="Times New Roman" w:hAnsi="Times New Roman" w:cs="Times New Roman"/>
          <w:sz w:val="21"/>
          <w:szCs w:val="21"/>
        </w:rPr>
      </w:pPr>
      <w:r>
        <w:rPr>
          <w:rFonts w:ascii="Times New Roman" w:hAnsi="Times New Roman" w:cs="Times New Roman" w:hint="eastAsia"/>
          <w:sz w:val="21"/>
          <w:szCs w:val="21"/>
        </w:rPr>
        <w:t>The a</w:t>
      </w:r>
      <w:r w:rsidRPr="006A3D0D">
        <w:rPr>
          <w:rFonts w:ascii="Times New Roman" w:hAnsi="Times New Roman" w:cs="Times New Roman" w:hint="eastAsia"/>
          <w:sz w:val="21"/>
          <w:szCs w:val="21"/>
        </w:rPr>
        <w:t xml:space="preserve">genda </w:t>
      </w:r>
      <w:r>
        <w:rPr>
          <w:rFonts w:ascii="Times New Roman" w:hAnsi="Times New Roman" w:cs="Times New Roman" w:hint="eastAsia"/>
          <w:sz w:val="21"/>
          <w:szCs w:val="21"/>
        </w:rPr>
        <w:t xml:space="preserve">document </w:t>
      </w:r>
      <w:r>
        <w:rPr>
          <w:rFonts w:ascii="Times New Roman" w:hAnsi="Times New Roman" w:cs="Times New Roman"/>
          <w:sz w:val="21"/>
          <w:szCs w:val="21"/>
        </w:rPr>
        <w:t>doc.11-</w:t>
      </w:r>
      <w:r>
        <w:rPr>
          <w:rFonts w:ascii="Times New Roman" w:hAnsi="Times New Roman" w:cs="Times New Roman" w:hint="eastAsia"/>
          <w:sz w:val="21"/>
          <w:szCs w:val="21"/>
        </w:rPr>
        <w:t>20</w:t>
      </w:r>
      <w:r w:rsidRPr="006A3D0D">
        <w:rPr>
          <w:rFonts w:ascii="Times New Roman" w:hAnsi="Times New Roman" w:cs="Times New Roman" w:hint="eastAsia"/>
          <w:sz w:val="21"/>
          <w:szCs w:val="21"/>
        </w:rPr>
        <w:t>/</w:t>
      </w:r>
      <w:r>
        <w:rPr>
          <w:rFonts w:ascii="Times New Roman" w:hAnsi="Times New Roman" w:cs="Times New Roman"/>
          <w:sz w:val="21"/>
          <w:szCs w:val="21"/>
        </w:rPr>
        <w:t>1552</w:t>
      </w:r>
      <w:r>
        <w:rPr>
          <w:rFonts w:ascii="Times New Roman" w:hAnsi="Times New Roman" w:cs="Times New Roman" w:hint="eastAsia"/>
          <w:sz w:val="21"/>
          <w:szCs w:val="21"/>
        </w:rPr>
        <w:t>r</w:t>
      </w:r>
      <w:r>
        <w:rPr>
          <w:rFonts w:ascii="Times New Roman" w:hAnsi="Times New Roman" w:cs="Times New Roman"/>
          <w:sz w:val="21"/>
          <w:szCs w:val="21"/>
        </w:rPr>
        <w:t>20</w:t>
      </w:r>
      <w:r>
        <w:rPr>
          <w:rFonts w:ascii="Times New Roman" w:hAnsi="Times New Roman" w:cs="Times New Roman" w:hint="eastAsia"/>
          <w:sz w:val="21"/>
          <w:szCs w:val="21"/>
        </w:rPr>
        <w:t xml:space="preserve"> is</w:t>
      </w:r>
      <w:r w:rsidRPr="006A3D0D">
        <w:rPr>
          <w:rFonts w:ascii="Times New Roman" w:hAnsi="Times New Roman" w:cs="Times New Roman" w:hint="eastAsia"/>
          <w:sz w:val="21"/>
          <w:szCs w:val="21"/>
        </w:rPr>
        <w:t xml:space="preserve"> </w:t>
      </w:r>
      <w:r>
        <w:rPr>
          <w:rFonts w:ascii="Times New Roman" w:hAnsi="Times New Roman" w:cs="Times New Roman"/>
          <w:sz w:val="21"/>
          <w:szCs w:val="21"/>
        </w:rPr>
        <w:t>the working document</w:t>
      </w:r>
      <w:r w:rsidRPr="006A3D0D">
        <w:rPr>
          <w:rFonts w:ascii="Times New Roman" w:hAnsi="Times New Roman" w:cs="Times New Roman" w:hint="eastAsia"/>
          <w:sz w:val="21"/>
          <w:szCs w:val="21"/>
        </w:rPr>
        <w:t>.</w:t>
      </w:r>
    </w:p>
    <w:p w14:paraId="4BEB2B1F" w14:textId="3A61B495" w:rsidR="004F6AAC" w:rsidRDefault="004F6AAC" w:rsidP="00123F22">
      <w:pPr>
        <w:rPr>
          <w:sz w:val="22"/>
        </w:rPr>
      </w:pPr>
    </w:p>
    <w:p w14:paraId="515991F8" w14:textId="7441A8C3" w:rsidR="00320035" w:rsidRDefault="00320035" w:rsidP="00123F22">
      <w:pPr>
        <w:rPr>
          <w:sz w:val="22"/>
        </w:rPr>
      </w:pPr>
    </w:p>
    <w:p w14:paraId="65BA3FE2" w14:textId="77777777" w:rsidR="0075344F" w:rsidRDefault="0075344F" w:rsidP="0075344F">
      <w:pPr>
        <w:numPr>
          <w:ilvl w:val="0"/>
          <w:numId w:val="10"/>
        </w:numPr>
        <w:rPr>
          <w:rFonts w:ascii="Times New Roman" w:hAnsi="Times New Roman" w:cs="Times New Roman"/>
          <w:b/>
        </w:rPr>
      </w:pPr>
      <w:r>
        <w:rPr>
          <w:rFonts w:ascii="Times New Roman" w:hAnsi="Times New Roman" w:cs="Times New Roman"/>
          <w:b/>
        </w:rPr>
        <w:t>Agenda Setting</w:t>
      </w:r>
    </w:p>
    <w:p w14:paraId="35319C37" w14:textId="3E816B22" w:rsidR="0075344F" w:rsidRPr="00CC44AD" w:rsidRDefault="0075344F" w:rsidP="0075344F">
      <w:pPr>
        <w:numPr>
          <w:ilvl w:val="1"/>
          <w:numId w:val="10"/>
        </w:numPr>
        <w:rPr>
          <w:rFonts w:ascii="Times New Roman" w:hAnsi="Times New Roman" w:cs="Times New Roman"/>
          <w:sz w:val="22"/>
          <w:szCs w:val="22"/>
        </w:rPr>
      </w:pPr>
      <w:r w:rsidRPr="00CC44AD">
        <w:rPr>
          <w:rFonts w:ascii="Times New Roman" w:hAnsi="Times New Roman" w:cs="Times New Roman"/>
          <w:sz w:val="22"/>
          <w:szCs w:val="22"/>
        </w:rPr>
        <w:t xml:space="preserve">Proposed agenda for </w:t>
      </w:r>
      <w:r w:rsidRPr="00CC44AD">
        <w:rPr>
          <w:rFonts w:ascii="Times New Roman" w:hAnsi="Times New Roman" w:cs="Times New Roman" w:hint="eastAsia"/>
          <w:sz w:val="22"/>
          <w:szCs w:val="22"/>
        </w:rPr>
        <w:t xml:space="preserve">the TGax </w:t>
      </w:r>
      <w:r>
        <w:rPr>
          <w:rFonts w:ascii="Times New Roman" w:hAnsi="Times New Roman" w:cs="Times New Roman"/>
          <w:sz w:val="22"/>
          <w:szCs w:val="22"/>
        </w:rPr>
        <w:t>online meeting</w:t>
      </w:r>
      <w:r w:rsidRPr="00CC44AD">
        <w:rPr>
          <w:rFonts w:ascii="Times New Roman" w:hAnsi="Times New Roman" w:cs="Times New Roman"/>
          <w:sz w:val="22"/>
          <w:szCs w:val="22"/>
        </w:rPr>
        <w:t xml:space="preserve"> </w:t>
      </w:r>
      <w:r w:rsidRPr="00CC44AD">
        <w:rPr>
          <w:rFonts w:ascii="Times New Roman" w:hAnsi="Times New Roman" w:cs="Times New Roman" w:hint="eastAsia"/>
          <w:sz w:val="22"/>
          <w:szCs w:val="22"/>
        </w:rPr>
        <w:t xml:space="preserve">on </w:t>
      </w:r>
      <w:r>
        <w:rPr>
          <w:rFonts w:ascii="Times New Roman" w:hAnsi="Times New Roman" w:cs="Times New Roman"/>
          <w:sz w:val="22"/>
          <w:szCs w:val="22"/>
        </w:rPr>
        <w:t>November</w:t>
      </w:r>
      <w:r>
        <w:rPr>
          <w:rFonts w:ascii="Times New Roman" w:hAnsi="Times New Roman" w:cs="Times New Roman" w:hint="eastAsia"/>
          <w:sz w:val="22"/>
          <w:szCs w:val="22"/>
        </w:rPr>
        <w:t xml:space="preserve"> 5</w:t>
      </w:r>
      <w:r w:rsidRPr="0075344F">
        <w:rPr>
          <w:rFonts w:ascii="Times New Roman" w:hAnsi="Times New Roman" w:cs="Times New Roman" w:hint="eastAsia"/>
          <w:sz w:val="22"/>
          <w:szCs w:val="22"/>
          <w:vertAlign w:val="superscript"/>
        </w:rPr>
        <w:t>th</w:t>
      </w:r>
      <w:r w:rsidRPr="00CC44AD">
        <w:rPr>
          <w:rFonts w:ascii="Times New Roman" w:hAnsi="Times New Roman" w:cs="Times New Roman" w:hint="eastAsia"/>
          <w:sz w:val="22"/>
          <w:szCs w:val="22"/>
        </w:rPr>
        <w:t>, 20</w:t>
      </w:r>
      <w:r w:rsidRPr="00CC44AD">
        <w:rPr>
          <w:rFonts w:ascii="Times New Roman" w:hAnsi="Times New Roman" w:cs="Times New Roman"/>
          <w:sz w:val="22"/>
          <w:szCs w:val="22"/>
        </w:rPr>
        <w:t>20</w:t>
      </w:r>
      <w:r w:rsidRPr="00CC44AD">
        <w:rPr>
          <w:rFonts w:ascii="Times New Roman" w:hAnsi="Times New Roman" w:cs="Times New Roman" w:hint="eastAsia"/>
          <w:sz w:val="22"/>
          <w:szCs w:val="22"/>
        </w:rPr>
        <w:t>.</w:t>
      </w:r>
    </w:p>
    <w:p w14:paraId="4B42BF06" w14:textId="77777777" w:rsidR="0075344F" w:rsidRPr="00CC44AD" w:rsidRDefault="0075344F" w:rsidP="0075344F">
      <w:pPr>
        <w:numPr>
          <w:ilvl w:val="2"/>
          <w:numId w:val="10"/>
        </w:numPr>
        <w:ind w:hanging="657"/>
        <w:rPr>
          <w:rFonts w:ascii="Times New Roman" w:hAnsi="Times New Roman" w:cs="Times New Roman"/>
          <w:sz w:val="22"/>
          <w:szCs w:val="22"/>
        </w:rPr>
      </w:pPr>
      <w:r w:rsidRPr="00CC44AD">
        <w:rPr>
          <w:rFonts w:ascii="Times New Roman" w:hAnsi="Times New Roman" w:cs="Times New Roman"/>
          <w:sz w:val="22"/>
          <w:szCs w:val="22"/>
        </w:rPr>
        <w:t xml:space="preserve">Call meeting to order </w:t>
      </w:r>
    </w:p>
    <w:p w14:paraId="5AA7293D" w14:textId="77777777" w:rsidR="0075344F" w:rsidRPr="00CC44AD" w:rsidRDefault="0075344F" w:rsidP="0075344F">
      <w:pPr>
        <w:numPr>
          <w:ilvl w:val="2"/>
          <w:numId w:val="10"/>
        </w:numPr>
        <w:ind w:hanging="657"/>
        <w:rPr>
          <w:rFonts w:ascii="Times New Roman" w:hAnsi="Times New Roman" w:cs="Times New Roman"/>
          <w:sz w:val="22"/>
          <w:szCs w:val="22"/>
        </w:rPr>
      </w:pPr>
      <w:r w:rsidRPr="00CC44AD">
        <w:rPr>
          <w:rFonts w:ascii="Times New Roman" w:hAnsi="Times New Roman" w:cs="Times New Roman"/>
          <w:sz w:val="22"/>
          <w:szCs w:val="22"/>
        </w:rPr>
        <w:t>IEEE-SA IPR policy and Procedure</w:t>
      </w:r>
    </w:p>
    <w:p w14:paraId="59E5DDC1" w14:textId="77777777" w:rsidR="0075344F" w:rsidRDefault="0075344F" w:rsidP="0075344F">
      <w:pPr>
        <w:numPr>
          <w:ilvl w:val="2"/>
          <w:numId w:val="10"/>
        </w:numPr>
        <w:ind w:hanging="657"/>
        <w:rPr>
          <w:rFonts w:ascii="Times New Roman" w:hAnsi="Times New Roman" w:cs="Times New Roman"/>
          <w:sz w:val="22"/>
          <w:szCs w:val="22"/>
        </w:rPr>
      </w:pPr>
      <w:r w:rsidRPr="00CC44AD">
        <w:rPr>
          <w:rFonts w:ascii="Times New Roman" w:hAnsi="Times New Roman" w:cs="Times New Roman" w:hint="eastAsia"/>
          <w:sz w:val="22"/>
          <w:szCs w:val="22"/>
        </w:rPr>
        <w:t>Attendance</w:t>
      </w:r>
      <w:r w:rsidRPr="00CC44AD">
        <w:rPr>
          <w:rFonts w:ascii="Times New Roman" w:hAnsi="Times New Roman" w:cs="Times New Roman"/>
          <w:sz w:val="22"/>
          <w:szCs w:val="22"/>
        </w:rPr>
        <w:t xml:space="preserve"> Reminder – Please record your attendance on IMAT (imat.ieee.org)</w:t>
      </w:r>
    </w:p>
    <w:p w14:paraId="59BD8716" w14:textId="0B9BF8B4" w:rsidR="0075344F" w:rsidRPr="0075344F" w:rsidRDefault="0075344F" w:rsidP="0075344F">
      <w:pPr>
        <w:numPr>
          <w:ilvl w:val="2"/>
          <w:numId w:val="10"/>
        </w:numPr>
        <w:ind w:hanging="657"/>
        <w:rPr>
          <w:rFonts w:ascii="Times New Roman" w:hAnsi="Times New Roman" w:cs="Times New Roman"/>
          <w:sz w:val="22"/>
          <w:szCs w:val="22"/>
        </w:rPr>
      </w:pPr>
      <w:r w:rsidRPr="0075344F">
        <w:rPr>
          <w:rFonts w:ascii="Times New Roman" w:hAnsi="Times New Roman" w:cs="Times New Roman"/>
          <w:sz w:val="22"/>
          <w:szCs w:val="22"/>
        </w:rPr>
        <w:t>Review of the Report to EC 11-20/1771 (latest revision)</w:t>
      </w:r>
    </w:p>
    <w:p w14:paraId="56F43507" w14:textId="77777777" w:rsidR="0075344F" w:rsidRPr="0075344F" w:rsidRDefault="0075344F" w:rsidP="0075344F">
      <w:pPr>
        <w:numPr>
          <w:ilvl w:val="2"/>
          <w:numId w:val="10"/>
        </w:numPr>
        <w:ind w:hanging="657"/>
        <w:rPr>
          <w:rFonts w:ascii="Times New Roman" w:hAnsi="Times New Roman" w:cs="Times New Roman"/>
          <w:sz w:val="22"/>
          <w:szCs w:val="22"/>
        </w:rPr>
      </w:pPr>
      <w:r w:rsidRPr="0075344F">
        <w:rPr>
          <w:rFonts w:ascii="Times New Roman" w:hAnsi="Times New Roman" w:cs="Times New Roman"/>
          <w:sz w:val="22"/>
          <w:szCs w:val="22"/>
        </w:rPr>
        <w:t>Motion to approve the report to the EC</w:t>
      </w:r>
    </w:p>
    <w:p w14:paraId="71A325CE" w14:textId="77777777" w:rsidR="0075344F" w:rsidRPr="0075344F" w:rsidRDefault="0075344F" w:rsidP="0075344F">
      <w:pPr>
        <w:numPr>
          <w:ilvl w:val="2"/>
          <w:numId w:val="10"/>
        </w:numPr>
        <w:ind w:hanging="657"/>
        <w:rPr>
          <w:rFonts w:ascii="Times New Roman" w:hAnsi="Times New Roman" w:cs="Times New Roman"/>
          <w:sz w:val="22"/>
          <w:szCs w:val="22"/>
        </w:rPr>
      </w:pPr>
      <w:r w:rsidRPr="0075344F">
        <w:rPr>
          <w:rFonts w:ascii="Times New Roman" w:hAnsi="Times New Roman" w:cs="Times New Roman"/>
          <w:sz w:val="22"/>
          <w:szCs w:val="22"/>
        </w:rPr>
        <w:t xml:space="preserve">Motion to reaffirm the CSD </w:t>
      </w:r>
    </w:p>
    <w:p w14:paraId="0309A870" w14:textId="77777777" w:rsidR="0075344F" w:rsidRPr="006E79C1" w:rsidRDefault="0075344F" w:rsidP="0075344F">
      <w:pPr>
        <w:numPr>
          <w:ilvl w:val="2"/>
          <w:numId w:val="10"/>
        </w:numPr>
        <w:ind w:hanging="657"/>
        <w:rPr>
          <w:rFonts w:ascii="Times New Roman" w:hAnsi="Times New Roman" w:cs="Times New Roman"/>
          <w:sz w:val="22"/>
          <w:szCs w:val="22"/>
        </w:rPr>
      </w:pPr>
      <w:r w:rsidRPr="006E79C1">
        <w:rPr>
          <w:rFonts w:ascii="Times New Roman" w:hAnsi="Times New Roman" w:cs="Times New Roman"/>
          <w:sz w:val="22"/>
          <w:szCs w:val="22"/>
        </w:rPr>
        <w:t>AoB</w:t>
      </w:r>
    </w:p>
    <w:p w14:paraId="248F83CA" w14:textId="77777777" w:rsidR="0075344F" w:rsidRPr="00CC44AD" w:rsidRDefault="0075344F" w:rsidP="0075344F">
      <w:pPr>
        <w:numPr>
          <w:ilvl w:val="2"/>
          <w:numId w:val="10"/>
        </w:numPr>
        <w:ind w:hanging="657"/>
        <w:rPr>
          <w:rFonts w:ascii="Times New Roman" w:hAnsi="Times New Roman" w:cs="Times New Roman"/>
          <w:sz w:val="22"/>
          <w:szCs w:val="22"/>
        </w:rPr>
      </w:pPr>
      <w:r w:rsidRPr="00CC44AD">
        <w:rPr>
          <w:rFonts w:ascii="Times New Roman" w:hAnsi="Times New Roman" w:cs="Times New Roman"/>
          <w:sz w:val="22"/>
          <w:szCs w:val="22"/>
        </w:rPr>
        <w:t>Adjourn</w:t>
      </w:r>
    </w:p>
    <w:p w14:paraId="30BFB194" w14:textId="77777777" w:rsidR="0075344F" w:rsidRPr="00CC44AD" w:rsidRDefault="0075344F" w:rsidP="0075344F">
      <w:pPr>
        <w:numPr>
          <w:ilvl w:val="1"/>
          <w:numId w:val="10"/>
        </w:numPr>
        <w:rPr>
          <w:rFonts w:ascii="Times New Roman" w:hAnsi="Times New Roman" w:cs="Times New Roman"/>
          <w:sz w:val="22"/>
          <w:szCs w:val="22"/>
        </w:rPr>
      </w:pPr>
      <w:r w:rsidRPr="00CC44AD">
        <w:rPr>
          <w:rFonts w:ascii="Times New Roman" w:hAnsi="Times New Roman" w:cs="Times New Roman"/>
          <w:sz w:val="22"/>
          <w:szCs w:val="22"/>
        </w:rPr>
        <w:t>Chair asked if there is any objection to proceed with this agenda.</w:t>
      </w:r>
    </w:p>
    <w:p w14:paraId="450C5966" w14:textId="77777777" w:rsidR="0075344F" w:rsidRPr="00CC44AD" w:rsidRDefault="0075344F" w:rsidP="0075344F">
      <w:pPr>
        <w:numPr>
          <w:ilvl w:val="2"/>
          <w:numId w:val="10"/>
        </w:numPr>
        <w:rPr>
          <w:rFonts w:ascii="Times New Roman" w:hAnsi="Times New Roman" w:cs="Times New Roman"/>
          <w:sz w:val="22"/>
          <w:szCs w:val="22"/>
        </w:rPr>
      </w:pPr>
      <w:r w:rsidRPr="00CC44AD">
        <w:rPr>
          <w:rFonts w:ascii="Times New Roman" w:hAnsi="Times New Roman" w:cs="Times New Roman"/>
          <w:sz w:val="22"/>
          <w:szCs w:val="22"/>
        </w:rPr>
        <w:t>Discussion</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w:t>
      </w:r>
      <w:r w:rsidRPr="00CC44AD">
        <w:rPr>
          <w:rFonts w:ascii="Times New Roman" w:hAnsi="Times New Roman" w:cs="Times New Roman" w:hint="eastAsia"/>
          <w:sz w:val="22"/>
          <w:szCs w:val="22"/>
        </w:rPr>
        <w:t xml:space="preserve"> No discussion</w:t>
      </w:r>
    </w:p>
    <w:p w14:paraId="05CE87B5" w14:textId="5F8B110E" w:rsidR="0075344F" w:rsidRPr="00CC44AD" w:rsidRDefault="0075344F" w:rsidP="0075344F">
      <w:pPr>
        <w:numPr>
          <w:ilvl w:val="2"/>
          <w:numId w:val="10"/>
        </w:numPr>
        <w:rPr>
          <w:rFonts w:ascii="Times New Roman" w:hAnsi="Times New Roman" w:cs="Times New Roman"/>
          <w:b/>
          <w:sz w:val="22"/>
          <w:szCs w:val="22"/>
          <w:highlight w:val="green"/>
        </w:rPr>
      </w:pPr>
      <w:r w:rsidRPr="00CC44AD">
        <w:rPr>
          <w:rFonts w:ascii="Times New Roman" w:hAnsi="Times New Roman" w:cs="Times New Roman" w:hint="eastAsia"/>
          <w:b/>
          <w:sz w:val="22"/>
          <w:szCs w:val="22"/>
          <w:highlight w:val="green"/>
        </w:rPr>
        <w:t xml:space="preserve">The agenda for TGax </w:t>
      </w:r>
      <w:r w:rsidR="00F37F0C">
        <w:rPr>
          <w:rFonts w:ascii="Times New Roman" w:hAnsi="Times New Roman" w:cs="Times New Roman"/>
          <w:b/>
          <w:sz w:val="22"/>
          <w:szCs w:val="22"/>
          <w:highlight w:val="green"/>
        </w:rPr>
        <w:t>online meeting</w:t>
      </w:r>
      <w:r w:rsidRPr="00CC44AD">
        <w:rPr>
          <w:rFonts w:ascii="Times New Roman" w:hAnsi="Times New Roman" w:cs="Times New Roman" w:hint="eastAsia"/>
          <w:b/>
          <w:sz w:val="22"/>
          <w:szCs w:val="22"/>
          <w:highlight w:val="green"/>
        </w:rPr>
        <w:t xml:space="preserve"> on </w:t>
      </w:r>
      <w:r>
        <w:rPr>
          <w:rFonts w:ascii="Times New Roman" w:hAnsi="Times New Roman" w:cs="Times New Roman"/>
          <w:b/>
          <w:sz w:val="22"/>
          <w:szCs w:val="22"/>
          <w:highlight w:val="green"/>
        </w:rPr>
        <w:t>November</w:t>
      </w:r>
      <w:r w:rsidRPr="00CC44AD">
        <w:rPr>
          <w:rFonts w:ascii="Times New Roman" w:hAnsi="Times New Roman" w:cs="Times New Roman" w:hint="eastAsia"/>
          <w:b/>
          <w:sz w:val="22"/>
          <w:szCs w:val="22"/>
          <w:highlight w:val="green"/>
        </w:rPr>
        <w:t xml:space="preserve"> </w:t>
      </w:r>
      <w:r>
        <w:rPr>
          <w:rFonts w:ascii="Times New Roman" w:hAnsi="Times New Roman" w:cs="Times New Roman"/>
          <w:b/>
          <w:sz w:val="22"/>
          <w:szCs w:val="22"/>
          <w:highlight w:val="green"/>
        </w:rPr>
        <w:t>5</w:t>
      </w:r>
      <w:r w:rsidRPr="0075344F">
        <w:rPr>
          <w:rFonts w:ascii="Times New Roman" w:hAnsi="Times New Roman" w:cs="Times New Roman"/>
          <w:b/>
          <w:sz w:val="22"/>
          <w:szCs w:val="22"/>
          <w:highlight w:val="green"/>
          <w:vertAlign w:val="superscript"/>
        </w:rPr>
        <w:t>th</w:t>
      </w:r>
      <w:r w:rsidRPr="00CC44AD">
        <w:rPr>
          <w:rFonts w:ascii="Times New Roman" w:hAnsi="Times New Roman" w:cs="Times New Roman" w:hint="eastAsia"/>
          <w:b/>
          <w:sz w:val="22"/>
          <w:szCs w:val="22"/>
          <w:highlight w:val="green"/>
        </w:rPr>
        <w:t xml:space="preserve">, 2020 </w:t>
      </w:r>
      <w:r>
        <w:rPr>
          <w:rFonts w:ascii="Times New Roman" w:hAnsi="Times New Roman" w:cs="Times New Roman"/>
          <w:b/>
          <w:sz w:val="22"/>
          <w:szCs w:val="22"/>
          <w:highlight w:val="green"/>
        </w:rPr>
        <w:t>wa</w:t>
      </w:r>
      <w:r w:rsidRPr="00CC44AD">
        <w:rPr>
          <w:rFonts w:ascii="Times New Roman" w:hAnsi="Times New Roman" w:cs="Times New Roman" w:hint="eastAsia"/>
          <w:b/>
          <w:sz w:val="22"/>
          <w:szCs w:val="22"/>
          <w:highlight w:val="green"/>
        </w:rPr>
        <w:t>s approved.</w:t>
      </w:r>
    </w:p>
    <w:p w14:paraId="5F38E293" w14:textId="77777777" w:rsidR="0075344F" w:rsidRPr="009451D9" w:rsidRDefault="0075344F" w:rsidP="0075344F">
      <w:pPr>
        <w:rPr>
          <w:rFonts w:ascii="Times New Roman" w:hAnsi="Times New Roman" w:cs="Times New Roman"/>
          <w:sz w:val="22"/>
          <w:szCs w:val="22"/>
        </w:rPr>
      </w:pPr>
    </w:p>
    <w:p w14:paraId="2459079B" w14:textId="77777777" w:rsidR="0075344F" w:rsidRPr="00CC44AD" w:rsidRDefault="0075344F" w:rsidP="0075344F">
      <w:pPr>
        <w:rPr>
          <w:rFonts w:ascii="Times New Roman" w:hAnsi="Times New Roman" w:cs="Times New Roman"/>
          <w:sz w:val="22"/>
          <w:szCs w:val="22"/>
        </w:rPr>
      </w:pPr>
    </w:p>
    <w:p w14:paraId="068595DC" w14:textId="77777777" w:rsidR="0075344F" w:rsidRPr="00F63366" w:rsidRDefault="0075344F" w:rsidP="0075344F">
      <w:pPr>
        <w:numPr>
          <w:ilvl w:val="0"/>
          <w:numId w:val="10"/>
        </w:numPr>
        <w:rPr>
          <w:rFonts w:ascii="Times New Roman" w:hAnsi="Times New Roman" w:cs="Times New Roman"/>
          <w:b/>
        </w:rPr>
      </w:pPr>
      <w:r w:rsidRPr="00F63366">
        <w:rPr>
          <w:rFonts w:ascii="Times New Roman" w:hAnsi="Times New Roman" w:cs="Times New Roman"/>
          <w:b/>
        </w:rPr>
        <w:t>IEEE 802 and 802.11 IPR policy and procedure</w:t>
      </w:r>
    </w:p>
    <w:p w14:paraId="4DD2D683" w14:textId="77777777" w:rsidR="0075344F" w:rsidRPr="00CC44AD" w:rsidRDefault="0075344F" w:rsidP="0075344F">
      <w:pPr>
        <w:numPr>
          <w:ilvl w:val="1"/>
          <w:numId w:val="10"/>
        </w:numPr>
        <w:rPr>
          <w:rFonts w:ascii="Times New Roman" w:hAnsi="Times New Roman" w:cs="Times New Roman"/>
          <w:sz w:val="22"/>
          <w:szCs w:val="22"/>
        </w:rPr>
      </w:pPr>
      <w:r w:rsidRPr="00CC44AD">
        <w:rPr>
          <w:rFonts w:ascii="Times New Roman" w:hAnsi="Times New Roman" w:cs="Times New Roman"/>
          <w:sz w:val="22"/>
          <w:szCs w:val="22"/>
        </w:rPr>
        <w:t xml:space="preserve">Patent Policy: </w:t>
      </w:r>
    </w:p>
    <w:p w14:paraId="2C7C4545" w14:textId="77777777" w:rsidR="0075344F" w:rsidRPr="00CC44AD" w:rsidRDefault="0075344F" w:rsidP="0075344F">
      <w:pPr>
        <w:numPr>
          <w:ilvl w:val="1"/>
          <w:numId w:val="10"/>
        </w:numPr>
        <w:rPr>
          <w:rFonts w:ascii="Times New Roman" w:hAnsi="Times New Roman" w:cs="Times New Roman"/>
          <w:sz w:val="22"/>
          <w:szCs w:val="22"/>
        </w:rPr>
      </w:pPr>
      <w:r w:rsidRPr="00CC44AD">
        <w:rPr>
          <w:rFonts w:ascii="Times New Roman" w:hAnsi="Times New Roman" w:cs="Times New Roman"/>
          <w:sz w:val="22"/>
          <w:szCs w:val="22"/>
        </w:rPr>
        <w:t>Participants have a duty to inform the IEEE</w:t>
      </w:r>
      <w:r w:rsidRPr="00CC44AD">
        <w:rPr>
          <w:rFonts w:ascii="Times New Roman" w:hAnsi="Times New Roman" w:cs="Times New Roman"/>
          <w:sz w:val="22"/>
          <w:szCs w:val="22"/>
        </w:rPr>
        <w:tab/>
      </w:r>
      <w:r w:rsidRPr="00CC44AD">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done.</w:t>
      </w:r>
    </w:p>
    <w:p w14:paraId="367A2E33" w14:textId="77777777" w:rsidR="0075344F" w:rsidRPr="00CC44AD" w:rsidRDefault="0075344F" w:rsidP="0075344F">
      <w:pPr>
        <w:numPr>
          <w:ilvl w:val="2"/>
          <w:numId w:val="5"/>
        </w:numPr>
        <w:rPr>
          <w:rFonts w:ascii="Times New Roman" w:hAnsi="Times New Roman" w:cs="Times New Roman"/>
          <w:sz w:val="22"/>
          <w:szCs w:val="22"/>
        </w:rPr>
      </w:pPr>
      <w:r w:rsidRPr="00CC44AD">
        <w:rPr>
          <w:rFonts w:ascii="Times New Roman" w:hAnsi="Times New Roman" w:cs="Times New Roman"/>
          <w:sz w:val="22"/>
          <w:szCs w:val="22"/>
        </w:rPr>
        <w:t>Participants shall inform the IEEE (or cause the IEEE to be informed) of the identity of each holder of any potential Essential Patent Claims of which they are personally aware if the claims are owned or controlled by the participant or the entity the participant is from, employed by, or otherwise represents</w:t>
      </w:r>
    </w:p>
    <w:p w14:paraId="084B34F8" w14:textId="77777777" w:rsidR="0075344F" w:rsidRPr="00CC44AD" w:rsidRDefault="0075344F" w:rsidP="0075344F">
      <w:pPr>
        <w:numPr>
          <w:ilvl w:val="2"/>
          <w:numId w:val="5"/>
        </w:numPr>
        <w:rPr>
          <w:rFonts w:ascii="Times New Roman" w:hAnsi="Times New Roman" w:cs="Times New Roman"/>
          <w:sz w:val="22"/>
          <w:szCs w:val="22"/>
        </w:rPr>
      </w:pPr>
      <w:r w:rsidRPr="00CC44AD">
        <w:rPr>
          <w:rFonts w:ascii="Times New Roman" w:hAnsi="Times New Roman" w:cs="Times New Roman"/>
          <w:sz w:val="22"/>
          <w:szCs w:val="22"/>
        </w:rPr>
        <w:t>Participants should inform the IEEE (or cause the IEEE to be informed) of the identity of any other holders of potential Essential Patent Claims</w:t>
      </w:r>
    </w:p>
    <w:p w14:paraId="483BCAC9" w14:textId="77777777" w:rsidR="0075344F" w:rsidRPr="00CC44AD" w:rsidRDefault="0075344F" w:rsidP="0075344F">
      <w:pPr>
        <w:numPr>
          <w:ilvl w:val="1"/>
          <w:numId w:val="10"/>
        </w:numPr>
        <w:rPr>
          <w:rFonts w:ascii="Times New Roman" w:hAnsi="Times New Roman" w:cs="Times New Roman"/>
          <w:sz w:val="22"/>
          <w:szCs w:val="22"/>
        </w:rPr>
      </w:pPr>
      <w:r w:rsidRPr="00CC44AD">
        <w:rPr>
          <w:rFonts w:ascii="Times New Roman" w:hAnsi="Times New Roman" w:cs="Times New Roman"/>
          <w:sz w:val="22"/>
          <w:szCs w:val="22"/>
        </w:rPr>
        <w:t xml:space="preserve">Ways to inform IEEE: </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38DF5FCE" w14:textId="77777777" w:rsidR="0075344F" w:rsidRPr="00CC44AD" w:rsidRDefault="0075344F" w:rsidP="0075344F">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Cause an LOA to be submitted to the IEEE-SA (patcom@ieee.org); or</w:t>
      </w:r>
    </w:p>
    <w:p w14:paraId="6C6B330E" w14:textId="77777777" w:rsidR="0075344F" w:rsidRPr="00CC44AD" w:rsidRDefault="0075344F" w:rsidP="0075344F">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 xml:space="preserve">Provide the chair of this group with the identity of the holder(s) of any and all such claims as soon as possible; or </w:t>
      </w:r>
    </w:p>
    <w:p w14:paraId="67929C64" w14:textId="77777777" w:rsidR="0075344F" w:rsidRPr="00CC44AD" w:rsidRDefault="0075344F" w:rsidP="0075344F">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Speak up now and respond to this Call for Potentially Essential Patents</w:t>
      </w:r>
    </w:p>
    <w:p w14:paraId="7E868F5A" w14:textId="77777777" w:rsidR="0075344F" w:rsidRPr="00CC44AD" w:rsidRDefault="0075344F" w:rsidP="0075344F">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w:t>
      </w:r>
    </w:p>
    <w:p w14:paraId="0B366689" w14:textId="77777777" w:rsidR="0075344F" w:rsidRPr="00CC44AD" w:rsidRDefault="0075344F" w:rsidP="0075344F">
      <w:pPr>
        <w:numPr>
          <w:ilvl w:val="2"/>
          <w:numId w:val="10"/>
        </w:numPr>
        <w:rPr>
          <w:rFonts w:ascii="Times New Roman" w:hAnsi="Times New Roman" w:cs="Times New Roman"/>
          <w:b/>
          <w:sz w:val="22"/>
          <w:szCs w:val="22"/>
          <w:highlight w:val="yellow"/>
        </w:rPr>
      </w:pPr>
      <w:r w:rsidRPr="00CC44AD">
        <w:rPr>
          <w:rFonts w:ascii="Times New Roman" w:hAnsi="Times New Roman" w:cs="Times New Roman" w:hint="eastAsia"/>
          <w:sz w:val="22"/>
          <w:szCs w:val="22"/>
          <w:highlight w:val="yellow"/>
        </w:rPr>
        <w:t>Chair asked if anyone in this meeting is aware of any potentially essential patents.</w:t>
      </w:r>
    </w:p>
    <w:p w14:paraId="41084C8B" w14:textId="77777777" w:rsidR="0075344F" w:rsidRPr="00CC44AD" w:rsidRDefault="0075344F" w:rsidP="0075344F">
      <w:pPr>
        <w:numPr>
          <w:ilvl w:val="3"/>
          <w:numId w:val="10"/>
        </w:numPr>
        <w:rPr>
          <w:rFonts w:ascii="Times New Roman" w:hAnsi="Times New Roman" w:cs="Times New Roman"/>
          <w:b/>
          <w:sz w:val="22"/>
          <w:szCs w:val="22"/>
          <w:highlight w:val="green"/>
        </w:rPr>
      </w:pPr>
      <w:r w:rsidRPr="00CC44AD">
        <w:rPr>
          <w:rFonts w:ascii="Times New Roman" w:hAnsi="Times New Roman" w:cs="Times New Roman" w:hint="eastAsia"/>
          <w:b/>
          <w:sz w:val="22"/>
          <w:szCs w:val="22"/>
          <w:highlight w:val="green"/>
        </w:rPr>
        <w:t>No potentially essential patent reported.</w:t>
      </w:r>
    </w:p>
    <w:p w14:paraId="766D41DD" w14:textId="77777777" w:rsidR="0075344F" w:rsidRPr="00CC44AD" w:rsidRDefault="0075344F" w:rsidP="0075344F">
      <w:pPr>
        <w:rPr>
          <w:rFonts w:ascii="Times New Roman" w:hAnsi="Times New Roman" w:cs="Times New Roman"/>
          <w:b/>
          <w:sz w:val="22"/>
          <w:szCs w:val="22"/>
        </w:rPr>
      </w:pPr>
    </w:p>
    <w:p w14:paraId="5884C587" w14:textId="77777777" w:rsidR="0075344F" w:rsidRDefault="0075344F" w:rsidP="0075344F">
      <w:pPr>
        <w:numPr>
          <w:ilvl w:val="1"/>
          <w:numId w:val="10"/>
        </w:numPr>
        <w:rPr>
          <w:rFonts w:ascii="Times New Roman" w:hAnsi="Times New Roman" w:cs="Times New Roman"/>
          <w:sz w:val="22"/>
          <w:szCs w:val="22"/>
        </w:rPr>
      </w:pPr>
      <w:r w:rsidRPr="00CC44AD">
        <w:rPr>
          <w:rFonts w:ascii="Times New Roman" w:hAnsi="Times New Roman" w:cs="Times New Roman"/>
          <w:sz w:val="22"/>
          <w:szCs w:val="22"/>
        </w:rPr>
        <w:t>Other guidelines for IEEE WG meetings</w:t>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t>– done</w:t>
      </w:r>
    </w:p>
    <w:p w14:paraId="789AAAD3" w14:textId="77777777" w:rsidR="0075344F" w:rsidRPr="006E6430" w:rsidRDefault="0075344F" w:rsidP="0075344F">
      <w:pPr>
        <w:numPr>
          <w:ilvl w:val="2"/>
          <w:numId w:val="7"/>
        </w:numPr>
        <w:rPr>
          <w:rFonts w:ascii="Times New Roman" w:hAnsi="Times New Roman" w:cs="Times New Roman"/>
          <w:sz w:val="22"/>
          <w:szCs w:val="22"/>
        </w:rPr>
      </w:pPr>
      <w:r w:rsidRPr="006E6430">
        <w:rPr>
          <w:rFonts w:ascii="Times New Roman" w:hAnsi="Times New Roman" w:cs="Times New Roman"/>
          <w:sz w:val="22"/>
          <w:szCs w:val="22"/>
        </w:rPr>
        <w:t xml:space="preserve">All IEEE-SA standards meetings shall be conducted in compliance with all applicable laws, including antitrust and competition laws. </w:t>
      </w:r>
    </w:p>
    <w:p w14:paraId="6098583C" w14:textId="77777777" w:rsidR="0075344F" w:rsidRPr="006E6430" w:rsidRDefault="0075344F" w:rsidP="0075344F">
      <w:pPr>
        <w:numPr>
          <w:ilvl w:val="3"/>
          <w:numId w:val="7"/>
        </w:numPr>
        <w:rPr>
          <w:rFonts w:ascii="Times New Roman" w:hAnsi="Times New Roman" w:cs="Times New Roman"/>
          <w:sz w:val="22"/>
          <w:szCs w:val="22"/>
        </w:rPr>
      </w:pPr>
      <w:r w:rsidRPr="006E6430">
        <w:rPr>
          <w:rFonts w:ascii="Times New Roman" w:hAnsi="Times New Roman" w:cs="Times New Roman"/>
          <w:sz w:val="22"/>
          <w:szCs w:val="22"/>
        </w:rPr>
        <w:t xml:space="preserve">Don’t discuss the interpretation, validity, or essentiality of patents/patent claims. </w:t>
      </w:r>
    </w:p>
    <w:p w14:paraId="4F7DF21A" w14:textId="77777777" w:rsidR="0075344F" w:rsidRPr="006E6430" w:rsidRDefault="0075344F" w:rsidP="0075344F">
      <w:pPr>
        <w:numPr>
          <w:ilvl w:val="3"/>
          <w:numId w:val="7"/>
        </w:numPr>
        <w:rPr>
          <w:rFonts w:ascii="Times New Roman" w:hAnsi="Times New Roman" w:cs="Times New Roman"/>
          <w:sz w:val="22"/>
          <w:szCs w:val="22"/>
        </w:rPr>
      </w:pPr>
      <w:r w:rsidRPr="006E6430">
        <w:rPr>
          <w:rFonts w:ascii="Times New Roman" w:hAnsi="Times New Roman" w:cs="Times New Roman"/>
          <w:sz w:val="22"/>
          <w:szCs w:val="22"/>
        </w:rPr>
        <w:t>Don’t discuss specific license rates, terms, or conditions.</w:t>
      </w:r>
    </w:p>
    <w:p w14:paraId="2DBDB666" w14:textId="77777777" w:rsidR="0075344F" w:rsidRPr="006E6430" w:rsidRDefault="0075344F" w:rsidP="0075344F">
      <w:pPr>
        <w:numPr>
          <w:ilvl w:val="4"/>
          <w:numId w:val="7"/>
        </w:numPr>
        <w:rPr>
          <w:rFonts w:ascii="Times New Roman" w:hAnsi="Times New Roman" w:cs="Times New Roman"/>
          <w:sz w:val="22"/>
          <w:szCs w:val="22"/>
        </w:rPr>
      </w:pPr>
      <w:r w:rsidRPr="006E6430">
        <w:rPr>
          <w:rFonts w:ascii="Times New Roman" w:hAnsi="Times New Roman" w:cs="Times New Roman"/>
          <w:sz w:val="22"/>
          <w:szCs w:val="22"/>
        </w:rPr>
        <w:t xml:space="preserve">Relative costs of different technical approaches that include relative costs of patent licensing terms January be discussed in standards development meetings. </w:t>
      </w:r>
    </w:p>
    <w:p w14:paraId="620B308F" w14:textId="77777777" w:rsidR="0075344F" w:rsidRPr="006E6430" w:rsidRDefault="0075344F" w:rsidP="0075344F">
      <w:pPr>
        <w:numPr>
          <w:ilvl w:val="5"/>
          <w:numId w:val="7"/>
        </w:numPr>
        <w:rPr>
          <w:rFonts w:ascii="Times New Roman" w:hAnsi="Times New Roman" w:cs="Times New Roman"/>
          <w:sz w:val="22"/>
          <w:szCs w:val="22"/>
        </w:rPr>
      </w:pPr>
      <w:r w:rsidRPr="006E6430">
        <w:rPr>
          <w:rFonts w:ascii="Times New Roman" w:hAnsi="Times New Roman" w:cs="Times New Roman"/>
          <w:sz w:val="22"/>
          <w:szCs w:val="22"/>
          <w:lang w:val="en-GB"/>
        </w:rPr>
        <w:t>Technical considerations remain the primary focus</w:t>
      </w:r>
    </w:p>
    <w:p w14:paraId="6252BF0E" w14:textId="77777777" w:rsidR="0075344F" w:rsidRPr="006E6430" w:rsidRDefault="0075344F" w:rsidP="0075344F">
      <w:pPr>
        <w:numPr>
          <w:ilvl w:val="3"/>
          <w:numId w:val="7"/>
        </w:numPr>
        <w:rPr>
          <w:rFonts w:ascii="Times New Roman" w:hAnsi="Times New Roman" w:cs="Times New Roman"/>
          <w:sz w:val="22"/>
          <w:szCs w:val="22"/>
        </w:rPr>
      </w:pPr>
      <w:r w:rsidRPr="006E6430">
        <w:rPr>
          <w:rFonts w:ascii="Times New Roman" w:hAnsi="Times New Roman" w:cs="Times New Roman"/>
          <w:sz w:val="22"/>
          <w:szCs w:val="22"/>
        </w:rPr>
        <w:t>Don’t discuss or engage in the fixing of product prices, allocation of customers, or division of sales markets.</w:t>
      </w:r>
    </w:p>
    <w:p w14:paraId="1B786583" w14:textId="77777777" w:rsidR="0075344F" w:rsidRPr="006E6430" w:rsidRDefault="0075344F" w:rsidP="0075344F">
      <w:pPr>
        <w:numPr>
          <w:ilvl w:val="3"/>
          <w:numId w:val="7"/>
        </w:numPr>
        <w:rPr>
          <w:rFonts w:ascii="Times New Roman" w:hAnsi="Times New Roman" w:cs="Times New Roman"/>
          <w:sz w:val="22"/>
          <w:szCs w:val="22"/>
        </w:rPr>
      </w:pPr>
      <w:r w:rsidRPr="006E6430">
        <w:rPr>
          <w:rFonts w:ascii="Times New Roman" w:hAnsi="Times New Roman" w:cs="Times New Roman"/>
          <w:sz w:val="22"/>
          <w:szCs w:val="22"/>
        </w:rPr>
        <w:lastRenderedPageBreak/>
        <w:t>Don’t discuss the status or substance of ongoing or threatened litigation.</w:t>
      </w:r>
    </w:p>
    <w:p w14:paraId="74DB1BDE" w14:textId="77777777" w:rsidR="0075344F" w:rsidRDefault="0075344F" w:rsidP="0075344F">
      <w:pPr>
        <w:numPr>
          <w:ilvl w:val="3"/>
          <w:numId w:val="7"/>
        </w:numPr>
        <w:rPr>
          <w:rFonts w:ascii="Times New Roman" w:hAnsi="Times New Roman" w:cs="Times New Roman"/>
          <w:sz w:val="22"/>
          <w:szCs w:val="22"/>
        </w:rPr>
      </w:pPr>
      <w:r w:rsidRPr="006E6430">
        <w:rPr>
          <w:rFonts w:ascii="Times New Roman" w:hAnsi="Times New Roman" w:cs="Times New Roman"/>
          <w:sz w:val="22"/>
          <w:szCs w:val="22"/>
        </w:rPr>
        <w:t>Don’t be silent if inappropriate topics are discussed … do formally object.</w:t>
      </w:r>
    </w:p>
    <w:p w14:paraId="14C90637" w14:textId="77777777" w:rsidR="0075344F" w:rsidRPr="006E6430" w:rsidRDefault="0075344F" w:rsidP="0075344F">
      <w:pPr>
        <w:rPr>
          <w:rFonts w:ascii="Times New Roman" w:hAnsi="Times New Roman" w:cs="Times New Roman"/>
          <w:sz w:val="22"/>
          <w:szCs w:val="22"/>
        </w:rPr>
      </w:pPr>
    </w:p>
    <w:p w14:paraId="7F003B7A" w14:textId="77777777" w:rsidR="0075344F" w:rsidRDefault="0075344F" w:rsidP="0075344F">
      <w:pPr>
        <w:numPr>
          <w:ilvl w:val="1"/>
          <w:numId w:val="10"/>
        </w:numPr>
        <w:rPr>
          <w:rFonts w:ascii="Times New Roman" w:hAnsi="Times New Roman" w:cs="Times New Roman"/>
          <w:sz w:val="22"/>
          <w:szCs w:val="22"/>
        </w:rPr>
      </w:pPr>
      <w:r w:rsidRPr="00CC44AD">
        <w:rPr>
          <w:rFonts w:ascii="Times New Roman" w:hAnsi="Times New Roman" w:cs="Times New Roman"/>
          <w:sz w:val="22"/>
          <w:szCs w:val="22"/>
        </w:rPr>
        <w:t>Patent-related information</w:t>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t>– done</w:t>
      </w:r>
    </w:p>
    <w:p w14:paraId="46F6ACCF" w14:textId="77777777" w:rsidR="0075344F" w:rsidRPr="006E6430" w:rsidRDefault="0075344F" w:rsidP="0075344F">
      <w:pPr>
        <w:numPr>
          <w:ilvl w:val="2"/>
          <w:numId w:val="8"/>
        </w:numPr>
        <w:rPr>
          <w:rFonts w:ascii="Times New Roman" w:hAnsi="Times New Roman" w:cs="Times New Roman"/>
          <w:sz w:val="22"/>
          <w:szCs w:val="22"/>
        </w:rPr>
      </w:pPr>
      <w:r w:rsidRPr="006E6430">
        <w:rPr>
          <w:rFonts w:ascii="Times New Roman" w:hAnsi="Times New Roman" w:cs="Times New Roman"/>
          <w:sz w:val="22"/>
          <w:szCs w:val="22"/>
        </w:rPr>
        <w:t>The patent policy and the procedures used to execute that policy are documented in the:</w:t>
      </w:r>
    </w:p>
    <w:p w14:paraId="005053D9" w14:textId="77777777" w:rsidR="0075344F" w:rsidRPr="006E6430" w:rsidRDefault="0075344F" w:rsidP="0075344F">
      <w:pPr>
        <w:numPr>
          <w:ilvl w:val="2"/>
          <w:numId w:val="8"/>
        </w:numPr>
        <w:rPr>
          <w:rFonts w:ascii="Times New Roman" w:hAnsi="Times New Roman" w:cs="Times New Roman"/>
          <w:sz w:val="22"/>
          <w:szCs w:val="22"/>
        </w:rPr>
      </w:pPr>
      <w:r w:rsidRPr="006E6430">
        <w:rPr>
          <w:rFonts w:ascii="Times New Roman" w:hAnsi="Times New Roman" w:cs="Times New Roman"/>
          <w:i/>
          <w:iCs/>
          <w:sz w:val="22"/>
          <w:szCs w:val="22"/>
        </w:rPr>
        <w:t>IEEE-SA Standards Board Bylaws</w:t>
      </w:r>
      <w:r w:rsidRPr="006E6430">
        <w:rPr>
          <w:rFonts w:ascii="Times New Roman" w:hAnsi="Times New Roman" w:cs="Times New Roman"/>
          <w:sz w:val="22"/>
          <w:szCs w:val="22"/>
        </w:rPr>
        <w:t xml:space="preserve"> (http://standards.ieee.org/develop/policies/bylaws/sect6-7.html#6) </w:t>
      </w:r>
    </w:p>
    <w:p w14:paraId="24AD6CB9" w14:textId="77777777" w:rsidR="0075344F" w:rsidRPr="006E6430" w:rsidRDefault="0075344F" w:rsidP="0075344F">
      <w:pPr>
        <w:numPr>
          <w:ilvl w:val="2"/>
          <w:numId w:val="8"/>
        </w:numPr>
        <w:rPr>
          <w:rFonts w:ascii="Times New Roman" w:hAnsi="Times New Roman" w:cs="Times New Roman"/>
          <w:sz w:val="22"/>
          <w:szCs w:val="22"/>
        </w:rPr>
      </w:pPr>
      <w:r w:rsidRPr="006E6430">
        <w:rPr>
          <w:rFonts w:ascii="Times New Roman" w:hAnsi="Times New Roman" w:cs="Times New Roman"/>
          <w:i/>
          <w:iCs/>
          <w:sz w:val="22"/>
          <w:szCs w:val="22"/>
        </w:rPr>
        <w:t>IEEE-SA Standards Board Operations Manual</w:t>
      </w:r>
      <w:r w:rsidRPr="006E6430">
        <w:rPr>
          <w:rFonts w:ascii="Times New Roman" w:hAnsi="Times New Roman" w:cs="Times New Roman"/>
          <w:sz w:val="22"/>
          <w:szCs w:val="22"/>
        </w:rPr>
        <w:t xml:space="preserve"> (http://standards.ieee.org/develop/policies/opman/sect6.html#6.3)</w:t>
      </w:r>
    </w:p>
    <w:p w14:paraId="2C30B43A" w14:textId="77777777" w:rsidR="0075344F" w:rsidRPr="006E6430" w:rsidRDefault="0075344F" w:rsidP="0075344F">
      <w:pPr>
        <w:numPr>
          <w:ilvl w:val="2"/>
          <w:numId w:val="8"/>
        </w:numPr>
        <w:rPr>
          <w:rFonts w:ascii="Times New Roman" w:hAnsi="Times New Roman" w:cs="Times New Roman"/>
          <w:sz w:val="22"/>
          <w:szCs w:val="22"/>
        </w:rPr>
      </w:pPr>
      <w:r w:rsidRPr="006E6430">
        <w:rPr>
          <w:rFonts w:ascii="Times New Roman" w:hAnsi="Times New Roman" w:cs="Times New Roman"/>
          <w:sz w:val="22"/>
          <w:szCs w:val="22"/>
        </w:rPr>
        <w:tab/>
        <w:t xml:space="preserve">Material about the patent policy is available at </w:t>
      </w:r>
    </w:p>
    <w:p w14:paraId="637ECDB7" w14:textId="77777777" w:rsidR="0075344F" w:rsidRPr="006E6430" w:rsidRDefault="0075344F" w:rsidP="0075344F">
      <w:pPr>
        <w:numPr>
          <w:ilvl w:val="2"/>
          <w:numId w:val="8"/>
        </w:numPr>
        <w:rPr>
          <w:rFonts w:ascii="Times New Roman" w:hAnsi="Times New Roman" w:cs="Times New Roman"/>
          <w:sz w:val="22"/>
          <w:szCs w:val="22"/>
        </w:rPr>
      </w:pPr>
      <w:r w:rsidRPr="006E6430">
        <w:rPr>
          <w:rFonts w:ascii="Times New Roman" w:hAnsi="Times New Roman" w:cs="Times New Roman"/>
          <w:sz w:val="22"/>
          <w:szCs w:val="22"/>
        </w:rPr>
        <w:tab/>
      </w:r>
      <w:hyperlink r:id="rId21" w:history="1">
        <w:r w:rsidRPr="00913E23">
          <w:rPr>
            <w:rStyle w:val="a6"/>
            <w:rFonts w:ascii="Times New Roman" w:hAnsi="Times New Roman" w:cs="Times New Roman"/>
            <w:i/>
            <w:iCs/>
            <w:sz w:val="22"/>
            <w:szCs w:val="22"/>
          </w:rPr>
          <w:t>http://standards.ieee.org/about/sasb/patcom/materials.html</w:t>
        </w:r>
      </w:hyperlink>
    </w:p>
    <w:p w14:paraId="12A6CB9C" w14:textId="77777777" w:rsidR="0075344F" w:rsidRPr="006E6430" w:rsidRDefault="0075344F" w:rsidP="0075344F">
      <w:pPr>
        <w:rPr>
          <w:rFonts w:ascii="Times New Roman" w:hAnsi="Times New Roman" w:cs="Times New Roman"/>
          <w:sz w:val="22"/>
          <w:szCs w:val="22"/>
        </w:rPr>
      </w:pPr>
    </w:p>
    <w:p w14:paraId="23DDE941" w14:textId="77777777" w:rsidR="0075344F" w:rsidRPr="00CC44AD" w:rsidRDefault="0075344F" w:rsidP="0075344F">
      <w:pPr>
        <w:numPr>
          <w:ilvl w:val="1"/>
          <w:numId w:val="10"/>
        </w:numPr>
        <w:rPr>
          <w:rFonts w:ascii="Times New Roman" w:hAnsi="Times New Roman" w:cs="Times New Roman"/>
          <w:sz w:val="22"/>
          <w:szCs w:val="22"/>
        </w:rPr>
      </w:pPr>
      <w:r w:rsidRPr="00CC44AD">
        <w:rPr>
          <w:rFonts w:ascii="Times New Roman" w:hAnsi="Times New Roman" w:cs="Times New Roman"/>
          <w:sz w:val="22"/>
          <w:szCs w:val="22"/>
        </w:rPr>
        <w:t>Participant behavior in IEEE-SA activities is guided</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by the IEEE Codes of Ethics &amp; Conduct</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134A2454" w14:textId="77777777" w:rsidR="0075344F" w:rsidRPr="00CC44AD" w:rsidRDefault="0075344F" w:rsidP="0075344F">
      <w:pPr>
        <w:numPr>
          <w:ilvl w:val="1"/>
          <w:numId w:val="10"/>
        </w:numPr>
        <w:rPr>
          <w:rFonts w:ascii="Times New Roman" w:hAnsi="Times New Roman" w:cs="Times New Roman"/>
          <w:sz w:val="22"/>
          <w:szCs w:val="22"/>
        </w:rPr>
      </w:pPr>
      <w:r w:rsidRPr="00CC44AD">
        <w:rPr>
          <w:rFonts w:ascii="Times New Roman" w:hAnsi="Times New Roman" w:cs="Times New Roman"/>
          <w:sz w:val="22"/>
          <w:szCs w:val="22"/>
        </w:rPr>
        <w:t>Participants in the IEEE-SA “individual process” shall</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act independently of others, including employers</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1E606975" w14:textId="77777777" w:rsidR="0075344F" w:rsidRPr="00CC44AD" w:rsidRDefault="0075344F" w:rsidP="0075344F">
      <w:pPr>
        <w:numPr>
          <w:ilvl w:val="1"/>
          <w:numId w:val="10"/>
        </w:numPr>
        <w:rPr>
          <w:rFonts w:ascii="Times New Roman" w:hAnsi="Times New Roman" w:cs="Times New Roman"/>
          <w:sz w:val="22"/>
          <w:szCs w:val="22"/>
        </w:rPr>
      </w:pPr>
      <w:r w:rsidRPr="00CC44AD">
        <w:rPr>
          <w:rFonts w:ascii="Times New Roman" w:hAnsi="Times New Roman" w:cs="Times New Roman"/>
          <w:sz w:val="22"/>
          <w:szCs w:val="22"/>
        </w:rPr>
        <w:t>IEEE-SA standards activities shall allow the fair &amp;</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equitable consideration of all viewpoints</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73BA7728" w14:textId="77777777" w:rsidR="0075344F" w:rsidRPr="00CC44AD" w:rsidRDefault="0075344F" w:rsidP="0075344F">
      <w:pPr>
        <w:rPr>
          <w:rFonts w:ascii="Times New Roman" w:hAnsi="Times New Roman" w:cs="Times New Roman"/>
          <w:sz w:val="20"/>
          <w:szCs w:val="22"/>
        </w:rPr>
      </w:pPr>
    </w:p>
    <w:p w14:paraId="537A2893" w14:textId="77777777" w:rsidR="0075344F" w:rsidRPr="00CC44AD" w:rsidRDefault="0075344F" w:rsidP="0075344F">
      <w:pPr>
        <w:rPr>
          <w:rFonts w:ascii="Times New Roman" w:eastAsiaTheme="minorEastAsia" w:hAnsi="Times New Roman" w:cs="Times New Roman"/>
          <w:color w:val="000000"/>
          <w:sz w:val="22"/>
          <w:szCs w:val="22"/>
        </w:rPr>
      </w:pPr>
    </w:p>
    <w:p w14:paraId="107370BD" w14:textId="77777777" w:rsidR="0075344F" w:rsidRDefault="0075344F" w:rsidP="0075344F">
      <w:pPr>
        <w:numPr>
          <w:ilvl w:val="0"/>
          <w:numId w:val="10"/>
        </w:numPr>
        <w:rPr>
          <w:rFonts w:ascii="Times New Roman" w:hAnsi="Times New Roman" w:cs="Times New Roman"/>
          <w:b/>
        </w:rPr>
      </w:pPr>
      <w:r>
        <w:rPr>
          <w:rFonts w:ascii="Times New Roman" w:hAnsi="Times New Roman" w:cs="Times New Roman" w:hint="eastAsia"/>
          <w:b/>
        </w:rPr>
        <w:t>A</w:t>
      </w:r>
      <w:r>
        <w:rPr>
          <w:rFonts w:ascii="Times New Roman" w:hAnsi="Times New Roman" w:cs="Times New Roman"/>
          <w:b/>
        </w:rPr>
        <w:t>ttendance</w:t>
      </w:r>
    </w:p>
    <w:p w14:paraId="37B8B443" w14:textId="77777777" w:rsidR="0075344F" w:rsidRDefault="007365F5" w:rsidP="0075344F">
      <w:pPr>
        <w:numPr>
          <w:ilvl w:val="1"/>
          <w:numId w:val="10"/>
        </w:numPr>
        <w:rPr>
          <w:rFonts w:ascii="Times New Roman" w:hAnsi="Times New Roman" w:cs="Times New Roman"/>
          <w:sz w:val="22"/>
          <w:szCs w:val="22"/>
        </w:rPr>
      </w:pPr>
      <w:hyperlink r:id="rId22" w:history="1">
        <w:r w:rsidR="0075344F" w:rsidRPr="00913E23">
          <w:rPr>
            <w:rStyle w:val="a6"/>
            <w:rFonts w:ascii="Times New Roman" w:hAnsi="Times New Roman" w:cs="Times New Roman" w:hint="eastAsia"/>
            <w:sz w:val="22"/>
            <w:szCs w:val="22"/>
          </w:rPr>
          <w:t>h</w:t>
        </w:r>
        <w:r w:rsidR="0075344F" w:rsidRPr="00913E23">
          <w:rPr>
            <w:rStyle w:val="a6"/>
            <w:rFonts w:ascii="Times New Roman" w:hAnsi="Times New Roman" w:cs="Times New Roman"/>
            <w:sz w:val="22"/>
            <w:szCs w:val="22"/>
          </w:rPr>
          <w:t>ttps://</w:t>
        </w:r>
        <w:r w:rsidR="0075344F" w:rsidRPr="00913E23">
          <w:rPr>
            <w:rStyle w:val="a6"/>
            <w:rFonts w:ascii="Times New Roman" w:hAnsi="Times New Roman" w:cs="Times New Roman" w:hint="eastAsia"/>
            <w:sz w:val="22"/>
            <w:szCs w:val="22"/>
          </w:rPr>
          <w:t>imat.ieee.org</w:t>
        </w:r>
        <w:r w:rsidR="0075344F" w:rsidRPr="00913E23">
          <w:rPr>
            <w:rStyle w:val="a6"/>
            <w:rFonts w:ascii="Times New Roman" w:hAnsi="Times New Roman" w:cs="Times New Roman"/>
            <w:sz w:val="22"/>
            <w:szCs w:val="22"/>
          </w:rPr>
          <w:t>/</w:t>
        </w:r>
      </w:hyperlink>
    </w:p>
    <w:p w14:paraId="43E8519F" w14:textId="77777777" w:rsidR="0075344F" w:rsidRPr="00FD4BC2" w:rsidRDefault="0075344F" w:rsidP="0075344F">
      <w:pPr>
        <w:numPr>
          <w:ilvl w:val="2"/>
          <w:numId w:val="10"/>
        </w:numPr>
        <w:rPr>
          <w:rFonts w:ascii="Times New Roman" w:hAnsi="Times New Roman" w:cs="Times New Roman"/>
          <w:sz w:val="22"/>
          <w:szCs w:val="22"/>
        </w:rPr>
      </w:pPr>
      <w:r w:rsidRPr="00FD4BC2">
        <w:rPr>
          <w:rFonts w:ascii="Times New Roman" w:hAnsi="Times New Roman" w:cs="Times New Roman"/>
          <w:sz w:val="22"/>
          <w:szCs w:val="22"/>
        </w:rPr>
        <w:t>Please indicate the voter status by adding [V] or [NV] before your name on WebEx.</w:t>
      </w:r>
    </w:p>
    <w:p w14:paraId="15F44098" w14:textId="4F1BF991" w:rsidR="00320035" w:rsidRDefault="00320035" w:rsidP="00123F22">
      <w:pPr>
        <w:rPr>
          <w:sz w:val="22"/>
        </w:rPr>
      </w:pPr>
    </w:p>
    <w:p w14:paraId="7F42131A" w14:textId="24E3CE13" w:rsidR="0075344F" w:rsidRDefault="0075344F" w:rsidP="00123F22">
      <w:pPr>
        <w:rPr>
          <w:sz w:val="22"/>
        </w:rPr>
      </w:pPr>
    </w:p>
    <w:p w14:paraId="67149E23" w14:textId="5E6DD73C" w:rsidR="0075344F" w:rsidRDefault="0075344F" w:rsidP="0075344F">
      <w:pPr>
        <w:numPr>
          <w:ilvl w:val="0"/>
          <w:numId w:val="10"/>
        </w:numPr>
        <w:rPr>
          <w:rFonts w:ascii="Times New Roman" w:hAnsi="Times New Roman" w:cs="Times New Roman"/>
          <w:b/>
        </w:rPr>
      </w:pPr>
      <w:r>
        <w:rPr>
          <w:rFonts w:ascii="Times New Roman" w:hAnsi="Times New Roman" w:cs="Times New Roman"/>
          <w:b/>
        </w:rPr>
        <w:t>Review of the Report to EC</w:t>
      </w:r>
    </w:p>
    <w:p w14:paraId="1D03A179" w14:textId="07038C6E" w:rsidR="0075344F" w:rsidRDefault="0075344F" w:rsidP="0075344F">
      <w:pPr>
        <w:numPr>
          <w:ilvl w:val="1"/>
          <w:numId w:val="10"/>
        </w:numPr>
        <w:rPr>
          <w:rFonts w:ascii="Times New Roman" w:hAnsi="Times New Roman" w:cs="Times New Roman"/>
          <w:sz w:val="22"/>
          <w:szCs w:val="22"/>
        </w:rPr>
      </w:pPr>
      <w:r w:rsidRPr="0075344F">
        <w:rPr>
          <w:rFonts w:ascii="Times New Roman" w:hAnsi="Times New Roman" w:cs="Times New Roman"/>
        </w:rPr>
        <w:t xml:space="preserve">Report to EC: </w:t>
      </w:r>
      <w:hyperlink r:id="rId23" w:history="1">
        <w:r>
          <w:rPr>
            <w:rStyle w:val="a6"/>
            <w:rFonts w:ascii="Times New Roman" w:hAnsi="Times New Roman" w:cs="Times New Roman"/>
            <w:sz w:val="22"/>
            <w:szCs w:val="22"/>
          </w:rPr>
          <w:t>https://mentor.ieee.org/802.11/dcn/20/11-20-1771-03-00ax-p802-11ax-report-to-ec-on-conditional-approval-to-forward-draft-to-revcom.pptx</w:t>
        </w:r>
      </w:hyperlink>
    </w:p>
    <w:p w14:paraId="0B2CD38D" w14:textId="46D3F459" w:rsidR="0075344F" w:rsidRDefault="0075344F" w:rsidP="0075344F">
      <w:pPr>
        <w:numPr>
          <w:ilvl w:val="1"/>
          <w:numId w:val="10"/>
        </w:numPr>
        <w:rPr>
          <w:rFonts w:ascii="Times New Roman" w:hAnsi="Times New Roman" w:cs="Times New Roman"/>
          <w:sz w:val="22"/>
          <w:szCs w:val="22"/>
        </w:rPr>
      </w:pPr>
      <w:r>
        <w:rPr>
          <w:rFonts w:ascii="Times New Roman" w:hAnsi="Times New Roman" w:cs="Times New Roman"/>
          <w:sz w:val="22"/>
          <w:szCs w:val="22"/>
        </w:rPr>
        <w:t>Summary</w:t>
      </w:r>
    </w:p>
    <w:p w14:paraId="2F5662FE" w14:textId="594A1C4E" w:rsidR="0075344F" w:rsidRDefault="0075344F" w:rsidP="0075344F">
      <w:pPr>
        <w:numPr>
          <w:ilvl w:val="2"/>
          <w:numId w:val="10"/>
        </w:numPr>
        <w:rPr>
          <w:rFonts w:ascii="Times New Roman" w:hAnsi="Times New Roman" w:cs="Times New Roman"/>
          <w:sz w:val="22"/>
          <w:szCs w:val="22"/>
        </w:rPr>
      </w:pPr>
      <w:r>
        <w:rPr>
          <w:rFonts w:ascii="Times New Roman" w:hAnsi="Times New Roman" w:cs="Times New Roman"/>
          <w:sz w:val="22"/>
          <w:szCs w:val="22"/>
        </w:rPr>
        <w:t xml:space="preserve">TGax chairperson explained the document and updated the information on unsatisfied comments. </w:t>
      </w:r>
      <w:r w:rsidRPr="0075344F">
        <w:rPr>
          <w:rFonts w:ascii="Times New Roman" w:hAnsi="Times New Roman" w:cs="Times New Roman"/>
          <w:sz w:val="22"/>
          <w:szCs w:val="22"/>
        </w:rPr>
        <w:sym w:font="Wingdings" w:char="F0E0"/>
      </w:r>
      <w:r>
        <w:rPr>
          <w:rFonts w:ascii="Times New Roman" w:hAnsi="Times New Roman" w:cs="Times New Roman"/>
          <w:sz w:val="22"/>
          <w:szCs w:val="22"/>
        </w:rPr>
        <w:t xml:space="preserve"> The document became r4.</w:t>
      </w:r>
    </w:p>
    <w:p w14:paraId="1790D8FD" w14:textId="72B088A4" w:rsidR="0075344F" w:rsidRDefault="0075344F" w:rsidP="0075344F">
      <w:pPr>
        <w:numPr>
          <w:ilvl w:val="1"/>
          <w:numId w:val="10"/>
        </w:numPr>
        <w:rPr>
          <w:rFonts w:ascii="Times New Roman" w:hAnsi="Times New Roman" w:cs="Times New Roman"/>
          <w:sz w:val="22"/>
          <w:szCs w:val="22"/>
        </w:rPr>
      </w:pPr>
      <w:r>
        <w:rPr>
          <w:rFonts w:ascii="Times New Roman" w:hAnsi="Times New Roman" w:cs="Times New Roman" w:hint="eastAsia"/>
          <w:sz w:val="22"/>
          <w:szCs w:val="22"/>
        </w:rPr>
        <w:t>D</w:t>
      </w:r>
      <w:r>
        <w:rPr>
          <w:rFonts w:ascii="Times New Roman" w:hAnsi="Times New Roman" w:cs="Times New Roman"/>
          <w:sz w:val="22"/>
          <w:szCs w:val="22"/>
        </w:rPr>
        <w:t>iscussion – no discussion</w:t>
      </w:r>
    </w:p>
    <w:p w14:paraId="2A3773D3" w14:textId="5F6981AB" w:rsidR="0075344F" w:rsidRDefault="0075344F" w:rsidP="0075344F">
      <w:pPr>
        <w:rPr>
          <w:rFonts w:ascii="Times New Roman" w:hAnsi="Times New Roman" w:cs="Times New Roman"/>
          <w:sz w:val="22"/>
          <w:szCs w:val="22"/>
        </w:rPr>
      </w:pPr>
    </w:p>
    <w:p w14:paraId="6DA064F8" w14:textId="77777777" w:rsidR="007173C6" w:rsidRDefault="007173C6" w:rsidP="0075344F">
      <w:pPr>
        <w:rPr>
          <w:rFonts w:ascii="Times New Roman" w:hAnsi="Times New Roman" w:cs="Times New Roman"/>
          <w:sz w:val="22"/>
          <w:szCs w:val="22"/>
        </w:rPr>
      </w:pPr>
    </w:p>
    <w:p w14:paraId="565ACF08" w14:textId="6861837E" w:rsidR="0075344F" w:rsidRPr="007173C6" w:rsidRDefault="0075344F" w:rsidP="007173C6">
      <w:pPr>
        <w:numPr>
          <w:ilvl w:val="0"/>
          <w:numId w:val="10"/>
        </w:numPr>
        <w:rPr>
          <w:rFonts w:ascii="Times New Roman" w:hAnsi="Times New Roman" w:cs="Times New Roman"/>
          <w:b/>
          <w:bCs/>
        </w:rPr>
      </w:pPr>
      <w:r w:rsidRPr="007173C6">
        <w:rPr>
          <w:rFonts w:ascii="Times New Roman" w:hAnsi="Times New Roman" w:cs="Times New Roman" w:hint="eastAsia"/>
          <w:b/>
          <w:bCs/>
        </w:rPr>
        <w:t>M</w:t>
      </w:r>
      <w:r w:rsidRPr="007173C6">
        <w:rPr>
          <w:rFonts w:ascii="Times New Roman" w:hAnsi="Times New Roman" w:cs="Times New Roman"/>
          <w:b/>
          <w:bCs/>
        </w:rPr>
        <w:t>otion to approve report to EC</w:t>
      </w:r>
    </w:p>
    <w:p w14:paraId="7FFE76A6" w14:textId="601AC480" w:rsidR="007173C6" w:rsidRDefault="007173C6" w:rsidP="007173C6">
      <w:pPr>
        <w:pBdr>
          <w:bottom w:val="double" w:sz="6" w:space="1" w:color="auto"/>
        </w:pBdr>
        <w:ind w:left="360"/>
        <w:rPr>
          <w:rFonts w:ascii="Times New Roman" w:hAnsi="Times New Roman" w:cs="Times New Roman"/>
          <w:b/>
          <w:bCs/>
          <w:sz w:val="22"/>
          <w:szCs w:val="22"/>
        </w:rPr>
      </w:pPr>
    </w:p>
    <w:p w14:paraId="203E329D" w14:textId="6AE1E44E" w:rsidR="007173C6" w:rsidRDefault="007173C6" w:rsidP="007173C6">
      <w:pPr>
        <w:rPr>
          <w:rFonts w:ascii="Times New Roman" w:hAnsi="Times New Roman" w:cs="Times New Roman"/>
          <w:b/>
          <w:bCs/>
          <w:sz w:val="22"/>
          <w:szCs w:val="22"/>
        </w:rPr>
      </w:pPr>
    </w:p>
    <w:p w14:paraId="770073FA" w14:textId="16E91DF0" w:rsidR="007173C6" w:rsidRPr="007173C6" w:rsidRDefault="007173C6" w:rsidP="007173C6">
      <w:pPr>
        <w:pStyle w:val="ae"/>
        <w:numPr>
          <w:ilvl w:val="1"/>
          <w:numId w:val="10"/>
        </w:numPr>
        <w:ind w:leftChars="0"/>
        <w:rPr>
          <w:rFonts w:ascii="Times New Roman" w:hAnsi="Times New Roman" w:cs="Times New Roman"/>
          <w:b/>
          <w:bCs/>
          <w:sz w:val="22"/>
          <w:szCs w:val="22"/>
          <w:highlight w:val="yellow"/>
        </w:rPr>
      </w:pPr>
      <w:r w:rsidRPr="007173C6">
        <w:rPr>
          <w:rFonts w:ascii="Times New Roman" w:hAnsi="Times New Roman" w:cs="Times New Roman" w:hint="eastAsia"/>
          <w:b/>
          <w:bCs/>
          <w:sz w:val="22"/>
          <w:szCs w:val="22"/>
          <w:highlight w:val="yellow"/>
        </w:rPr>
        <w:t>M</w:t>
      </w:r>
      <w:r w:rsidRPr="007173C6">
        <w:rPr>
          <w:rFonts w:ascii="Times New Roman" w:hAnsi="Times New Roman" w:cs="Times New Roman"/>
          <w:b/>
          <w:bCs/>
          <w:sz w:val="22"/>
          <w:szCs w:val="22"/>
          <w:highlight w:val="yellow"/>
        </w:rPr>
        <w:t>otion:</w:t>
      </w:r>
    </w:p>
    <w:p w14:paraId="4CED849D" w14:textId="77777777" w:rsidR="007173C6" w:rsidRPr="007173C6" w:rsidRDefault="007173C6" w:rsidP="007173C6">
      <w:pPr>
        <w:numPr>
          <w:ilvl w:val="1"/>
          <w:numId w:val="15"/>
        </w:numPr>
        <w:rPr>
          <w:rFonts w:ascii="Times New Roman" w:hAnsi="Times New Roman" w:cs="Times New Roman"/>
          <w:b/>
          <w:bCs/>
          <w:sz w:val="22"/>
          <w:szCs w:val="22"/>
          <w:highlight w:val="yellow"/>
        </w:rPr>
      </w:pPr>
      <w:r w:rsidRPr="007173C6">
        <w:rPr>
          <w:rFonts w:ascii="Times New Roman" w:hAnsi="Times New Roman" w:cs="Times New Roman"/>
          <w:b/>
          <w:bCs/>
          <w:sz w:val="22"/>
          <w:szCs w:val="22"/>
          <w:highlight w:val="yellow"/>
        </w:rPr>
        <w:t xml:space="preserve">Approve document </w:t>
      </w:r>
      <w:hyperlink r:id="rId24" w:history="1">
        <w:r w:rsidRPr="007173C6">
          <w:rPr>
            <w:rStyle w:val="a6"/>
            <w:rFonts w:ascii="Times New Roman" w:hAnsi="Times New Roman" w:cs="Times New Roman"/>
            <w:b/>
            <w:bCs/>
            <w:sz w:val="22"/>
            <w:szCs w:val="22"/>
            <w:highlight w:val="yellow"/>
          </w:rPr>
          <w:t>https://mentor.ieee.org/802.11/dcn/20/11-20-1771-03-00ax-p802-11ax-report-to-ec-on-conditional-approval-to-forward-draft-to-revcom.pptx</w:t>
        </w:r>
      </w:hyperlink>
      <w:r w:rsidRPr="007173C6">
        <w:rPr>
          <w:rFonts w:ascii="Times New Roman" w:hAnsi="Times New Roman" w:cs="Times New Roman"/>
          <w:b/>
          <w:bCs/>
          <w:sz w:val="22"/>
          <w:szCs w:val="22"/>
          <w:highlight w:val="yellow"/>
        </w:rPr>
        <w:t xml:space="preserve">  as the report to the IEEE 802 Executive Committee on the requirements for conditional approval to forward P802.11ax to RevCom, </w:t>
      </w:r>
      <w:r w:rsidRPr="007173C6">
        <w:rPr>
          <w:rFonts w:ascii="Times New Roman" w:hAnsi="Times New Roman" w:cs="Times New Roman"/>
          <w:b/>
          <w:bCs/>
          <w:sz w:val="22"/>
          <w:szCs w:val="22"/>
          <w:highlight w:val="yellow"/>
          <w:lang w:val="en-CA"/>
        </w:rPr>
        <w:t>and</w:t>
      </w:r>
    </w:p>
    <w:p w14:paraId="50655AA1" w14:textId="4F055F10" w:rsidR="007173C6" w:rsidRPr="007173C6" w:rsidRDefault="007173C6" w:rsidP="007173C6">
      <w:pPr>
        <w:pStyle w:val="ae"/>
        <w:numPr>
          <w:ilvl w:val="1"/>
          <w:numId w:val="15"/>
        </w:numPr>
        <w:ind w:leftChars="0"/>
        <w:rPr>
          <w:rFonts w:ascii="Times New Roman" w:hAnsi="Times New Roman" w:cs="Times New Roman"/>
          <w:b/>
          <w:bCs/>
          <w:sz w:val="22"/>
          <w:szCs w:val="22"/>
          <w:highlight w:val="yellow"/>
        </w:rPr>
      </w:pPr>
      <w:r w:rsidRPr="007173C6">
        <w:rPr>
          <w:rFonts w:ascii="Times New Roman" w:hAnsi="Times New Roman" w:cs="Times New Roman"/>
          <w:b/>
          <w:bCs/>
          <w:sz w:val="22"/>
          <w:szCs w:val="22"/>
          <w:highlight w:val="yellow"/>
        </w:rPr>
        <w:t>Request the IEEE 802 Executive Committee to conditionally approve forwarding P802.11ax to RevCom.</w:t>
      </w:r>
    </w:p>
    <w:p w14:paraId="1573C231" w14:textId="77777777" w:rsidR="007173C6" w:rsidRPr="007173C6" w:rsidRDefault="007173C6" w:rsidP="007173C6">
      <w:pPr>
        <w:ind w:left="792"/>
        <w:rPr>
          <w:rFonts w:ascii="Times New Roman" w:hAnsi="Times New Roman" w:cs="Times New Roman"/>
          <w:b/>
          <w:bCs/>
          <w:sz w:val="22"/>
          <w:szCs w:val="22"/>
          <w:highlight w:val="yellow"/>
        </w:rPr>
      </w:pPr>
    </w:p>
    <w:p w14:paraId="0604C539" w14:textId="53CA5D8D" w:rsidR="0075344F" w:rsidRPr="007173C6" w:rsidRDefault="007173C6" w:rsidP="007173C6">
      <w:pPr>
        <w:numPr>
          <w:ilvl w:val="2"/>
          <w:numId w:val="10"/>
        </w:numPr>
        <w:rPr>
          <w:rFonts w:ascii="Times New Roman" w:hAnsi="Times New Roman" w:cs="Times New Roman"/>
          <w:b/>
          <w:bCs/>
          <w:sz w:val="22"/>
          <w:szCs w:val="22"/>
          <w:highlight w:val="yellow"/>
        </w:rPr>
      </w:pPr>
      <w:r w:rsidRPr="007173C6">
        <w:rPr>
          <w:rFonts w:ascii="Times New Roman" w:hAnsi="Times New Roman" w:cs="Times New Roman" w:hint="eastAsia"/>
          <w:b/>
          <w:bCs/>
          <w:sz w:val="22"/>
          <w:szCs w:val="22"/>
          <w:highlight w:val="yellow"/>
        </w:rPr>
        <w:t>M</w:t>
      </w:r>
      <w:r w:rsidRPr="007173C6">
        <w:rPr>
          <w:rFonts w:ascii="Times New Roman" w:hAnsi="Times New Roman" w:cs="Times New Roman"/>
          <w:b/>
          <w:bCs/>
          <w:sz w:val="22"/>
          <w:szCs w:val="22"/>
          <w:highlight w:val="yellow"/>
        </w:rPr>
        <w:t>over Yasuhiko Inoue, Second: Youhan Kim</w:t>
      </w:r>
    </w:p>
    <w:p w14:paraId="7A9BBE9C" w14:textId="781FE130" w:rsidR="007173C6" w:rsidRPr="007173C6" w:rsidRDefault="007173C6" w:rsidP="007173C6">
      <w:pPr>
        <w:numPr>
          <w:ilvl w:val="2"/>
          <w:numId w:val="10"/>
        </w:numPr>
        <w:rPr>
          <w:rFonts w:ascii="Times New Roman" w:hAnsi="Times New Roman" w:cs="Times New Roman"/>
          <w:b/>
          <w:bCs/>
          <w:sz w:val="22"/>
          <w:szCs w:val="22"/>
          <w:highlight w:val="yellow"/>
        </w:rPr>
      </w:pPr>
      <w:r w:rsidRPr="007173C6">
        <w:rPr>
          <w:rFonts w:ascii="Times New Roman" w:hAnsi="Times New Roman" w:cs="Times New Roman"/>
          <w:b/>
          <w:bCs/>
          <w:sz w:val="22"/>
          <w:szCs w:val="22"/>
          <w:highlight w:val="yellow"/>
        </w:rPr>
        <w:t>Discussion – no discussion</w:t>
      </w:r>
    </w:p>
    <w:p w14:paraId="7A0EE02D" w14:textId="20D6AFE5" w:rsidR="007173C6" w:rsidRPr="007173C6" w:rsidRDefault="007173C6" w:rsidP="007173C6">
      <w:pPr>
        <w:numPr>
          <w:ilvl w:val="2"/>
          <w:numId w:val="10"/>
        </w:numPr>
        <w:rPr>
          <w:rFonts w:ascii="Times New Roman" w:hAnsi="Times New Roman" w:cs="Times New Roman"/>
          <w:b/>
          <w:bCs/>
          <w:sz w:val="22"/>
          <w:szCs w:val="22"/>
          <w:highlight w:val="green"/>
        </w:rPr>
      </w:pPr>
      <w:r w:rsidRPr="007173C6">
        <w:rPr>
          <w:rFonts w:ascii="Times New Roman" w:hAnsi="Times New Roman" w:cs="Times New Roman" w:hint="eastAsia"/>
          <w:b/>
          <w:bCs/>
          <w:sz w:val="22"/>
          <w:szCs w:val="22"/>
          <w:highlight w:val="green"/>
        </w:rPr>
        <w:t>R</w:t>
      </w:r>
      <w:r w:rsidRPr="007173C6">
        <w:rPr>
          <w:rFonts w:ascii="Times New Roman" w:hAnsi="Times New Roman" w:cs="Times New Roman"/>
          <w:b/>
          <w:bCs/>
          <w:sz w:val="22"/>
          <w:szCs w:val="22"/>
          <w:highlight w:val="green"/>
        </w:rPr>
        <w:t>esult: Y/N/A = 25/0/1, motion passes.</w:t>
      </w:r>
    </w:p>
    <w:p w14:paraId="6726ACF2" w14:textId="51C5A810" w:rsidR="007173C6" w:rsidRDefault="007173C6" w:rsidP="007173C6">
      <w:pPr>
        <w:pBdr>
          <w:bottom w:val="double" w:sz="6" w:space="1" w:color="auto"/>
        </w:pBdr>
        <w:ind w:left="360"/>
        <w:rPr>
          <w:rFonts w:ascii="Times New Roman" w:hAnsi="Times New Roman" w:cs="Times New Roman"/>
          <w:sz w:val="22"/>
          <w:szCs w:val="22"/>
        </w:rPr>
      </w:pPr>
    </w:p>
    <w:p w14:paraId="36CC3998" w14:textId="77777777" w:rsidR="007173C6" w:rsidRPr="00FD4BC2" w:rsidRDefault="007173C6" w:rsidP="007173C6">
      <w:pPr>
        <w:rPr>
          <w:rFonts w:ascii="Times New Roman" w:hAnsi="Times New Roman" w:cs="Times New Roman"/>
          <w:sz w:val="22"/>
          <w:szCs w:val="22"/>
        </w:rPr>
      </w:pPr>
    </w:p>
    <w:p w14:paraId="52656BAB" w14:textId="1E1A8706" w:rsidR="0075344F" w:rsidRPr="0075344F" w:rsidRDefault="0075344F" w:rsidP="00123F22">
      <w:pPr>
        <w:rPr>
          <w:sz w:val="22"/>
        </w:rPr>
      </w:pPr>
    </w:p>
    <w:p w14:paraId="7ABAB091" w14:textId="056F5EF9" w:rsidR="0075344F" w:rsidRDefault="0075344F" w:rsidP="00123F22">
      <w:pPr>
        <w:rPr>
          <w:sz w:val="22"/>
        </w:rPr>
      </w:pPr>
    </w:p>
    <w:p w14:paraId="049EA04E" w14:textId="777A024A" w:rsidR="007173C6" w:rsidRPr="007173C6" w:rsidRDefault="007173C6" w:rsidP="007173C6">
      <w:pPr>
        <w:numPr>
          <w:ilvl w:val="0"/>
          <w:numId w:val="10"/>
        </w:numPr>
        <w:rPr>
          <w:rFonts w:ascii="Times New Roman" w:hAnsi="Times New Roman" w:cs="Times New Roman"/>
          <w:b/>
          <w:bCs/>
        </w:rPr>
      </w:pPr>
      <w:r w:rsidRPr="007173C6">
        <w:rPr>
          <w:rFonts w:ascii="Times New Roman" w:hAnsi="Times New Roman" w:cs="Times New Roman" w:hint="eastAsia"/>
          <w:b/>
          <w:bCs/>
        </w:rPr>
        <w:lastRenderedPageBreak/>
        <w:t>R</w:t>
      </w:r>
      <w:r w:rsidRPr="007173C6">
        <w:rPr>
          <w:rFonts w:ascii="Times New Roman" w:hAnsi="Times New Roman" w:cs="Times New Roman"/>
          <w:b/>
          <w:bCs/>
        </w:rPr>
        <w:t>eview of CSD</w:t>
      </w:r>
    </w:p>
    <w:p w14:paraId="7FF8D41A" w14:textId="6A9EEB05" w:rsidR="007173C6" w:rsidRPr="007173C6" w:rsidRDefault="007173C6" w:rsidP="007173C6">
      <w:pPr>
        <w:numPr>
          <w:ilvl w:val="1"/>
          <w:numId w:val="10"/>
        </w:numPr>
        <w:rPr>
          <w:rFonts w:ascii="Times New Roman" w:hAnsi="Times New Roman" w:cs="Times New Roman"/>
          <w:sz w:val="22"/>
          <w:szCs w:val="22"/>
        </w:rPr>
      </w:pPr>
      <w:r w:rsidRPr="007173C6">
        <w:rPr>
          <w:rFonts w:ascii="Times New Roman" w:hAnsi="Times New Roman" w:cs="Times New Roman" w:hint="eastAsia"/>
          <w:sz w:val="22"/>
          <w:szCs w:val="22"/>
        </w:rPr>
        <w:t>C</w:t>
      </w:r>
      <w:r w:rsidRPr="007173C6">
        <w:rPr>
          <w:rFonts w:ascii="Times New Roman" w:hAnsi="Times New Roman" w:cs="Times New Roman"/>
          <w:sz w:val="22"/>
          <w:szCs w:val="22"/>
        </w:rPr>
        <w:t xml:space="preserve">SD: </w:t>
      </w:r>
    </w:p>
    <w:p w14:paraId="1EB6D7E8" w14:textId="6DAB1580" w:rsidR="007173C6" w:rsidRDefault="007173C6" w:rsidP="007173C6">
      <w:pPr>
        <w:numPr>
          <w:ilvl w:val="1"/>
          <w:numId w:val="10"/>
        </w:numPr>
        <w:rPr>
          <w:rFonts w:ascii="Times New Roman" w:hAnsi="Times New Roman" w:cs="Times New Roman"/>
          <w:sz w:val="22"/>
          <w:szCs w:val="22"/>
        </w:rPr>
      </w:pPr>
      <w:r w:rsidRPr="007173C6">
        <w:rPr>
          <w:rFonts w:ascii="Times New Roman" w:hAnsi="Times New Roman" w:cs="Times New Roman"/>
          <w:sz w:val="22"/>
          <w:szCs w:val="22"/>
        </w:rPr>
        <w:t>TGax chairperson showed the latest version of CSD</w:t>
      </w:r>
    </w:p>
    <w:p w14:paraId="5764C4E9" w14:textId="5009372E" w:rsidR="007173C6" w:rsidRDefault="007173C6" w:rsidP="007173C6">
      <w:pPr>
        <w:rPr>
          <w:rFonts w:ascii="Times New Roman" w:hAnsi="Times New Roman" w:cs="Times New Roman"/>
          <w:sz w:val="22"/>
          <w:szCs w:val="22"/>
        </w:rPr>
      </w:pPr>
    </w:p>
    <w:p w14:paraId="0C96C58B" w14:textId="77777777" w:rsidR="007173C6" w:rsidRPr="007173C6" w:rsidRDefault="007173C6" w:rsidP="007173C6">
      <w:pPr>
        <w:rPr>
          <w:rFonts w:ascii="Times New Roman" w:hAnsi="Times New Roman" w:cs="Times New Roman"/>
          <w:sz w:val="22"/>
          <w:szCs w:val="22"/>
        </w:rPr>
      </w:pPr>
    </w:p>
    <w:p w14:paraId="09C98ECC" w14:textId="45E1DB15" w:rsidR="007173C6" w:rsidRPr="007173C6" w:rsidRDefault="007173C6" w:rsidP="007173C6">
      <w:pPr>
        <w:numPr>
          <w:ilvl w:val="0"/>
          <w:numId w:val="10"/>
        </w:numPr>
        <w:rPr>
          <w:rFonts w:ascii="Times New Roman" w:hAnsi="Times New Roman" w:cs="Times New Roman"/>
          <w:b/>
          <w:bCs/>
        </w:rPr>
      </w:pPr>
      <w:r w:rsidRPr="007173C6">
        <w:rPr>
          <w:rFonts w:ascii="Times New Roman" w:hAnsi="Times New Roman" w:cs="Times New Roman" w:hint="eastAsia"/>
          <w:b/>
          <w:bCs/>
        </w:rPr>
        <w:t>M</w:t>
      </w:r>
      <w:r w:rsidRPr="007173C6">
        <w:rPr>
          <w:rFonts w:ascii="Times New Roman" w:hAnsi="Times New Roman" w:cs="Times New Roman"/>
          <w:b/>
          <w:bCs/>
        </w:rPr>
        <w:t>otion to reaffirm the CSD</w:t>
      </w:r>
    </w:p>
    <w:p w14:paraId="1477EDA5" w14:textId="77777777" w:rsidR="007173C6" w:rsidRDefault="007173C6" w:rsidP="007173C6">
      <w:pPr>
        <w:pBdr>
          <w:bottom w:val="double" w:sz="6" w:space="1" w:color="auto"/>
        </w:pBdr>
        <w:ind w:left="360"/>
        <w:rPr>
          <w:rFonts w:ascii="Times New Roman" w:hAnsi="Times New Roman" w:cs="Times New Roman"/>
          <w:b/>
          <w:bCs/>
          <w:sz w:val="22"/>
          <w:szCs w:val="22"/>
        </w:rPr>
      </w:pPr>
    </w:p>
    <w:p w14:paraId="57E49BFF" w14:textId="77777777" w:rsidR="007173C6" w:rsidRDefault="007173C6" w:rsidP="007173C6">
      <w:pPr>
        <w:rPr>
          <w:rFonts w:ascii="Times New Roman" w:hAnsi="Times New Roman" w:cs="Times New Roman"/>
          <w:b/>
          <w:bCs/>
          <w:sz w:val="22"/>
          <w:szCs w:val="22"/>
        </w:rPr>
      </w:pPr>
    </w:p>
    <w:p w14:paraId="1AB2AE2A" w14:textId="50BEDF4F" w:rsidR="007173C6" w:rsidRPr="007173C6" w:rsidRDefault="007173C6" w:rsidP="007173C6">
      <w:pPr>
        <w:pStyle w:val="ae"/>
        <w:numPr>
          <w:ilvl w:val="1"/>
          <w:numId w:val="10"/>
        </w:numPr>
        <w:ind w:leftChars="0"/>
        <w:rPr>
          <w:rFonts w:ascii="Times New Roman" w:hAnsi="Times New Roman" w:cs="Times New Roman"/>
          <w:b/>
          <w:bCs/>
          <w:sz w:val="22"/>
          <w:szCs w:val="22"/>
          <w:highlight w:val="yellow"/>
        </w:rPr>
      </w:pPr>
      <w:r w:rsidRPr="007173C6">
        <w:rPr>
          <w:rFonts w:ascii="Times New Roman" w:hAnsi="Times New Roman" w:cs="Times New Roman" w:hint="eastAsia"/>
          <w:b/>
          <w:bCs/>
          <w:sz w:val="22"/>
          <w:szCs w:val="22"/>
          <w:highlight w:val="yellow"/>
        </w:rPr>
        <w:t>M</w:t>
      </w:r>
      <w:r w:rsidRPr="007173C6">
        <w:rPr>
          <w:rFonts w:ascii="Times New Roman" w:hAnsi="Times New Roman" w:cs="Times New Roman"/>
          <w:b/>
          <w:bCs/>
          <w:sz w:val="22"/>
          <w:szCs w:val="22"/>
          <w:highlight w:val="yellow"/>
        </w:rPr>
        <w:t xml:space="preserve">otion: Move to Re-affirm the TGax CSD in </w:t>
      </w:r>
      <w:hyperlink r:id="rId25" w:history="1">
        <w:r w:rsidRPr="007173C6">
          <w:rPr>
            <w:rStyle w:val="a6"/>
            <w:rFonts w:ascii="Times New Roman" w:hAnsi="Times New Roman" w:cs="Times New Roman"/>
            <w:b/>
            <w:bCs/>
            <w:sz w:val="22"/>
            <w:szCs w:val="22"/>
            <w:highlight w:val="yellow"/>
          </w:rPr>
          <w:t>https://mentor.ieee.org/802.11/dcn/14/11-14-0169-03-0hew-ieee-802-11-hew-sg-proposed-csd.docx</w:t>
        </w:r>
      </w:hyperlink>
    </w:p>
    <w:p w14:paraId="53D04345" w14:textId="77777777" w:rsidR="007173C6" w:rsidRPr="007173C6" w:rsidRDefault="007173C6" w:rsidP="007173C6">
      <w:pPr>
        <w:ind w:left="792"/>
        <w:rPr>
          <w:rFonts w:ascii="Times New Roman" w:hAnsi="Times New Roman" w:cs="Times New Roman"/>
          <w:b/>
          <w:bCs/>
          <w:sz w:val="22"/>
          <w:szCs w:val="22"/>
          <w:highlight w:val="yellow"/>
        </w:rPr>
      </w:pPr>
    </w:p>
    <w:p w14:paraId="77B188E0" w14:textId="3B14B84B" w:rsidR="007173C6" w:rsidRPr="007173C6" w:rsidRDefault="007173C6" w:rsidP="007173C6">
      <w:pPr>
        <w:numPr>
          <w:ilvl w:val="2"/>
          <w:numId w:val="10"/>
        </w:numPr>
        <w:rPr>
          <w:rFonts w:ascii="Times New Roman" w:hAnsi="Times New Roman" w:cs="Times New Roman"/>
          <w:b/>
          <w:bCs/>
          <w:sz w:val="22"/>
          <w:szCs w:val="22"/>
          <w:highlight w:val="yellow"/>
        </w:rPr>
      </w:pPr>
      <w:r w:rsidRPr="007173C6">
        <w:rPr>
          <w:rFonts w:ascii="Times New Roman" w:hAnsi="Times New Roman" w:cs="Times New Roman" w:hint="eastAsia"/>
          <w:b/>
          <w:bCs/>
          <w:sz w:val="22"/>
          <w:szCs w:val="22"/>
          <w:highlight w:val="yellow"/>
        </w:rPr>
        <w:t>M</w:t>
      </w:r>
      <w:r w:rsidRPr="007173C6">
        <w:rPr>
          <w:rFonts w:ascii="Times New Roman" w:hAnsi="Times New Roman" w:cs="Times New Roman"/>
          <w:b/>
          <w:bCs/>
          <w:sz w:val="22"/>
          <w:szCs w:val="22"/>
          <w:highlight w:val="yellow"/>
        </w:rPr>
        <w:t xml:space="preserve">over Yasuhiko Inoue, Second: </w:t>
      </w:r>
      <w:r>
        <w:rPr>
          <w:rFonts w:ascii="Times New Roman" w:hAnsi="Times New Roman" w:cs="Times New Roman"/>
          <w:b/>
          <w:bCs/>
          <w:sz w:val="22"/>
          <w:szCs w:val="22"/>
          <w:highlight w:val="yellow"/>
        </w:rPr>
        <w:t>Edward Au</w:t>
      </w:r>
    </w:p>
    <w:p w14:paraId="70DCFF45" w14:textId="77777777" w:rsidR="007173C6" w:rsidRPr="007173C6" w:rsidRDefault="007173C6" w:rsidP="007173C6">
      <w:pPr>
        <w:numPr>
          <w:ilvl w:val="2"/>
          <w:numId w:val="10"/>
        </w:numPr>
        <w:rPr>
          <w:rFonts w:ascii="Times New Roman" w:hAnsi="Times New Roman" w:cs="Times New Roman"/>
          <w:b/>
          <w:bCs/>
          <w:sz w:val="22"/>
          <w:szCs w:val="22"/>
          <w:highlight w:val="yellow"/>
        </w:rPr>
      </w:pPr>
      <w:r w:rsidRPr="007173C6">
        <w:rPr>
          <w:rFonts w:ascii="Times New Roman" w:hAnsi="Times New Roman" w:cs="Times New Roman"/>
          <w:b/>
          <w:bCs/>
          <w:sz w:val="22"/>
          <w:szCs w:val="22"/>
          <w:highlight w:val="yellow"/>
        </w:rPr>
        <w:t>Discussion – no discussion</w:t>
      </w:r>
    </w:p>
    <w:p w14:paraId="6939EAAE" w14:textId="522EBF95" w:rsidR="007173C6" w:rsidRPr="007173C6" w:rsidRDefault="007173C6" w:rsidP="007173C6">
      <w:pPr>
        <w:numPr>
          <w:ilvl w:val="2"/>
          <w:numId w:val="10"/>
        </w:numPr>
        <w:rPr>
          <w:rFonts w:ascii="Times New Roman" w:hAnsi="Times New Roman" w:cs="Times New Roman"/>
          <w:b/>
          <w:bCs/>
          <w:sz w:val="22"/>
          <w:szCs w:val="22"/>
          <w:highlight w:val="green"/>
        </w:rPr>
      </w:pPr>
      <w:r w:rsidRPr="007173C6">
        <w:rPr>
          <w:rFonts w:ascii="Times New Roman" w:hAnsi="Times New Roman" w:cs="Times New Roman" w:hint="eastAsia"/>
          <w:b/>
          <w:bCs/>
          <w:sz w:val="22"/>
          <w:szCs w:val="22"/>
          <w:highlight w:val="green"/>
        </w:rPr>
        <w:t>R</w:t>
      </w:r>
      <w:r w:rsidRPr="007173C6">
        <w:rPr>
          <w:rFonts w:ascii="Times New Roman" w:hAnsi="Times New Roman" w:cs="Times New Roman"/>
          <w:b/>
          <w:bCs/>
          <w:sz w:val="22"/>
          <w:szCs w:val="22"/>
          <w:highlight w:val="green"/>
        </w:rPr>
        <w:t>esult: Y/N/A = 2</w:t>
      </w:r>
      <w:r>
        <w:rPr>
          <w:rFonts w:ascii="Times New Roman" w:hAnsi="Times New Roman" w:cs="Times New Roman"/>
          <w:b/>
          <w:bCs/>
          <w:sz w:val="22"/>
          <w:szCs w:val="22"/>
          <w:highlight w:val="green"/>
        </w:rPr>
        <w:t>3</w:t>
      </w:r>
      <w:r w:rsidRPr="007173C6">
        <w:rPr>
          <w:rFonts w:ascii="Times New Roman" w:hAnsi="Times New Roman" w:cs="Times New Roman"/>
          <w:b/>
          <w:bCs/>
          <w:sz w:val="22"/>
          <w:szCs w:val="22"/>
          <w:highlight w:val="green"/>
        </w:rPr>
        <w:t>/0/</w:t>
      </w:r>
      <w:r>
        <w:rPr>
          <w:rFonts w:ascii="Times New Roman" w:hAnsi="Times New Roman" w:cs="Times New Roman"/>
          <w:b/>
          <w:bCs/>
          <w:sz w:val="22"/>
          <w:szCs w:val="22"/>
          <w:highlight w:val="green"/>
        </w:rPr>
        <w:t>3</w:t>
      </w:r>
      <w:r w:rsidRPr="007173C6">
        <w:rPr>
          <w:rFonts w:ascii="Times New Roman" w:hAnsi="Times New Roman" w:cs="Times New Roman"/>
          <w:b/>
          <w:bCs/>
          <w:sz w:val="22"/>
          <w:szCs w:val="22"/>
          <w:highlight w:val="green"/>
        </w:rPr>
        <w:t>, motion passes.</w:t>
      </w:r>
    </w:p>
    <w:p w14:paraId="6DED15B6" w14:textId="77777777" w:rsidR="007173C6" w:rsidRPr="007173C6" w:rsidRDefault="007173C6" w:rsidP="007173C6">
      <w:pPr>
        <w:pBdr>
          <w:bottom w:val="double" w:sz="6" w:space="1" w:color="auto"/>
        </w:pBdr>
        <w:ind w:left="360"/>
        <w:rPr>
          <w:rFonts w:ascii="Times New Roman" w:hAnsi="Times New Roman" w:cs="Times New Roman"/>
          <w:sz w:val="22"/>
          <w:szCs w:val="22"/>
        </w:rPr>
      </w:pPr>
    </w:p>
    <w:p w14:paraId="3B66D4AA" w14:textId="77777777" w:rsidR="007173C6" w:rsidRPr="00FD4BC2" w:rsidRDefault="007173C6" w:rsidP="007173C6">
      <w:pPr>
        <w:rPr>
          <w:rFonts w:ascii="Times New Roman" w:hAnsi="Times New Roman" w:cs="Times New Roman"/>
          <w:sz w:val="22"/>
          <w:szCs w:val="22"/>
        </w:rPr>
      </w:pPr>
    </w:p>
    <w:p w14:paraId="1C9B383F" w14:textId="65BD7FAE" w:rsidR="007173C6" w:rsidRDefault="007173C6" w:rsidP="00123F22">
      <w:pPr>
        <w:rPr>
          <w:sz w:val="22"/>
        </w:rPr>
      </w:pPr>
    </w:p>
    <w:p w14:paraId="48FDD39E" w14:textId="660E7F2F" w:rsidR="007173C6" w:rsidRDefault="007173C6" w:rsidP="007173C6">
      <w:pPr>
        <w:numPr>
          <w:ilvl w:val="0"/>
          <w:numId w:val="10"/>
        </w:numPr>
        <w:rPr>
          <w:rFonts w:ascii="Times New Roman" w:hAnsi="Times New Roman" w:cs="Times New Roman"/>
          <w:b/>
          <w:bCs/>
        </w:rPr>
      </w:pPr>
      <w:r>
        <w:rPr>
          <w:rFonts w:ascii="Times New Roman" w:hAnsi="Times New Roman" w:cs="Times New Roman"/>
          <w:b/>
          <w:bCs/>
        </w:rPr>
        <w:t>Plan for the next meeting</w:t>
      </w:r>
    </w:p>
    <w:p w14:paraId="12FEBE93" w14:textId="77777777" w:rsidR="004A56CB" w:rsidRDefault="004A56CB" w:rsidP="007173C6">
      <w:pPr>
        <w:numPr>
          <w:ilvl w:val="1"/>
          <w:numId w:val="10"/>
        </w:numPr>
        <w:rPr>
          <w:rFonts w:ascii="Times New Roman" w:hAnsi="Times New Roman" w:cs="Times New Roman"/>
          <w:sz w:val="22"/>
          <w:szCs w:val="22"/>
        </w:rPr>
      </w:pPr>
      <w:r>
        <w:rPr>
          <w:rFonts w:ascii="Times New Roman" w:hAnsi="Times New Roman" w:cs="Times New Roman"/>
          <w:sz w:val="22"/>
          <w:szCs w:val="22"/>
        </w:rPr>
        <w:t>Two teleconferences are planned during the week on Tuesday and Thursday.</w:t>
      </w:r>
    </w:p>
    <w:p w14:paraId="55320B49" w14:textId="09BF8284" w:rsidR="007173C6" w:rsidRPr="007173C6" w:rsidRDefault="007173C6" w:rsidP="007173C6">
      <w:pPr>
        <w:numPr>
          <w:ilvl w:val="1"/>
          <w:numId w:val="10"/>
        </w:numPr>
        <w:rPr>
          <w:rFonts w:ascii="Times New Roman" w:hAnsi="Times New Roman" w:cs="Times New Roman"/>
          <w:sz w:val="22"/>
          <w:szCs w:val="22"/>
        </w:rPr>
      </w:pPr>
      <w:r>
        <w:rPr>
          <w:rFonts w:ascii="Times New Roman" w:hAnsi="Times New Roman" w:cs="Times New Roman" w:hint="eastAsia"/>
          <w:sz w:val="22"/>
          <w:szCs w:val="22"/>
        </w:rPr>
        <w:t>O</w:t>
      </w:r>
      <w:r>
        <w:rPr>
          <w:rFonts w:ascii="Times New Roman" w:hAnsi="Times New Roman" w:cs="Times New Roman"/>
          <w:sz w:val="22"/>
          <w:szCs w:val="22"/>
        </w:rPr>
        <w:t xml:space="preserve">ne TGax CRC teleconference was planned </w:t>
      </w:r>
      <w:r w:rsidR="004A56CB">
        <w:rPr>
          <w:rFonts w:ascii="Times New Roman" w:hAnsi="Times New Roman" w:cs="Times New Roman"/>
          <w:sz w:val="22"/>
          <w:szCs w:val="22"/>
        </w:rPr>
        <w:t>on Friday, November 13</w:t>
      </w:r>
      <w:r w:rsidR="004A56CB" w:rsidRPr="004A56CB">
        <w:rPr>
          <w:rFonts w:ascii="Times New Roman" w:hAnsi="Times New Roman" w:cs="Times New Roman"/>
          <w:sz w:val="22"/>
          <w:szCs w:val="22"/>
          <w:vertAlign w:val="superscript"/>
        </w:rPr>
        <w:t>th</w:t>
      </w:r>
      <w:r w:rsidR="004A56CB">
        <w:rPr>
          <w:rFonts w:ascii="Times New Roman" w:hAnsi="Times New Roman" w:cs="Times New Roman"/>
          <w:sz w:val="22"/>
          <w:szCs w:val="22"/>
        </w:rPr>
        <w:t xml:space="preserve"> </w:t>
      </w:r>
      <w:r>
        <w:rPr>
          <w:rFonts w:ascii="Times New Roman" w:hAnsi="Times New Roman" w:cs="Times New Roman"/>
          <w:sz w:val="22"/>
          <w:szCs w:val="22"/>
        </w:rPr>
        <w:t xml:space="preserve">after the close of </w:t>
      </w:r>
      <w:r w:rsidR="004A56CB">
        <w:rPr>
          <w:rFonts w:ascii="Times New Roman" w:hAnsi="Times New Roman" w:cs="Times New Roman"/>
          <w:sz w:val="22"/>
          <w:szCs w:val="22"/>
        </w:rPr>
        <w:t>the recirculation ballot.</w:t>
      </w:r>
    </w:p>
    <w:p w14:paraId="31D81080" w14:textId="77777777" w:rsidR="007173C6" w:rsidRPr="007173C6" w:rsidRDefault="007173C6" w:rsidP="00123F22">
      <w:pPr>
        <w:rPr>
          <w:sz w:val="22"/>
        </w:rPr>
      </w:pPr>
    </w:p>
    <w:p w14:paraId="5C63ACE7" w14:textId="03816F00" w:rsidR="004A56CB" w:rsidRDefault="004A56CB" w:rsidP="004A56CB">
      <w:pPr>
        <w:numPr>
          <w:ilvl w:val="0"/>
          <w:numId w:val="10"/>
        </w:numPr>
        <w:rPr>
          <w:rFonts w:ascii="Times New Roman" w:hAnsi="Times New Roman" w:cs="Times New Roman"/>
          <w:b/>
          <w:bCs/>
        </w:rPr>
      </w:pPr>
      <w:r>
        <w:rPr>
          <w:rFonts w:ascii="Times New Roman" w:hAnsi="Times New Roman" w:cs="Times New Roman"/>
          <w:b/>
          <w:bCs/>
        </w:rPr>
        <w:t>AoB</w:t>
      </w:r>
    </w:p>
    <w:p w14:paraId="178C0E6C" w14:textId="433D3FF5" w:rsidR="004A56CB" w:rsidRPr="004A56CB" w:rsidRDefault="004A56CB" w:rsidP="004A56CB">
      <w:pPr>
        <w:numPr>
          <w:ilvl w:val="1"/>
          <w:numId w:val="10"/>
        </w:numPr>
        <w:rPr>
          <w:rFonts w:ascii="Times New Roman" w:hAnsi="Times New Roman" w:cs="Times New Roman"/>
          <w:sz w:val="22"/>
          <w:szCs w:val="22"/>
        </w:rPr>
      </w:pPr>
      <w:r w:rsidRPr="004A56CB">
        <w:rPr>
          <w:rFonts w:ascii="Times New Roman" w:hAnsi="Times New Roman" w:cs="Times New Roman" w:hint="eastAsia"/>
          <w:sz w:val="22"/>
          <w:szCs w:val="22"/>
        </w:rPr>
        <w:t>N</w:t>
      </w:r>
      <w:r w:rsidRPr="004A56CB">
        <w:rPr>
          <w:rFonts w:ascii="Times New Roman" w:hAnsi="Times New Roman" w:cs="Times New Roman"/>
          <w:sz w:val="22"/>
          <w:szCs w:val="22"/>
        </w:rPr>
        <w:t>o other business to conduct.</w:t>
      </w:r>
    </w:p>
    <w:p w14:paraId="29EDAD35" w14:textId="29A0F95A" w:rsidR="0075344F" w:rsidRDefault="0075344F" w:rsidP="00123F22">
      <w:pPr>
        <w:rPr>
          <w:sz w:val="22"/>
        </w:rPr>
      </w:pPr>
    </w:p>
    <w:p w14:paraId="1F8ABBE0" w14:textId="77777777" w:rsidR="004A56CB" w:rsidRDefault="004A56CB" w:rsidP="00123F22">
      <w:pPr>
        <w:rPr>
          <w:sz w:val="22"/>
        </w:rPr>
      </w:pPr>
    </w:p>
    <w:p w14:paraId="7EB004DA" w14:textId="33DD34CC" w:rsidR="004A56CB" w:rsidRDefault="004A56CB" w:rsidP="004A56CB">
      <w:pPr>
        <w:numPr>
          <w:ilvl w:val="0"/>
          <w:numId w:val="10"/>
        </w:numPr>
        <w:rPr>
          <w:rFonts w:ascii="Times New Roman" w:hAnsi="Times New Roman" w:cs="Times New Roman"/>
          <w:b/>
          <w:bCs/>
        </w:rPr>
      </w:pPr>
      <w:r>
        <w:rPr>
          <w:rFonts w:ascii="Times New Roman" w:hAnsi="Times New Roman" w:cs="Times New Roman"/>
          <w:b/>
          <w:bCs/>
        </w:rPr>
        <w:t>Adjourn</w:t>
      </w:r>
    </w:p>
    <w:p w14:paraId="41B72205" w14:textId="70E54A64" w:rsidR="004A56CB" w:rsidRPr="004A56CB" w:rsidRDefault="004A56CB" w:rsidP="004A56CB">
      <w:pPr>
        <w:numPr>
          <w:ilvl w:val="1"/>
          <w:numId w:val="10"/>
        </w:numPr>
        <w:rPr>
          <w:rFonts w:ascii="Times New Roman" w:hAnsi="Times New Roman" w:cs="Times New Roman"/>
          <w:sz w:val="22"/>
          <w:szCs w:val="22"/>
        </w:rPr>
      </w:pPr>
      <w:r>
        <w:rPr>
          <w:rFonts w:ascii="Times New Roman" w:hAnsi="Times New Roman" w:cs="Times New Roman" w:hint="eastAsia"/>
          <w:sz w:val="22"/>
          <w:szCs w:val="22"/>
        </w:rPr>
        <w:t>T</w:t>
      </w:r>
      <w:r>
        <w:rPr>
          <w:rFonts w:ascii="Times New Roman" w:hAnsi="Times New Roman" w:cs="Times New Roman"/>
          <w:sz w:val="22"/>
          <w:szCs w:val="22"/>
        </w:rPr>
        <w:t>Gax meeting during the IEEE 802 November 2020 has adjourned @ 19:29 (ET).</w:t>
      </w:r>
    </w:p>
    <w:p w14:paraId="3AC09244" w14:textId="08B81765" w:rsidR="004A56CB" w:rsidRPr="004A56CB" w:rsidRDefault="004A56CB" w:rsidP="00123F22">
      <w:pPr>
        <w:rPr>
          <w:sz w:val="22"/>
        </w:rPr>
      </w:pPr>
    </w:p>
    <w:p w14:paraId="19662542" w14:textId="2763C62E" w:rsidR="004A56CB" w:rsidRDefault="004A56CB" w:rsidP="00123F22">
      <w:pPr>
        <w:rPr>
          <w:sz w:val="22"/>
        </w:rPr>
      </w:pPr>
    </w:p>
    <w:p w14:paraId="181B970F" w14:textId="6D9941B2" w:rsidR="004A56CB" w:rsidRDefault="004A56CB" w:rsidP="004A56CB">
      <w:pPr>
        <w:numPr>
          <w:ilvl w:val="0"/>
          <w:numId w:val="10"/>
        </w:numPr>
        <w:rPr>
          <w:rFonts w:ascii="Times New Roman" w:hAnsi="Times New Roman" w:cs="Times New Roman"/>
          <w:b/>
          <w:bCs/>
        </w:rPr>
      </w:pPr>
      <w:r>
        <w:rPr>
          <w:rFonts w:ascii="Times New Roman" w:hAnsi="Times New Roman" w:cs="Times New Roman"/>
          <w:b/>
          <w:bCs/>
        </w:rPr>
        <w:t>Attendees</w:t>
      </w:r>
    </w:p>
    <w:p w14:paraId="4539AB9F" w14:textId="77777777" w:rsidR="004A56CB" w:rsidRDefault="004A56CB">
      <w:pPr>
        <w:rPr>
          <w:rFonts w:ascii="Times New Roman" w:eastAsia="Yu Gothic" w:hAnsi="Times New Roman" w:cs="Times New Roman"/>
          <w:b/>
          <w:bCs/>
          <w:color w:val="FFFFFF"/>
          <w:sz w:val="22"/>
          <w:szCs w:val="22"/>
        </w:rPr>
        <w:sectPr w:rsidR="004A56CB" w:rsidSect="008B6646">
          <w:type w:val="continuous"/>
          <w:pgSz w:w="12240" w:h="15840" w:code="1"/>
          <w:pgMar w:top="1080" w:right="1080" w:bottom="1080" w:left="1080" w:header="432" w:footer="432" w:gutter="720"/>
          <w:cols w:space="720"/>
        </w:sectPr>
      </w:pPr>
    </w:p>
    <w:tbl>
      <w:tblPr>
        <w:tblW w:w="4673" w:type="dxa"/>
        <w:tblInd w:w="104" w:type="dxa"/>
        <w:tblCellMar>
          <w:left w:w="99" w:type="dxa"/>
          <w:right w:w="99" w:type="dxa"/>
        </w:tblCellMar>
        <w:tblLook w:val="04A0" w:firstRow="1" w:lastRow="0" w:firstColumn="1" w:lastColumn="0" w:noHBand="0" w:noVBand="1"/>
      </w:tblPr>
      <w:tblGrid>
        <w:gridCol w:w="2122"/>
        <w:gridCol w:w="2551"/>
      </w:tblGrid>
      <w:tr w:rsidR="004A56CB" w14:paraId="5C6CEE30" w14:textId="77777777" w:rsidTr="004A56CB">
        <w:trPr>
          <w:trHeight w:val="360"/>
        </w:trPr>
        <w:tc>
          <w:tcPr>
            <w:tcW w:w="2122" w:type="dxa"/>
            <w:tcBorders>
              <w:top w:val="single" w:sz="4" w:space="0" w:color="auto"/>
              <w:left w:val="single" w:sz="4" w:space="0" w:color="auto"/>
              <w:bottom w:val="single" w:sz="4" w:space="0" w:color="auto"/>
              <w:right w:val="single" w:sz="4" w:space="0" w:color="auto"/>
            </w:tcBorders>
            <w:shd w:val="clear" w:color="000000" w:fill="44546A"/>
            <w:vAlign w:val="center"/>
            <w:hideMark/>
          </w:tcPr>
          <w:p w14:paraId="7122864C" w14:textId="4DA4C580" w:rsidR="004A56CB" w:rsidRDefault="004A56CB">
            <w:pPr>
              <w:rPr>
                <w:rFonts w:ascii="Times New Roman" w:eastAsia="Yu Gothic" w:hAnsi="Times New Roman" w:cs="Times New Roman"/>
                <w:b/>
                <w:bCs/>
                <w:color w:val="FFFFFF"/>
                <w:sz w:val="22"/>
                <w:szCs w:val="22"/>
              </w:rPr>
            </w:pPr>
            <w:r>
              <w:rPr>
                <w:rFonts w:ascii="Times New Roman" w:eastAsia="Yu Gothic" w:hAnsi="Times New Roman" w:cs="Times New Roman"/>
                <w:b/>
                <w:bCs/>
                <w:color w:val="FFFFFF"/>
                <w:sz w:val="22"/>
                <w:szCs w:val="22"/>
              </w:rPr>
              <w:t>Name</w:t>
            </w:r>
          </w:p>
        </w:tc>
        <w:tc>
          <w:tcPr>
            <w:tcW w:w="2551" w:type="dxa"/>
            <w:tcBorders>
              <w:top w:val="single" w:sz="4" w:space="0" w:color="auto"/>
              <w:left w:val="nil"/>
              <w:bottom w:val="single" w:sz="4" w:space="0" w:color="auto"/>
              <w:right w:val="single" w:sz="4" w:space="0" w:color="auto"/>
            </w:tcBorders>
            <w:shd w:val="clear" w:color="000000" w:fill="44546A"/>
            <w:vAlign w:val="center"/>
            <w:hideMark/>
          </w:tcPr>
          <w:p w14:paraId="54870F90" w14:textId="77777777" w:rsidR="004A56CB" w:rsidRDefault="004A56CB">
            <w:pPr>
              <w:rPr>
                <w:rFonts w:ascii="Times New Roman" w:eastAsia="Yu Gothic" w:hAnsi="Times New Roman" w:cs="Times New Roman"/>
                <w:b/>
                <w:bCs/>
                <w:color w:val="FFFFFF"/>
                <w:sz w:val="22"/>
                <w:szCs w:val="22"/>
              </w:rPr>
            </w:pPr>
            <w:r>
              <w:rPr>
                <w:rFonts w:ascii="Times New Roman" w:eastAsia="Yu Gothic" w:hAnsi="Times New Roman" w:cs="Times New Roman"/>
                <w:b/>
                <w:bCs/>
                <w:color w:val="FFFFFF"/>
                <w:sz w:val="22"/>
                <w:szCs w:val="22"/>
              </w:rPr>
              <w:t>Affiliation</w:t>
            </w:r>
          </w:p>
        </w:tc>
      </w:tr>
      <w:tr w:rsidR="004A56CB" w:rsidRPr="0012793A" w14:paraId="59379CA4" w14:textId="77777777" w:rsidTr="004A56CB">
        <w:trPr>
          <w:trHeight w:val="360"/>
        </w:trPr>
        <w:tc>
          <w:tcPr>
            <w:tcW w:w="2122" w:type="dxa"/>
            <w:tcBorders>
              <w:top w:val="nil"/>
              <w:left w:val="single" w:sz="4" w:space="0" w:color="auto"/>
              <w:bottom w:val="single" w:sz="4" w:space="0" w:color="auto"/>
              <w:right w:val="single" w:sz="4" w:space="0" w:color="auto"/>
            </w:tcBorders>
            <w:shd w:val="clear" w:color="000000" w:fill="FFFFFF"/>
            <w:vAlign w:val="center"/>
            <w:hideMark/>
          </w:tcPr>
          <w:p w14:paraId="59FA9056" w14:textId="77777777" w:rsidR="004A56CB" w:rsidRPr="0012793A" w:rsidRDefault="004A56CB">
            <w:pPr>
              <w:rPr>
                <w:rFonts w:ascii="Times New Roman" w:eastAsia="Yu Gothic" w:hAnsi="Times New Roman" w:cs="Times New Roman"/>
                <w:color w:val="000000"/>
                <w:sz w:val="22"/>
                <w:szCs w:val="22"/>
              </w:rPr>
            </w:pPr>
            <w:r w:rsidRPr="0012793A">
              <w:rPr>
                <w:rFonts w:ascii="Times New Roman" w:eastAsia="Yu Gothic" w:hAnsi="Times New Roman" w:cs="Times New Roman"/>
                <w:color w:val="000000"/>
                <w:sz w:val="22"/>
                <w:szCs w:val="22"/>
              </w:rPr>
              <w:t>Abdelaal, Rana</w:t>
            </w:r>
          </w:p>
        </w:tc>
        <w:tc>
          <w:tcPr>
            <w:tcW w:w="2551" w:type="dxa"/>
            <w:tcBorders>
              <w:top w:val="nil"/>
              <w:left w:val="nil"/>
              <w:bottom w:val="single" w:sz="4" w:space="0" w:color="auto"/>
              <w:right w:val="single" w:sz="4" w:space="0" w:color="auto"/>
            </w:tcBorders>
            <w:shd w:val="clear" w:color="000000" w:fill="FFFFFF"/>
            <w:vAlign w:val="center"/>
            <w:hideMark/>
          </w:tcPr>
          <w:p w14:paraId="7C801878" w14:textId="77777777" w:rsidR="004A56CB" w:rsidRPr="0012793A" w:rsidRDefault="004A56CB">
            <w:pPr>
              <w:rPr>
                <w:rFonts w:ascii="Times New Roman" w:eastAsia="Yu Gothic" w:hAnsi="Times New Roman" w:cs="Times New Roman"/>
                <w:color w:val="000000"/>
                <w:sz w:val="22"/>
                <w:szCs w:val="22"/>
              </w:rPr>
            </w:pPr>
            <w:r w:rsidRPr="0012793A">
              <w:rPr>
                <w:rFonts w:ascii="Times New Roman" w:eastAsia="Yu Gothic" w:hAnsi="Times New Roman" w:cs="Times New Roman"/>
                <w:color w:val="000000"/>
                <w:sz w:val="22"/>
                <w:szCs w:val="22"/>
              </w:rPr>
              <w:t>Broadcom Corporation</w:t>
            </w:r>
          </w:p>
        </w:tc>
      </w:tr>
      <w:tr w:rsidR="004A56CB" w:rsidRPr="0012793A" w14:paraId="3B4F23B6" w14:textId="77777777" w:rsidTr="004A56CB">
        <w:trPr>
          <w:trHeight w:val="360"/>
        </w:trPr>
        <w:tc>
          <w:tcPr>
            <w:tcW w:w="2122" w:type="dxa"/>
            <w:tcBorders>
              <w:top w:val="nil"/>
              <w:left w:val="single" w:sz="4" w:space="0" w:color="auto"/>
              <w:bottom w:val="single" w:sz="4" w:space="0" w:color="auto"/>
              <w:right w:val="single" w:sz="4" w:space="0" w:color="auto"/>
            </w:tcBorders>
            <w:shd w:val="clear" w:color="000000" w:fill="FFFFFF"/>
            <w:vAlign w:val="center"/>
            <w:hideMark/>
          </w:tcPr>
          <w:p w14:paraId="458132E5" w14:textId="77777777" w:rsidR="004A56CB" w:rsidRPr="0012793A" w:rsidRDefault="004A56CB">
            <w:pPr>
              <w:rPr>
                <w:rFonts w:ascii="Times New Roman" w:eastAsia="Yu Gothic" w:hAnsi="Times New Roman" w:cs="Times New Roman"/>
                <w:color w:val="000000"/>
                <w:sz w:val="22"/>
                <w:szCs w:val="22"/>
              </w:rPr>
            </w:pPr>
            <w:r w:rsidRPr="0012793A">
              <w:rPr>
                <w:rFonts w:ascii="Times New Roman" w:eastAsia="Yu Gothic" w:hAnsi="Times New Roman" w:cs="Times New Roman"/>
                <w:color w:val="000000"/>
                <w:sz w:val="22"/>
                <w:szCs w:val="22"/>
              </w:rPr>
              <w:t>Aboulmagd, Osama</w:t>
            </w:r>
          </w:p>
        </w:tc>
        <w:tc>
          <w:tcPr>
            <w:tcW w:w="2551" w:type="dxa"/>
            <w:tcBorders>
              <w:top w:val="nil"/>
              <w:left w:val="nil"/>
              <w:bottom w:val="single" w:sz="4" w:space="0" w:color="auto"/>
              <w:right w:val="single" w:sz="4" w:space="0" w:color="auto"/>
            </w:tcBorders>
            <w:shd w:val="clear" w:color="000000" w:fill="FFFFFF"/>
            <w:vAlign w:val="center"/>
            <w:hideMark/>
          </w:tcPr>
          <w:p w14:paraId="088A4393" w14:textId="77777777" w:rsidR="004A56CB" w:rsidRPr="0012793A" w:rsidRDefault="004A56CB">
            <w:pPr>
              <w:rPr>
                <w:rFonts w:ascii="Times New Roman" w:eastAsia="Yu Gothic" w:hAnsi="Times New Roman" w:cs="Times New Roman"/>
                <w:color w:val="000000"/>
                <w:sz w:val="22"/>
                <w:szCs w:val="22"/>
              </w:rPr>
            </w:pPr>
            <w:r w:rsidRPr="0012793A">
              <w:rPr>
                <w:rFonts w:ascii="Times New Roman" w:eastAsia="Yu Gothic" w:hAnsi="Times New Roman" w:cs="Times New Roman"/>
                <w:color w:val="000000"/>
                <w:sz w:val="22"/>
                <w:szCs w:val="22"/>
              </w:rPr>
              <w:t>Huawei Technologies Co. Ltd</w:t>
            </w:r>
          </w:p>
        </w:tc>
      </w:tr>
      <w:tr w:rsidR="004A56CB" w:rsidRPr="0012793A" w14:paraId="1E15ED41" w14:textId="77777777" w:rsidTr="004A56CB">
        <w:trPr>
          <w:trHeight w:val="360"/>
        </w:trPr>
        <w:tc>
          <w:tcPr>
            <w:tcW w:w="2122" w:type="dxa"/>
            <w:tcBorders>
              <w:top w:val="nil"/>
              <w:left w:val="single" w:sz="4" w:space="0" w:color="auto"/>
              <w:bottom w:val="single" w:sz="4" w:space="0" w:color="auto"/>
              <w:right w:val="single" w:sz="4" w:space="0" w:color="auto"/>
            </w:tcBorders>
            <w:shd w:val="clear" w:color="000000" w:fill="FFFFFF"/>
            <w:vAlign w:val="center"/>
            <w:hideMark/>
          </w:tcPr>
          <w:p w14:paraId="6619D7A1" w14:textId="77777777" w:rsidR="004A56CB" w:rsidRPr="0012793A" w:rsidRDefault="004A56CB">
            <w:pPr>
              <w:rPr>
                <w:rFonts w:ascii="Times New Roman" w:eastAsia="Yu Gothic" w:hAnsi="Times New Roman" w:cs="Times New Roman"/>
                <w:color w:val="000000"/>
                <w:sz w:val="22"/>
                <w:szCs w:val="22"/>
              </w:rPr>
            </w:pPr>
            <w:r w:rsidRPr="0012793A">
              <w:rPr>
                <w:rFonts w:ascii="Times New Roman" w:eastAsia="Yu Gothic" w:hAnsi="Times New Roman" w:cs="Times New Roman"/>
                <w:color w:val="000000"/>
                <w:sz w:val="22"/>
                <w:szCs w:val="22"/>
              </w:rPr>
              <w:t>Adachi, Tomoko</w:t>
            </w:r>
          </w:p>
        </w:tc>
        <w:tc>
          <w:tcPr>
            <w:tcW w:w="2551" w:type="dxa"/>
            <w:tcBorders>
              <w:top w:val="nil"/>
              <w:left w:val="nil"/>
              <w:bottom w:val="single" w:sz="4" w:space="0" w:color="auto"/>
              <w:right w:val="single" w:sz="4" w:space="0" w:color="auto"/>
            </w:tcBorders>
            <w:shd w:val="clear" w:color="000000" w:fill="FFFFFF"/>
            <w:vAlign w:val="center"/>
            <w:hideMark/>
          </w:tcPr>
          <w:p w14:paraId="08722584" w14:textId="77777777" w:rsidR="004A56CB" w:rsidRPr="0012793A" w:rsidRDefault="004A56CB">
            <w:pPr>
              <w:rPr>
                <w:rFonts w:ascii="Times New Roman" w:eastAsia="Yu Gothic" w:hAnsi="Times New Roman" w:cs="Times New Roman"/>
                <w:color w:val="000000"/>
                <w:sz w:val="22"/>
                <w:szCs w:val="22"/>
              </w:rPr>
            </w:pPr>
            <w:r w:rsidRPr="0012793A">
              <w:rPr>
                <w:rFonts w:ascii="Times New Roman" w:eastAsia="Yu Gothic" w:hAnsi="Times New Roman" w:cs="Times New Roman"/>
                <w:color w:val="000000"/>
                <w:sz w:val="22"/>
                <w:szCs w:val="22"/>
              </w:rPr>
              <w:t>TOSHIBA Corporation</w:t>
            </w:r>
          </w:p>
        </w:tc>
      </w:tr>
      <w:tr w:rsidR="004A56CB" w:rsidRPr="0012793A" w14:paraId="38423BFB" w14:textId="77777777" w:rsidTr="004A56CB">
        <w:trPr>
          <w:trHeight w:val="360"/>
        </w:trPr>
        <w:tc>
          <w:tcPr>
            <w:tcW w:w="2122" w:type="dxa"/>
            <w:tcBorders>
              <w:top w:val="nil"/>
              <w:left w:val="single" w:sz="4" w:space="0" w:color="auto"/>
              <w:bottom w:val="single" w:sz="4" w:space="0" w:color="auto"/>
              <w:right w:val="single" w:sz="4" w:space="0" w:color="auto"/>
            </w:tcBorders>
            <w:shd w:val="clear" w:color="000000" w:fill="FFFFFF"/>
            <w:vAlign w:val="center"/>
            <w:hideMark/>
          </w:tcPr>
          <w:p w14:paraId="4A3BA836" w14:textId="77777777" w:rsidR="004A56CB" w:rsidRPr="0012793A" w:rsidRDefault="004A56CB">
            <w:pPr>
              <w:rPr>
                <w:rFonts w:ascii="Times New Roman" w:eastAsia="Yu Gothic" w:hAnsi="Times New Roman" w:cs="Times New Roman"/>
                <w:color w:val="000000"/>
                <w:sz w:val="22"/>
                <w:szCs w:val="22"/>
              </w:rPr>
            </w:pPr>
            <w:r w:rsidRPr="0012793A">
              <w:rPr>
                <w:rFonts w:ascii="Times New Roman" w:eastAsia="Yu Gothic" w:hAnsi="Times New Roman" w:cs="Times New Roman"/>
                <w:color w:val="000000"/>
                <w:sz w:val="22"/>
                <w:szCs w:val="22"/>
              </w:rPr>
              <w:t>Agarwal, Peyush</w:t>
            </w:r>
          </w:p>
        </w:tc>
        <w:tc>
          <w:tcPr>
            <w:tcW w:w="2551" w:type="dxa"/>
            <w:tcBorders>
              <w:top w:val="nil"/>
              <w:left w:val="nil"/>
              <w:bottom w:val="single" w:sz="4" w:space="0" w:color="auto"/>
              <w:right w:val="single" w:sz="4" w:space="0" w:color="auto"/>
            </w:tcBorders>
            <w:shd w:val="clear" w:color="000000" w:fill="FFFFFF"/>
            <w:vAlign w:val="center"/>
            <w:hideMark/>
          </w:tcPr>
          <w:p w14:paraId="6DB0F209" w14:textId="77777777" w:rsidR="004A56CB" w:rsidRPr="0012793A" w:rsidRDefault="004A56CB">
            <w:pPr>
              <w:rPr>
                <w:rFonts w:ascii="Times New Roman" w:eastAsia="Yu Gothic" w:hAnsi="Times New Roman" w:cs="Times New Roman"/>
                <w:color w:val="000000"/>
                <w:sz w:val="22"/>
                <w:szCs w:val="22"/>
              </w:rPr>
            </w:pPr>
            <w:r w:rsidRPr="0012793A">
              <w:rPr>
                <w:rFonts w:ascii="Times New Roman" w:eastAsia="Yu Gothic" w:hAnsi="Times New Roman" w:cs="Times New Roman"/>
                <w:color w:val="000000"/>
                <w:sz w:val="22"/>
                <w:szCs w:val="22"/>
              </w:rPr>
              <w:t>Broadcom Corporation</w:t>
            </w:r>
          </w:p>
        </w:tc>
      </w:tr>
      <w:tr w:rsidR="004A56CB" w:rsidRPr="0012793A" w14:paraId="21612A94" w14:textId="77777777" w:rsidTr="004A56CB">
        <w:trPr>
          <w:trHeight w:val="360"/>
        </w:trPr>
        <w:tc>
          <w:tcPr>
            <w:tcW w:w="2122" w:type="dxa"/>
            <w:tcBorders>
              <w:top w:val="nil"/>
              <w:left w:val="single" w:sz="4" w:space="0" w:color="auto"/>
              <w:bottom w:val="single" w:sz="4" w:space="0" w:color="auto"/>
              <w:right w:val="single" w:sz="4" w:space="0" w:color="auto"/>
            </w:tcBorders>
            <w:shd w:val="clear" w:color="000000" w:fill="FFFFFF"/>
            <w:vAlign w:val="center"/>
            <w:hideMark/>
          </w:tcPr>
          <w:p w14:paraId="6003D7A2" w14:textId="77777777" w:rsidR="004A56CB" w:rsidRPr="0012793A" w:rsidRDefault="004A56CB">
            <w:pPr>
              <w:rPr>
                <w:rFonts w:ascii="Times New Roman" w:eastAsia="Yu Gothic" w:hAnsi="Times New Roman" w:cs="Times New Roman"/>
                <w:color w:val="000000"/>
                <w:sz w:val="22"/>
                <w:szCs w:val="22"/>
              </w:rPr>
            </w:pPr>
            <w:r w:rsidRPr="0012793A">
              <w:rPr>
                <w:rFonts w:ascii="Times New Roman" w:eastAsia="Yu Gothic" w:hAnsi="Times New Roman" w:cs="Times New Roman"/>
                <w:color w:val="000000"/>
                <w:sz w:val="22"/>
                <w:szCs w:val="22"/>
              </w:rPr>
              <w:t>Agrawal, abhishek</w:t>
            </w:r>
          </w:p>
        </w:tc>
        <w:tc>
          <w:tcPr>
            <w:tcW w:w="2551" w:type="dxa"/>
            <w:tcBorders>
              <w:top w:val="nil"/>
              <w:left w:val="nil"/>
              <w:bottom w:val="single" w:sz="4" w:space="0" w:color="auto"/>
              <w:right w:val="single" w:sz="4" w:space="0" w:color="auto"/>
            </w:tcBorders>
            <w:shd w:val="clear" w:color="000000" w:fill="FFFFFF"/>
            <w:vAlign w:val="center"/>
            <w:hideMark/>
          </w:tcPr>
          <w:p w14:paraId="0E745EAF" w14:textId="77777777" w:rsidR="004A56CB" w:rsidRPr="0012793A" w:rsidRDefault="004A56CB">
            <w:pPr>
              <w:rPr>
                <w:rFonts w:ascii="Times New Roman" w:eastAsia="Yu Gothic" w:hAnsi="Times New Roman" w:cs="Times New Roman"/>
                <w:color w:val="000000"/>
                <w:sz w:val="22"/>
                <w:szCs w:val="22"/>
              </w:rPr>
            </w:pPr>
            <w:r w:rsidRPr="0012793A">
              <w:rPr>
                <w:rFonts w:ascii="Times New Roman" w:eastAsia="Yu Gothic" w:hAnsi="Times New Roman" w:cs="Times New Roman"/>
                <w:color w:val="000000"/>
                <w:sz w:val="22"/>
                <w:szCs w:val="22"/>
              </w:rPr>
              <w:t>ON Semiconductor</w:t>
            </w:r>
          </w:p>
        </w:tc>
      </w:tr>
      <w:tr w:rsidR="004A56CB" w:rsidRPr="0012793A" w14:paraId="2F462286" w14:textId="77777777" w:rsidTr="004A56CB">
        <w:trPr>
          <w:trHeight w:val="360"/>
        </w:trPr>
        <w:tc>
          <w:tcPr>
            <w:tcW w:w="2122" w:type="dxa"/>
            <w:tcBorders>
              <w:top w:val="nil"/>
              <w:left w:val="single" w:sz="4" w:space="0" w:color="auto"/>
              <w:bottom w:val="single" w:sz="4" w:space="0" w:color="auto"/>
              <w:right w:val="single" w:sz="4" w:space="0" w:color="auto"/>
            </w:tcBorders>
            <w:shd w:val="clear" w:color="000000" w:fill="FFFFFF"/>
            <w:vAlign w:val="center"/>
            <w:hideMark/>
          </w:tcPr>
          <w:p w14:paraId="27AB42CA" w14:textId="77777777" w:rsidR="004A56CB" w:rsidRPr="0012793A" w:rsidRDefault="004A56CB">
            <w:pPr>
              <w:rPr>
                <w:rFonts w:ascii="Times New Roman" w:eastAsia="Yu Gothic" w:hAnsi="Times New Roman" w:cs="Times New Roman"/>
                <w:color w:val="000000"/>
                <w:sz w:val="22"/>
                <w:szCs w:val="22"/>
              </w:rPr>
            </w:pPr>
            <w:r w:rsidRPr="0012793A">
              <w:rPr>
                <w:rFonts w:ascii="Times New Roman" w:eastAsia="Yu Gothic" w:hAnsi="Times New Roman" w:cs="Times New Roman"/>
                <w:color w:val="000000"/>
                <w:sz w:val="22"/>
                <w:szCs w:val="22"/>
              </w:rPr>
              <w:t>Aio, Kosuke</w:t>
            </w:r>
          </w:p>
        </w:tc>
        <w:tc>
          <w:tcPr>
            <w:tcW w:w="2551" w:type="dxa"/>
            <w:tcBorders>
              <w:top w:val="nil"/>
              <w:left w:val="nil"/>
              <w:bottom w:val="single" w:sz="4" w:space="0" w:color="auto"/>
              <w:right w:val="single" w:sz="4" w:space="0" w:color="auto"/>
            </w:tcBorders>
            <w:shd w:val="clear" w:color="000000" w:fill="FFFFFF"/>
            <w:vAlign w:val="center"/>
            <w:hideMark/>
          </w:tcPr>
          <w:p w14:paraId="702DFCBF" w14:textId="77777777" w:rsidR="004A56CB" w:rsidRPr="0012793A" w:rsidRDefault="004A56CB">
            <w:pPr>
              <w:rPr>
                <w:rFonts w:ascii="Times New Roman" w:eastAsia="Yu Gothic" w:hAnsi="Times New Roman" w:cs="Times New Roman"/>
                <w:color w:val="000000"/>
                <w:sz w:val="22"/>
                <w:szCs w:val="22"/>
              </w:rPr>
            </w:pPr>
            <w:r w:rsidRPr="0012793A">
              <w:rPr>
                <w:rFonts w:ascii="Times New Roman" w:eastAsia="Yu Gothic" w:hAnsi="Times New Roman" w:cs="Times New Roman"/>
                <w:color w:val="000000"/>
                <w:sz w:val="22"/>
                <w:szCs w:val="22"/>
              </w:rPr>
              <w:t>Sony Corporation</w:t>
            </w:r>
          </w:p>
        </w:tc>
      </w:tr>
      <w:tr w:rsidR="004A56CB" w:rsidRPr="0012793A" w14:paraId="6389F8CB" w14:textId="77777777" w:rsidTr="004A56CB">
        <w:trPr>
          <w:trHeight w:val="360"/>
        </w:trPr>
        <w:tc>
          <w:tcPr>
            <w:tcW w:w="2122" w:type="dxa"/>
            <w:tcBorders>
              <w:top w:val="nil"/>
              <w:left w:val="single" w:sz="4" w:space="0" w:color="auto"/>
              <w:bottom w:val="single" w:sz="4" w:space="0" w:color="auto"/>
              <w:right w:val="single" w:sz="4" w:space="0" w:color="auto"/>
            </w:tcBorders>
            <w:shd w:val="clear" w:color="000000" w:fill="FFFFFF"/>
            <w:vAlign w:val="center"/>
            <w:hideMark/>
          </w:tcPr>
          <w:p w14:paraId="30A74154" w14:textId="77777777" w:rsidR="004A56CB" w:rsidRPr="0012793A" w:rsidRDefault="004A56CB">
            <w:pPr>
              <w:rPr>
                <w:rFonts w:ascii="Times New Roman" w:eastAsia="Yu Gothic" w:hAnsi="Times New Roman" w:cs="Times New Roman"/>
                <w:color w:val="000000"/>
                <w:sz w:val="22"/>
                <w:szCs w:val="22"/>
              </w:rPr>
            </w:pPr>
            <w:r w:rsidRPr="0012793A">
              <w:rPr>
                <w:rFonts w:ascii="Times New Roman" w:eastAsia="Yu Gothic" w:hAnsi="Times New Roman" w:cs="Times New Roman"/>
                <w:color w:val="000000"/>
                <w:sz w:val="22"/>
                <w:szCs w:val="22"/>
              </w:rPr>
              <w:t>An, Song-Haur</w:t>
            </w:r>
          </w:p>
        </w:tc>
        <w:tc>
          <w:tcPr>
            <w:tcW w:w="2551" w:type="dxa"/>
            <w:tcBorders>
              <w:top w:val="nil"/>
              <w:left w:val="nil"/>
              <w:bottom w:val="single" w:sz="4" w:space="0" w:color="auto"/>
              <w:right w:val="single" w:sz="4" w:space="0" w:color="auto"/>
            </w:tcBorders>
            <w:shd w:val="clear" w:color="000000" w:fill="FFFFFF"/>
            <w:vAlign w:val="center"/>
            <w:hideMark/>
          </w:tcPr>
          <w:p w14:paraId="1B81F468" w14:textId="77777777" w:rsidR="004A56CB" w:rsidRPr="0012793A" w:rsidRDefault="004A56CB">
            <w:pPr>
              <w:rPr>
                <w:rFonts w:ascii="Times New Roman" w:eastAsia="Yu Gothic" w:hAnsi="Times New Roman" w:cs="Times New Roman"/>
                <w:color w:val="000000"/>
                <w:sz w:val="22"/>
                <w:szCs w:val="22"/>
              </w:rPr>
            </w:pPr>
            <w:r w:rsidRPr="0012793A">
              <w:rPr>
                <w:rFonts w:ascii="Times New Roman" w:eastAsia="Yu Gothic" w:hAnsi="Times New Roman" w:cs="Times New Roman"/>
                <w:color w:val="000000"/>
                <w:sz w:val="22"/>
                <w:szCs w:val="22"/>
              </w:rPr>
              <w:t>INDEPENDENT</w:t>
            </w:r>
          </w:p>
        </w:tc>
      </w:tr>
      <w:tr w:rsidR="004A56CB" w:rsidRPr="0012793A" w14:paraId="2A88AD1E" w14:textId="77777777" w:rsidTr="004A56CB">
        <w:trPr>
          <w:trHeight w:val="552"/>
        </w:trPr>
        <w:tc>
          <w:tcPr>
            <w:tcW w:w="2122" w:type="dxa"/>
            <w:tcBorders>
              <w:top w:val="nil"/>
              <w:left w:val="single" w:sz="4" w:space="0" w:color="auto"/>
              <w:bottom w:val="single" w:sz="4" w:space="0" w:color="auto"/>
              <w:right w:val="single" w:sz="4" w:space="0" w:color="auto"/>
            </w:tcBorders>
            <w:shd w:val="clear" w:color="000000" w:fill="FFFFFF"/>
            <w:vAlign w:val="center"/>
            <w:hideMark/>
          </w:tcPr>
          <w:p w14:paraId="3F1A7ABC" w14:textId="77777777" w:rsidR="004A56CB" w:rsidRPr="0012793A" w:rsidRDefault="004A56CB">
            <w:pPr>
              <w:rPr>
                <w:rFonts w:ascii="Times New Roman" w:eastAsia="Yu Gothic" w:hAnsi="Times New Roman" w:cs="Times New Roman"/>
                <w:color w:val="000000"/>
                <w:sz w:val="22"/>
                <w:szCs w:val="22"/>
              </w:rPr>
            </w:pPr>
            <w:r w:rsidRPr="0012793A">
              <w:rPr>
                <w:rFonts w:ascii="Times New Roman" w:eastAsia="Yu Gothic" w:hAnsi="Times New Roman" w:cs="Times New Roman"/>
                <w:color w:val="000000"/>
                <w:sz w:val="22"/>
                <w:szCs w:val="22"/>
              </w:rPr>
              <w:t>ANANDAKUMAR, KRISHNASAMY</w:t>
            </w:r>
          </w:p>
        </w:tc>
        <w:tc>
          <w:tcPr>
            <w:tcW w:w="2551" w:type="dxa"/>
            <w:tcBorders>
              <w:top w:val="nil"/>
              <w:left w:val="nil"/>
              <w:bottom w:val="single" w:sz="4" w:space="0" w:color="auto"/>
              <w:right w:val="single" w:sz="4" w:space="0" w:color="auto"/>
            </w:tcBorders>
            <w:shd w:val="clear" w:color="000000" w:fill="FFFFFF"/>
            <w:vAlign w:val="center"/>
            <w:hideMark/>
          </w:tcPr>
          <w:p w14:paraId="75E342DA" w14:textId="77777777" w:rsidR="004A56CB" w:rsidRPr="0012793A" w:rsidRDefault="004A56CB">
            <w:pPr>
              <w:rPr>
                <w:rFonts w:ascii="Times New Roman" w:eastAsia="Yu Gothic" w:hAnsi="Times New Roman" w:cs="Times New Roman"/>
                <w:color w:val="000000"/>
                <w:sz w:val="22"/>
                <w:szCs w:val="22"/>
              </w:rPr>
            </w:pPr>
            <w:r w:rsidRPr="0012793A">
              <w:rPr>
                <w:rFonts w:ascii="Times New Roman" w:eastAsia="Yu Gothic" w:hAnsi="Times New Roman" w:cs="Times New Roman"/>
                <w:color w:val="000000"/>
                <w:sz w:val="22"/>
                <w:szCs w:val="22"/>
              </w:rPr>
              <w:t>Maxlinear Inc</w:t>
            </w:r>
          </w:p>
        </w:tc>
      </w:tr>
      <w:tr w:rsidR="004A56CB" w:rsidRPr="0012793A" w14:paraId="37633F42" w14:textId="77777777" w:rsidTr="004A56CB">
        <w:trPr>
          <w:trHeight w:val="360"/>
        </w:trPr>
        <w:tc>
          <w:tcPr>
            <w:tcW w:w="2122" w:type="dxa"/>
            <w:tcBorders>
              <w:top w:val="nil"/>
              <w:left w:val="single" w:sz="4" w:space="0" w:color="auto"/>
              <w:bottom w:val="single" w:sz="4" w:space="0" w:color="auto"/>
              <w:right w:val="single" w:sz="4" w:space="0" w:color="auto"/>
            </w:tcBorders>
            <w:shd w:val="clear" w:color="000000" w:fill="FFFFFF"/>
            <w:vAlign w:val="center"/>
            <w:hideMark/>
          </w:tcPr>
          <w:p w14:paraId="58661E8E" w14:textId="77777777" w:rsidR="004A56CB" w:rsidRPr="0012793A" w:rsidRDefault="004A56CB">
            <w:pPr>
              <w:rPr>
                <w:rFonts w:ascii="Times New Roman" w:eastAsia="Yu Gothic" w:hAnsi="Times New Roman" w:cs="Times New Roman"/>
                <w:color w:val="000000"/>
                <w:sz w:val="22"/>
                <w:szCs w:val="22"/>
              </w:rPr>
            </w:pPr>
            <w:r w:rsidRPr="0012793A">
              <w:rPr>
                <w:rFonts w:ascii="Times New Roman" w:eastAsia="Yu Gothic" w:hAnsi="Times New Roman" w:cs="Times New Roman"/>
                <w:color w:val="000000"/>
                <w:sz w:val="22"/>
                <w:szCs w:val="22"/>
              </w:rPr>
              <w:t>Anwyl, Gary</w:t>
            </w:r>
          </w:p>
        </w:tc>
        <w:tc>
          <w:tcPr>
            <w:tcW w:w="2551" w:type="dxa"/>
            <w:tcBorders>
              <w:top w:val="nil"/>
              <w:left w:val="nil"/>
              <w:bottom w:val="single" w:sz="4" w:space="0" w:color="auto"/>
              <w:right w:val="single" w:sz="4" w:space="0" w:color="auto"/>
            </w:tcBorders>
            <w:shd w:val="clear" w:color="000000" w:fill="FFFFFF"/>
            <w:vAlign w:val="center"/>
            <w:hideMark/>
          </w:tcPr>
          <w:p w14:paraId="60AF1270" w14:textId="77777777" w:rsidR="004A56CB" w:rsidRPr="0012793A" w:rsidRDefault="004A56CB">
            <w:pPr>
              <w:rPr>
                <w:rFonts w:ascii="Times New Roman" w:eastAsia="Yu Gothic" w:hAnsi="Times New Roman" w:cs="Times New Roman"/>
                <w:color w:val="000000"/>
                <w:sz w:val="22"/>
                <w:szCs w:val="22"/>
              </w:rPr>
            </w:pPr>
            <w:r w:rsidRPr="0012793A">
              <w:rPr>
                <w:rFonts w:ascii="Times New Roman" w:eastAsia="Yu Gothic" w:hAnsi="Times New Roman" w:cs="Times New Roman"/>
                <w:color w:val="000000"/>
                <w:sz w:val="22"/>
                <w:szCs w:val="22"/>
              </w:rPr>
              <w:t>MediaTek Inc.</w:t>
            </w:r>
          </w:p>
        </w:tc>
      </w:tr>
      <w:tr w:rsidR="004A56CB" w:rsidRPr="0012793A" w14:paraId="25B1E501" w14:textId="77777777" w:rsidTr="004A56CB">
        <w:trPr>
          <w:trHeight w:val="360"/>
        </w:trPr>
        <w:tc>
          <w:tcPr>
            <w:tcW w:w="2122" w:type="dxa"/>
            <w:tcBorders>
              <w:top w:val="nil"/>
              <w:left w:val="single" w:sz="4" w:space="0" w:color="auto"/>
              <w:bottom w:val="single" w:sz="4" w:space="0" w:color="auto"/>
              <w:right w:val="single" w:sz="4" w:space="0" w:color="auto"/>
            </w:tcBorders>
            <w:shd w:val="clear" w:color="000000" w:fill="FFFFFF"/>
            <w:vAlign w:val="center"/>
            <w:hideMark/>
          </w:tcPr>
          <w:p w14:paraId="757EA861" w14:textId="77777777" w:rsidR="004A56CB" w:rsidRPr="0012793A" w:rsidRDefault="004A56CB">
            <w:pPr>
              <w:rPr>
                <w:rFonts w:ascii="Times New Roman" w:eastAsia="Yu Gothic" w:hAnsi="Times New Roman" w:cs="Times New Roman"/>
                <w:color w:val="000000"/>
                <w:sz w:val="22"/>
                <w:szCs w:val="22"/>
              </w:rPr>
            </w:pPr>
            <w:r w:rsidRPr="0012793A">
              <w:rPr>
                <w:rFonts w:ascii="Times New Roman" w:eastAsia="Yu Gothic" w:hAnsi="Times New Roman" w:cs="Times New Roman"/>
                <w:color w:val="000000"/>
                <w:sz w:val="22"/>
                <w:szCs w:val="22"/>
              </w:rPr>
              <w:t>Asai, Yusuke</w:t>
            </w:r>
          </w:p>
        </w:tc>
        <w:tc>
          <w:tcPr>
            <w:tcW w:w="2551" w:type="dxa"/>
            <w:tcBorders>
              <w:top w:val="nil"/>
              <w:left w:val="nil"/>
              <w:bottom w:val="single" w:sz="4" w:space="0" w:color="auto"/>
              <w:right w:val="single" w:sz="4" w:space="0" w:color="auto"/>
            </w:tcBorders>
            <w:shd w:val="clear" w:color="000000" w:fill="FFFFFF"/>
            <w:vAlign w:val="center"/>
            <w:hideMark/>
          </w:tcPr>
          <w:p w14:paraId="170E968A" w14:textId="77777777" w:rsidR="004A56CB" w:rsidRPr="0012793A" w:rsidRDefault="004A56CB">
            <w:pPr>
              <w:rPr>
                <w:rFonts w:ascii="Times New Roman" w:eastAsia="Yu Gothic" w:hAnsi="Times New Roman" w:cs="Times New Roman"/>
                <w:color w:val="000000"/>
                <w:sz w:val="22"/>
                <w:szCs w:val="22"/>
              </w:rPr>
            </w:pPr>
            <w:r w:rsidRPr="0012793A">
              <w:rPr>
                <w:rFonts w:ascii="Times New Roman" w:eastAsia="Yu Gothic" w:hAnsi="Times New Roman" w:cs="Times New Roman"/>
                <w:color w:val="000000"/>
                <w:sz w:val="22"/>
                <w:szCs w:val="22"/>
              </w:rPr>
              <w:t>NTT</w:t>
            </w:r>
          </w:p>
        </w:tc>
      </w:tr>
      <w:tr w:rsidR="004A56CB" w:rsidRPr="0012793A" w14:paraId="14630840" w14:textId="77777777" w:rsidTr="004A56CB">
        <w:trPr>
          <w:trHeight w:val="360"/>
        </w:trPr>
        <w:tc>
          <w:tcPr>
            <w:tcW w:w="2122" w:type="dxa"/>
            <w:tcBorders>
              <w:top w:val="nil"/>
              <w:left w:val="single" w:sz="4" w:space="0" w:color="auto"/>
              <w:bottom w:val="single" w:sz="4" w:space="0" w:color="auto"/>
              <w:right w:val="single" w:sz="4" w:space="0" w:color="auto"/>
            </w:tcBorders>
            <w:shd w:val="clear" w:color="000000" w:fill="FFFFFF"/>
            <w:vAlign w:val="center"/>
            <w:hideMark/>
          </w:tcPr>
          <w:p w14:paraId="34AB2C09" w14:textId="77777777" w:rsidR="004A56CB" w:rsidRPr="0012793A" w:rsidRDefault="004A56CB">
            <w:pPr>
              <w:rPr>
                <w:rFonts w:ascii="Times New Roman" w:eastAsia="Yu Gothic" w:hAnsi="Times New Roman" w:cs="Times New Roman"/>
                <w:color w:val="000000"/>
                <w:sz w:val="22"/>
                <w:szCs w:val="22"/>
              </w:rPr>
            </w:pPr>
            <w:r w:rsidRPr="0012793A">
              <w:rPr>
                <w:rFonts w:ascii="Times New Roman" w:eastAsia="Yu Gothic" w:hAnsi="Times New Roman" w:cs="Times New Roman"/>
                <w:color w:val="000000"/>
                <w:sz w:val="22"/>
                <w:szCs w:val="22"/>
              </w:rPr>
              <w:t>Asterjadhi, Alfred</w:t>
            </w:r>
          </w:p>
        </w:tc>
        <w:tc>
          <w:tcPr>
            <w:tcW w:w="2551" w:type="dxa"/>
            <w:tcBorders>
              <w:top w:val="nil"/>
              <w:left w:val="nil"/>
              <w:bottom w:val="single" w:sz="4" w:space="0" w:color="auto"/>
              <w:right w:val="single" w:sz="4" w:space="0" w:color="auto"/>
            </w:tcBorders>
            <w:shd w:val="clear" w:color="000000" w:fill="FFFFFF"/>
            <w:vAlign w:val="center"/>
            <w:hideMark/>
          </w:tcPr>
          <w:p w14:paraId="25C5127D" w14:textId="77777777" w:rsidR="004A56CB" w:rsidRPr="0012793A" w:rsidRDefault="004A56CB">
            <w:pPr>
              <w:rPr>
                <w:rFonts w:ascii="Times New Roman" w:eastAsia="Yu Gothic" w:hAnsi="Times New Roman" w:cs="Times New Roman"/>
                <w:color w:val="000000"/>
                <w:sz w:val="22"/>
                <w:szCs w:val="22"/>
              </w:rPr>
            </w:pPr>
            <w:r w:rsidRPr="0012793A">
              <w:rPr>
                <w:rFonts w:ascii="Times New Roman" w:eastAsia="Yu Gothic" w:hAnsi="Times New Roman" w:cs="Times New Roman"/>
                <w:color w:val="000000"/>
                <w:sz w:val="22"/>
                <w:szCs w:val="22"/>
              </w:rPr>
              <w:t>Qualcomm Incorporated</w:t>
            </w:r>
          </w:p>
        </w:tc>
      </w:tr>
      <w:tr w:rsidR="004A56CB" w:rsidRPr="0012793A" w14:paraId="79C2A999" w14:textId="77777777" w:rsidTr="004A56CB">
        <w:trPr>
          <w:trHeight w:val="360"/>
        </w:trPr>
        <w:tc>
          <w:tcPr>
            <w:tcW w:w="2122" w:type="dxa"/>
            <w:tcBorders>
              <w:top w:val="nil"/>
              <w:left w:val="single" w:sz="4" w:space="0" w:color="auto"/>
              <w:bottom w:val="single" w:sz="4" w:space="0" w:color="auto"/>
              <w:right w:val="single" w:sz="4" w:space="0" w:color="auto"/>
            </w:tcBorders>
            <w:shd w:val="clear" w:color="000000" w:fill="FFFFFF"/>
            <w:vAlign w:val="center"/>
            <w:hideMark/>
          </w:tcPr>
          <w:p w14:paraId="364033A0" w14:textId="77777777" w:rsidR="004A56CB" w:rsidRPr="0012793A" w:rsidRDefault="004A56CB">
            <w:pPr>
              <w:rPr>
                <w:rFonts w:ascii="Times New Roman" w:eastAsia="Yu Gothic" w:hAnsi="Times New Roman" w:cs="Times New Roman"/>
                <w:color w:val="000000"/>
                <w:sz w:val="22"/>
                <w:szCs w:val="22"/>
              </w:rPr>
            </w:pPr>
            <w:r w:rsidRPr="0012793A">
              <w:rPr>
                <w:rFonts w:ascii="Times New Roman" w:eastAsia="Yu Gothic" w:hAnsi="Times New Roman" w:cs="Times New Roman"/>
                <w:color w:val="000000"/>
                <w:sz w:val="22"/>
                <w:szCs w:val="22"/>
              </w:rPr>
              <w:t>Au, Kwok Shum</w:t>
            </w:r>
          </w:p>
        </w:tc>
        <w:tc>
          <w:tcPr>
            <w:tcW w:w="2551" w:type="dxa"/>
            <w:tcBorders>
              <w:top w:val="nil"/>
              <w:left w:val="nil"/>
              <w:bottom w:val="single" w:sz="4" w:space="0" w:color="auto"/>
              <w:right w:val="single" w:sz="4" w:space="0" w:color="auto"/>
            </w:tcBorders>
            <w:shd w:val="clear" w:color="000000" w:fill="FFFFFF"/>
            <w:vAlign w:val="center"/>
            <w:hideMark/>
          </w:tcPr>
          <w:p w14:paraId="580959B0" w14:textId="77777777" w:rsidR="004A56CB" w:rsidRPr="0012793A" w:rsidRDefault="004A56CB">
            <w:pPr>
              <w:rPr>
                <w:rFonts w:ascii="Times New Roman" w:eastAsia="Yu Gothic" w:hAnsi="Times New Roman" w:cs="Times New Roman"/>
                <w:color w:val="000000"/>
                <w:sz w:val="22"/>
                <w:szCs w:val="22"/>
              </w:rPr>
            </w:pPr>
            <w:r w:rsidRPr="0012793A">
              <w:rPr>
                <w:rFonts w:ascii="Times New Roman" w:eastAsia="Yu Gothic" w:hAnsi="Times New Roman" w:cs="Times New Roman"/>
                <w:color w:val="000000"/>
                <w:sz w:val="22"/>
                <w:szCs w:val="22"/>
              </w:rPr>
              <w:t>Huawei Technologies Co. Ltd</w:t>
            </w:r>
          </w:p>
        </w:tc>
      </w:tr>
      <w:tr w:rsidR="004A56CB" w:rsidRPr="0012793A" w14:paraId="5542A614" w14:textId="77777777" w:rsidTr="004A56CB">
        <w:trPr>
          <w:trHeight w:val="360"/>
        </w:trPr>
        <w:tc>
          <w:tcPr>
            <w:tcW w:w="2122" w:type="dxa"/>
            <w:tcBorders>
              <w:top w:val="nil"/>
              <w:left w:val="single" w:sz="4" w:space="0" w:color="auto"/>
              <w:bottom w:val="single" w:sz="4" w:space="0" w:color="auto"/>
              <w:right w:val="single" w:sz="4" w:space="0" w:color="auto"/>
            </w:tcBorders>
            <w:shd w:val="clear" w:color="000000" w:fill="FFFFFF"/>
            <w:vAlign w:val="center"/>
            <w:hideMark/>
          </w:tcPr>
          <w:p w14:paraId="3BF14BAB" w14:textId="77777777" w:rsidR="004A56CB" w:rsidRPr="0012793A" w:rsidRDefault="004A56CB">
            <w:pPr>
              <w:rPr>
                <w:rFonts w:ascii="Times New Roman" w:eastAsia="Yu Gothic" w:hAnsi="Times New Roman" w:cs="Times New Roman"/>
                <w:color w:val="000000"/>
                <w:sz w:val="22"/>
                <w:szCs w:val="22"/>
              </w:rPr>
            </w:pPr>
            <w:r w:rsidRPr="0012793A">
              <w:rPr>
                <w:rFonts w:ascii="Times New Roman" w:eastAsia="Yu Gothic" w:hAnsi="Times New Roman" w:cs="Times New Roman"/>
                <w:color w:val="000000"/>
                <w:sz w:val="22"/>
                <w:szCs w:val="22"/>
              </w:rPr>
              <w:t>B, Hari Ram</w:t>
            </w:r>
          </w:p>
        </w:tc>
        <w:tc>
          <w:tcPr>
            <w:tcW w:w="2551" w:type="dxa"/>
            <w:tcBorders>
              <w:top w:val="nil"/>
              <w:left w:val="nil"/>
              <w:bottom w:val="single" w:sz="4" w:space="0" w:color="auto"/>
              <w:right w:val="single" w:sz="4" w:space="0" w:color="auto"/>
            </w:tcBorders>
            <w:shd w:val="clear" w:color="000000" w:fill="FFFFFF"/>
            <w:vAlign w:val="center"/>
            <w:hideMark/>
          </w:tcPr>
          <w:p w14:paraId="32F0A6FA" w14:textId="77777777" w:rsidR="004A56CB" w:rsidRPr="0012793A" w:rsidRDefault="004A56CB">
            <w:pPr>
              <w:rPr>
                <w:rFonts w:ascii="Times New Roman" w:eastAsia="Yu Gothic" w:hAnsi="Times New Roman" w:cs="Times New Roman"/>
                <w:color w:val="000000"/>
                <w:sz w:val="22"/>
                <w:szCs w:val="22"/>
              </w:rPr>
            </w:pPr>
            <w:r w:rsidRPr="0012793A">
              <w:rPr>
                <w:rFonts w:ascii="Times New Roman" w:eastAsia="Yu Gothic" w:hAnsi="Times New Roman" w:cs="Times New Roman"/>
                <w:color w:val="000000"/>
                <w:sz w:val="22"/>
                <w:szCs w:val="22"/>
              </w:rPr>
              <w:t>NXP Semiconductors</w:t>
            </w:r>
          </w:p>
        </w:tc>
      </w:tr>
      <w:tr w:rsidR="004A56CB" w:rsidRPr="0012793A" w14:paraId="043C60FB" w14:textId="77777777" w:rsidTr="004A56CB">
        <w:trPr>
          <w:trHeight w:val="360"/>
        </w:trPr>
        <w:tc>
          <w:tcPr>
            <w:tcW w:w="2122" w:type="dxa"/>
            <w:tcBorders>
              <w:top w:val="nil"/>
              <w:left w:val="single" w:sz="4" w:space="0" w:color="auto"/>
              <w:bottom w:val="single" w:sz="4" w:space="0" w:color="auto"/>
              <w:right w:val="single" w:sz="4" w:space="0" w:color="auto"/>
            </w:tcBorders>
            <w:shd w:val="clear" w:color="000000" w:fill="FFFFFF"/>
            <w:vAlign w:val="center"/>
            <w:hideMark/>
          </w:tcPr>
          <w:p w14:paraId="78EA1E43" w14:textId="77777777" w:rsidR="004A56CB" w:rsidRPr="0012793A" w:rsidRDefault="004A56CB">
            <w:pPr>
              <w:rPr>
                <w:rFonts w:ascii="Times New Roman" w:eastAsia="Yu Gothic" w:hAnsi="Times New Roman" w:cs="Times New Roman"/>
                <w:color w:val="000000"/>
                <w:sz w:val="22"/>
                <w:szCs w:val="22"/>
              </w:rPr>
            </w:pPr>
            <w:r w:rsidRPr="0012793A">
              <w:rPr>
                <w:rFonts w:ascii="Times New Roman" w:eastAsia="Yu Gothic" w:hAnsi="Times New Roman" w:cs="Times New Roman"/>
                <w:color w:val="000000"/>
                <w:sz w:val="22"/>
                <w:szCs w:val="22"/>
              </w:rPr>
              <w:t>Baek, SunHee</w:t>
            </w:r>
          </w:p>
        </w:tc>
        <w:tc>
          <w:tcPr>
            <w:tcW w:w="2551" w:type="dxa"/>
            <w:tcBorders>
              <w:top w:val="nil"/>
              <w:left w:val="nil"/>
              <w:bottom w:val="single" w:sz="4" w:space="0" w:color="auto"/>
              <w:right w:val="single" w:sz="4" w:space="0" w:color="auto"/>
            </w:tcBorders>
            <w:shd w:val="clear" w:color="000000" w:fill="FFFFFF"/>
            <w:vAlign w:val="center"/>
            <w:hideMark/>
          </w:tcPr>
          <w:p w14:paraId="4897D7BE" w14:textId="77777777" w:rsidR="004A56CB" w:rsidRPr="0012793A" w:rsidRDefault="004A56CB">
            <w:pPr>
              <w:rPr>
                <w:rFonts w:ascii="Times New Roman" w:eastAsia="Yu Gothic" w:hAnsi="Times New Roman" w:cs="Times New Roman"/>
                <w:color w:val="000000"/>
                <w:sz w:val="22"/>
                <w:szCs w:val="22"/>
              </w:rPr>
            </w:pPr>
            <w:r w:rsidRPr="0012793A">
              <w:rPr>
                <w:rFonts w:ascii="Times New Roman" w:eastAsia="Yu Gothic" w:hAnsi="Times New Roman" w:cs="Times New Roman"/>
                <w:color w:val="000000"/>
                <w:sz w:val="22"/>
                <w:szCs w:val="22"/>
              </w:rPr>
              <w:t>LG ELECTRONICS</w:t>
            </w:r>
          </w:p>
        </w:tc>
      </w:tr>
      <w:tr w:rsidR="004A56CB" w:rsidRPr="0012793A" w14:paraId="5311260A" w14:textId="77777777" w:rsidTr="004A56CB">
        <w:trPr>
          <w:trHeight w:val="360"/>
        </w:trPr>
        <w:tc>
          <w:tcPr>
            <w:tcW w:w="2122" w:type="dxa"/>
            <w:tcBorders>
              <w:top w:val="nil"/>
              <w:left w:val="single" w:sz="4" w:space="0" w:color="auto"/>
              <w:bottom w:val="single" w:sz="4" w:space="0" w:color="auto"/>
              <w:right w:val="single" w:sz="4" w:space="0" w:color="auto"/>
            </w:tcBorders>
            <w:shd w:val="clear" w:color="000000" w:fill="FFFFFF"/>
            <w:vAlign w:val="center"/>
            <w:hideMark/>
          </w:tcPr>
          <w:p w14:paraId="1B611F34" w14:textId="77777777" w:rsidR="004A56CB" w:rsidRPr="0012793A" w:rsidRDefault="004A56CB">
            <w:pPr>
              <w:rPr>
                <w:rFonts w:ascii="Times New Roman" w:eastAsia="Yu Gothic" w:hAnsi="Times New Roman" w:cs="Times New Roman"/>
                <w:color w:val="000000"/>
                <w:sz w:val="22"/>
                <w:szCs w:val="22"/>
              </w:rPr>
            </w:pPr>
            <w:r w:rsidRPr="0012793A">
              <w:rPr>
                <w:rFonts w:ascii="Times New Roman" w:eastAsia="Yu Gothic" w:hAnsi="Times New Roman" w:cs="Times New Roman"/>
                <w:color w:val="000000"/>
                <w:sz w:val="22"/>
                <w:szCs w:val="22"/>
              </w:rPr>
              <w:t>Chen, Cheng</w:t>
            </w:r>
          </w:p>
        </w:tc>
        <w:tc>
          <w:tcPr>
            <w:tcW w:w="2551" w:type="dxa"/>
            <w:tcBorders>
              <w:top w:val="nil"/>
              <w:left w:val="nil"/>
              <w:bottom w:val="single" w:sz="4" w:space="0" w:color="auto"/>
              <w:right w:val="single" w:sz="4" w:space="0" w:color="auto"/>
            </w:tcBorders>
            <w:shd w:val="clear" w:color="000000" w:fill="FFFFFF"/>
            <w:vAlign w:val="center"/>
            <w:hideMark/>
          </w:tcPr>
          <w:p w14:paraId="77F6D332" w14:textId="77777777" w:rsidR="004A56CB" w:rsidRPr="0012793A" w:rsidRDefault="004A56CB">
            <w:pPr>
              <w:rPr>
                <w:rFonts w:ascii="Times New Roman" w:eastAsia="Yu Gothic" w:hAnsi="Times New Roman" w:cs="Times New Roman"/>
                <w:color w:val="000000"/>
                <w:sz w:val="22"/>
                <w:szCs w:val="22"/>
              </w:rPr>
            </w:pPr>
            <w:r w:rsidRPr="0012793A">
              <w:rPr>
                <w:rFonts w:ascii="Times New Roman" w:eastAsia="Yu Gothic" w:hAnsi="Times New Roman" w:cs="Times New Roman"/>
                <w:color w:val="000000"/>
                <w:sz w:val="22"/>
                <w:szCs w:val="22"/>
              </w:rPr>
              <w:t>Intel Corporation</w:t>
            </w:r>
          </w:p>
        </w:tc>
      </w:tr>
      <w:tr w:rsidR="004A56CB" w:rsidRPr="0012793A" w14:paraId="2CDD3843" w14:textId="77777777" w:rsidTr="004A56CB">
        <w:trPr>
          <w:trHeight w:val="360"/>
        </w:trPr>
        <w:tc>
          <w:tcPr>
            <w:tcW w:w="2122" w:type="dxa"/>
            <w:tcBorders>
              <w:top w:val="nil"/>
              <w:left w:val="single" w:sz="4" w:space="0" w:color="auto"/>
              <w:bottom w:val="single" w:sz="4" w:space="0" w:color="auto"/>
              <w:right w:val="single" w:sz="4" w:space="0" w:color="auto"/>
            </w:tcBorders>
            <w:shd w:val="clear" w:color="000000" w:fill="FFFFFF"/>
            <w:vAlign w:val="center"/>
            <w:hideMark/>
          </w:tcPr>
          <w:p w14:paraId="53ED37A8" w14:textId="77777777" w:rsidR="004A56CB" w:rsidRPr="0012793A" w:rsidRDefault="004A56CB">
            <w:pPr>
              <w:rPr>
                <w:rFonts w:ascii="Times New Roman" w:eastAsia="Yu Gothic" w:hAnsi="Times New Roman" w:cs="Times New Roman"/>
                <w:color w:val="000000"/>
                <w:sz w:val="22"/>
                <w:szCs w:val="22"/>
              </w:rPr>
            </w:pPr>
            <w:r w:rsidRPr="0012793A">
              <w:rPr>
                <w:rFonts w:ascii="Times New Roman" w:eastAsia="Yu Gothic" w:hAnsi="Times New Roman" w:cs="Times New Roman"/>
                <w:color w:val="000000"/>
                <w:sz w:val="22"/>
                <w:szCs w:val="22"/>
              </w:rPr>
              <w:t>chen, jindou</w:t>
            </w:r>
          </w:p>
        </w:tc>
        <w:tc>
          <w:tcPr>
            <w:tcW w:w="2551" w:type="dxa"/>
            <w:tcBorders>
              <w:top w:val="nil"/>
              <w:left w:val="nil"/>
              <w:bottom w:val="single" w:sz="4" w:space="0" w:color="auto"/>
              <w:right w:val="single" w:sz="4" w:space="0" w:color="auto"/>
            </w:tcBorders>
            <w:shd w:val="clear" w:color="000000" w:fill="FFFFFF"/>
            <w:vAlign w:val="center"/>
            <w:hideMark/>
          </w:tcPr>
          <w:p w14:paraId="4E7D02B2" w14:textId="77777777" w:rsidR="004A56CB" w:rsidRPr="0012793A" w:rsidRDefault="004A56CB">
            <w:pPr>
              <w:rPr>
                <w:rFonts w:ascii="Times New Roman" w:eastAsia="Yu Gothic" w:hAnsi="Times New Roman" w:cs="Times New Roman"/>
                <w:color w:val="000000"/>
                <w:sz w:val="22"/>
                <w:szCs w:val="22"/>
              </w:rPr>
            </w:pPr>
            <w:r w:rsidRPr="0012793A">
              <w:rPr>
                <w:rFonts w:ascii="Times New Roman" w:eastAsia="Yu Gothic" w:hAnsi="Times New Roman" w:cs="Times New Roman"/>
                <w:color w:val="000000"/>
                <w:sz w:val="22"/>
                <w:szCs w:val="22"/>
              </w:rPr>
              <w:t>Huawei Technologies Co., Ltd</w:t>
            </w:r>
          </w:p>
        </w:tc>
      </w:tr>
      <w:tr w:rsidR="004A56CB" w:rsidRPr="0012793A" w14:paraId="5C6CCFD0" w14:textId="77777777" w:rsidTr="004A56CB">
        <w:trPr>
          <w:trHeight w:val="360"/>
        </w:trPr>
        <w:tc>
          <w:tcPr>
            <w:tcW w:w="2122" w:type="dxa"/>
            <w:tcBorders>
              <w:top w:val="nil"/>
              <w:left w:val="single" w:sz="4" w:space="0" w:color="auto"/>
              <w:bottom w:val="single" w:sz="4" w:space="0" w:color="auto"/>
              <w:right w:val="single" w:sz="4" w:space="0" w:color="auto"/>
            </w:tcBorders>
            <w:shd w:val="clear" w:color="000000" w:fill="FFFFFF"/>
            <w:vAlign w:val="center"/>
            <w:hideMark/>
          </w:tcPr>
          <w:p w14:paraId="3DC434C3" w14:textId="77777777" w:rsidR="004A56CB" w:rsidRPr="0012793A" w:rsidRDefault="004A56CB">
            <w:pPr>
              <w:rPr>
                <w:rFonts w:ascii="Times New Roman" w:eastAsia="Yu Gothic" w:hAnsi="Times New Roman" w:cs="Times New Roman"/>
                <w:color w:val="000000"/>
                <w:sz w:val="22"/>
                <w:szCs w:val="22"/>
              </w:rPr>
            </w:pPr>
            <w:r w:rsidRPr="0012793A">
              <w:rPr>
                <w:rFonts w:ascii="Times New Roman" w:eastAsia="Yu Gothic" w:hAnsi="Times New Roman" w:cs="Times New Roman"/>
                <w:color w:val="000000"/>
                <w:sz w:val="22"/>
                <w:szCs w:val="22"/>
              </w:rPr>
              <w:t>Chen, Zheng</w:t>
            </w:r>
          </w:p>
        </w:tc>
        <w:tc>
          <w:tcPr>
            <w:tcW w:w="2551" w:type="dxa"/>
            <w:tcBorders>
              <w:top w:val="nil"/>
              <w:left w:val="nil"/>
              <w:bottom w:val="single" w:sz="4" w:space="0" w:color="auto"/>
              <w:right w:val="single" w:sz="4" w:space="0" w:color="auto"/>
            </w:tcBorders>
            <w:shd w:val="clear" w:color="000000" w:fill="FFFFFF"/>
            <w:vAlign w:val="center"/>
            <w:hideMark/>
          </w:tcPr>
          <w:p w14:paraId="2B28EF30" w14:textId="77777777" w:rsidR="004A56CB" w:rsidRPr="0012793A" w:rsidRDefault="004A56CB">
            <w:pPr>
              <w:rPr>
                <w:rFonts w:ascii="Times New Roman" w:eastAsia="Yu Gothic" w:hAnsi="Times New Roman" w:cs="Times New Roman"/>
                <w:color w:val="000000"/>
                <w:sz w:val="22"/>
                <w:szCs w:val="22"/>
              </w:rPr>
            </w:pPr>
            <w:r w:rsidRPr="0012793A">
              <w:rPr>
                <w:rFonts w:ascii="Times New Roman" w:eastAsia="Yu Gothic" w:hAnsi="Times New Roman" w:cs="Times New Roman"/>
                <w:color w:val="000000"/>
                <w:sz w:val="22"/>
                <w:szCs w:val="22"/>
              </w:rPr>
              <w:t>Huawei Technologies Co., Ltd</w:t>
            </w:r>
          </w:p>
        </w:tc>
      </w:tr>
      <w:tr w:rsidR="004A56CB" w:rsidRPr="0012793A" w14:paraId="3DF193DA" w14:textId="77777777" w:rsidTr="004A56CB">
        <w:trPr>
          <w:trHeight w:val="360"/>
        </w:trPr>
        <w:tc>
          <w:tcPr>
            <w:tcW w:w="2122" w:type="dxa"/>
            <w:tcBorders>
              <w:top w:val="nil"/>
              <w:left w:val="single" w:sz="4" w:space="0" w:color="auto"/>
              <w:bottom w:val="single" w:sz="4" w:space="0" w:color="auto"/>
              <w:right w:val="single" w:sz="4" w:space="0" w:color="auto"/>
            </w:tcBorders>
            <w:shd w:val="clear" w:color="000000" w:fill="FFFFFF"/>
            <w:vAlign w:val="center"/>
            <w:hideMark/>
          </w:tcPr>
          <w:p w14:paraId="556D546C" w14:textId="77777777" w:rsidR="004A56CB" w:rsidRPr="0012793A" w:rsidRDefault="004A56CB">
            <w:pPr>
              <w:rPr>
                <w:rFonts w:ascii="Times New Roman" w:eastAsia="Yu Gothic" w:hAnsi="Times New Roman" w:cs="Times New Roman"/>
                <w:color w:val="000000"/>
                <w:sz w:val="22"/>
                <w:szCs w:val="22"/>
              </w:rPr>
            </w:pPr>
            <w:r w:rsidRPr="0012793A">
              <w:rPr>
                <w:rFonts w:ascii="Times New Roman" w:eastAsia="Yu Gothic" w:hAnsi="Times New Roman" w:cs="Times New Roman"/>
                <w:color w:val="000000"/>
                <w:sz w:val="22"/>
                <w:szCs w:val="22"/>
              </w:rPr>
              <w:t>CHUN, JINYOUNG</w:t>
            </w:r>
          </w:p>
        </w:tc>
        <w:tc>
          <w:tcPr>
            <w:tcW w:w="2551" w:type="dxa"/>
            <w:tcBorders>
              <w:top w:val="nil"/>
              <w:left w:val="nil"/>
              <w:bottom w:val="single" w:sz="4" w:space="0" w:color="auto"/>
              <w:right w:val="single" w:sz="4" w:space="0" w:color="auto"/>
            </w:tcBorders>
            <w:shd w:val="clear" w:color="000000" w:fill="FFFFFF"/>
            <w:vAlign w:val="center"/>
            <w:hideMark/>
          </w:tcPr>
          <w:p w14:paraId="5E4CA8B8" w14:textId="77777777" w:rsidR="004A56CB" w:rsidRPr="0012793A" w:rsidRDefault="004A56CB">
            <w:pPr>
              <w:rPr>
                <w:rFonts w:ascii="Times New Roman" w:eastAsia="Yu Gothic" w:hAnsi="Times New Roman" w:cs="Times New Roman"/>
                <w:color w:val="000000"/>
                <w:sz w:val="22"/>
                <w:szCs w:val="22"/>
              </w:rPr>
            </w:pPr>
            <w:r w:rsidRPr="0012793A">
              <w:rPr>
                <w:rFonts w:ascii="Times New Roman" w:eastAsia="Yu Gothic" w:hAnsi="Times New Roman" w:cs="Times New Roman"/>
                <w:color w:val="000000"/>
                <w:sz w:val="22"/>
                <w:szCs w:val="22"/>
              </w:rPr>
              <w:t>LG ELECTRONICS</w:t>
            </w:r>
          </w:p>
        </w:tc>
      </w:tr>
      <w:tr w:rsidR="004A56CB" w:rsidRPr="0012793A" w14:paraId="6B4C8F71" w14:textId="77777777" w:rsidTr="004A56CB">
        <w:trPr>
          <w:trHeight w:val="360"/>
        </w:trPr>
        <w:tc>
          <w:tcPr>
            <w:tcW w:w="2122" w:type="dxa"/>
            <w:tcBorders>
              <w:top w:val="nil"/>
              <w:left w:val="single" w:sz="4" w:space="0" w:color="auto"/>
              <w:bottom w:val="single" w:sz="4" w:space="0" w:color="auto"/>
              <w:right w:val="single" w:sz="4" w:space="0" w:color="auto"/>
            </w:tcBorders>
            <w:shd w:val="clear" w:color="000000" w:fill="FFFFFF"/>
            <w:vAlign w:val="center"/>
            <w:hideMark/>
          </w:tcPr>
          <w:p w14:paraId="77C1F972" w14:textId="77777777" w:rsidR="004A56CB" w:rsidRPr="0012793A" w:rsidRDefault="004A56CB">
            <w:pPr>
              <w:rPr>
                <w:rFonts w:ascii="Times New Roman" w:eastAsia="Yu Gothic" w:hAnsi="Times New Roman" w:cs="Times New Roman"/>
                <w:color w:val="000000"/>
                <w:sz w:val="22"/>
                <w:szCs w:val="22"/>
              </w:rPr>
            </w:pPr>
            <w:r w:rsidRPr="0012793A">
              <w:rPr>
                <w:rFonts w:ascii="Times New Roman" w:eastAsia="Yu Gothic" w:hAnsi="Times New Roman" w:cs="Times New Roman"/>
                <w:color w:val="000000"/>
                <w:sz w:val="22"/>
                <w:szCs w:val="22"/>
              </w:rPr>
              <w:t>Chung, Chulho</w:t>
            </w:r>
          </w:p>
        </w:tc>
        <w:tc>
          <w:tcPr>
            <w:tcW w:w="2551" w:type="dxa"/>
            <w:tcBorders>
              <w:top w:val="nil"/>
              <w:left w:val="nil"/>
              <w:bottom w:val="single" w:sz="4" w:space="0" w:color="auto"/>
              <w:right w:val="single" w:sz="4" w:space="0" w:color="auto"/>
            </w:tcBorders>
            <w:shd w:val="clear" w:color="000000" w:fill="FFFFFF"/>
            <w:vAlign w:val="center"/>
            <w:hideMark/>
          </w:tcPr>
          <w:p w14:paraId="678B6FCA" w14:textId="77777777" w:rsidR="004A56CB" w:rsidRPr="0012793A" w:rsidRDefault="004A56CB">
            <w:pPr>
              <w:rPr>
                <w:rFonts w:ascii="Times New Roman" w:eastAsia="Yu Gothic" w:hAnsi="Times New Roman" w:cs="Times New Roman"/>
                <w:color w:val="000000"/>
                <w:sz w:val="22"/>
                <w:szCs w:val="22"/>
              </w:rPr>
            </w:pPr>
            <w:r w:rsidRPr="0012793A">
              <w:rPr>
                <w:rFonts w:ascii="Times New Roman" w:eastAsia="Yu Gothic" w:hAnsi="Times New Roman" w:cs="Times New Roman"/>
                <w:color w:val="000000"/>
                <w:sz w:val="22"/>
                <w:szCs w:val="22"/>
              </w:rPr>
              <w:t>SAMSUNG</w:t>
            </w:r>
          </w:p>
        </w:tc>
      </w:tr>
      <w:tr w:rsidR="004A56CB" w:rsidRPr="0012793A" w14:paraId="7F252DDD" w14:textId="77777777" w:rsidTr="004A56CB">
        <w:trPr>
          <w:trHeight w:val="360"/>
        </w:trPr>
        <w:tc>
          <w:tcPr>
            <w:tcW w:w="2122" w:type="dxa"/>
            <w:tcBorders>
              <w:top w:val="nil"/>
              <w:left w:val="single" w:sz="4" w:space="0" w:color="auto"/>
              <w:bottom w:val="single" w:sz="4" w:space="0" w:color="auto"/>
              <w:right w:val="single" w:sz="4" w:space="0" w:color="auto"/>
            </w:tcBorders>
            <w:shd w:val="clear" w:color="000000" w:fill="FFFFFF"/>
            <w:vAlign w:val="center"/>
            <w:hideMark/>
          </w:tcPr>
          <w:p w14:paraId="7327D3F0" w14:textId="77777777" w:rsidR="004A56CB" w:rsidRPr="0012793A" w:rsidRDefault="004A56CB">
            <w:pPr>
              <w:rPr>
                <w:rFonts w:ascii="Times New Roman" w:eastAsia="Yu Gothic" w:hAnsi="Times New Roman" w:cs="Times New Roman"/>
                <w:color w:val="000000"/>
                <w:sz w:val="22"/>
                <w:szCs w:val="22"/>
              </w:rPr>
            </w:pPr>
            <w:r w:rsidRPr="0012793A">
              <w:rPr>
                <w:rFonts w:ascii="Times New Roman" w:eastAsia="Yu Gothic" w:hAnsi="Times New Roman" w:cs="Times New Roman"/>
                <w:color w:val="000000"/>
                <w:sz w:val="22"/>
                <w:szCs w:val="22"/>
              </w:rPr>
              <w:t>Coffey, John</w:t>
            </w:r>
          </w:p>
        </w:tc>
        <w:tc>
          <w:tcPr>
            <w:tcW w:w="2551" w:type="dxa"/>
            <w:tcBorders>
              <w:top w:val="nil"/>
              <w:left w:val="nil"/>
              <w:bottom w:val="single" w:sz="4" w:space="0" w:color="auto"/>
              <w:right w:val="single" w:sz="4" w:space="0" w:color="auto"/>
            </w:tcBorders>
            <w:shd w:val="clear" w:color="000000" w:fill="FFFFFF"/>
            <w:vAlign w:val="center"/>
            <w:hideMark/>
          </w:tcPr>
          <w:p w14:paraId="59FAA1FC" w14:textId="77777777" w:rsidR="004A56CB" w:rsidRPr="0012793A" w:rsidRDefault="004A56CB">
            <w:pPr>
              <w:rPr>
                <w:rFonts w:ascii="Times New Roman" w:eastAsia="Yu Gothic" w:hAnsi="Times New Roman" w:cs="Times New Roman"/>
                <w:color w:val="000000"/>
                <w:sz w:val="22"/>
                <w:szCs w:val="22"/>
              </w:rPr>
            </w:pPr>
            <w:r w:rsidRPr="0012793A">
              <w:rPr>
                <w:rFonts w:ascii="Times New Roman" w:eastAsia="Yu Gothic" w:hAnsi="Times New Roman" w:cs="Times New Roman"/>
                <w:color w:val="000000"/>
                <w:sz w:val="22"/>
                <w:szCs w:val="22"/>
              </w:rPr>
              <w:t>Realtek Semiconductor Corp.</w:t>
            </w:r>
          </w:p>
        </w:tc>
      </w:tr>
      <w:tr w:rsidR="004A56CB" w:rsidRPr="0012793A" w14:paraId="0BA44BFF" w14:textId="77777777" w:rsidTr="004A56CB">
        <w:trPr>
          <w:trHeight w:val="360"/>
        </w:trPr>
        <w:tc>
          <w:tcPr>
            <w:tcW w:w="2122" w:type="dxa"/>
            <w:tcBorders>
              <w:top w:val="nil"/>
              <w:left w:val="single" w:sz="4" w:space="0" w:color="auto"/>
              <w:bottom w:val="single" w:sz="4" w:space="0" w:color="auto"/>
              <w:right w:val="single" w:sz="4" w:space="0" w:color="auto"/>
            </w:tcBorders>
            <w:shd w:val="clear" w:color="000000" w:fill="FFFFFF"/>
            <w:vAlign w:val="center"/>
            <w:hideMark/>
          </w:tcPr>
          <w:p w14:paraId="505D7803" w14:textId="77777777" w:rsidR="004A56CB" w:rsidRPr="0012793A" w:rsidRDefault="004A56CB">
            <w:pPr>
              <w:rPr>
                <w:rFonts w:ascii="Times New Roman" w:eastAsia="Yu Gothic" w:hAnsi="Times New Roman" w:cs="Times New Roman"/>
                <w:color w:val="000000"/>
                <w:sz w:val="22"/>
                <w:szCs w:val="22"/>
              </w:rPr>
            </w:pPr>
            <w:r w:rsidRPr="0012793A">
              <w:rPr>
                <w:rFonts w:ascii="Times New Roman" w:eastAsia="Yu Gothic" w:hAnsi="Times New Roman" w:cs="Times New Roman"/>
                <w:color w:val="000000"/>
                <w:sz w:val="22"/>
                <w:szCs w:val="22"/>
              </w:rPr>
              <w:t>Ding, Baokun</w:t>
            </w:r>
          </w:p>
        </w:tc>
        <w:tc>
          <w:tcPr>
            <w:tcW w:w="2551" w:type="dxa"/>
            <w:tcBorders>
              <w:top w:val="nil"/>
              <w:left w:val="nil"/>
              <w:bottom w:val="single" w:sz="4" w:space="0" w:color="auto"/>
              <w:right w:val="single" w:sz="4" w:space="0" w:color="auto"/>
            </w:tcBorders>
            <w:shd w:val="clear" w:color="000000" w:fill="FFFFFF"/>
            <w:vAlign w:val="center"/>
            <w:hideMark/>
          </w:tcPr>
          <w:p w14:paraId="2CD1E754" w14:textId="77777777" w:rsidR="004A56CB" w:rsidRPr="0012793A" w:rsidRDefault="004A56CB">
            <w:pPr>
              <w:rPr>
                <w:rFonts w:ascii="Times New Roman" w:eastAsia="Yu Gothic" w:hAnsi="Times New Roman" w:cs="Times New Roman"/>
                <w:color w:val="000000"/>
                <w:sz w:val="22"/>
                <w:szCs w:val="22"/>
              </w:rPr>
            </w:pPr>
            <w:r w:rsidRPr="0012793A">
              <w:rPr>
                <w:rFonts w:ascii="Times New Roman" w:eastAsia="Yu Gothic" w:hAnsi="Times New Roman" w:cs="Times New Roman"/>
                <w:color w:val="000000"/>
                <w:sz w:val="22"/>
                <w:szCs w:val="22"/>
              </w:rPr>
              <w:t>Huawei Technologies Co. Ltd</w:t>
            </w:r>
          </w:p>
        </w:tc>
      </w:tr>
      <w:tr w:rsidR="004A56CB" w:rsidRPr="0012793A" w14:paraId="63A6E2CF" w14:textId="77777777" w:rsidTr="004A56CB">
        <w:trPr>
          <w:trHeight w:val="360"/>
        </w:trPr>
        <w:tc>
          <w:tcPr>
            <w:tcW w:w="2122" w:type="dxa"/>
            <w:tcBorders>
              <w:top w:val="nil"/>
              <w:left w:val="single" w:sz="4" w:space="0" w:color="auto"/>
              <w:bottom w:val="single" w:sz="4" w:space="0" w:color="auto"/>
              <w:right w:val="single" w:sz="4" w:space="0" w:color="auto"/>
            </w:tcBorders>
            <w:shd w:val="clear" w:color="000000" w:fill="FFFFFF"/>
            <w:vAlign w:val="center"/>
            <w:hideMark/>
          </w:tcPr>
          <w:p w14:paraId="39043E3E" w14:textId="77777777" w:rsidR="004A56CB" w:rsidRPr="0012793A" w:rsidRDefault="004A56CB">
            <w:pPr>
              <w:rPr>
                <w:rFonts w:ascii="Times New Roman" w:eastAsia="Yu Gothic" w:hAnsi="Times New Roman" w:cs="Times New Roman"/>
                <w:color w:val="000000"/>
                <w:sz w:val="22"/>
                <w:szCs w:val="22"/>
              </w:rPr>
            </w:pPr>
            <w:r w:rsidRPr="0012793A">
              <w:rPr>
                <w:rFonts w:ascii="Times New Roman" w:eastAsia="Yu Gothic" w:hAnsi="Times New Roman" w:cs="Times New Roman"/>
                <w:color w:val="000000"/>
                <w:sz w:val="22"/>
                <w:szCs w:val="22"/>
              </w:rPr>
              <w:t>Ding, Yanyi</w:t>
            </w:r>
          </w:p>
        </w:tc>
        <w:tc>
          <w:tcPr>
            <w:tcW w:w="2551" w:type="dxa"/>
            <w:tcBorders>
              <w:top w:val="nil"/>
              <w:left w:val="nil"/>
              <w:bottom w:val="single" w:sz="4" w:space="0" w:color="auto"/>
              <w:right w:val="single" w:sz="4" w:space="0" w:color="auto"/>
            </w:tcBorders>
            <w:shd w:val="clear" w:color="000000" w:fill="FFFFFF"/>
            <w:vAlign w:val="center"/>
            <w:hideMark/>
          </w:tcPr>
          <w:p w14:paraId="72D4AABC" w14:textId="77777777" w:rsidR="004A56CB" w:rsidRPr="0012793A" w:rsidRDefault="004A56CB">
            <w:pPr>
              <w:rPr>
                <w:rFonts w:ascii="Times New Roman" w:eastAsia="Yu Gothic" w:hAnsi="Times New Roman" w:cs="Times New Roman"/>
                <w:color w:val="000000"/>
                <w:sz w:val="22"/>
                <w:szCs w:val="22"/>
              </w:rPr>
            </w:pPr>
            <w:r w:rsidRPr="0012793A">
              <w:rPr>
                <w:rFonts w:ascii="Times New Roman" w:eastAsia="Yu Gothic" w:hAnsi="Times New Roman" w:cs="Times New Roman"/>
                <w:color w:val="000000"/>
                <w:sz w:val="22"/>
                <w:szCs w:val="22"/>
              </w:rPr>
              <w:t>panasonic corporation</w:t>
            </w:r>
          </w:p>
        </w:tc>
      </w:tr>
      <w:tr w:rsidR="004A56CB" w:rsidRPr="0012793A" w14:paraId="32096E5C" w14:textId="77777777" w:rsidTr="004A56CB">
        <w:trPr>
          <w:trHeight w:val="360"/>
        </w:trPr>
        <w:tc>
          <w:tcPr>
            <w:tcW w:w="2122" w:type="dxa"/>
            <w:tcBorders>
              <w:top w:val="nil"/>
              <w:left w:val="single" w:sz="4" w:space="0" w:color="auto"/>
              <w:bottom w:val="single" w:sz="4" w:space="0" w:color="auto"/>
              <w:right w:val="single" w:sz="4" w:space="0" w:color="auto"/>
            </w:tcBorders>
            <w:shd w:val="clear" w:color="000000" w:fill="FFFFFF"/>
            <w:vAlign w:val="center"/>
            <w:hideMark/>
          </w:tcPr>
          <w:p w14:paraId="14580A6D" w14:textId="77777777" w:rsidR="004A56CB" w:rsidRPr="0012793A" w:rsidRDefault="004A56CB">
            <w:pPr>
              <w:rPr>
                <w:rFonts w:ascii="Times New Roman" w:eastAsia="Yu Gothic" w:hAnsi="Times New Roman" w:cs="Times New Roman"/>
                <w:color w:val="000000"/>
                <w:sz w:val="22"/>
                <w:szCs w:val="22"/>
              </w:rPr>
            </w:pPr>
            <w:r w:rsidRPr="0012793A">
              <w:rPr>
                <w:rFonts w:ascii="Times New Roman" w:eastAsia="Yu Gothic" w:hAnsi="Times New Roman" w:cs="Times New Roman"/>
                <w:color w:val="000000"/>
                <w:sz w:val="22"/>
                <w:szCs w:val="22"/>
              </w:rPr>
              <w:t>Dong, Xiandong</w:t>
            </w:r>
          </w:p>
        </w:tc>
        <w:tc>
          <w:tcPr>
            <w:tcW w:w="2551" w:type="dxa"/>
            <w:tcBorders>
              <w:top w:val="nil"/>
              <w:left w:val="nil"/>
              <w:bottom w:val="single" w:sz="4" w:space="0" w:color="auto"/>
              <w:right w:val="single" w:sz="4" w:space="0" w:color="auto"/>
            </w:tcBorders>
            <w:shd w:val="clear" w:color="000000" w:fill="FFFFFF"/>
            <w:vAlign w:val="center"/>
            <w:hideMark/>
          </w:tcPr>
          <w:p w14:paraId="1094A84E" w14:textId="77777777" w:rsidR="004A56CB" w:rsidRPr="0012793A" w:rsidRDefault="004A56CB">
            <w:pPr>
              <w:rPr>
                <w:rFonts w:ascii="Times New Roman" w:eastAsia="Yu Gothic" w:hAnsi="Times New Roman" w:cs="Times New Roman"/>
                <w:color w:val="000000"/>
                <w:sz w:val="22"/>
                <w:szCs w:val="22"/>
              </w:rPr>
            </w:pPr>
            <w:r w:rsidRPr="0012793A">
              <w:rPr>
                <w:rFonts w:ascii="Times New Roman" w:eastAsia="Yu Gothic" w:hAnsi="Times New Roman" w:cs="Times New Roman"/>
                <w:color w:val="000000"/>
                <w:sz w:val="22"/>
                <w:szCs w:val="22"/>
              </w:rPr>
              <w:t>Xiaomi Inc.</w:t>
            </w:r>
          </w:p>
        </w:tc>
      </w:tr>
      <w:tr w:rsidR="004A56CB" w:rsidRPr="0012793A" w14:paraId="39297D8F" w14:textId="77777777" w:rsidTr="004A56CB">
        <w:trPr>
          <w:trHeight w:val="360"/>
        </w:trPr>
        <w:tc>
          <w:tcPr>
            <w:tcW w:w="2122" w:type="dxa"/>
            <w:tcBorders>
              <w:top w:val="nil"/>
              <w:left w:val="single" w:sz="4" w:space="0" w:color="auto"/>
              <w:bottom w:val="single" w:sz="4" w:space="0" w:color="auto"/>
              <w:right w:val="single" w:sz="4" w:space="0" w:color="auto"/>
            </w:tcBorders>
            <w:shd w:val="clear" w:color="000000" w:fill="FFFFFF"/>
            <w:vAlign w:val="center"/>
            <w:hideMark/>
          </w:tcPr>
          <w:p w14:paraId="2EDB97D7" w14:textId="77777777" w:rsidR="004A56CB" w:rsidRPr="0012793A" w:rsidRDefault="004A56CB">
            <w:pPr>
              <w:rPr>
                <w:rFonts w:ascii="Times New Roman" w:eastAsia="Yu Gothic" w:hAnsi="Times New Roman" w:cs="Times New Roman"/>
                <w:color w:val="000000"/>
                <w:sz w:val="22"/>
                <w:szCs w:val="22"/>
              </w:rPr>
            </w:pPr>
            <w:r w:rsidRPr="0012793A">
              <w:rPr>
                <w:rFonts w:ascii="Times New Roman" w:eastAsia="Yu Gothic" w:hAnsi="Times New Roman" w:cs="Times New Roman"/>
                <w:color w:val="000000"/>
                <w:sz w:val="22"/>
                <w:szCs w:val="22"/>
              </w:rPr>
              <w:t>Du, Rui</w:t>
            </w:r>
          </w:p>
        </w:tc>
        <w:tc>
          <w:tcPr>
            <w:tcW w:w="2551" w:type="dxa"/>
            <w:tcBorders>
              <w:top w:val="nil"/>
              <w:left w:val="nil"/>
              <w:bottom w:val="single" w:sz="4" w:space="0" w:color="auto"/>
              <w:right w:val="single" w:sz="4" w:space="0" w:color="auto"/>
            </w:tcBorders>
            <w:shd w:val="clear" w:color="000000" w:fill="FFFFFF"/>
            <w:vAlign w:val="center"/>
            <w:hideMark/>
          </w:tcPr>
          <w:p w14:paraId="395CD378" w14:textId="77777777" w:rsidR="004A56CB" w:rsidRPr="0012793A" w:rsidRDefault="004A56CB">
            <w:pPr>
              <w:rPr>
                <w:rFonts w:ascii="Times New Roman" w:eastAsia="Yu Gothic" w:hAnsi="Times New Roman" w:cs="Times New Roman"/>
                <w:color w:val="000000"/>
                <w:sz w:val="22"/>
                <w:szCs w:val="22"/>
              </w:rPr>
            </w:pPr>
            <w:r w:rsidRPr="0012793A">
              <w:rPr>
                <w:rFonts w:ascii="Times New Roman" w:eastAsia="Yu Gothic" w:hAnsi="Times New Roman" w:cs="Times New Roman"/>
                <w:color w:val="000000"/>
                <w:sz w:val="22"/>
                <w:szCs w:val="22"/>
              </w:rPr>
              <w:t>Huawei Technologies Co. Ltd</w:t>
            </w:r>
          </w:p>
        </w:tc>
      </w:tr>
      <w:tr w:rsidR="004A56CB" w:rsidRPr="0012793A" w14:paraId="522914CF" w14:textId="77777777" w:rsidTr="004A56CB">
        <w:trPr>
          <w:trHeight w:val="360"/>
        </w:trPr>
        <w:tc>
          <w:tcPr>
            <w:tcW w:w="2122" w:type="dxa"/>
            <w:tcBorders>
              <w:top w:val="nil"/>
              <w:left w:val="single" w:sz="4" w:space="0" w:color="auto"/>
              <w:bottom w:val="single" w:sz="4" w:space="0" w:color="auto"/>
              <w:right w:val="single" w:sz="4" w:space="0" w:color="auto"/>
            </w:tcBorders>
            <w:shd w:val="clear" w:color="000000" w:fill="FFFFFF"/>
            <w:vAlign w:val="center"/>
            <w:hideMark/>
          </w:tcPr>
          <w:p w14:paraId="07C29E0F" w14:textId="77777777" w:rsidR="004A56CB" w:rsidRPr="0012793A" w:rsidRDefault="004A56CB">
            <w:pPr>
              <w:rPr>
                <w:rFonts w:ascii="Times New Roman" w:eastAsia="Yu Gothic" w:hAnsi="Times New Roman" w:cs="Times New Roman"/>
                <w:color w:val="000000"/>
                <w:sz w:val="22"/>
                <w:szCs w:val="22"/>
              </w:rPr>
            </w:pPr>
            <w:r w:rsidRPr="0012793A">
              <w:rPr>
                <w:rFonts w:ascii="Times New Roman" w:eastAsia="Yu Gothic" w:hAnsi="Times New Roman" w:cs="Times New Roman"/>
                <w:color w:val="000000"/>
                <w:sz w:val="22"/>
                <w:szCs w:val="22"/>
              </w:rPr>
              <w:lastRenderedPageBreak/>
              <w:t>Duan, Ruchen</w:t>
            </w:r>
          </w:p>
        </w:tc>
        <w:tc>
          <w:tcPr>
            <w:tcW w:w="2551" w:type="dxa"/>
            <w:tcBorders>
              <w:top w:val="nil"/>
              <w:left w:val="nil"/>
              <w:bottom w:val="single" w:sz="4" w:space="0" w:color="auto"/>
              <w:right w:val="single" w:sz="4" w:space="0" w:color="auto"/>
            </w:tcBorders>
            <w:shd w:val="clear" w:color="000000" w:fill="FFFFFF"/>
            <w:vAlign w:val="center"/>
            <w:hideMark/>
          </w:tcPr>
          <w:p w14:paraId="50366763" w14:textId="77777777" w:rsidR="004A56CB" w:rsidRPr="0012793A" w:rsidRDefault="004A56CB">
            <w:pPr>
              <w:rPr>
                <w:rFonts w:ascii="Times New Roman" w:eastAsia="Yu Gothic" w:hAnsi="Times New Roman" w:cs="Times New Roman"/>
                <w:color w:val="000000"/>
                <w:sz w:val="22"/>
                <w:szCs w:val="22"/>
              </w:rPr>
            </w:pPr>
            <w:r w:rsidRPr="0012793A">
              <w:rPr>
                <w:rFonts w:ascii="Times New Roman" w:eastAsia="Yu Gothic" w:hAnsi="Times New Roman" w:cs="Times New Roman"/>
                <w:color w:val="000000"/>
                <w:sz w:val="22"/>
                <w:szCs w:val="22"/>
              </w:rPr>
              <w:t>SAMSUNG</w:t>
            </w:r>
          </w:p>
        </w:tc>
      </w:tr>
      <w:tr w:rsidR="004A56CB" w:rsidRPr="0012793A" w14:paraId="45DCA167" w14:textId="77777777" w:rsidTr="004A56CB">
        <w:trPr>
          <w:trHeight w:val="360"/>
        </w:trPr>
        <w:tc>
          <w:tcPr>
            <w:tcW w:w="2122" w:type="dxa"/>
            <w:tcBorders>
              <w:top w:val="nil"/>
              <w:left w:val="single" w:sz="4" w:space="0" w:color="auto"/>
              <w:bottom w:val="single" w:sz="4" w:space="0" w:color="auto"/>
              <w:right w:val="single" w:sz="4" w:space="0" w:color="auto"/>
            </w:tcBorders>
            <w:shd w:val="clear" w:color="000000" w:fill="FFFFFF"/>
            <w:vAlign w:val="center"/>
            <w:hideMark/>
          </w:tcPr>
          <w:p w14:paraId="0D102CDB" w14:textId="77777777" w:rsidR="004A56CB" w:rsidRPr="0012793A" w:rsidRDefault="004A56CB">
            <w:pPr>
              <w:rPr>
                <w:rFonts w:ascii="Times New Roman" w:eastAsia="Yu Gothic" w:hAnsi="Times New Roman" w:cs="Times New Roman"/>
                <w:color w:val="000000"/>
                <w:sz w:val="22"/>
                <w:szCs w:val="22"/>
              </w:rPr>
            </w:pPr>
            <w:r w:rsidRPr="0012793A">
              <w:rPr>
                <w:rFonts w:ascii="Times New Roman" w:eastAsia="Yu Gothic" w:hAnsi="Times New Roman" w:cs="Times New Roman"/>
                <w:color w:val="000000"/>
                <w:sz w:val="22"/>
                <w:szCs w:val="22"/>
              </w:rPr>
              <w:t>ElSherif, Ahmed</w:t>
            </w:r>
          </w:p>
        </w:tc>
        <w:tc>
          <w:tcPr>
            <w:tcW w:w="2551" w:type="dxa"/>
            <w:tcBorders>
              <w:top w:val="nil"/>
              <w:left w:val="nil"/>
              <w:bottom w:val="single" w:sz="4" w:space="0" w:color="auto"/>
              <w:right w:val="single" w:sz="4" w:space="0" w:color="auto"/>
            </w:tcBorders>
            <w:shd w:val="clear" w:color="000000" w:fill="FFFFFF"/>
            <w:vAlign w:val="center"/>
            <w:hideMark/>
          </w:tcPr>
          <w:p w14:paraId="4095975D" w14:textId="77777777" w:rsidR="004A56CB" w:rsidRPr="0012793A" w:rsidRDefault="004A56CB">
            <w:pPr>
              <w:rPr>
                <w:rFonts w:ascii="Times New Roman" w:eastAsia="Yu Gothic" w:hAnsi="Times New Roman" w:cs="Times New Roman"/>
                <w:color w:val="000000"/>
                <w:sz w:val="22"/>
                <w:szCs w:val="22"/>
              </w:rPr>
            </w:pPr>
            <w:r w:rsidRPr="0012793A">
              <w:rPr>
                <w:rFonts w:ascii="Times New Roman" w:eastAsia="Yu Gothic" w:hAnsi="Times New Roman" w:cs="Times New Roman"/>
                <w:color w:val="000000"/>
                <w:sz w:val="22"/>
                <w:szCs w:val="22"/>
              </w:rPr>
              <w:t>Qualcomm Incorporated</w:t>
            </w:r>
          </w:p>
        </w:tc>
      </w:tr>
      <w:tr w:rsidR="004A56CB" w:rsidRPr="0012793A" w14:paraId="3627FA02" w14:textId="77777777" w:rsidTr="004A56CB">
        <w:trPr>
          <w:trHeight w:val="360"/>
        </w:trPr>
        <w:tc>
          <w:tcPr>
            <w:tcW w:w="2122" w:type="dxa"/>
            <w:tcBorders>
              <w:top w:val="nil"/>
              <w:left w:val="single" w:sz="4" w:space="0" w:color="auto"/>
              <w:bottom w:val="single" w:sz="4" w:space="0" w:color="auto"/>
              <w:right w:val="single" w:sz="4" w:space="0" w:color="auto"/>
            </w:tcBorders>
            <w:shd w:val="clear" w:color="000000" w:fill="FFFFFF"/>
            <w:vAlign w:val="center"/>
            <w:hideMark/>
          </w:tcPr>
          <w:p w14:paraId="3C28C55C" w14:textId="77777777" w:rsidR="004A56CB" w:rsidRPr="0012793A" w:rsidRDefault="004A56CB">
            <w:pPr>
              <w:rPr>
                <w:rFonts w:ascii="Times New Roman" w:eastAsia="Yu Gothic" w:hAnsi="Times New Roman" w:cs="Times New Roman"/>
                <w:color w:val="000000"/>
                <w:sz w:val="22"/>
                <w:szCs w:val="22"/>
              </w:rPr>
            </w:pPr>
            <w:r w:rsidRPr="0012793A">
              <w:rPr>
                <w:rFonts w:ascii="Times New Roman" w:eastAsia="Yu Gothic" w:hAnsi="Times New Roman" w:cs="Times New Roman"/>
                <w:color w:val="000000"/>
                <w:sz w:val="22"/>
                <w:szCs w:val="22"/>
              </w:rPr>
              <w:t>Feng, Xiang</w:t>
            </w:r>
          </w:p>
        </w:tc>
        <w:tc>
          <w:tcPr>
            <w:tcW w:w="2551" w:type="dxa"/>
            <w:tcBorders>
              <w:top w:val="nil"/>
              <w:left w:val="nil"/>
              <w:bottom w:val="single" w:sz="4" w:space="0" w:color="auto"/>
              <w:right w:val="single" w:sz="4" w:space="0" w:color="auto"/>
            </w:tcBorders>
            <w:shd w:val="clear" w:color="000000" w:fill="FFFFFF"/>
            <w:vAlign w:val="center"/>
            <w:hideMark/>
          </w:tcPr>
          <w:p w14:paraId="03282534" w14:textId="77777777" w:rsidR="004A56CB" w:rsidRPr="0012793A" w:rsidRDefault="004A56CB">
            <w:pPr>
              <w:rPr>
                <w:rFonts w:ascii="Times New Roman" w:eastAsia="Yu Gothic" w:hAnsi="Times New Roman" w:cs="Times New Roman"/>
                <w:color w:val="000000"/>
                <w:sz w:val="22"/>
                <w:szCs w:val="22"/>
              </w:rPr>
            </w:pPr>
            <w:r w:rsidRPr="0012793A">
              <w:rPr>
                <w:rFonts w:ascii="Times New Roman" w:eastAsia="Yu Gothic" w:hAnsi="Times New Roman" w:cs="Times New Roman"/>
                <w:color w:val="000000"/>
                <w:sz w:val="22"/>
                <w:szCs w:val="22"/>
              </w:rPr>
              <w:t>Keysight Technologies</w:t>
            </w:r>
          </w:p>
        </w:tc>
      </w:tr>
      <w:tr w:rsidR="004A56CB" w:rsidRPr="0012793A" w14:paraId="22374D87" w14:textId="77777777" w:rsidTr="004A56CB">
        <w:trPr>
          <w:trHeight w:val="360"/>
        </w:trPr>
        <w:tc>
          <w:tcPr>
            <w:tcW w:w="2122" w:type="dxa"/>
            <w:tcBorders>
              <w:top w:val="nil"/>
              <w:left w:val="single" w:sz="4" w:space="0" w:color="auto"/>
              <w:bottom w:val="single" w:sz="4" w:space="0" w:color="auto"/>
              <w:right w:val="single" w:sz="4" w:space="0" w:color="auto"/>
            </w:tcBorders>
            <w:shd w:val="clear" w:color="000000" w:fill="FFFFFF"/>
            <w:vAlign w:val="center"/>
            <w:hideMark/>
          </w:tcPr>
          <w:p w14:paraId="36AEE876" w14:textId="77777777" w:rsidR="004A56CB" w:rsidRPr="0012793A" w:rsidRDefault="004A56CB">
            <w:pPr>
              <w:rPr>
                <w:rFonts w:ascii="Times New Roman" w:eastAsia="Yu Gothic" w:hAnsi="Times New Roman" w:cs="Times New Roman"/>
                <w:color w:val="000000"/>
                <w:sz w:val="22"/>
                <w:szCs w:val="22"/>
              </w:rPr>
            </w:pPr>
            <w:r w:rsidRPr="0012793A">
              <w:rPr>
                <w:rFonts w:ascii="Times New Roman" w:eastAsia="Yu Gothic" w:hAnsi="Times New Roman" w:cs="Times New Roman"/>
                <w:color w:val="000000"/>
                <w:sz w:val="22"/>
                <w:szCs w:val="22"/>
              </w:rPr>
              <w:t>Fischer, Matthew</w:t>
            </w:r>
          </w:p>
        </w:tc>
        <w:tc>
          <w:tcPr>
            <w:tcW w:w="2551" w:type="dxa"/>
            <w:tcBorders>
              <w:top w:val="nil"/>
              <w:left w:val="nil"/>
              <w:bottom w:val="single" w:sz="4" w:space="0" w:color="auto"/>
              <w:right w:val="single" w:sz="4" w:space="0" w:color="auto"/>
            </w:tcBorders>
            <w:shd w:val="clear" w:color="000000" w:fill="FFFFFF"/>
            <w:vAlign w:val="center"/>
            <w:hideMark/>
          </w:tcPr>
          <w:p w14:paraId="6F18B727" w14:textId="77777777" w:rsidR="004A56CB" w:rsidRPr="0012793A" w:rsidRDefault="004A56CB">
            <w:pPr>
              <w:rPr>
                <w:rFonts w:ascii="Times New Roman" w:eastAsia="Yu Gothic" w:hAnsi="Times New Roman" w:cs="Times New Roman"/>
                <w:color w:val="000000"/>
                <w:sz w:val="22"/>
                <w:szCs w:val="22"/>
              </w:rPr>
            </w:pPr>
            <w:r w:rsidRPr="0012793A">
              <w:rPr>
                <w:rFonts w:ascii="Times New Roman" w:eastAsia="Yu Gothic" w:hAnsi="Times New Roman" w:cs="Times New Roman"/>
                <w:color w:val="000000"/>
                <w:sz w:val="22"/>
                <w:szCs w:val="22"/>
              </w:rPr>
              <w:t>Broadcom Corporation</w:t>
            </w:r>
          </w:p>
        </w:tc>
      </w:tr>
      <w:tr w:rsidR="004A56CB" w:rsidRPr="0012793A" w14:paraId="52B70E88" w14:textId="77777777" w:rsidTr="004A56CB">
        <w:trPr>
          <w:trHeight w:val="360"/>
        </w:trPr>
        <w:tc>
          <w:tcPr>
            <w:tcW w:w="2122" w:type="dxa"/>
            <w:tcBorders>
              <w:top w:val="nil"/>
              <w:left w:val="single" w:sz="4" w:space="0" w:color="auto"/>
              <w:bottom w:val="single" w:sz="4" w:space="0" w:color="auto"/>
              <w:right w:val="single" w:sz="4" w:space="0" w:color="auto"/>
            </w:tcBorders>
            <w:shd w:val="clear" w:color="000000" w:fill="FFFFFF"/>
            <w:vAlign w:val="center"/>
            <w:hideMark/>
          </w:tcPr>
          <w:p w14:paraId="3EA5FF59" w14:textId="77777777" w:rsidR="004A56CB" w:rsidRPr="0012793A" w:rsidRDefault="004A56CB">
            <w:pPr>
              <w:rPr>
                <w:rFonts w:ascii="Times New Roman" w:eastAsia="Yu Gothic" w:hAnsi="Times New Roman" w:cs="Times New Roman"/>
                <w:color w:val="000000"/>
                <w:sz w:val="22"/>
                <w:szCs w:val="22"/>
              </w:rPr>
            </w:pPr>
            <w:r w:rsidRPr="0012793A">
              <w:rPr>
                <w:rFonts w:ascii="Times New Roman" w:eastAsia="Yu Gothic" w:hAnsi="Times New Roman" w:cs="Times New Roman"/>
                <w:color w:val="000000"/>
                <w:sz w:val="22"/>
                <w:szCs w:val="22"/>
              </w:rPr>
              <w:t>Gan, Ming</w:t>
            </w:r>
          </w:p>
        </w:tc>
        <w:tc>
          <w:tcPr>
            <w:tcW w:w="2551" w:type="dxa"/>
            <w:tcBorders>
              <w:top w:val="nil"/>
              <w:left w:val="nil"/>
              <w:bottom w:val="single" w:sz="4" w:space="0" w:color="auto"/>
              <w:right w:val="single" w:sz="4" w:space="0" w:color="auto"/>
            </w:tcBorders>
            <w:shd w:val="clear" w:color="000000" w:fill="FFFFFF"/>
            <w:vAlign w:val="center"/>
            <w:hideMark/>
          </w:tcPr>
          <w:p w14:paraId="0141C1DE" w14:textId="77777777" w:rsidR="004A56CB" w:rsidRPr="0012793A" w:rsidRDefault="004A56CB">
            <w:pPr>
              <w:rPr>
                <w:rFonts w:ascii="Times New Roman" w:eastAsia="Yu Gothic" w:hAnsi="Times New Roman" w:cs="Times New Roman"/>
                <w:color w:val="000000"/>
                <w:sz w:val="22"/>
                <w:szCs w:val="22"/>
              </w:rPr>
            </w:pPr>
            <w:r w:rsidRPr="0012793A">
              <w:rPr>
                <w:rFonts w:ascii="Times New Roman" w:eastAsia="Yu Gothic" w:hAnsi="Times New Roman" w:cs="Times New Roman"/>
                <w:color w:val="000000"/>
                <w:sz w:val="22"/>
                <w:szCs w:val="22"/>
              </w:rPr>
              <w:t>Huawei Technologies Co. Ltd</w:t>
            </w:r>
          </w:p>
        </w:tc>
      </w:tr>
      <w:tr w:rsidR="004A56CB" w:rsidRPr="0012793A" w14:paraId="451DDF98" w14:textId="77777777" w:rsidTr="004A56CB">
        <w:trPr>
          <w:trHeight w:val="360"/>
        </w:trPr>
        <w:tc>
          <w:tcPr>
            <w:tcW w:w="2122" w:type="dxa"/>
            <w:tcBorders>
              <w:top w:val="nil"/>
              <w:left w:val="single" w:sz="4" w:space="0" w:color="auto"/>
              <w:bottom w:val="single" w:sz="4" w:space="0" w:color="auto"/>
              <w:right w:val="single" w:sz="4" w:space="0" w:color="auto"/>
            </w:tcBorders>
            <w:shd w:val="clear" w:color="000000" w:fill="FFFFFF"/>
            <w:vAlign w:val="center"/>
            <w:hideMark/>
          </w:tcPr>
          <w:p w14:paraId="53B549AE" w14:textId="77777777" w:rsidR="004A56CB" w:rsidRPr="0012793A" w:rsidRDefault="004A56CB">
            <w:pPr>
              <w:rPr>
                <w:rFonts w:ascii="Times New Roman" w:eastAsia="Yu Gothic" w:hAnsi="Times New Roman" w:cs="Times New Roman"/>
                <w:color w:val="000000"/>
                <w:sz w:val="22"/>
                <w:szCs w:val="22"/>
              </w:rPr>
            </w:pPr>
            <w:r w:rsidRPr="0012793A">
              <w:rPr>
                <w:rFonts w:ascii="Times New Roman" w:eastAsia="Yu Gothic" w:hAnsi="Times New Roman" w:cs="Times New Roman"/>
                <w:color w:val="000000"/>
                <w:sz w:val="22"/>
                <w:szCs w:val="22"/>
              </w:rPr>
              <w:t>Ghaderipoor, Alireza</w:t>
            </w:r>
          </w:p>
        </w:tc>
        <w:tc>
          <w:tcPr>
            <w:tcW w:w="2551" w:type="dxa"/>
            <w:tcBorders>
              <w:top w:val="nil"/>
              <w:left w:val="nil"/>
              <w:bottom w:val="single" w:sz="4" w:space="0" w:color="auto"/>
              <w:right w:val="single" w:sz="4" w:space="0" w:color="auto"/>
            </w:tcBorders>
            <w:shd w:val="clear" w:color="000000" w:fill="FFFFFF"/>
            <w:vAlign w:val="center"/>
            <w:hideMark/>
          </w:tcPr>
          <w:p w14:paraId="6CD86815" w14:textId="77777777" w:rsidR="004A56CB" w:rsidRPr="0012793A" w:rsidRDefault="004A56CB">
            <w:pPr>
              <w:rPr>
                <w:rFonts w:ascii="Times New Roman" w:eastAsia="Yu Gothic" w:hAnsi="Times New Roman" w:cs="Times New Roman"/>
                <w:color w:val="000000"/>
                <w:sz w:val="22"/>
                <w:szCs w:val="22"/>
              </w:rPr>
            </w:pPr>
            <w:r w:rsidRPr="0012793A">
              <w:rPr>
                <w:rFonts w:ascii="Times New Roman" w:eastAsia="Yu Gothic" w:hAnsi="Times New Roman" w:cs="Times New Roman"/>
                <w:color w:val="000000"/>
                <w:sz w:val="22"/>
                <w:szCs w:val="22"/>
              </w:rPr>
              <w:t>MediaTek Inc.</w:t>
            </w:r>
          </w:p>
        </w:tc>
      </w:tr>
      <w:tr w:rsidR="004A56CB" w:rsidRPr="0012793A" w14:paraId="0FC32C21" w14:textId="77777777" w:rsidTr="004A56CB">
        <w:trPr>
          <w:trHeight w:val="360"/>
        </w:trPr>
        <w:tc>
          <w:tcPr>
            <w:tcW w:w="2122" w:type="dxa"/>
            <w:tcBorders>
              <w:top w:val="nil"/>
              <w:left w:val="single" w:sz="4" w:space="0" w:color="auto"/>
              <w:bottom w:val="single" w:sz="4" w:space="0" w:color="auto"/>
              <w:right w:val="single" w:sz="4" w:space="0" w:color="auto"/>
            </w:tcBorders>
            <w:shd w:val="clear" w:color="000000" w:fill="FFFFFF"/>
            <w:vAlign w:val="center"/>
            <w:hideMark/>
          </w:tcPr>
          <w:p w14:paraId="2617AEB3" w14:textId="77777777" w:rsidR="004A56CB" w:rsidRPr="0012793A" w:rsidRDefault="004A56CB">
            <w:pPr>
              <w:rPr>
                <w:rFonts w:ascii="Times New Roman" w:eastAsia="Yu Gothic" w:hAnsi="Times New Roman" w:cs="Times New Roman"/>
                <w:color w:val="000000"/>
                <w:sz w:val="22"/>
                <w:szCs w:val="22"/>
              </w:rPr>
            </w:pPr>
            <w:r w:rsidRPr="0012793A">
              <w:rPr>
                <w:rFonts w:ascii="Times New Roman" w:eastAsia="Yu Gothic" w:hAnsi="Times New Roman" w:cs="Times New Roman"/>
                <w:color w:val="000000"/>
                <w:sz w:val="22"/>
                <w:szCs w:val="22"/>
              </w:rPr>
              <w:t>Gidvani, Ravi</w:t>
            </w:r>
          </w:p>
        </w:tc>
        <w:tc>
          <w:tcPr>
            <w:tcW w:w="2551" w:type="dxa"/>
            <w:tcBorders>
              <w:top w:val="nil"/>
              <w:left w:val="nil"/>
              <w:bottom w:val="single" w:sz="4" w:space="0" w:color="auto"/>
              <w:right w:val="single" w:sz="4" w:space="0" w:color="auto"/>
            </w:tcBorders>
            <w:shd w:val="clear" w:color="000000" w:fill="FFFFFF"/>
            <w:vAlign w:val="center"/>
            <w:hideMark/>
          </w:tcPr>
          <w:p w14:paraId="7595D2C1" w14:textId="77777777" w:rsidR="004A56CB" w:rsidRPr="0012793A" w:rsidRDefault="004A56CB">
            <w:pPr>
              <w:rPr>
                <w:rFonts w:ascii="Times New Roman" w:eastAsia="Yu Gothic" w:hAnsi="Times New Roman" w:cs="Times New Roman"/>
                <w:color w:val="000000"/>
                <w:sz w:val="22"/>
                <w:szCs w:val="22"/>
              </w:rPr>
            </w:pPr>
            <w:r w:rsidRPr="0012793A">
              <w:rPr>
                <w:rFonts w:ascii="Times New Roman" w:eastAsia="Yu Gothic" w:hAnsi="Times New Roman" w:cs="Times New Roman"/>
                <w:color w:val="000000"/>
                <w:sz w:val="22"/>
                <w:szCs w:val="22"/>
              </w:rPr>
              <w:t>SAMSUNG</w:t>
            </w:r>
          </w:p>
        </w:tc>
      </w:tr>
      <w:tr w:rsidR="004A56CB" w:rsidRPr="0012793A" w14:paraId="65EB617F" w14:textId="77777777" w:rsidTr="004A56CB">
        <w:trPr>
          <w:trHeight w:val="360"/>
        </w:trPr>
        <w:tc>
          <w:tcPr>
            <w:tcW w:w="2122" w:type="dxa"/>
            <w:tcBorders>
              <w:top w:val="nil"/>
              <w:left w:val="single" w:sz="4" w:space="0" w:color="auto"/>
              <w:bottom w:val="single" w:sz="4" w:space="0" w:color="auto"/>
              <w:right w:val="single" w:sz="4" w:space="0" w:color="auto"/>
            </w:tcBorders>
            <w:shd w:val="clear" w:color="000000" w:fill="FFFFFF"/>
            <w:vAlign w:val="center"/>
            <w:hideMark/>
          </w:tcPr>
          <w:p w14:paraId="4D80A4C3" w14:textId="77777777" w:rsidR="004A56CB" w:rsidRPr="0012793A" w:rsidRDefault="004A56CB">
            <w:pPr>
              <w:rPr>
                <w:rFonts w:ascii="Times New Roman" w:eastAsia="Yu Gothic" w:hAnsi="Times New Roman" w:cs="Times New Roman"/>
                <w:color w:val="000000"/>
                <w:sz w:val="22"/>
                <w:szCs w:val="22"/>
              </w:rPr>
            </w:pPr>
            <w:r w:rsidRPr="0012793A">
              <w:rPr>
                <w:rFonts w:ascii="Times New Roman" w:eastAsia="Yu Gothic" w:hAnsi="Times New Roman" w:cs="Times New Roman"/>
                <w:color w:val="000000"/>
                <w:sz w:val="22"/>
                <w:szCs w:val="22"/>
              </w:rPr>
              <w:t>Gong, Bo</w:t>
            </w:r>
          </w:p>
        </w:tc>
        <w:tc>
          <w:tcPr>
            <w:tcW w:w="2551" w:type="dxa"/>
            <w:tcBorders>
              <w:top w:val="nil"/>
              <w:left w:val="nil"/>
              <w:bottom w:val="single" w:sz="4" w:space="0" w:color="auto"/>
              <w:right w:val="single" w:sz="4" w:space="0" w:color="auto"/>
            </w:tcBorders>
            <w:shd w:val="clear" w:color="000000" w:fill="FFFFFF"/>
            <w:vAlign w:val="center"/>
            <w:hideMark/>
          </w:tcPr>
          <w:p w14:paraId="5B3D9E36" w14:textId="77777777" w:rsidR="004A56CB" w:rsidRPr="0012793A" w:rsidRDefault="004A56CB">
            <w:pPr>
              <w:rPr>
                <w:rFonts w:ascii="Times New Roman" w:eastAsia="Yu Gothic" w:hAnsi="Times New Roman" w:cs="Times New Roman"/>
                <w:color w:val="000000"/>
                <w:sz w:val="22"/>
                <w:szCs w:val="22"/>
              </w:rPr>
            </w:pPr>
            <w:r w:rsidRPr="0012793A">
              <w:rPr>
                <w:rFonts w:ascii="Times New Roman" w:eastAsia="Yu Gothic" w:hAnsi="Times New Roman" w:cs="Times New Roman"/>
                <w:color w:val="000000"/>
                <w:sz w:val="22"/>
                <w:szCs w:val="22"/>
              </w:rPr>
              <w:t>Huawei Technologies Co. Ltd</w:t>
            </w:r>
          </w:p>
        </w:tc>
      </w:tr>
      <w:tr w:rsidR="004A56CB" w:rsidRPr="0012793A" w14:paraId="7B7A540D" w14:textId="77777777" w:rsidTr="004A56CB">
        <w:trPr>
          <w:trHeight w:val="360"/>
        </w:trPr>
        <w:tc>
          <w:tcPr>
            <w:tcW w:w="2122" w:type="dxa"/>
            <w:tcBorders>
              <w:top w:val="nil"/>
              <w:left w:val="single" w:sz="4" w:space="0" w:color="auto"/>
              <w:bottom w:val="single" w:sz="4" w:space="0" w:color="auto"/>
              <w:right w:val="single" w:sz="4" w:space="0" w:color="auto"/>
            </w:tcBorders>
            <w:shd w:val="clear" w:color="000000" w:fill="FFFFFF"/>
            <w:vAlign w:val="center"/>
            <w:hideMark/>
          </w:tcPr>
          <w:p w14:paraId="120823D9" w14:textId="77777777" w:rsidR="004A56CB" w:rsidRPr="0012793A" w:rsidRDefault="004A56CB">
            <w:pPr>
              <w:rPr>
                <w:rFonts w:ascii="Times New Roman" w:eastAsia="Yu Gothic" w:hAnsi="Times New Roman" w:cs="Times New Roman"/>
                <w:color w:val="000000"/>
                <w:sz w:val="22"/>
                <w:szCs w:val="22"/>
              </w:rPr>
            </w:pPr>
            <w:r w:rsidRPr="0012793A">
              <w:rPr>
                <w:rFonts w:ascii="Times New Roman" w:eastAsia="Yu Gothic" w:hAnsi="Times New Roman" w:cs="Times New Roman"/>
                <w:color w:val="000000"/>
                <w:sz w:val="22"/>
                <w:szCs w:val="22"/>
              </w:rPr>
              <w:t>Goto, Fumihide</w:t>
            </w:r>
          </w:p>
        </w:tc>
        <w:tc>
          <w:tcPr>
            <w:tcW w:w="2551" w:type="dxa"/>
            <w:tcBorders>
              <w:top w:val="nil"/>
              <w:left w:val="nil"/>
              <w:bottom w:val="single" w:sz="4" w:space="0" w:color="auto"/>
              <w:right w:val="single" w:sz="4" w:space="0" w:color="auto"/>
            </w:tcBorders>
            <w:shd w:val="clear" w:color="000000" w:fill="FFFFFF"/>
            <w:vAlign w:val="center"/>
            <w:hideMark/>
          </w:tcPr>
          <w:p w14:paraId="5D540616" w14:textId="77777777" w:rsidR="004A56CB" w:rsidRPr="0012793A" w:rsidRDefault="004A56CB">
            <w:pPr>
              <w:rPr>
                <w:rFonts w:ascii="Times New Roman" w:eastAsia="Yu Gothic" w:hAnsi="Times New Roman" w:cs="Times New Roman"/>
                <w:color w:val="000000"/>
                <w:sz w:val="22"/>
                <w:szCs w:val="22"/>
              </w:rPr>
            </w:pPr>
            <w:r w:rsidRPr="0012793A">
              <w:rPr>
                <w:rFonts w:ascii="Times New Roman" w:eastAsia="Yu Gothic" w:hAnsi="Times New Roman" w:cs="Times New Roman"/>
                <w:color w:val="000000"/>
                <w:sz w:val="22"/>
                <w:szCs w:val="22"/>
              </w:rPr>
              <w:t>DENSO</w:t>
            </w:r>
          </w:p>
        </w:tc>
      </w:tr>
      <w:tr w:rsidR="004A56CB" w:rsidRPr="0012793A" w14:paraId="6F86173D" w14:textId="77777777" w:rsidTr="004A56CB">
        <w:trPr>
          <w:trHeight w:val="360"/>
        </w:trPr>
        <w:tc>
          <w:tcPr>
            <w:tcW w:w="2122" w:type="dxa"/>
            <w:tcBorders>
              <w:top w:val="nil"/>
              <w:left w:val="single" w:sz="4" w:space="0" w:color="auto"/>
              <w:bottom w:val="single" w:sz="4" w:space="0" w:color="auto"/>
              <w:right w:val="single" w:sz="4" w:space="0" w:color="auto"/>
            </w:tcBorders>
            <w:shd w:val="clear" w:color="000000" w:fill="FFFFFF"/>
            <w:vAlign w:val="center"/>
            <w:hideMark/>
          </w:tcPr>
          <w:p w14:paraId="1EF783AA" w14:textId="77777777" w:rsidR="004A56CB" w:rsidRPr="0012793A" w:rsidRDefault="004A56CB">
            <w:pPr>
              <w:rPr>
                <w:rFonts w:ascii="Times New Roman" w:eastAsia="Yu Gothic" w:hAnsi="Times New Roman" w:cs="Times New Roman"/>
                <w:color w:val="000000"/>
                <w:sz w:val="22"/>
                <w:szCs w:val="22"/>
              </w:rPr>
            </w:pPr>
            <w:r w:rsidRPr="0012793A">
              <w:rPr>
                <w:rFonts w:ascii="Times New Roman" w:eastAsia="Yu Gothic" w:hAnsi="Times New Roman" w:cs="Times New Roman"/>
                <w:color w:val="000000"/>
                <w:sz w:val="22"/>
                <w:szCs w:val="22"/>
              </w:rPr>
              <w:t>Guo, Yuchen</w:t>
            </w:r>
          </w:p>
        </w:tc>
        <w:tc>
          <w:tcPr>
            <w:tcW w:w="2551" w:type="dxa"/>
            <w:tcBorders>
              <w:top w:val="nil"/>
              <w:left w:val="nil"/>
              <w:bottom w:val="single" w:sz="4" w:space="0" w:color="auto"/>
              <w:right w:val="single" w:sz="4" w:space="0" w:color="auto"/>
            </w:tcBorders>
            <w:shd w:val="clear" w:color="000000" w:fill="FFFFFF"/>
            <w:vAlign w:val="center"/>
            <w:hideMark/>
          </w:tcPr>
          <w:p w14:paraId="1882DDDD" w14:textId="77777777" w:rsidR="004A56CB" w:rsidRPr="0012793A" w:rsidRDefault="004A56CB">
            <w:pPr>
              <w:rPr>
                <w:rFonts w:ascii="Times New Roman" w:eastAsia="Yu Gothic" w:hAnsi="Times New Roman" w:cs="Times New Roman"/>
                <w:color w:val="000000"/>
                <w:sz w:val="22"/>
                <w:szCs w:val="22"/>
              </w:rPr>
            </w:pPr>
            <w:r w:rsidRPr="0012793A">
              <w:rPr>
                <w:rFonts w:ascii="Times New Roman" w:eastAsia="Yu Gothic" w:hAnsi="Times New Roman" w:cs="Times New Roman"/>
                <w:color w:val="000000"/>
                <w:sz w:val="22"/>
                <w:szCs w:val="22"/>
              </w:rPr>
              <w:t>Huawei Technologies Co. Ltd</w:t>
            </w:r>
          </w:p>
        </w:tc>
      </w:tr>
      <w:tr w:rsidR="004A56CB" w:rsidRPr="0012793A" w14:paraId="606D3FBF" w14:textId="77777777" w:rsidTr="004A56CB">
        <w:trPr>
          <w:trHeight w:val="360"/>
        </w:trPr>
        <w:tc>
          <w:tcPr>
            <w:tcW w:w="2122" w:type="dxa"/>
            <w:tcBorders>
              <w:top w:val="nil"/>
              <w:left w:val="single" w:sz="4" w:space="0" w:color="auto"/>
              <w:bottom w:val="single" w:sz="4" w:space="0" w:color="auto"/>
              <w:right w:val="single" w:sz="4" w:space="0" w:color="auto"/>
            </w:tcBorders>
            <w:shd w:val="clear" w:color="000000" w:fill="FFFFFF"/>
            <w:vAlign w:val="center"/>
            <w:hideMark/>
          </w:tcPr>
          <w:p w14:paraId="06366298" w14:textId="77777777" w:rsidR="004A56CB" w:rsidRPr="0012793A" w:rsidRDefault="004A56CB">
            <w:pPr>
              <w:rPr>
                <w:rFonts w:ascii="Times New Roman" w:eastAsia="Yu Gothic" w:hAnsi="Times New Roman" w:cs="Times New Roman"/>
                <w:color w:val="000000"/>
                <w:sz w:val="22"/>
                <w:szCs w:val="22"/>
              </w:rPr>
            </w:pPr>
            <w:r w:rsidRPr="0012793A">
              <w:rPr>
                <w:rFonts w:ascii="Times New Roman" w:eastAsia="Yu Gothic" w:hAnsi="Times New Roman" w:cs="Times New Roman"/>
                <w:color w:val="000000"/>
                <w:sz w:val="22"/>
                <w:szCs w:val="22"/>
              </w:rPr>
              <w:t>Hamilton, Mark</w:t>
            </w:r>
          </w:p>
        </w:tc>
        <w:tc>
          <w:tcPr>
            <w:tcW w:w="2551" w:type="dxa"/>
            <w:tcBorders>
              <w:top w:val="nil"/>
              <w:left w:val="nil"/>
              <w:bottom w:val="single" w:sz="4" w:space="0" w:color="auto"/>
              <w:right w:val="single" w:sz="4" w:space="0" w:color="auto"/>
            </w:tcBorders>
            <w:shd w:val="clear" w:color="000000" w:fill="FFFFFF"/>
            <w:vAlign w:val="center"/>
            <w:hideMark/>
          </w:tcPr>
          <w:p w14:paraId="6F711631" w14:textId="77777777" w:rsidR="004A56CB" w:rsidRPr="0012793A" w:rsidRDefault="004A56CB">
            <w:pPr>
              <w:rPr>
                <w:rFonts w:ascii="Times New Roman" w:eastAsia="Yu Gothic" w:hAnsi="Times New Roman" w:cs="Times New Roman"/>
                <w:color w:val="000000"/>
                <w:sz w:val="22"/>
                <w:szCs w:val="22"/>
              </w:rPr>
            </w:pPr>
            <w:r w:rsidRPr="0012793A">
              <w:rPr>
                <w:rFonts w:ascii="Times New Roman" w:eastAsia="Yu Gothic" w:hAnsi="Times New Roman" w:cs="Times New Roman"/>
                <w:color w:val="000000"/>
                <w:sz w:val="22"/>
                <w:szCs w:val="22"/>
              </w:rPr>
              <w:t>Ruckus/CommScope</w:t>
            </w:r>
          </w:p>
        </w:tc>
      </w:tr>
      <w:tr w:rsidR="004A56CB" w:rsidRPr="0012793A" w14:paraId="1B57792F" w14:textId="77777777" w:rsidTr="004A56CB">
        <w:trPr>
          <w:trHeight w:val="360"/>
        </w:trPr>
        <w:tc>
          <w:tcPr>
            <w:tcW w:w="2122" w:type="dxa"/>
            <w:tcBorders>
              <w:top w:val="nil"/>
              <w:left w:val="single" w:sz="4" w:space="0" w:color="auto"/>
              <w:bottom w:val="single" w:sz="4" w:space="0" w:color="auto"/>
              <w:right w:val="single" w:sz="4" w:space="0" w:color="auto"/>
            </w:tcBorders>
            <w:shd w:val="clear" w:color="000000" w:fill="FFFFFF"/>
            <w:vAlign w:val="center"/>
            <w:hideMark/>
          </w:tcPr>
          <w:p w14:paraId="5A337C98" w14:textId="77777777" w:rsidR="004A56CB" w:rsidRPr="0012793A" w:rsidRDefault="004A56CB">
            <w:pPr>
              <w:rPr>
                <w:rFonts w:ascii="Times New Roman" w:eastAsia="Yu Gothic" w:hAnsi="Times New Roman" w:cs="Times New Roman"/>
                <w:color w:val="000000"/>
                <w:sz w:val="22"/>
                <w:szCs w:val="22"/>
              </w:rPr>
            </w:pPr>
            <w:r w:rsidRPr="0012793A">
              <w:rPr>
                <w:rFonts w:ascii="Times New Roman" w:eastAsia="Yu Gothic" w:hAnsi="Times New Roman" w:cs="Times New Roman"/>
                <w:color w:val="000000"/>
                <w:sz w:val="22"/>
                <w:szCs w:val="22"/>
              </w:rPr>
              <w:t>HAN, Xiao</w:t>
            </w:r>
          </w:p>
        </w:tc>
        <w:tc>
          <w:tcPr>
            <w:tcW w:w="2551" w:type="dxa"/>
            <w:tcBorders>
              <w:top w:val="nil"/>
              <w:left w:val="nil"/>
              <w:bottom w:val="single" w:sz="4" w:space="0" w:color="auto"/>
              <w:right w:val="single" w:sz="4" w:space="0" w:color="auto"/>
            </w:tcBorders>
            <w:shd w:val="clear" w:color="000000" w:fill="FFFFFF"/>
            <w:vAlign w:val="center"/>
            <w:hideMark/>
          </w:tcPr>
          <w:p w14:paraId="043FB6E1" w14:textId="77777777" w:rsidR="004A56CB" w:rsidRPr="0012793A" w:rsidRDefault="004A56CB">
            <w:pPr>
              <w:rPr>
                <w:rFonts w:ascii="Times New Roman" w:eastAsia="Yu Gothic" w:hAnsi="Times New Roman" w:cs="Times New Roman"/>
                <w:color w:val="000000"/>
                <w:sz w:val="22"/>
                <w:szCs w:val="22"/>
              </w:rPr>
            </w:pPr>
            <w:r w:rsidRPr="0012793A">
              <w:rPr>
                <w:rFonts w:ascii="Times New Roman" w:eastAsia="Yu Gothic" w:hAnsi="Times New Roman" w:cs="Times New Roman"/>
                <w:color w:val="000000"/>
                <w:sz w:val="22"/>
                <w:szCs w:val="22"/>
              </w:rPr>
              <w:t>Huawei Technologies Co.,  Ltd</w:t>
            </w:r>
          </w:p>
        </w:tc>
      </w:tr>
      <w:tr w:rsidR="004A56CB" w:rsidRPr="0012793A" w14:paraId="2C9FD649" w14:textId="77777777" w:rsidTr="004A56CB">
        <w:trPr>
          <w:trHeight w:val="360"/>
        </w:trPr>
        <w:tc>
          <w:tcPr>
            <w:tcW w:w="2122" w:type="dxa"/>
            <w:tcBorders>
              <w:top w:val="nil"/>
              <w:left w:val="single" w:sz="4" w:space="0" w:color="auto"/>
              <w:bottom w:val="single" w:sz="4" w:space="0" w:color="auto"/>
              <w:right w:val="single" w:sz="4" w:space="0" w:color="auto"/>
            </w:tcBorders>
            <w:shd w:val="clear" w:color="000000" w:fill="FFFFFF"/>
            <w:vAlign w:val="center"/>
            <w:hideMark/>
          </w:tcPr>
          <w:p w14:paraId="05D0B055" w14:textId="77777777" w:rsidR="004A56CB" w:rsidRPr="0012793A" w:rsidRDefault="004A56CB">
            <w:pPr>
              <w:rPr>
                <w:rFonts w:ascii="Times New Roman" w:eastAsia="Yu Gothic" w:hAnsi="Times New Roman" w:cs="Times New Roman"/>
                <w:color w:val="000000"/>
                <w:sz w:val="22"/>
                <w:szCs w:val="22"/>
              </w:rPr>
            </w:pPr>
            <w:r w:rsidRPr="0012793A">
              <w:rPr>
                <w:rFonts w:ascii="Times New Roman" w:eastAsia="Yu Gothic" w:hAnsi="Times New Roman" w:cs="Times New Roman"/>
                <w:color w:val="000000"/>
                <w:sz w:val="22"/>
                <w:szCs w:val="22"/>
              </w:rPr>
              <w:t>Hirata, Ryuichi</w:t>
            </w:r>
          </w:p>
        </w:tc>
        <w:tc>
          <w:tcPr>
            <w:tcW w:w="2551" w:type="dxa"/>
            <w:tcBorders>
              <w:top w:val="nil"/>
              <w:left w:val="nil"/>
              <w:bottom w:val="single" w:sz="4" w:space="0" w:color="auto"/>
              <w:right w:val="single" w:sz="4" w:space="0" w:color="auto"/>
            </w:tcBorders>
            <w:shd w:val="clear" w:color="000000" w:fill="FFFFFF"/>
            <w:vAlign w:val="center"/>
            <w:hideMark/>
          </w:tcPr>
          <w:p w14:paraId="32095F75" w14:textId="77777777" w:rsidR="004A56CB" w:rsidRPr="0012793A" w:rsidRDefault="004A56CB">
            <w:pPr>
              <w:rPr>
                <w:rFonts w:ascii="Times New Roman" w:eastAsia="Yu Gothic" w:hAnsi="Times New Roman" w:cs="Times New Roman"/>
                <w:color w:val="000000"/>
                <w:sz w:val="22"/>
                <w:szCs w:val="22"/>
              </w:rPr>
            </w:pPr>
            <w:r w:rsidRPr="0012793A">
              <w:rPr>
                <w:rFonts w:ascii="Times New Roman" w:eastAsia="Yu Gothic" w:hAnsi="Times New Roman" w:cs="Times New Roman"/>
                <w:color w:val="000000"/>
                <w:sz w:val="22"/>
                <w:szCs w:val="22"/>
              </w:rPr>
              <w:t>Sony Corporation</w:t>
            </w:r>
          </w:p>
        </w:tc>
      </w:tr>
      <w:tr w:rsidR="004A56CB" w:rsidRPr="0012793A" w14:paraId="31167D90" w14:textId="77777777" w:rsidTr="004A56CB">
        <w:trPr>
          <w:trHeight w:val="360"/>
        </w:trPr>
        <w:tc>
          <w:tcPr>
            <w:tcW w:w="2122" w:type="dxa"/>
            <w:tcBorders>
              <w:top w:val="nil"/>
              <w:left w:val="single" w:sz="4" w:space="0" w:color="auto"/>
              <w:bottom w:val="single" w:sz="4" w:space="0" w:color="auto"/>
              <w:right w:val="single" w:sz="4" w:space="0" w:color="auto"/>
            </w:tcBorders>
            <w:shd w:val="clear" w:color="000000" w:fill="FFFFFF"/>
            <w:vAlign w:val="center"/>
            <w:hideMark/>
          </w:tcPr>
          <w:p w14:paraId="0AEC6CA3" w14:textId="77777777" w:rsidR="004A56CB" w:rsidRPr="0012793A" w:rsidRDefault="004A56CB">
            <w:pPr>
              <w:rPr>
                <w:rFonts w:ascii="Times New Roman" w:eastAsia="Yu Gothic" w:hAnsi="Times New Roman" w:cs="Times New Roman"/>
                <w:color w:val="000000"/>
                <w:sz w:val="22"/>
                <w:szCs w:val="22"/>
              </w:rPr>
            </w:pPr>
            <w:r w:rsidRPr="0012793A">
              <w:rPr>
                <w:rFonts w:ascii="Times New Roman" w:eastAsia="Yu Gothic" w:hAnsi="Times New Roman" w:cs="Times New Roman"/>
                <w:color w:val="000000"/>
                <w:sz w:val="22"/>
                <w:szCs w:val="22"/>
              </w:rPr>
              <w:t>Hiroki, Shigeru</w:t>
            </w:r>
          </w:p>
        </w:tc>
        <w:tc>
          <w:tcPr>
            <w:tcW w:w="2551" w:type="dxa"/>
            <w:tcBorders>
              <w:top w:val="nil"/>
              <w:left w:val="nil"/>
              <w:bottom w:val="single" w:sz="4" w:space="0" w:color="auto"/>
              <w:right w:val="single" w:sz="4" w:space="0" w:color="auto"/>
            </w:tcBorders>
            <w:shd w:val="clear" w:color="000000" w:fill="FFFFFF"/>
            <w:vAlign w:val="center"/>
            <w:hideMark/>
          </w:tcPr>
          <w:p w14:paraId="2B1072F2" w14:textId="77777777" w:rsidR="004A56CB" w:rsidRPr="0012793A" w:rsidRDefault="004A56CB">
            <w:pPr>
              <w:rPr>
                <w:rFonts w:ascii="Times New Roman" w:eastAsia="Yu Gothic" w:hAnsi="Times New Roman" w:cs="Times New Roman"/>
                <w:color w:val="000000"/>
                <w:sz w:val="22"/>
                <w:szCs w:val="22"/>
              </w:rPr>
            </w:pPr>
            <w:r w:rsidRPr="0012793A">
              <w:rPr>
                <w:rFonts w:ascii="Times New Roman" w:eastAsia="Yu Gothic" w:hAnsi="Times New Roman" w:cs="Times New Roman"/>
                <w:color w:val="000000"/>
                <w:sz w:val="22"/>
                <w:szCs w:val="22"/>
              </w:rPr>
              <w:t>Canon</w:t>
            </w:r>
          </w:p>
        </w:tc>
      </w:tr>
      <w:tr w:rsidR="004A56CB" w:rsidRPr="0012793A" w14:paraId="15350ECC" w14:textId="77777777" w:rsidTr="004A56CB">
        <w:trPr>
          <w:trHeight w:val="552"/>
        </w:trPr>
        <w:tc>
          <w:tcPr>
            <w:tcW w:w="2122" w:type="dxa"/>
            <w:tcBorders>
              <w:top w:val="nil"/>
              <w:left w:val="single" w:sz="4" w:space="0" w:color="auto"/>
              <w:bottom w:val="single" w:sz="4" w:space="0" w:color="auto"/>
              <w:right w:val="single" w:sz="4" w:space="0" w:color="auto"/>
            </w:tcBorders>
            <w:shd w:val="clear" w:color="000000" w:fill="FFFFFF"/>
            <w:vAlign w:val="center"/>
            <w:hideMark/>
          </w:tcPr>
          <w:p w14:paraId="46DBDA60" w14:textId="77777777" w:rsidR="004A56CB" w:rsidRPr="0012793A" w:rsidRDefault="004A56CB">
            <w:pPr>
              <w:rPr>
                <w:rFonts w:ascii="Times New Roman" w:eastAsia="Yu Gothic" w:hAnsi="Times New Roman" w:cs="Times New Roman"/>
                <w:color w:val="000000"/>
                <w:sz w:val="22"/>
                <w:szCs w:val="22"/>
              </w:rPr>
            </w:pPr>
            <w:r w:rsidRPr="0012793A">
              <w:rPr>
                <w:rFonts w:ascii="Times New Roman" w:eastAsia="Yu Gothic" w:hAnsi="Times New Roman" w:cs="Times New Roman"/>
                <w:color w:val="000000"/>
                <w:sz w:val="22"/>
                <w:szCs w:val="22"/>
              </w:rPr>
              <w:t>Holland, Oliver</w:t>
            </w:r>
          </w:p>
        </w:tc>
        <w:tc>
          <w:tcPr>
            <w:tcW w:w="2551" w:type="dxa"/>
            <w:tcBorders>
              <w:top w:val="nil"/>
              <w:left w:val="nil"/>
              <w:bottom w:val="single" w:sz="4" w:space="0" w:color="auto"/>
              <w:right w:val="single" w:sz="4" w:space="0" w:color="auto"/>
            </w:tcBorders>
            <w:shd w:val="clear" w:color="000000" w:fill="FFFFFF"/>
            <w:vAlign w:val="center"/>
            <w:hideMark/>
          </w:tcPr>
          <w:p w14:paraId="7B555F47" w14:textId="77777777" w:rsidR="004A56CB" w:rsidRPr="0012793A" w:rsidRDefault="004A56CB">
            <w:pPr>
              <w:rPr>
                <w:rFonts w:ascii="Times New Roman" w:eastAsia="Yu Gothic" w:hAnsi="Times New Roman" w:cs="Times New Roman"/>
                <w:color w:val="000000"/>
                <w:sz w:val="22"/>
                <w:szCs w:val="22"/>
              </w:rPr>
            </w:pPr>
            <w:r w:rsidRPr="0012793A">
              <w:rPr>
                <w:rFonts w:ascii="Times New Roman" w:eastAsia="Yu Gothic" w:hAnsi="Times New Roman" w:cs="Times New Roman"/>
                <w:color w:val="000000"/>
                <w:sz w:val="22"/>
                <w:szCs w:val="22"/>
              </w:rPr>
              <w:t>Advanced Wireless Technology Group (AWTG), Ltd.</w:t>
            </w:r>
          </w:p>
        </w:tc>
      </w:tr>
      <w:tr w:rsidR="004A56CB" w:rsidRPr="0012793A" w14:paraId="35920517" w14:textId="77777777" w:rsidTr="004A56CB">
        <w:trPr>
          <w:trHeight w:val="360"/>
        </w:trPr>
        <w:tc>
          <w:tcPr>
            <w:tcW w:w="2122" w:type="dxa"/>
            <w:tcBorders>
              <w:top w:val="nil"/>
              <w:left w:val="single" w:sz="4" w:space="0" w:color="auto"/>
              <w:bottom w:val="single" w:sz="4" w:space="0" w:color="auto"/>
              <w:right w:val="single" w:sz="4" w:space="0" w:color="auto"/>
            </w:tcBorders>
            <w:shd w:val="clear" w:color="000000" w:fill="FFFFFF"/>
            <w:vAlign w:val="center"/>
            <w:hideMark/>
          </w:tcPr>
          <w:p w14:paraId="2F856015" w14:textId="77777777" w:rsidR="004A56CB" w:rsidRPr="0012793A" w:rsidRDefault="004A56CB">
            <w:pPr>
              <w:rPr>
                <w:rFonts w:ascii="Times New Roman" w:eastAsia="Yu Gothic" w:hAnsi="Times New Roman" w:cs="Times New Roman"/>
                <w:color w:val="000000"/>
                <w:sz w:val="22"/>
                <w:szCs w:val="22"/>
              </w:rPr>
            </w:pPr>
            <w:r w:rsidRPr="0012793A">
              <w:rPr>
                <w:rFonts w:ascii="Times New Roman" w:eastAsia="Yu Gothic" w:hAnsi="Times New Roman" w:cs="Times New Roman"/>
                <w:color w:val="000000"/>
                <w:sz w:val="22"/>
                <w:szCs w:val="22"/>
              </w:rPr>
              <w:t>Hong, Hanseul</w:t>
            </w:r>
          </w:p>
        </w:tc>
        <w:tc>
          <w:tcPr>
            <w:tcW w:w="2551" w:type="dxa"/>
            <w:tcBorders>
              <w:top w:val="nil"/>
              <w:left w:val="nil"/>
              <w:bottom w:val="single" w:sz="4" w:space="0" w:color="auto"/>
              <w:right w:val="single" w:sz="4" w:space="0" w:color="auto"/>
            </w:tcBorders>
            <w:shd w:val="clear" w:color="000000" w:fill="FFFFFF"/>
            <w:vAlign w:val="center"/>
            <w:hideMark/>
          </w:tcPr>
          <w:p w14:paraId="2AC3D368" w14:textId="77777777" w:rsidR="004A56CB" w:rsidRPr="0012793A" w:rsidRDefault="004A56CB">
            <w:pPr>
              <w:rPr>
                <w:rFonts w:ascii="Times New Roman" w:eastAsia="Yu Gothic" w:hAnsi="Times New Roman" w:cs="Times New Roman"/>
                <w:color w:val="000000"/>
                <w:sz w:val="22"/>
                <w:szCs w:val="22"/>
              </w:rPr>
            </w:pPr>
            <w:r w:rsidRPr="0012793A">
              <w:rPr>
                <w:rFonts w:ascii="Times New Roman" w:eastAsia="Yu Gothic" w:hAnsi="Times New Roman" w:cs="Times New Roman"/>
                <w:color w:val="000000"/>
                <w:sz w:val="22"/>
                <w:szCs w:val="22"/>
              </w:rPr>
              <w:t>WILUS Inc.</w:t>
            </w:r>
          </w:p>
        </w:tc>
      </w:tr>
      <w:tr w:rsidR="004A56CB" w:rsidRPr="0012793A" w14:paraId="18FF9543" w14:textId="77777777" w:rsidTr="004A56CB">
        <w:trPr>
          <w:trHeight w:val="360"/>
        </w:trPr>
        <w:tc>
          <w:tcPr>
            <w:tcW w:w="2122" w:type="dxa"/>
            <w:tcBorders>
              <w:top w:val="nil"/>
              <w:left w:val="single" w:sz="4" w:space="0" w:color="auto"/>
              <w:bottom w:val="single" w:sz="4" w:space="0" w:color="auto"/>
              <w:right w:val="single" w:sz="4" w:space="0" w:color="auto"/>
            </w:tcBorders>
            <w:shd w:val="clear" w:color="000000" w:fill="FFFFFF"/>
            <w:vAlign w:val="center"/>
            <w:hideMark/>
          </w:tcPr>
          <w:p w14:paraId="3DDA01B2" w14:textId="77777777" w:rsidR="004A56CB" w:rsidRPr="0012793A" w:rsidRDefault="004A56CB">
            <w:pPr>
              <w:rPr>
                <w:rFonts w:ascii="Times New Roman" w:eastAsia="Yu Gothic" w:hAnsi="Times New Roman" w:cs="Times New Roman"/>
                <w:color w:val="000000"/>
                <w:sz w:val="22"/>
                <w:szCs w:val="22"/>
              </w:rPr>
            </w:pPr>
            <w:r w:rsidRPr="0012793A">
              <w:rPr>
                <w:rFonts w:ascii="Times New Roman" w:eastAsia="Yu Gothic" w:hAnsi="Times New Roman" w:cs="Times New Roman"/>
                <w:color w:val="000000"/>
                <w:sz w:val="22"/>
                <w:szCs w:val="22"/>
              </w:rPr>
              <w:t>Hsieh, Hung-Tao</w:t>
            </w:r>
          </w:p>
        </w:tc>
        <w:tc>
          <w:tcPr>
            <w:tcW w:w="2551" w:type="dxa"/>
            <w:tcBorders>
              <w:top w:val="nil"/>
              <w:left w:val="nil"/>
              <w:bottom w:val="single" w:sz="4" w:space="0" w:color="auto"/>
              <w:right w:val="single" w:sz="4" w:space="0" w:color="auto"/>
            </w:tcBorders>
            <w:shd w:val="clear" w:color="000000" w:fill="FFFFFF"/>
            <w:vAlign w:val="center"/>
            <w:hideMark/>
          </w:tcPr>
          <w:p w14:paraId="6F7FE84C" w14:textId="77777777" w:rsidR="004A56CB" w:rsidRPr="0012793A" w:rsidRDefault="004A56CB">
            <w:pPr>
              <w:rPr>
                <w:rFonts w:ascii="Times New Roman" w:eastAsia="Yu Gothic" w:hAnsi="Times New Roman" w:cs="Times New Roman"/>
                <w:color w:val="000000"/>
                <w:sz w:val="22"/>
                <w:szCs w:val="22"/>
              </w:rPr>
            </w:pPr>
            <w:r w:rsidRPr="0012793A">
              <w:rPr>
                <w:rFonts w:ascii="Times New Roman" w:eastAsia="Yu Gothic" w:hAnsi="Times New Roman" w:cs="Times New Roman"/>
                <w:color w:val="000000"/>
                <w:sz w:val="22"/>
                <w:szCs w:val="22"/>
              </w:rPr>
              <w:t>MediaTek Inc.</w:t>
            </w:r>
          </w:p>
        </w:tc>
      </w:tr>
      <w:tr w:rsidR="004A56CB" w:rsidRPr="0012793A" w14:paraId="69A89D69" w14:textId="77777777" w:rsidTr="004A56CB">
        <w:trPr>
          <w:trHeight w:val="360"/>
        </w:trPr>
        <w:tc>
          <w:tcPr>
            <w:tcW w:w="2122" w:type="dxa"/>
            <w:tcBorders>
              <w:top w:val="nil"/>
              <w:left w:val="single" w:sz="4" w:space="0" w:color="auto"/>
              <w:bottom w:val="single" w:sz="4" w:space="0" w:color="auto"/>
              <w:right w:val="single" w:sz="4" w:space="0" w:color="auto"/>
            </w:tcBorders>
            <w:shd w:val="clear" w:color="000000" w:fill="FFFFFF"/>
            <w:vAlign w:val="center"/>
            <w:hideMark/>
          </w:tcPr>
          <w:p w14:paraId="200DE350" w14:textId="77777777" w:rsidR="004A56CB" w:rsidRPr="0012793A" w:rsidRDefault="004A56CB">
            <w:pPr>
              <w:rPr>
                <w:rFonts w:ascii="Times New Roman" w:eastAsia="Yu Gothic" w:hAnsi="Times New Roman" w:cs="Times New Roman"/>
                <w:color w:val="000000"/>
                <w:sz w:val="22"/>
                <w:szCs w:val="22"/>
              </w:rPr>
            </w:pPr>
            <w:r w:rsidRPr="0012793A">
              <w:rPr>
                <w:rFonts w:ascii="Times New Roman" w:eastAsia="Yu Gothic" w:hAnsi="Times New Roman" w:cs="Times New Roman"/>
                <w:color w:val="000000"/>
                <w:sz w:val="22"/>
                <w:szCs w:val="22"/>
              </w:rPr>
              <w:t>Hsu, Chien-Fang</w:t>
            </w:r>
          </w:p>
        </w:tc>
        <w:tc>
          <w:tcPr>
            <w:tcW w:w="2551" w:type="dxa"/>
            <w:tcBorders>
              <w:top w:val="nil"/>
              <w:left w:val="nil"/>
              <w:bottom w:val="single" w:sz="4" w:space="0" w:color="auto"/>
              <w:right w:val="single" w:sz="4" w:space="0" w:color="auto"/>
            </w:tcBorders>
            <w:shd w:val="clear" w:color="000000" w:fill="FFFFFF"/>
            <w:vAlign w:val="center"/>
            <w:hideMark/>
          </w:tcPr>
          <w:p w14:paraId="4FD641D6" w14:textId="77777777" w:rsidR="004A56CB" w:rsidRPr="0012793A" w:rsidRDefault="004A56CB">
            <w:pPr>
              <w:rPr>
                <w:rFonts w:ascii="Times New Roman" w:eastAsia="Yu Gothic" w:hAnsi="Times New Roman" w:cs="Times New Roman"/>
                <w:color w:val="000000"/>
                <w:sz w:val="22"/>
                <w:szCs w:val="22"/>
              </w:rPr>
            </w:pPr>
            <w:r w:rsidRPr="0012793A">
              <w:rPr>
                <w:rFonts w:ascii="Times New Roman" w:eastAsia="Yu Gothic" w:hAnsi="Times New Roman" w:cs="Times New Roman"/>
                <w:color w:val="000000"/>
                <w:sz w:val="22"/>
                <w:szCs w:val="22"/>
              </w:rPr>
              <w:t>MediaTek Inc.</w:t>
            </w:r>
          </w:p>
        </w:tc>
      </w:tr>
      <w:tr w:rsidR="004A56CB" w:rsidRPr="0012793A" w14:paraId="34DA66E1" w14:textId="77777777" w:rsidTr="004A56CB">
        <w:trPr>
          <w:trHeight w:val="552"/>
        </w:trPr>
        <w:tc>
          <w:tcPr>
            <w:tcW w:w="2122" w:type="dxa"/>
            <w:tcBorders>
              <w:top w:val="nil"/>
              <w:left w:val="single" w:sz="4" w:space="0" w:color="auto"/>
              <w:bottom w:val="single" w:sz="4" w:space="0" w:color="auto"/>
              <w:right w:val="single" w:sz="4" w:space="0" w:color="auto"/>
            </w:tcBorders>
            <w:shd w:val="clear" w:color="000000" w:fill="FFFFFF"/>
            <w:vAlign w:val="center"/>
            <w:hideMark/>
          </w:tcPr>
          <w:p w14:paraId="04ABA9DA" w14:textId="77777777" w:rsidR="004A56CB" w:rsidRPr="0012793A" w:rsidRDefault="004A56CB">
            <w:pPr>
              <w:rPr>
                <w:rFonts w:ascii="Times New Roman" w:eastAsia="Yu Gothic" w:hAnsi="Times New Roman" w:cs="Times New Roman"/>
                <w:color w:val="000000"/>
                <w:sz w:val="22"/>
                <w:szCs w:val="22"/>
              </w:rPr>
            </w:pPr>
            <w:r w:rsidRPr="0012793A">
              <w:rPr>
                <w:rFonts w:ascii="Times New Roman" w:eastAsia="Yu Gothic" w:hAnsi="Times New Roman" w:cs="Times New Roman"/>
                <w:color w:val="000000"/>
                <w:sz w:val="22"/>
                <w:szCs w:val="22"/>
              </w:rPr>
              <w:t>Huang, Lei</w:t>
            </w:r>
          </w:p>
        </w:tc>
        <w:tc>
          <w:tcPr>
            <w:tcW w:w="2551" w:type="dxa"/>
            <w:tcBorders>
              <w:top w:val="nil"/>
              <w:left w:val="nil"/>
              <w:bottom w:val="single" w:sz="4" w:space="0" w:color="auto"/>
              <w:right w:val="single" w:sz="4" w:space="0" w:color="auto"/>
            </w:tcBorders>
            <w:shd w:val="clear" w:color="000000" w:fill="FFFFFF"/>
            <w:vAlign w:val="center"/>
            <w:hideMark/>
          </w:tcPr>
          <w:p w14:paraId="489FC877" w14:textId="77777777" w:rsidR="004A56CB" w:rsidRPr="0012793A" w:rsidRDefault="004A56CB">
            <w:pPr>
              <w:rPr>
                <w:rFonts w:ascii="Times New Roman" w:eastAsia="Yu Gothic" w:hAnsi="Times New Roman" w:cs="Times New Roman"/>
                <w:color w:val="000000"/>
                <w:sz w:val="22"/>
                <w:szCs w:val="22"/>
              </w:rPr>
            </w:pPr>
            <w:r w:rsidRPr="0012793A">
              <w:rPr>
                <w:rFonts w:ascii="Times New Roman" w:eastAsia="Yu Gothic" w:hAnsi="Times New Roman" w:cs="Times New Roman"/>
                <w:color w:val="000000"/>
                <w:sz w:val="22"/>
                <w:szCs w:val="22"/>
              </w:rPr>
              <w:t>Guangdong OPPO Mobile Telecommunications Corp.,Ltd</w:t>
            </w:r>
          </w:p>
        </w:tc>
      </w:tr>
      <w:tr w:rsidR="004A56CB" w:rsidRPr="0012793A" w14:paraId="463319BC" w14:textId="77777777" w:rsidTr="004A56CB">
        <w:trPr>
          <w:trHeight w:val="360"/>
        </w:trPr>
        <w:tc>
          <w:tcPr>
            <w:tcW w:w="2122" w:type="dxa"/>
            <w:tcBorders>
              <w:top w:val="nil"/>
              <w:left w:val="single" w:sz="4" w:space="0" w:color="auto"/>
              <w:bottom w:val="single" w:sz="4" w:space="0" w:color="auto"/>
              <w:right w:val="single" w:sz="4" w:space="0" w:color="auto"/>
            </w:tcBorders>
            <w:shd w:val="clear" w:color="000000" w:fill="FFFFFF"/>
            <w:vAlign w:val="center"/>
            <w:hideMark/>
          </w:tcPr>
          <w:p w14:paraId="39A9A3ED" w14:textId="77777777" w:rsidR="004A56CB" w:rsidRPr="0012793A" w:rsidRDefault="004A56CB">
            <w:pPr>
              <w:rPr>
                <w:rFonts w:ascii="Times New Roman" w:eastAsia="Yu Gothic" w:hAnsi="Times New Roman" w:cs="Times New Roman"/>
                <w:color w:val="000000"/>
                <w:sz w:val="22"/>
                <w:szCs w:val="22"/>
              </w:rPr>
            </w:pPr>
            <w:r w:rsidRPr="0012793A">
              <w:rPr>
                <w:rFonts w:ascii="Times New Roman" w:eastAsia="Yu Gothic" w:hAnsi="Times New Roman" w:cs="Times New Roman"/>
                <w:color w:val="000000"/>
                <w:sz w:val="22"/>
                <w:szCs w:val="22"/>
              </w:rPr>
              <w:t>Huang, Po-Kai</w:t>
            </w:r>
          </w:p>
        </w:tc>
        <w:tc>
          <w:tcPr>
            <w:tcW w:w="2551" w:type="dxa"/>
            <w:tcBorders>
              <w:top w:val="nil"/>
              <w:left w:val="nil"/>
              <w:bottom w:val="single" w:sz="4" w:space="0" w:color="auto"/>
              <w:right w:val="single" w:sz="4" w:space="0" w:color="auto"/>
            </w:tcBorders>
            <w:shd w:val="clear" w:color="000000" w:fill="FFFFFF"/>
            <w:vAlign w:val="center"/>
            <w:hideMark/>
          </w:tcPr>
          <w:p w14:paraId="3C027AF0" w14:textId="77777777" w:rsidR="004A56CB" w:rsidRPr="0012793A" w:rsidRDefault="004A56CB">
            <w:pPr>
              <w:rPr>
                <w:rFonts w:ascii="Times New Roman" w:eastAsia="Yu Gothic" w:hAnsi="Times New Roman" w:cs="Times New Roman"/>
                <w:color w:val="000000"/>
                <w:sz w:val="22"/>
                <w:szCs w:val="22"/>
              </w:rPr>
            </w:pPr>
            <w:r w:rsidRPr="0012793A">
              <w:rPr>
                <w:rFonts w:ascii="Times New Roman" w:eastAsia="Yu Gothic" w:hAnsi="Times New Roman" w:cs="Times New Roman"/>
                <w:color w:val="000000"/>
                <w:sz w:val="22"/>
                <w:szCs w:val="22"/>
              </w:rPr>
              <w:t>Intel Corporation</w:t>
            </w:r>
          </w:p>
        </w:tc>
      </w:tr>
      <w:tr w:rsidR="004A56CB" w:rsidRPr="0012793A" w14:paraId="42588998" w14:textId="77777777" w:rsidTr="004A56CB">
        <w:trPr>
          <w:trHeight w:val="360"/>
        </w:trPr>
        <w:tc>
          <w:tcPr>
            <w:tcW w:w="2122" w:type="dxa"/>
            <w:tcBorders>
              <w:top w:val="nil"/>
              <w:left w:val="single" w:sz="4" w:space="0" w:color="auto"/>
              <w:bottom w:val="single" w:sz="4" w:space="0" w:color="auto"/>
              <w:right w:val="single" w:sz="4" w:space="0" w:color="auto"/>
            </w:tcBorders>
            <w:shd w:val="clear" w:color="000000" w:fill="FFFFFF"/>
            <w:vAlign w:val="center"/>
            <w:hideMark/>
          </w:tcPr>
          <w:p w14:paraId="316F2541" w14:textId="77777777" w:rsidR="004A56CB" w:rsidRPr="0012793A" w:rsidRDefault="004A56CB">
            <w:pPr>
              <w:rPr>
                <w:rFonts w:ascii="Times New Roman" w:eastAsia="Yu Gothic" w:hAnsi="Times New Roman" w:cs="Times New Roman"/>
                <w:color w:val="000000"/>
                <w:sz w:val="22"/>
                <w:szCs w:val="22"/>
              </w:rPr>
            </w:pPr>
            <w:r w:rsidRPr="0012793A">
              <w:rPr>
                <w:rFonts w:ascii="Times New Roman" w:eastAsia="Yu Gothic" w:hAnsi="Times New Roman" w:cs="Times New Roman"/>
                <w:color w:val="000000"/>
                <w:sz w:val="22"/>
                <w:szCs w:val="22"/>
              </w:rPr>
              <w:t>Hurtarte, Jeorge</w:t>
            </w:r>
          </w:p>
        </w:tc>
        <w:tc>
          <w:tcPr>
            <w:tcW w:w="2551" w:type="dxa"/>
            <w:tcBorders>
              <w:top w:val="nil"/>
              <w:left w:val="nil"/>
              <w:bottom w:val="single" w:sz="4" w:space="0" w:color="auto"/>
              <w:right w:val="single" w:sz="4" w:space="0" w:color="auto"/>
            </w:tcBorders>
            <w:shd w:val="clear" w:color="000000" w:fill="FFFFFF"/>
            <w:vAlign w:val="center"/>
            <w:hideMark/>
          </w:tcPr>
          <w:p w14:paraId="0FF4EDEE" w14:textId="77777777" w:rsidR="004A56CB" w:rsidRPr="0012793A" w:rsidRDefault="004A56CB">
            <w:pPr>
              <w:rPr>
                <w:rFonts w:ascii="Times New Roman" w:eastAsia="Yu Gothic" w:hAnsi="Times New Roman" w:cs="Times New Roman"/>
                <w:color w:val="000000"/>
                <w:sz w:val="22"/>
                <w:szCs w:val="22"/>
              </w:rPr>
            </w:pPr>
            <w:r w:rsidRPr="0012793A">
              <w:rPr>
                <w:rFonts w:ascii="Times New Roman" w:eastAsia="Yu Gothic" w:hAnsi="Times New Roman" w:cs="Times New Roman"/>
                <w:color w:val="000000"/>
                <w:sz w:val="22"/>
                <w:szCs w:val="22"/>
              </w:rPr>
              <w:t>Teradyne, Inc.</w:t>
            </w:r>
          </w:p>
        </w:tc>
      </w:tr>
      <w:tr w:rsidR="004A56CB" w:rsidRPr="0012793A" w14:paraId="3BDD10C7" w14:textId="77777777" w:rsidTr="004A56CB">
        <w:trPr>
          <w:trHeight w:val="360"/>
        </w:trPr>
        <w:tc>
          <w:tcPr>
            <w:tcW w:w="2122" w:type="dxa"/>
            <w:tcBorders>
              <w:top w:val="nil"/>
              <w:left w:val="single" w:sz="4" w:space="0" w:color="auto"/>
              <w:bottom w:val="single" w:sz="4" w:space="0" w:color="auto"/>
              <w:right w:val="single" w:sz="4" w:space="0" w:color="auto"/>
            </w:tcBorders>
            <w:shd w:val="clear" w:color="000000" w:fill="FFFFFF"/>
            <w:vAlign w:val="center"/>
            <w:hideMark/>
          </w:tcPr>
          <w:p w14:paraId="59A366A8" w14:textId="77777777" w:rsidR="004A56CB" w:rsidRPr="0012793A" w:rsidRDefault="004A56CB">
            <w:pPr>
              <w:rPr>
                <w:rFonts w:ascii="Times New Roman" w:eastAsia="Yu Gothic" w:hAnsi="Times New Roman" w:cs="Times New Roman"/>
                <w:color w:val="000000"/>
                <w:sz w:val="22"/>
                <w:szCs w:val="22"/>
              </w:rPr>
            </w:pPr>
            <w:r w:rsidRPr="0012793A">
              <w:rPr>
                <w:rFonts w:ascii="Times New Roman" w:eastAsia="Yu Gothic" w:hAnsi="Times New Roman" w:cs="Times New Roman"/>
                <w:color w:val="000000"/>
                <w:sz w:val="22"/>
                <w:szCs w:val="22"/>
              </w:rPr>
              <w:t>Ikegami, Tetsushi</w:t>
            </w:r>
          </w:p>
        </w:tc>
        <w:tc>
          <w:tcPr>
            <w:tcW w:w="2551" w:type="dxa"/>
            <w:tcBorders>
              <w:top w:val="nil"/>
              <w:left w:val="nil"/>
              <w:bottom w:val="single" w:sz="4" w:space="0" w:color="auto"/>
              <w:right w:val="single" w:sz="4" w:space="0" w:color="auto"/>
            </w:tcBorders>
            <w:shd w:val="clear" w:color="000000" w:fill="FFFFFF"/>
            <w:vAlign w:val="center"/>
            <w:hideMark/>
          </w:tcPr>
          <w:p w14:paraId="6CA61E16" w14:textId="77777777" w:rsidR="004A56CB" w:rsidRPr="0012793A" w:rsidRDefault="004A56CB">
            <w:pPr>
              <w:rPr>
                <w:rFonts w:ascii="Times New Roman" w:eastAsia="Yu Gothic" w:hAnsi="Times New Roman" w:cs="Times New Roman"/>
                <w:color w:val="000000"/>
                <w:sz w:val="22"/>
                <w:szCs w:val="22"/>
              </w:rPr>
            </w:pPr>
            <w:r w:rsidRPr="0012793A">
              <w:rPr>
                <w:rFonts w:ascii="Times New Roman" w:eastAsia="Yu Gothic" w:hAnsi="Times New Roman" w:cs="Times New Roman"/>
                <w:color w:val="000000"/>
                <w:sz w:val="22"/>
                <w:szCs w:val="22"/>
              </w:rPr>
              <w:t>Meiji University</w:t>
            </w:r>
          </w:p>
        </w:tc>
      </w:tr>
      <w:tr w:rsidR="004A56CB" w:rsidRPr="0012793A" w14:paraId="373EF609" w14:textId="77777777" w:rsidTr="004A56CB">
        <w:trPr>
          <w:trHeight w:val="360"/>
        </w:trPr>
        <w:tc>
          <w:tcPr>
            <w:tcW w:w="2122" w:type="dxa"/>
            <w:tcBorders>
              <w:top w:val="nil"/>
              <w:left w:val="single" w:sz="4" w:space="0" w:color="auto"/>
              <w:bottom w:val="single" w:sz="4" w:space="0" w:color="auto"/>
              <w:right w:val="single" w:sz="4" w:space="0" w:color="auto"/>
            </w:tcBorders>
            <w:shd w:val="clear" w:color="000000" w:fill="FFFFFF"/>
            <w:vAlign w:val="center"/>
            <w:hideMark/>
          </w:tcPr>
          <w:p w14:paraId="2AD97397" w14:textId="77777777" w:rsidR="004A56CB" w:rsidRPr="0012793A" w:rsidRDefault="004A56CB">
            <w:pPr>
              <w:rPr>
                <w:rFonts w:ascii="Times New Roman" w:eastAsia="Yu Gothic" w:hAnsi="Times New Roman" w:cs="Times New Roman"/>
                <w:color w:val="000000"/>
                <w:sz w:val="22"/>
                <w:szCs w:val="22"/>
              </w:rPr>
            </w:pPr>
            <w:r w:rsidRPr="0012793A">
              <w:rPr>
                <w:rFonts w:ascii="Times New Roman" w:eastAsia="Yu Gothic" w:hAnsi="Times New Roman" w:cs="Times New Roman"/>
                <w:color w:val="000000"/>
                <w:sz w:val="22"/>
                <w:szCs w:val="22"/>
              </w:rPr>
              <w:t>Inohiza, Hirohiko</w:t>
            </w:r>
          </w:p>
        </w:tc>
        <w:tc>
          <w:tcPr>
            <w:tcW w:w="2551" w:type="dxa"/>
            <w:tcBorders>
              <w:top w:val="nil"/>
              <w:left w:val="nil"/>
              <w:bottom w:val="single" w:sz="4" w:space="0" w:color="auto"/>
              <w:right w:val="single" w:sz="4" w:space="0" w:color="auto"/>
            </w:tcBorders>
            <w:shd w:val="clear" w:color="000000" w:fill="FFFFFF"/>
            <w:vAlign w:val="center"/>
            <w:hideMark/>
          </w:tcPr>
          <w:p w14:paraId="733444C4" w14:textId="77777777" w:rsidR="004A56CB" w:rsidRPr="0012793A" w:rsidRDefault="004A56CB">
            <w:pPr>
              <w:rPr>
                <w:rFonts w:ascii="Times New Roman" w:eastAsia="Yu Gothic" w:hAnsi="Times New Roman" w:cs="Times New Roman"/>
                <w:color w:val="000000"/>
                <w:sz w:val="22"/>
                <w:szCs w:val="22"/>
              </w:rPr>
            </w:pPr>
            <w:r w:rsidRPr="0012793A">
              <w:rPr>
                <w:rFonts w:ascii="Times New Roman" w:eastAsia="Yu Gothic" w:hAnsi="Times New Roman" w:cs="Times New Roman"/>
                <w:color w:val="000000"/>
                <w:sz w:val="22"/>
                <w:szCs w:val="22"/>
              </w:rPr>
              <w:t>Canon</w:t>
            </w:r>
          </w:p>
        </w:tc>
      </w:tr>
      <w:tr w:rsidR="004A56CB" w:rsidRPr="0012793A" w14:paraId="71B57709" w14:textId="77777777" w:rsidTr="004A56CB">
        <w:trPr>
          <w:trHeight w:val="552"/>
        </w:trPr>
        <w:tc>
          <w:tcPr>
            <w:tcW w:w="2122" w:type="dxa"/>
            <w:tcBorders>
              <w:top w:val="nil"/>
              <w:left w:val="single" w:sz="4" w:space="0" w:color="auto"/>
              <w:bottom w:val="single" w:sz="4" w:space="0" w:color="auto"/>
              <w:right w:val="single" w:sz="4" w:space="0" w:color="auto"/>
            </w:tcBorders>
            <w:shd w:val="clear" w:color="000000" w:fill="FFFFFF"/>
            <w:vAlign w:val="center"/>
            <w:hideMark/>
          </w:tcPr>
          <w:p w14:paraId="0571813A" w14:textId="77777777" w:rsidR="004A56CB" w:rsidRPr="0012793A" w:rsidRDefault="004A56CB">
            <w:pPr>
              <w:rPr>
                <w:rFonts w:ascii="Times New Roman" w:eastAsia="Yu Gothic" w:hAnsi="Times New Roman" w:cs="Times New Roman"/>
                <w:color w:val="000000"/>
                <w:sz w:val="22"/>
                <w:szCs w:val="22"/>
              </w:rPr>
            </w:pPr>
            <w:r w:rsidRPr="0012793A">
              <w:rPr>
                <w:rFonts w:ascii="Times New Roman" w:eastAsia="Yu Gothic" w:hAnsi="Times New Roman" w:cs="Times New Roman"/>
                <w:color w:val="000000"/>
                <w:sz w:val="22"/>
                <w:szCs w:val="22"/>
              </w:rPr>
              <w:t>Inoue, Yasuhiko</w:t>
            </w:r>
          </w:p>
        </w:tc>
        <w:tc>
          <w:tcPr>
            <w:tcW w:w="2551" w:type="dxa"/>
            <w:tcBorders>
              <w:top w:val="nil"/>
              <w:left w:val="nil"/>
              <w:bottom w:val="single" w:sz="4" w:space="0" w:color="auto"/>
              <w:right w:val="single" w:sz="4" w:space="0" w:color="auto"/>
            </w:tcBorders>
            <w:shd w:val="clear" w:color="000000" w:fill="FFFFFF"/>
            <w:vAlign w:val="center"/>
            <w:hideMark/>
          </w:tcPr>
          <w:p w14:paraId="6E774C42" w14:textId="77777777" w:rsidR="004A56CB" w:rsidRPr="0012793A" w:rsidRDefault="004A56CB">
            <w:pPr>
              <w:rPr>
                <w:rFonts w:ascii="Times New Roman" w:eastAsia="Yu Gothic" w:hAnsi="Times New Roman" w:cs="Times New Roman"/>
                <w:color w:val="000000"/>
                <w:sz w:val="22"/>
                <w:szCs w:val="22"/>
              </w:rPr>
            </w:pPr>
            <w:r w:rsidRPr="0012793A">
              <w:rPr>
                <w:rFonts w:ascii="Times New Roman" w:eastAsia="Yu Gothic" w:hAnsi="Times New Roman" w:cs="Times New Roman"/>
                <w:color w:val="000000"/>
                <w:sz w:val="22"/>
                <w:szCs w:val="22"/>
              </w:rPr>
              <w:t>Nippon Telegraph and Telephone Corporation (NTT)</w:t>
            </w:r>
          </w:p>
        </w:tc>
      </w:tr>
      <w:tr w:rsidR="004A56CB" w:rsidRPr="0012793A" w14:paraId="04B1BD87" w14:textId="77777777" w:rsidTr="004A56CB">
        <w:trPr>
          <w:trHeight w:val="360"/>
        </w:trPr>
        <w:tc>
          <w:tcPr>
            <w:tcW w:w="2122" w:type="dxa"/>
            <w:tcBorders>
              <w:top w:val="nil"/>
              <w:left w:val="single" w:sz="4" w:space="0" w:color="auto"/>
              <w:bottom w:val="single" w:sz="4" w:space="0" w:color="auto"/>
              <w:right w:val="single" w:sz="4" w:space="0" w:color="auto"/>
            </w:tcBorders>
            <w:shd w:val="clear" w:color="000000" w:fill="FFFFFF"/>
            <w:vAlign w:val="center"/>
            <w:hideMark/>
          </w:tcPr>
          <w:p w14:paraId="59A4863C" w14:textId="77777777" w:rsidR="004A56CB" w:rsidRPr="0012793A" w:rsidRDefault="004A56CB">
            <w:pPr>
              <w:rPr>
                <w:rFonts w:ascii="Times New Roman" w:eastAsia="Yu Gothic" w:hAnsi="Times New Roman" w:cs="Times New Roman"/>
                <w:color w:val="000000"/>
                <w:sz w:val="22"/>
                <w:szCs w:val="22"/>
              </w:rPr>
            </w:pPr>
            <w:r w:rsidRPr="0012793A">
              <w:rPr>
                <w:rFonts w:ascii="Times New Roman" w:eastAsia="Yu Gothic" w:hAnsi="Times New Roman" w:cs="Times New Roman"/>
                <w:color w:val="000000"/>
                <w:sz w:val="22"/>
                <w:szCs w:val="22"/>
              </w:rPr>
              <w:t>Jeon, Eunsung</w:t>
            </w:r>
          </w:p>
        </w:tc>
        <w:tc>
          <w:tcPr>
            <w:tcW w:w="2551" w:type="dxa"/>
            <w:tcBorders>
              <w:top w:val="nil"/>
              <w:left w:val="nil"/>
              <w:bottom w:val="single" w:sz="4" w:space="0" w:color="auto"/>
              <w:right w:val="single" w:sz="4" w:space="0" w:color="auto"/>
            </w:tcBorders>
            <w:shd w:val="clear" w:color="000000" w:fill="FFFFFF"/>
            <w:vAlign w:val="center"/>
            <w:hideMark/>
          </w:tcPr>
          <w:p w14:paraId="17BE9047" w14:textId="77777777" w:rsidR="004A56CB" w:rsidRPr="0012793A" w:rsidRDefault="004A56CB">
            <w:pPr>
              <w:rPr>
                <w:rFonts w:ascii="Times New Roman" w:eastAsia="Yu Gothic" w:hAnsi="Times New Roman" w:cs="Times New Roman"/>
                <w:color w:val="000000"/>
                <w:sz w:val="22"/>
                <w:szCs w:val="22"/>
              </w:rPr>
            </w:pPr>
            <w:r w:rsidRPr="0012793A">
              <w:rPr>
                <w:rFonts w:ascii="Times New Roman" w:eastAsia="Yu Gothic" w:hAnsi="Times New Roman" w:cs="Times New Roman"/>
                <w:color w:val="000000"/>
                <w:sz w:val="22"/>
                <w:szCs w:val="22"/>
              </w:rPr>
              <w:t>SAMSUNG ELECTRONICS</w:t>
            </w:r>
          </w:p>
        </w:tc>
      </w:tr>
      <w:tr w:rsidR="004A56CB" w:rsidRPr="0012793A" w14:paraId="25BB742C" w14:textId="77777777" w:rsidTr="004A56CB">
        <w:trPr>
          <w:trHeight w:val="360"/>
        </w:trPr>
        <w:tc>
          <w:tcPr>
            <w:tcW w:w="2122" w:type="dxa"/>
            <w:tcBorders>
              <w:top w:val="nil"/>
              <w:left w:val="single" w:sz="4" w:space="0" w:color="auto"/>
              <w:bottom w:val="single" w:sz="4" w:space="0" w:color="auto"/>
              <w:right w:val="single" w:sz="4" w:space="0" w:color="auto"/>
            </w:tcBorders>
            <w:shd w:val="clear" w:color="000000" w:fill="FFFFFF"/>
            <w:vAlign w:val="center"/>
            <w:hideMark/>
          </w:tcPr>
          <w:p w14:paraId="31C08D54" w14:textId="77777777" w:rsidR="004A56CB" w:rsidRPr="0012793A" w:rsidRDefault="004A56CB">
            <w:pPr>
              <w:rPr>
                <w:rFonts w:ascii="Times New Roman" w:eastAsia="Yu Gothic" w:hAnsi="Times New Roman" w:cs="Times New Roman"/>
                <w:color w:val="000000"/>
                <w:sz w:val="22"/>
                <w:szCs w:val="22"/>
              </w:rPr>
            </w:pPr>
            <w:r w:rsidRPr="0012793A">
              <w:rPr>
                <w:rFonts w:ascii="Times New Roman" w:eastAsia="Yu Gothic" w:hAnsi="Times New Roman" w:cs="Times New Roman"/>
                <w:color w:val="000000"/>
                <w:sz w:val="22"/>
                <w:szCs w:val="22"/>
              </w:rPr>
              <w:t>Ji, Chenhe</w:t>
            </w:r>
          </w:p>
        </w:tc>
        <w:tc>
          <w:tcPr>
            <w:tcW w:w="2551" w:type="dxa"/>
            <w:tcBorders>
              <w:top w:val="nil"/>
              <w:left w:val="nil"/>
              <w:bottom w:val="single" w:sz="4" w:space="0" w:color="auto"/>
              <w:right w:val="single" w:sz="4" w:space="0" w:color="auto"/>
            </w:tcBorders>
            <w:shd w:val="clear" w:color="000000" w:fill="FFFFFF"/>
            <w:vAlign w:val="center"/>
            <w:hideMark/>
          </w:tcPr>
          <w:p w14:paraId="42FAAC94" w14:textId="77777777" w:rsidR="004A56CB" w:rsidRPr="0012793A" w:rsidRDefault="004A56CB">
            <w:pPr>
              <w:rPr>
                <w:rFonts w:ascii="Times New Roman" w:eastAsia="Yu Gothic" w:hAnsi="Times New Roman" w:cs="Times New Roman"/>
                <w:color w:val="000000"/>
                <w:sz w:val="22"/>
                <w:szCs w:val="22"/>
              </w:rPr>
            </w:pPr>
            <w:r w:rsidRPr="0012793A">
              <w:rPr>
                <w:rFonts w:ascii="Times New Roman" w:eastAsia="Yu Gothic" w:hAnsi="Times New Roman" w:cs="Times New Roman"/>
                <w:color w:val="000000"/>
                <w:sz w:val="22"/>
                <w:szCs w:val="22"/>
              </w:rPr>
              <w:t>Huawei Technologies Co., Ltd</w:t>
            </w:r>
          </w:p>
        </w:tc>
      </w:tr>
      <w:tr w:rsidR="004A56CB" w:rsidRPr="0012793A" w14:paraId="27005BDC" w14:textId="77777777" w:rsidTr="004A56CB">
        <w:trPr>
          <w:trHeight w:val="360"/>
        </w:trPr>
        <w:tc>
          <w:tcPr>
            <w:tcW w:w="2122" w:type="dxa"/>
            <w:tcBorders>
              <w:top w:val="nil"/>
              <w:left w:val="single" w:sz="4" w:space="0" w:color="auto"/>
              <w:bottom w:val="single" w:sz="4" w:space="0" w:color="auto"/>
              <w:right w:val="single" w:sz="4" w:space="0" w:color="auto"/>
            </w:tcBorders>
            <w:shd w:val="clear" w:color="000000" w:fill="FFFFFF"/>
            <w:vAlign w:val="center"/>
            <w:hideMark/>
          </w:tcPr>
          <w:p w14:paraId="23647DA0" w14:textId="77777777" w:rsidR="004A56CB" w:rsidRPr="0012793A" w:rsidRDefault="004A56CB">
            <w:pPr>
              <w:rPr>
                <w:rFonts w:ascii="Times New Roman" w:eastAsia="Yu Gothic" w:hAnsi="Times New Roman" w:cs="Times New Roman"/>
                <w:color w:val="000000"/>
                <w:sz w:val="22"/>
                <w:szCs w:val="22"/>
              </w:rPr>
            </w:pPr>
            <w:r w:rsidRPr="0012793A">
              <w:rPr>
                <w:rFonts w:ascii="Times New Roman" w:eastAsia="Yu Gothic" w:hAnsi="Times New Roman" w:cs="Times New Roman"/>
                <w:color w:val="000000"/>
                <w:sz w:val="22"/>
                <w:szCs w:val="22"/>
              </w:rPr>
              <w:t>JUNG, MYUNG CHEUL</w:t>
            </w:r>
          </w:p>
        </w:tc>
        <w:tc>
          <w:tcPr>
            <w:tcW w:w="2551" w:type="dxa"/>
            <w:tcBorders>
              <w:top w:val="nil"/>
              <w:left w:val="nil"/>
              <w:bottom w:val="single" w:sz="4" w:space="0" w:color="auto"/>
              <w:right w:val="single" w:sz="4" w:space="0" w:color="auto"/>
            </w:tcBorders>
            <w:shd w:val="clear" w:color="000000" w:fill="FFFFFF"/>
            <w:vAlign w:val="center"/>
            <w:hideMark/>
          </w:tcPr>
          <w:p w14:paraId="61341B18" w14:textId="77777777" w:rsidR="004A56CB" w:rsidRPr="0012793A" w:rsidRDefault="004A56CB">
            <w:pPr>
              <w:rPr>
                <w:rFonts w:ascii="Times New Roman" w:eastAsia="Yu Gothic" w:hAnsi="Times New Roman" w:cs="Times New Roman"/>
                <w:color w:val="000000"/>
                <w:sz w:val="22"/>
                <w:szCs w:val="22"/>
              </w:rPr>
            </w:pPr>
            <w:r w:rsidRPr="0012793A">
              <w:rPr>
                <w:rFonts w:ascii="Times New Roman" w:eastAsia="Yu Gothic" w:hAnsi="Times New Roman" w:cs="Times New Roman"/>
                <w:color w:val="000000"/>
                <w:sz w:val="22"/>
                <w:szCs w:val="22"/>
              </w:rPr>
              <w:t>Pantech Inc.</w:t>
            </w:r>
          </w:p>
        </w:tc>
      </w:tr>
      <w:tr w:rsidR="004A56CB" w:rsidRPr="0012793A" w14:paraId="0EE53291" w14:textId="77777777" w:rsidTr="004A56CB">
        <w:trPr>
          <w:trHeight w:val="360"/>
        </w:trPr>
        <w:tc>
          <w:tcPr>
            <w:tcW w:w="2122" w:type="dxa"/>
            <w:tcBorders>
              <w:top w:val="nil"/>
              <w:left w:val="single" w:sz="4" w:space="0" w:color="auto"/>
              <w:bottom w:val="single" w:sz="4" w:space="0" w:color="auto"/>
              <w:right w:val="single" w:sz="4" w:space="0" w:color="auto"/>
            </w:tcBorders>
            <w:shd w:val="clear" w:color="000000" w:fill="FFFFFF"/>
            <w:vAlign w:val="center"/>
            <w:hideMark/>
          </w:tcPr>
          <w:p w14:paraId="53D0CF3A" w14:textId="77777777" w:rsidR="004A56CB" w:rsidRPr="0012793A" w:rsidRDefault="004A56CB">
            <w:pPr>
              <w:rPr>
                <w:rFonts w:ascii="Times New Roman" w:eastAsia="Yu Gothic" w:hAnsi="Times New Roman" w:cs="Times New Roman"/>
                <w:color w:val="000000"/>
                <w:sz w:val="22"/>
                <w:szCs w:val="22"/>
              </w:rPr>
            </w:pPr>
            <w:r w:rsidRPr="0012793A">
              <w:rPr>
                <w:rFonts w:ascii="Times New Roman" w:eastAsia="Yu Gothic" w:hAnsi="Times New Roman" w:cs="Times New Roman"/>
                <w:color w:val="000000"/>
                <w:sz w:val="22"/>
                <w:szCs w:val="22"/>
              </w:rPr>
              <w:t>Khan, Naseem</w:t>
            </w:r>
          </w:p>
        </w:tc>
        <w:tc>
          <w:tcPr>
            <w:tcW w:w="2551" w:type="dxa"/>
            <w:tcBorders>
              <w:top w:val="nil"/>
              <w:left w:val="nil"/>
              <w:bottom w:val="single" w:sz="4" w:space="0" w:color="auto"/>
              <w:right w:val="single" w:sz="4" w:space="0" w:color="auto"/>
            </w:tcBorders>
            <w:shd w:val="clear" w:color="000000" w:fill="FFFFFF"/>
            <w:vAlign w:val="center"/>
            <w:hideMark/>
          </w:tcPr>
          <w:p w14:paraId="0CAAC8C7" w14:textId="77777777" w:rsidR="004A56CB" w:rsidRPr="0012793A" w:rsidRDefault="004A56CB">
            <w:pPr>
              <w:rPr>
                <w:rFonts w:ascii="Times New Roman" w:eastAsia="Yu Gothic" w:hAnsi="Times New Roman" w:cs="Times New Roman"/>
                <w:color w:val="000000"/>
                <w:sz w:val="22"/>
                <w:szCs w:val="22"/>
              </w:rPr>
            </w:pPr>
            <w:r w:rsidRPr="0012793A">
              <w:rPr>
                <w:rFonts w:ascii="Times New Roman" w:eastAsia="Yu Gothic" w:hAnsi="Times New Roman" w:cs="Times New Roman"/>
                <w:color w:val="000000"/>
                <w:sz w:val="22"/>
                <w:szCs w:val="22"/>
              </w:rPr>
              <w:t>Leidos Engineering. LLC</w:t>
            </w:r>
          </w:p>
        </w:tc>
      </w:tr>
      <w:tr w:rsidR="004A56CB" w:rsidRPr="0012793A" w14:paraId="74DC156C" w14:textId="77777777" w:rsidTr="004A56CB">
        <w:trPr>
          <w:trHeight w:val="360"/>
        </w:trPr>
        <w:tc>
          <w:tcPr>
            <w:tcW w:w="2122" w:type="dxa"/>
            <w:tcBorders>
              <w:top w:val="nil"/>
              <w:left w:val="single" w:sz="4" w:space="0" w:color="auto"/>
              <w:bottom w:val="single" w:sz="4" w:space="0" w:color="auto"/>
              <w:right w:val="single" w:sz="4" w:space="0" w:color="auto"/>
            </w:tcBorders>
            <w:shd w:val="clear" w:color="000000" w:fill="FFFFFF"/>
            <w:vAlign w:val="center"/>
            <w:hideMark/>
          </w:tcPr>
          <w:p w14:paraId="09D1A7F7" w14:textId="77777777" w:rsidR="004A56CB" w:rsidRPr="0012793A" w:rsidRDefault="004A56CB">
            <w:pPr>
              <w:rPr>
                <w:rFonts w:ascii="Times New Roman" w:eastAsia="Yu Gothic" w:hAnsi="Times New Roman" w:cs="Times New Roman"/>
                <w:color w:val="000000"/>
                <w:sz w:val="22"/>
                <w:szCs w:val="22"/>
              </w:rPr>
            </w:pPr>
            <w:r w:rsidRPr="0012793A">
              <w:rPr>
                <w:rFonts w:ascii="Times New Roman" w:eastAsia="Yu Gothic" w:hAnsi="Times New Roman" w:cs="Times New Roman"/>
                <w:color w:val="000000"/>
                <w:sz w:val="22"/>
                <w:szCs w:val="22"/>
              </w:rPr>
              <w:t>Kim, Jeongki</w:t>
            </w:r>
          </w:p>
        </w:tc>
        <w:tc>
          <w:tcPr>
            <w:tcW w:w="2551" w:type="dxa"/>
            <w:tcBorders>
              <w:top w:val="nil"/>
              <w:left w:val="nil"/>
              <w:bottom w:val="single" w:sz="4" w:space="0" w:color="auto"/>
              <w:right w:val="single" w:sz="4" w:space="0" w:color="auto"/>
            </w:tcBorders>
            <w:shd w:val="clear" w:color="000000" w:fill="FFFFFF"/>
            <w:vAlign w:val="center"/>
            <w:hideMark/>
          </w:tcPr>
          <w:p w14:paraId="4B25668D" w14:textId="77777777" w:rsidR="004A56CB" w:rsidRPr="0012793A" w:rsidRDefault="004A56CB">
            <w:pPr>
              <w:rPr>
                <w:rFonts w:ascii="Times New Roman" w:eastAsia="Yu Gothic" w:hAnsi="Times New Roman" w:cs="Times New Roman"/>
                <w:color w:val="000000"/>
                <w:sz w:val="22"/>
                <w:szCs w:val="22"/>
              </w:rPr>
            </w:pPr>
            <w:r w:rsidRPr="0012793A">
              <w:rPr>
                <w:rFonts w:ascii="Times New Roman" w:eastAsia="Yu Gothic" w:hAnsi="Times New Roman" w:cs="Times New Roman"/>
                <w:color w:val="000000"/>
                <w:sz w:val="22"/>
                <w:szCs w:val="22"/>
              </w:rPr>
              <w:t>LG ELECTRONICS</w:t>
            </w:r>
          </w:p>
        </w:tc>
      </w:tr>
      <w:tr w:rsidR="004A56CB" w:rsidRPr="0012793A" w14:paraId="5DF07A3D" w14:textId="77777777" w:rsidTr="004A56CB">
        <w:trPr>
          <w:trHeight w:val="360"/>
        </w:trPr>
        <w:tc>
          <w:tcPr>
            <w:tcW w:w="2122" w:type="dxa"/>
            <w:tcBorders>
              <w:top w:val="nil"/>
              <w:left w:val="single" w:sz="4" w:space="0" w:color="auto"/>
              <w:bottom w:val="single" w:sz="4" w:space="0" w:color="auto"/>
              <w:right w:val="single" w:sz="4" w:space="0" w:color="auto"/>
            </w:tcBorders>
            <w:shd w:val="clear" w:color="000000" w:fill="FFFFFF"/>
            <w:vAlign w:val="center"/>
            <w:hideMark/>
          </w:tcPr>
          <w:p w14:paraId="3A2EC725" w14:textId="77777777" w:rsidR="004A56CB" w:rsidRPr="0012793A" w:rsidRDefault="004A56CB">
            <w:pPr>
              <w:rPr>
                <w:rFonts w:ascii="Times New Roman" w:eastAsia="Yu Gothic" w:hAnsi="Times New Roman" w:cs="Times New Roman"/>
                <w:color w:val="000000"/>
                <w:sz w:val="22"/>
                <w:szCs w:val="22"/>
              </w:rPr>
            </w:pPr>
            <w:r w:rsidRPr="0012793A">
              <w:rPr>
                <w:rFonts w:ascii="Times New Roman" w:eastAsia="Yu Gothic" w:hAnsi="Times New Roman" w:cs="Times New Roman"/>
                <w:color w:val="000000"/>
                <w:sz w:val="22"/>
                <w:szCs w:val="22"/>
              </w:rPr>
              <w:t>Kim, Myeong-Jin</w:t>
            </w:r>
          </w:p>
        </w:tc>
        <w:tc>
          <w:tcPr>
            <w:tcW w:w="2551" w:type="dxa"/>
            <w:tcBorders>
              <w:top w:val="nil"/>
              <w:left w:val="nil"/>
              <w:bottom w:val="single" w:sz="4" w:space="0" w:color="auto"/>
              <w:right w:val="single" w:sz="4" w:space="0" w:color="auto"/>
            </w:tcBorders>
            <w:shd w:val="clear" w:color="000000" w:fill="FFFFFF"/>
            <w:vAlign w:val="center"/>
            <w:hideMark/>
          </w:tcPr>
          <w:p w14:paraId="2F9ABA79" w14:textId="77777777" w:rsidR="004A56CB" w:rsidRPr="0012793A" w:rsidRDefault="004A56CB">
            <w:pPr>
              <w:rPr>
                <w:rFonts w:ascii="Times New Roman" w:eastAsia="Yu Gothic" w:hAnsi="Times New Roman" w:cs="Times New Roman"/>
                <w:color w:val="000000"/>
                <w:sz w:val="22"/>
                <w:szCs w:val="22"/>
              </w:rPr>
            </w:pPr>
            <w:r w:rsidRPr="0012793A">
              <w:rPr>
                <w:rFonts w:ascii="Times New Roman" w:eastAsia="Yu Gothic" w:hAnsi="Times New Roman" w:cs="Times New Roman"/>
                <w:color w:val="000000"/>
                <w:sz w:val="22"/>
                <w:szCs w:val="22"/>
              </w:rPr>
              <w:t>SAMSUNG</w:t>
            </w:r>
          </w:p>
        </w:tc>
      </w:tr>
      <w:tr w:rsidR="004A56CB" w:rsidRPr="0012793A" w14:paraId="2CFD9BAA" w14:textId="77777777" w:rsidTr="004A56CB">
        <w:trPr>
          <w:trHeight w:val="360"/>
        </w:trPr>
        <w:tc>
          <w:tcPr>
            <w:tcW w:w="2122" w:type="dxa"/>
            <w:tcBorders>
              <w:top w:val="nil"/>
              <w:left w:val="single" w:sz="4" w:space="0" w:color="auto"/>
              <w:bottom w:val="single" w:sz="4" w:space="0" w:color="auto"/>
              <w:right w:val="single" w:sz="4" w:space="0" w:color="auto"/>
            </w:tcBorders>
            <w:shd w:val="clear" w:color="000000" w:fill="FFFFFF"/>
            <w:vAlign w:val="center"/>
            <w:hideMark/>
          </w:tcPr>
          <w:p w14:paraId="6D8E5E88" w14:textId="77777777" w:rsidR="004A56CB" w:rsidRPr="0012793A" w:rsidRDefault="004A56CB">
            <w:pPr>
              <w:rPr>
                <w:rFonts w:ascii="Times New Roman" w:eastAsia="Yu Gothic" w:hAnsi="Times New Roman" w:cs="Times New Roman"/>
                <w:color w:val="000000"/>
                <w:sz w:val="22"/>
                <w:szCs w:val="22"/>
              </w:rPr>
            </w:pPr>
            <w:r w:rsidRPr="0012793A">
              <w:rPr>
                <w:rFonts w:ascii="Times New Roman" w:eastAsia="Yu Gothic" w:hAnsi="Times New Roman" w:cs="Times New Roman"/>
                <w:color w:val="000000"/>
                <w:sz w:val="22"/>
                <w:szCs w:val="22"/>
              </w:rPr>
              <w:t>Kim, Sanghyun</w:t>
            </w:r>
          </w:p>
        </w:tc>
        <w:tc>
          <w:tcPr>
            <w:tcW w:w="2551" w:type="dxa"/>
            <w:tcBorders>
              <w:top w:val="nil"/>
              <w:left w:val="nil"/>
              <w:bottom w:val="single" w:sz="4" w:space="0" w:color="auto"/>
              <w:right w:val="single" w:sz="4" w:space="0" w:color="auto"/>
            </w:tcBorders>
            <w:shd w:val="clear" w:color="000000" w:fill="FFFFFF"/>
            <w:vAlign w:val="center"/>
            <w:hideMark/>
          </w:tcPr>
          <w:p w14:paraId="09CD8896" w14:textId="77777777" w:rsidR="004A56CB" w:rsidRPr="0012793A" w:rsidRDefault="004A56CB">
            <w:pPr>
              <w:rPr>
                <w:rFonts w:ascii="Times New Roman" w:eastAsia="Yu Gothic" w:hAnsi="Times New Roman" w:cs="Times New Roman"/>
                <w:color w:val="000000"/>
                <w:sz w:val="22"/>
                <w:szCs w:val="22"/>
              </w:rPr>
            </w:pPr>
            <w:r w:rsidRPr="0012793A">
              <w:rPr>
                <w:rFonts w:ascii="Times New Roman" w:eastAsia="Yu Gothic" w:hAnsi="Times New Roman" w:cs="Times New Roman"/>
                <w:color w:val="000000"/>
                <w:sz w:val="22"/>
                <w:szCs w:val="22"/>
              </w:rPr>
              <w:t>WILUS Inc.</w:t>
            </w:r>
          </w:p>
        </w:tc>
      </w:tr>
      <w:tr w:rsidR="004A56CB" w:rsidRPr="0012793A" w14:paraId="0A5AB8DC" w14:textId="77777777" w:rsidTr="004A56CB">
        <w:trPr>
          <w:trHeight w:val="552"/>
        </w:trPr>
        <w:tc>
          <w:tcPr>
            <w:tcW w:w="2122" w:type="dxa"/>
            <w:tcBorders>
              <w:top w:val="nil"/>
              <w:left w:val="single" w:sz="4" w:space="0" w:color="auto"/>
              <w:bottom w:val="single" w:sz="4" w:space="0" w:color="auto"/>
              <w:right w:val="single" w:sz="4" w:space="0" w:color="auto"/>
            </w:tcBorders>
            <w:shd w:val="clear" w:color="000000" w:fill="FFFFFF"/>
            <w:vAlign w:val="center"/>
            <w:hideMark/>
          </w:tcPr>
          <w:p w14:paraId="184992F1" w14:textId="77777777" w:rsidR="004A56CB" w:rsidRPr="0012793A" w:rsidRDefault="004A56CB">
            <w:pPr>
              <w:rPr>
                <w:rFonts w:ascii="Times New Roman" w:eastAsia="Yu Gothic" w:hAnsi="Times New Roman" w:cs="Times New Roman"/>
                <w:color w:val="000000"/>
                <w:sz w:val="22"/>
                <w:szCs w:val="22"/>
              </w:rPr>
            </w:pPr>
            <w:r w:rsidRPr="0012793A">
              <w:rPr>
                <w:rFonts w:ascii="Times New Roman" w:eastAsia="Yu Gothic" w:hAnsi="Times New Roman" w:cs="Times New Roman"/>
                <w:color w:val="000000"/>
                <w:sz w:val="22"/>
                <w:szCs w:val="22"/>
              </w:rPr>
              <w:t>Kim, Yongho</w:t>
            </w:r>
          </w:p>
        </w:tc>
        <w:tc>
          <w:tcPr>
            <w:tcW w:w="2551" w:type="dxa"/>
            <w:tcBorders>
              <w:top w:val="nil"/>
              <w:left w:val="nil"/>
              <w:bottom w:val="single" w:sz="4" w:space="0" w:color="auto"/>
              <w:right w:val="single" w:sz="4" w:space="0" w:color="auto"/>
            </w:tcBorders>
            <w:shd w:val="clear" w:color="000000" w:fill="FFFFFF"/>
            <w:vAlign w:val="center"/>
            <w:hideMark/>
          </w:tcPr>
          <w:p w14:paraId="5996D448" w14:textId="77777777" w:rsidR="004A56CB" w:rsidRPr="0012793A" w:rsidRDefault="004A56CB">
            <w:pPr>
              <w:rPr>
                <w:rFonts w:ascii="Times New Roman" w:eastAsia="Yu Gothic" w:hAnsi="Times New Roman" w:cs="Times New Roman"/>
                <w:color w:val="000000"/>
                <w:sz w:val="22"/>
                <w:szCs w:val="22"/>
              </w:rPr>
            </w:pPr>
            <w:r w:rsidRPr="0012793A">
              <w:rPr>
                <w:rFonts w:ascii="Times New Roman" w:eastAsia="Yu Gothic" w:hAnsi="Times New Roman" w:cs="Times New Roman"/>
                <w:color w:val="000000"/>
                <w:sz w:val="22"/>
                <w:szCs w:val="22"/>
              </w:rPr>
              <w:t>Korea National University of Transportation</w:t>
            </w:r>
          </w:p>
        </w:tc>
      </w:tr>
      <w:tr w:rsidR="004A56CB" w:rsidRPr="0012793A" w14:paraId="2E713934" w14:textId="77777777" w:rsidTr="004A56CB">
        <w:trPr>
          <w:trHeight w:val="360"/>
        </w:trPr>
        <w:tc>
          <w:tcPr>
            <w:tcW w:w="2122" w:type="dxa"/>
            <w:tcBorders>
              <w:top w:val="nil"/>
              <w:left w:val="single" w:sz="4" w:space="0" w:color="auto"/>
              <w:bottom w:val="single" w:sz="4" w:space="0" w:color="auto"/>
              <w:right w:val="single" w:sz="4" w:space="0" w:color="auto"/>
            </w:tcBorders>
            <w:shd w:val="clear" w:color="000000" w:fill="FFFFFF"/>
            <w:vAlign w:val="center"/>
            <w:hideMark/>
          </w:tcPr>
          <w:p w14:paraId="55727636" w14:textId="77777777" w:rsidR="004A56CB" w:rsidRPr="0012793A" w:rsidRDefault="004A56CB">
            <w:pPr>
              <w:rPr>
                <w:rFonts w:ascii="Times New Roman" w:eastAsia="Yu Gothic" w:hAnsi="Times New Roman" w:cs="Times New Roman"/>
                <w:color w:val="000000"/>
                <w:sz w:val="22"/>
                <w:szCs w:val="22"/>
              </w:rPr>
            </w:pPr>
            <w:r w:rsidRPr="0012793A">
              <w:rPr>
                <w:rFonts w:ascii="Times New Roman" w:eastAsia="Yu Gothic" w:hAnsi="Times New Roman" w:cs="Times New Roman"/>
                <w:color w:val="000000"/>
                <w:sz w:val="22"/>
                <w:szCs w:val="22"/>
              </w:rPr>
              <w:t>Kim, Youhan</w:t>
            </w:r>
          </w:p>
        </w:tc>
        <w:tc>
          <w:tcPr>
            <w:tcW w:w="2551" w:type="dxa"/>
            <w:tcBorders>
              <w:top w:val="nil"/>
              <w:left w:val="nil"/>
              <w:bottom w:val="single" w:sz="4" w:space="0" w:color="auto"/>
              <w:right w:val="single" w:sz="4" w:space="0" w:color="auto"/>
            </w:tcBorders>
            <w:shd w:val="clear" w:color="000000" w:fill="FFFFFF"/>
            <w:vAlign w:val="center"/>
            <w:hideMark/>
          </w:tcPr>
          <w:p w14:paraId="232DC87D" w14:textId="77777777" w:rsidR="004A56CB" w:rsidRPr="0012793A" w:rsidRDefault="004A56CB">
            <w:pPr>
              <w:rPr>
                <w:rFonts w:ascii="Times New Roman" w:eastAsia="Yu Gothic" w:hAnsi="Times New Roman" w:cs="Times New Roman"/>
                <w:color w:val="000000"/>
                <w:sz w:val="22"/>
                <w:szCs w:val="22"/>
              </w:rPr>
            </w:pPr>
            <w:r w:rsidRPr="0012793A">
              <w:rPr>
                <w:rFonts w:ascii="Times New Roman" w:eastAsia="Yu Gothic" w:hAnsi="Times New Roman" w:cs="Times New Roman"/>
                <w:color w:val="000000"/>
                <w:sz w:val="22"/>
                <w:szCs w:val="22"/>
              </w:rPr>
              <w:t>Qualcomm Incorporated</w:t>
            </w:r>
          </w:p>
        </w:tc>
      </w:tr>
      <w:tr w:rsidR="004A56CB" w:rsidRPr="0012793A" w14:paraId="7FE482E6" w14:textId="77777777" w:rsidTr="004A56CB">
        <w:trPr>
          <w:trHeight w:val="552"/>
        </w:trPr>
        <w:tc>
          <w:tcPr>
            <w:tcW w:w="2122" w:type="dxa"/>
            <w:tcBorders>
              <w:top w:val="nil"/>
              <w:left w:val="single" w:sz="4" w:space="0" w:color="auto"/>
              <w:bottom w:val="single" w:sz="4" w:space="0" w:color="auto"/>
              <w:right w:val="single" w:sz="4" w:space="0" w:color="auto"/>
            </w:tcBorders>
            <w:shd w:val="clear" w:color="000000" w:fill="FFFFFF"/>
            <w:vAlign w:val="center"/>
            <w:hideMark/>
          </w:tcPr>
          <w:p w14:paraId="48AC58E8" w14:textId="77777777" w:rsidR="004A56CB" w:rsidRPr="0012793A" w:rsidRDefault="004A56CB">
            <w:pPr>
              <w:rPr>
                <w:rFonts w:ascii="Times New Roman" w:eastAsia="Yu Gothic" w:hAnsi="Times New Roman" w:cs="Times New Roman"/>
                <w:color w:val="000000"/>
                <w:sz w:val="22"/>
                <w:szCs w:val="22"/>
              </w:rPr>
            </w:pPr>
            <w:r w:rsidRPr="0012793A">
              <w:rPr>
                <w:rFonts w:ascii="Times New Roman" w:eastAsia="Yu Gothic" w:hAnsi="Times New Roman" w:cs="Times New Roman"/>
                <w:color w:val="000000"/>
                <w:sz w:val="22"/>
                <w:szCs w:val="22"/>
              </w:rPr>
              <w:t>Kishida, Akira</w:t>
            </w:r>
          </w:p>
        </w:tc>
        <w:tc>
          <w:tcPr>
            <w:tcW w:w="2551" w:type="dxa"/>
            <w:tcBorders>
              <w:top w:val="nil"/>
              <w:left w:val="nil"/>
              <w:bottom w:val="single" w:sz="4" w:space="0" w:color="auto"/>
              <w:right w:val="single" w:sz="4" w:space="0" w:color="auto"/>
            </w:tcBorders>
            <w:shd w:val="clear" w:color="000000" w:fill="FFFFFF"/>
            <w:vAlign w:val="center"/>
            <w:hideMark/>
          </w:tcPr>
          <w:p w14:paraId="16DB8E08" w14:textId="77777777" w:rsidR="004A56CB" w:rsidRPr="0012793A" w:rsidRDefault="004A56CB">
            <w:pPr>
              <w:rPr>
                <w:rFonts w:ascii="Times New Roman" w:eastAsia="Yu Gothic" w:hAnsi="Times New Roman" w:cs="Times New Roman"/>
                <w:color w:val="000000"/>
                <w:sz w:val="22"/>
                <w:szCs w:val="22"/>
              </w:rPr>
            </w:pPr>
            <w:r w:rsidRPr="0012793A">
              <w:rPr>
                <w:rFonts w:ascii="Times New Roman" w:eastAsia="Yu Gothic" w:hAnsi="Times New Roman" w:cs="Times New Roman"/>
                <w:color w:val="000000"/>
                <w:sz w:val="22"/>
                <w:szCs w:val="22"/>
              </w:rPr>
              <w:t>Nippon Telegraph and Telephone Corporation (NTT)</w:t>
            </w:r>
          </w:p>
        </w:tc>
      </w:tr>
      <w:tr w:rsidR="004A56CB" w:rsidRPr="0012793A" w14:paraId="12885B1B" w14:textId="77777777" w:rsidTr="004A56CB">
        <w:trPr>
          <w:trHeight w:val="360"/>
        </w:trPr>
        <w:tc>
          <w:tcPr>
            <w:tcW w:w="2122" w:type="dxa"/>
            <w:tcBorders>
              <w:top w:val="nil"/>
              <w:left w:val="single" w:sz="4" w:space="0" w:color="auto"/>
              <w:bottom w:val="single" w:sz="4" w:space="0" w:color="auto"/>
              <w:right w:val="single" w:sz="4" w:space="0" w:color="auto"/>
            </w:tcBorders>
            <w:shd w:val="clear" w:color="000000" w:fill="FFFFFF"/>
            <w:vAlign w:val="center"/>
            <w:hideMark/>
          </w:tcPr>
          <w:p w14:paraId="7C7EA205" w14:textId="77777777" w:rsidR="004A56CB" w:rsidRPr="0012793A" w:rsidRDefault="004A56CB">
            <w:pPr>
              <w:rPr>
                <w:rFonts w:ascii="Times New Roman" w:eastAsia="Yu Gothic" w:hAnsi="Times New Roman" w:cs="Times New Roman"/>
                <w:color w:val="000000"/>
                <w:sz w:val="22"/>
                <w:szCs w:val="22"/>
              </w:rPr>
            </w:pPr>
            <w:r w:rsidRPr="0012793A">
              <w:rPr>
                <w:rFonts w:ascii="Times New Roman" w:eastAsia="Yu Gothic" w:hAnsi="Times New Roman" w:cs="Times New Roman"/>
                <w:color w:val="000000"/>
                <w:sz w:val="22"/>
                <w:szCs w:val="22"/>
              </w:rPr>
              <w:t>Kitazawa, Shoichi</w:t>
            </w:r>
          </w:p>
        </w:tc>
        <w:tc>
          <w:tcPr>
            <w:tcW w:w="2551" w:type="dxa"/>
            <w:tcBorders>
              <w:top w:val="nil"/>
              <w:left w:val="nil"/>
              <w:bottom w:val="single" w:sz="4" w:space="0" w:color="auto"/>
              <w:right w:val="single" w:sz="4" w:space="0" w:color="auto"/>
            </w:tcBorders>
            <w:shd w:val="clear" w:color="000000" w:fill="FFFFFF"/>
            <w:vAlign w:val="center"/>
            <w:hideMark/>
          </w:tcPr>
          <w:p w14:paraId="211A8C62" w14:textId="77777777" w:rsidR="004A56CB" w:rsidRPr="0012793A" w:rsidRDefault="004A56CB">
            <w:pPr>
              <w:rPr>
                <w:rFonts w:ascii="Times New Roman" w:eastAsia="Yu Gothic" w:hAnsi="Times New Roman" w:cs="Times New Roman"/>
                <w:color w:val="000000"/>
                <w:sz w:val="22"/>
                <w:szCs w:val="22"/>
              </w:rPr>
            </w:pPr>
            <w:r w:rsidRPr="0012793A">
              <w:rPr>
                <w:rFonts w:ascii="Times New Roman" w:eastAsia="Yu Gothic" w:hAnsi="Times New Roman" w:cs="Times New Roman"/>
                <w:color w:val="000000"/>
                <w:sz w:val="22"/>
                <w:szCs w:val="22"/>
              </w:rPr>
              <w:t>Muroran IT</w:t>
            </w:r>
          </w:p>
        </w:tc>
      </w:tr>
      <w:tr w:rsidR="004A56CB" w:rsidRPr="0012793A" w14:paraId="631742D3" w14:textId="77777777" w:rsidTr="004A56CB">
        <w:trPr>
          <w:trHeight w:val="360"/>
        </w:trPr>
        <w:tc>
          <w:tcPr>
            <w:tcW w:w="2122" w:type="dxa"/>
            <w:tcBorders>
              <w:top w:val="nil"/>
              <w:left w:val="single" w:sz="4" w:space="0" w:color="auto"/>
              <w:bottom w:val="single" w:sz="4" w:space="0" w:color="auto"/>
              <w:right w:val="single" w:sz="4" w:space="0" w:color="auto"/>
            </w:tcBorders>
            <w:shd w:val="clear" w:color="000000" w:fill="FFFFFF"/>
            <w:vAlign w:val="center"/>
            <w:hideMark/>
          </w:tcPr>
          <w:p w14:paraId="141BC393" w14:textId="77777777" w:rsidR="004A56CB" w:rsidRPr="0012793A" w:rsidRDefault="004A56CB">
            <w:pPr>
              <w:rPr>
                <w:rFonts w:ascii="Times New Roman" w:eastAsia="Yu Gothic" w:hAnsi="Times New Roman" w:cs="Times New Roman"/>
                <w:color w:val="000000"/>
                <w:sz w:val="22"/>
                <w:szCs w:val="22"/>
              </w:rPr>
            </w:pPr>
            <w:r w:rsidRPr="0012793A">
              <w:rPr>
                <w:rFonts w:ascii="Times New Roman" w:eastAsia="Yu Gothic" w:hAnsi="Times New Roman" w:cs="Times New Roman"/>
                <w:color w:val="000000"/>
                <w:sz w:val="22"/>
                <w:szCs w:val="22"/>
              </w:rPr>
              <w:t>Ko, Geonjung</w:t>
            </w:r>
          </w:p>
        </w:tc>
        <w:tc>
          <w:tcPr>
            <w:tcW w:w="2551" w:type="dxa"/>
            <w:tcBorders>
              <w:top w:val="nil"/>
              <w:left w:val="nil"/>
              <w:bottom w:val="single" w:sz="4" w:space="0" w:color="auto"/>
              <w:right w:val="single" w:sz="4" w:space="0" w:color="auto"/>
            </w:tcBorders>
            <w:shd w:val="clear" w:color="000000" w:fill="FFFFFF"/>
            <w:vAlign w:val="center"/>
            <w:hideMark/>
          </w:tcPr>
          <w:p w14:paraId="082A8AB0" w14:textId="77777777" w:rsidR="004A56CB" w:rsidRPr="0012793A" w:rsidRDefault="004A56CB">
            <w:pPr>
              <w:rPr>
                <w:rFonts w:ascii="Times New Roman" w:eastAsia="Yu Gothic" w:hAnsi="Times New Roman" w:cs="Times New Roman"/>
                <w:color w:val="000000"/>
                <w:sz w:val="22"/>
                <w:szCs w:val="22"/>
              </w:rPr>
            </w:pPr>
            <w:r w:rsidRPr="0012793A">
              <w:rPr>
                <w:rFonts w:ascii="Times New Roman" w:eastAsia="Yu Gothic" w:hAnsi="Times New Roman" w:cs="Times New Roman"/>
                <w:color w:val="000000"/>
                <w:sz w:val="22"/>
                <w:szCs w:val="22"/>
              </w:rPr>
              <w:t>WILUS Institute</w:t>
            </w:r>
          </w:p>
        </w:tc>
      </w:tr>
      <w:tr w:rsidR="004A56CB" w:rsidRPr="0012793A" w14:paraId="34162AF7" w14:textId="77777777" w:rsidTr="004A56CB">
        <w:trPr>
          <w:trHeight w:val="828"/>
        </w:trPr>
        <w:tc>
          <w:tcPr>
            <w:tcW w:w="2122" w:type="dxa"/>
            <w:tcBorders>
              <w:top w:val="nil"/>
              <w:left w:val="single" w:sz="4" w:space="0" w:color="auto"/>
              <w:bottom w:val="single" w:sz="4" w:space="0" w:color="auto"/>
              <w:right w:val="single" w:sz="4" w:space="0" w:color="auto"/>
            </w:tcBorders>
            <w:shd w:val="clear" w:color="000000" w:fill="FFFFFF"/>
            <w:vAlign w:val="center"/>
            <w:hideMark/>
          </w:tcPr>
          <w:p w14:paraId="0E6B7E09" w14:textId="77777777" w:rsidR="004A56CB" w:rsidRPr="0012793A" w:rsidRDefault="004A56CB">
            <w:pPr>
              <w:rPr>
                <w:rFonts w:ascii="Times New Roman" w:eastAsia="Yu Gothic" w:hAnsi="Times New Roman" w:cs="Times New Roman"/>
                <w:color w:val="000000"/>
                <w:sz w:val="22"/>
                <w:szCs w:val="22"/>
              </w:rPr>
            </w:pPr>
            <w:r w:rsidRPr="0012793A">
              <w:rPr>
                <w:rFonts w:ascii="Times New Roman" w:eastAsia="Yu Gothic" w:hAnsi="Times New Roman" w:cs="Times New Roman"/>
                <w:color w:val="000000"/>
                <w:sz w:val="22"/>
                <w:szCs w:val="22"/>
              </w:rPr>
              <w:t>Kondo, Yoshihisa</w:t>
            </w:r>
          </w:p>
        </w:tc>
        <w:tc>
          <w:tcPr>
            <w:tcW w:w="2551" w:type="dxa"/>
            <w:tcBorders>
              <w:top w:val="nil"/>
              <w:left w:val="nil"/>
              <w:bottom w:val="single" w:sz="4" w:space="0" w:color="auto"/>
              <w:right w:val="single" w:sz="4" w:space="0" w:color="auto"/>
            </w:tcBorders>
            <w:shd w:val="clear" w:color="000000" w:fill="FFFFFF"/>
            <w:vAlign w:val="center"/>
            <w:hideMark/>
          </w:tcPr>
          <w:p w14:paraId="4CCEC987" w14:textId="77777777" w:rsidR="004A56CB" w:rsidRPr="0012793A" w:rsidRDefault="004A56CB">
            <w:pPr>
              <w:rPr>
                <w:rFonts w:ascii="Times New Roman" w:eastAsia="Yu Gothic" w:hAnsi="Times New Roman" w:cs="Times New Roman"/>
                <w:color w:val="000000"/>
                <w:sz w:val="22"/>
                <w:szCs w:val="22"/>
              </w:rPr>
            </w:pPr>
            <w:r w:rsidRPr="0012793A">
              <w:rPr>
                <w:rFonts w:ascii="Times New Roman" w:eastAsia="Yu Gothic" w:hAnsi="Times New Roman" w:cs="Times New Roman"/>
                <w:color w:val="000000"/>
                <w:sz w:val="22"/>
                <w:szCs w:val="22"/>
              </w:rPr>
              <w:t>Advanced Telecommunications Research Institute International (ATR)</w:t>
            </w:r>
          </w:p>
        </w:tc>
      </w:tr>
      <w:tr w:rsidR="004A56CB" w:rsidRPr="0012793A" w14:paraId="7C11BB3E" w14:textId="77777777" w:rsidTr="004A56CB">
        <w:trPr>
          <w:trHeight w:val="360"/>
        </w:trPr>
        <w:tc>
          <w:tcPr>
            <w:tcW w:w="2122" w:type="dxa"/>
            <w:tcBorders>
              <w:top w:val="nil"/>
              <w:left w:val="single" w:sz="4" w:space="0" w:color="auto"/>
              <w:bottom w:val="single" w:sz="4" w:space="0" w:color="auto"/>
              <w:right w:val="single" w:sz="4" w:space="0" w:color="auto"/>
            </w:tcBorders>
            <w:shd w:val="clear" w:color="000000" w:fill="FFFFFF"/>
            <w:vAlign w:val="center"/>
            <w:hideMark/>
          </w:tcPr>
          <w:p w14:paraId="517B2749" w14:textId="77777777" w:rsidR="004A56CB" w:rsidRPr="0012793A" w:rsidRDefault="004A56CB">
            <w:pPr>
              <w:rPr>
                <w:rFonts w:ascii="Times New Roman" w:eastAsia="Yu Gothic" w:hAnsi="Times New Roman" w:cs="Times New Roman"/>
                <w:color w:val="000000"/>
                <w:sz w:val="22"/>
                <w:szCs w:val="22"/>
              </w:rPr>
            </w:pPr>
            <w:r w:rsidRPr="0012793A">
              <w:rPr>
                <w:rFonts w:ascii="Times New Roman" w:eastAsia="Yu Gothic" w:hAnsi="Times New Roman" w:cs="Times New Roman"/>
                <w:color w:val="000000"/>
                <w:sz w:val="22"/>
                <w:szCs w:val="22"/>
              </w:rPr>
              <w:t>Kwak, Jin-Sam</w:t>
            </w:r>
          </w:p>
        </w:tc>
        <w:tc>
          <w:tcPr>
            <w:tcW w:w="2551" w:type="dxa"/>
            <w:tcBorders>
              <w:top w:val="nil"/>
              <w:left w:val="nil"/>
              <w:bottom w:val="single" w:sz="4" w:space="0" w:color="auto"/>
              <w:right w:val="single" w:sz="4" w:space="0" w:color="auto"/>
            </w:tcBorders>
            <w:shd w:val="clear" w:color="000000" w:fill="FFFFFF"/>
            <w:vAlign w:val="center"/>
            <w:hideMark/>
          </w:tcPr>
          <w:p w14:paraId="7C9F0863" w14:textId="77777777" w:rsidR="004A56CB" w:rsidRPr="0012793A" w:rsidRDefault="004A56CB">
            <w:pPr>
              <w:rPr>
                <w:rFonts w:ascii="Times New Roman" w:eastAsia="Yu Gothic" w:hAnsi="Times New Roman" w:cs="Times New Roman"/>
                <w:color w:val="000000"/>
                <w:sz w:val="22"/>
                <w:szCs w:val="22"/>
              </w:rPr>
            </w:pPr>
            <w:r w:rsidRPr="0012793A">
              <w:rPr>
                <w:rFonts w:ascii="Times New Roman" w:eastAsia="Yu Gothic" w:hAnsi="Times New Roman" w:cs="Times New Roman"/>
                <w:color w:val="000000"/>
                <w:sz w:val="22"/>
                <w:szCs w:val="22"/>
              </w:rPr>
              <w:t>WILUS Inc.</w:t>
            </w:r>
          </w:p>
        </w:tc>
      </w:tr>
      <w:tr w:rsidR="004A56CB" w:rsidRPr="0012793A" w14:paraId="5FEB3267" w14:textId="77777777" w:rsidTr="004A56CB">
        <w:trPr>
          <w:trHeight w:val="360"/>
        </w:trPr>
        <w:tc>
          <w:tcPr>
            <w:tcW w:w="2122" w:type="dxa"/>
            <w:tcBorders>
              <w:top w:val="nil"/>
              <w:left w:val="single" w:sz="4" w:space="0" w:color="auto"/>
              <w:bottom w:val="single" w:sz="4" w:space="0" w:color="auto"/>
              <w:right w:val="single" w:sz="4" w:space="0" w:color="auto"/>
            </w:tcBorders>
            <w:shd w:val="clear" w:color="000000" w:fill="FFFFFF"/>
            <w:vAlign w:val="center"/>
            <w:hideMark/>
          </w:tcPr>
          <w:p w14:paraId="4F492E56" w14:textId="77777777" w:rsidR="004A56CB" w:rsidRPr="0012793A" w:rsidRDefault="004A56CB">
            <w:pPr>
              <w:rPr>
                <w:rFonts w:ascii="Times New Roman" w:eastAsia="Yu Gothic" w:hAnsi="Times New Roman" w:cs="Times New Roman"/>
                <w:color w:val="000000"/>
                <w:sz w:val="22"/>
                <w:szCs w:val="22"/>
              </w:rPr>
            </w:pPr>
            <w:r w:rsidRPr="0012793A">
              <w:rPr>
                <w:rFonts w:ascii="Times New Roman" w:eastAsia="Yu Gothic" w:hAnsi="Times New Roman" w:cs="Times New Roman"/>
                <w:color w:val="000000"/>
                <w:sz w:val="22"/>
                <w:szCs w:val="22"/>
              </w:rPr>
              <w:t>Li, Jianhui</w:t>
            </w:r>
          </w:p>
        </w:tc>
        <w:tc>
          <w:tcPr>
            <w:tcW w:w="2551" w:type="dxa"/>
            <w:tcBorders>
              <w:top w:val="nil"/>
              <w:left w:val="nil"/>
              <w:bottom w:val="single" w:sz="4" w:space="0" w:color="auto"/>
              <w:right w:val="single" w:sz="4" w:space="0" w:color="auto"/>
            </w:tcBorders>
            <w:shd w:val="clear" w:color="000000" w:fill="FFFFFF"/>
            <w:vAlign w:val="center"/>
            <w:hideMark/>
          </w:tcPr>
          <w:p w14:paraId="458379F9" w14:textId="77777777" w:rsidR="004A56CB" w:rsidRPr="0012793A" w:rsidRDefault="004A56CB">
            <w:pPr>
              <w:rPr>
                <w:rFonts w:ascii="Times New Roman" w:eastAsia="Yu Gothic" w:hAnsi="Times New Roman" w:cs="Times New Roman"/>
                <w:color w:val="000000"/>
                <w:sz w:val="22"/>
                <w:szCs w:val="22"/>
              </w:rPr>
            </w:pPr>
            <w:r w:rsidRPr="0012793A">
              <w:rPr>
                <w:rFonts w:ascii="Times New Roman" w:eastAsia="Yu Gothic" w:hAnsi="Times New Roman" w:cs="Times New Roman"/>
                <w:color w:val="000000"/>
                <w:sz w:val="22"/>
                <w:szCs w:val="22"/>
              </w:rPr>
              <w:t>Huawei Technologies Co.,  Ltd</w:t>
            </w:r>
          </w:p>
        </w:tc>
      </w:tr>
      <w:tr w:rsidR="004A56CB" w:rsidRPr="0012793A" w14:paraId="0AE01BCB" w14:textId="77777777" w:rsidTr="004A56CB">
        <w:trPr>
          <w:trHeight w:val="360"/>
        </w:trPr>
        <w:tc>
          <w:tcPr>
            <w:tcW w:w="2122" w:type="dxa"/>
            <w:tcBorders>
              <w:top w:val="nil"/>
              <w:left w:val="single" w:sz="4" w:space="0" w:color="auto"/>
              <w:bottom w:val="single" w:sz="4" w:space="0" w:color="auto"/>
              <w:right w:val="single" w:sz="4" w:space="0" w:color="auto"/>
            </w:tcBorders>
            <w:shd w:val="clear" w:color="000000" w:fill="FFFFFF"/>
            <w:vAlign w:val="center"/>
            <w:hideMark/>
          </w:tcPr>
          <w:p w14:paraId="5CF9774D" w14:textId="77777777" w:rsidR="004A56CB" w:rsidRPr="0012793A" w:rsidRDefault="004A56CB">
            <w:pPr>
              <w:rPr>
                <w:rFonts w:ascii="Times New Roman" w:eastAsia="Yu Gothic" w:hAnsi="Times New Roman" w:cs="Times New Roman"/>
                <w:color w:val="000000"/>
                <w:sz w:val="22"/>
                <w:szCs w:val="22"/>
              </w:rPr>
            </w:pPr>
            <w:r w:rsidRPr="0012793A">
              <w:rPr>
                <w:rFonts w:ascii="Times New Roman" w:eastAsia="Yu Gothic" w:hAnsi="Times New Roman" w:cs="Times New Roman"/>
                <w:color w:val="000000"/>
                <w:sz w:val="22"/>
                <w:szCs w:val="22"/>
              </w:rPr>
              <w:t>Li, Nan</w:t>
            </w:r>
          </w:p>
        </w:tc>
        <w:tc>
          <w:tcPr>
            <w:tcW w:w="2551" w:type="dxa"/>
            <w:tcBorders>
              <w:top w:val="nil"/>
              <w:left w:val="nil"/>
              <w:bottom w:val="single" w:sz="4" w:space="0" w:color="auto"/>
              <w:right w:val="single" w:sz="4" w:space="0" w:color="auto"/>
            </w:tcBorders>
            <w:shd w:val="clear" w:color="000000" w:fill="FFFFFF"/>
            <w:vAlign w:val="center"/>
            <w:hideMark/>
          </w:tcPr>
          <w:p w14:paraId="6962B5AA" w14:textId="77777777" w:rsidR="004A56CB" w:rsidRPr="0012793A" w:rsidRDefault="004A56CB">
            <w:pPr>
              <w:rPr>
                <w:rFonts w:ascii="Times New Roman" w:eastAsia="Yu Gothic" w:hAnsi="Times New Roman" w:cs="Times New Roman"/>
                <w:color w:val="000000"/>
                <w:sz w:val="22"/>
                <w:szCs w:val="22"/>
              </w:rPr>
            </w:pPr>
            <w:r w:rsidRPr="0012793A">
              <w:rPr>
                <w:rFonts w:ascii="Times New Roman" w:eastAsia="Yu Gothic" w:hAnsi="Times New Roman" w:cs="Times New Roman"/>
                <w:color w:val="000000"/>
                <w:sz w:val="22"/>
                <w:szCs w:val="22"/>
              </w:rPr>
              <w:t>ZTE Corporation</w:t>
            </w:r>
          </w:p>
        </w:tc>
      </w:tr>
      <w:tr w:rsidR="004A56CB" w:rsidRPr="0012793A" w14:paraId="7F5E3E0D" w14:textId="77777777" w:rsidTr="004A56CB">
        <w:trPr>
          <w:trHeight w:val="360"/>
        </w:trPr>
        <w:tc>
          <w:tcPr>
            <w:tcW w:w="2122" w:type="dxa"/>
            <w:tcBorders>
              <w:top w:val="nil"/>
              <w:left w:val="single" w:sz="4" w:space="0" w:color="auto"/>
              <w:bottom w:val="single" w:sz="4" w:space="0" w:color="auto"/>
              <w:right w:val="single" w:sz="4" w:space="0" w:color="auto"/>
            </w:tcBorders>
            <w:shd w:val="clear" w:color="000000" w:fill="FFFFFF"/>
            <w:vAlign w:val="center"/>
            <w:hideMark/>
          </w:tcPr>
          <w:p w14:paraId="5296F6D6" w14:textId="77777777" w:rsidR="004A56CB" w:rsidRPr="0012793A" w:rsidRDefault="004A56CB">
            <w:pPr>
              <w:rPr>
                <w:rFonts w:ascii="Times New Roman" w:eastAsia="Yu Gothic" w:hAnsi="Times New Roman" w:cs="Times New Roman"/>
                <w:color w:val="000000"/>
                <w:sz w:val="22"/>
                <w:szCs w:val="22"/>
              </w:rPr>
            </w:pPr>
            <w:r w:rsidRPr="0012793A">
              <w:rPr>
                <w:rFonts w:ascii="Times New Roman" w:eastAsia="Yu Gothic" w:hAnsi="Times New Roman" w:cs="Times New Roman"/>
                <w:color w:val="000000"/>
                <w:sz w:val="22"/>
                <w:szCs w:val="22"/>
              </w:rPr>
              <w:t>Li, Yunbo</w:t>
            </w:r>
          </w:p>
        </w:tc>
        <w:tc>
          <w:tcPr>
            <w:tcW w:w="2551" w:type="dxa"/>
            <w:tcBorders>
              <w:top w:val="nil"/>
              <w:left w:val="nil"/>
              <w:bottom w:val="single" w:sz="4" w:space="0" w:color="auto"/>
              <w:right w:val="single" w:sz="4" w:space="0" w:color="auto"/>
            </w:tcBorders>
            <w:shd w:val="clear" w:color="000000" w:fill="FFFFFF"/>
            <w:vAlign w:val="center"/>
            <w:hideMark/>
          </w:tcPr>
          <w:p w14:paraId="04886383" w14:textId="77777777" w:rsidR="004A56CB" w:rsidRPr="0012793A" w:rsidRDefault="004A56CB">
            <w:pPr>
              <w:rPr>
                <w:rFonts w:ascii="Times New Roman" w:eastAsia="Yu Gothic" w:hAnsi="Times New Roman" w:cs="Times New Roman"/>
                <w:color w:val="000000"/>
                <w:sz w:val="22"/>
                <w:szCs w:val="22"/>
              </w:rPr>
            </w:pPr>
            <w:r w:rsidRPr="0012793A">
              <w:rPr>
                <w:rFonts w:ascii="Times New Roman" w:eastAsia="Yu Gothic" w:hAnsi="Times New Roman" w:cs="Times New Roman"/>
                <w:color w:val="000000"/>
                <w:sz w:val="22"/>
                <w:szCs w:val="22"/>
              </w:rPr>
              <w:t>Huawei Technologies Co. Ltd</w:t>
            </w:r>
          </w:p>
        </w:tc>
      </w:tr>
      <w:tr w:rsidR="004A56CB" w:rsidRPr="0012793A" w14:paraId="13B949E3" w14:textId="77777777" w:rsidTr="004A56CB">
        <w:trPr>
          <w:trHeight w:val="360"/>
        </w:trPr>
        <w:tc>
          <w:tcPr>
            <w:tcW w:w="2122" w:type="dxa"/>
            <w:tcBorders>
              <w:top w:val="nil"/>
              <w:left w:val="single" w:sz="4" w:space="0" w:color="auto"/>
              <w:bottom w:val="single" w:sz="4" w:space="0" w:color="auto"/>
              <w:right w:val="single" w:sz="4" w:space="0" w:color="auto"/>
            </w:tcBorders>
            <w:shd w:val="clear" w:color="000000" w:fill="FFFFFF"/>
            <w:vAlign w:val="center"/>
            <w:hideMark/>
          </w:tcPr>
          <w:p w14:paraId="5D7F7208" w14:textId="77777777" w:rsidR="004A56CB" w:rsidRPr="0012793A" w:rsidRDefault="004A56CB">
            <w:pPr>
              <w:rPr>
                <w:rFonts w:ascii="Times New Roman" w:eastAsia="Yu Gothic" w:hAnsi="Times New Roman" w:cs="Times New Roman"/>
                <w:color w:val="000000"/>
                <w:sz w:val="22"/>
                <w:szCs w:val="22"/>
              </w:rPr>
            </w:pPr>
            <w:r w:rsidRPr="0012793A">
              <w:rPr>
                <w:rFonts w:ascii="Times New Roman" w:eastAsia="Yu Gothic" w:hAnsi="Times New Roman" w:cs="Times New Roman"/>
                <w:color w:val="000000"/>
                <w:sz w:val="22"/>
                <w:szCs w:val="22"/>
              </w:rPr>
              <w:t>Lim, Dong Guk</w:t>
            </w:r>
          </w:p>
        </w:tc>
        <w:tc>
          <w:tcPr>
            <w:tcW w:w="2551" w:type="dxa"/>
            <w:tcBorders>
              <w:top w:val="nil"/>
              <w:left w:val="nil"/>
              <w:bottom w:val="single" w:sz="4" w:space="0" w:color="auto"/>
              <w:right w:val="single" w:sz="4" w:space="0" w:color="auto"/>
            </w:tcBorders>
            <w:shd w:val="clear" w:color="000000" w:fill="FFFFFF"/>
            <w:vAlign w:val="center"/>
            <w:hideMark/>
          </w:tcPr>
          <w:p w14:paraId="7D4679BD" w14:textId="77777777" w:rsidR="004A56CB" w:rsidRPr="0012793A" w:rsidRDefault="004A56CB">
            <w:pPr>
              <w:rPr>
                <w:rFonts w:ascii="Times New Roman" w:eastAsia="Yu Gothic" w:hAnsi="Times New Roman" w:cs="Times New Roman"/>
                <w:color w:val="000000"/>
                <w:sz w:val="22"/>
                <w:szCs w:val="22"/>
              </w:rPr>
            </w:pPr>
            <w:r w:rsidRPr="0012793A">
              <w:rPr>
                <w:rFonts w:ascii="Times New Roman" w:eastAsia="Yu Gothic" w:hAnsi="Times New Roman" w:cs="Times New Roman"/>
                <w:color w:val="000000"/>
                <w:sz w:val="22"/>
                <w:szCs w:val="22"/>
              </w:rPr>
              <w:t>LG ELECTRONICS</w:t>
            </w:r>
          </w:p>
        </w:tc>
      </w:tr>
      <w:tr w:rsidR="004A56CB" w:rsidRPr="0012793A" w14:paraId="45B0942C" w14:textId="77777777" w:rsidTr="004A56CB">
        <w:trPr>
          <w:trHeight w:val="360"/>
        </w:trPr>
        <w:tc>
          <w:tcPr>
            <w:tcW w:w="2122" w:type="dxa"/>
            <w:tcBorders>
              <w:top w:val="nil"/>
              <w:left w:val="single" w:sz="4" w:space="0" w:color="auto"/>
              <w:bottom w:val="single" w:sz="4" w:space="0" w:color="auto"/>
              <w:right w:val="single" w:sz="4" w:space="0" w:color="auto"/>
            </w:tcBorders>
            <w:shd w:val="clear" w:color="000000" w:fill="FFFFFF"/>
            <w:vAlign w:val="center"/>
            <w:hideMark/>
          </w:tcPr>
          <w:p w14:paraId="4654579D" w14:textId="77777777" w:rsidR="004A56CB" w:rsidRPr="0012793A" w:rsidRDefault="004A56CB">
            <w:pPr>
              <w:rPr>
                <w:rFonts w:ascii="Times New Roman" w:eastAsia="Yu Gothic" w:hAnsi="Times New Roman" w:cs="Times New Roman"/>
                <w:color w:val="000000"/>
                <w:sz w:val="22"/>
                <w:szCs w:val="22"/>
              </w:rPr>
            </w:pPr>
            <w:r w:rsidRPr="0012793A">
              <w:rPr>
                <w:rFonts w:ascii="Times New Roman" w:eastAsia="Yu Gothic" w:hAnsi="Times New Roman" w:cs="Times New Roman"/>
                <w:color w:val="000000"/>
                <w:sz w:val="22"/>
                <w:szCs w:val="22"/>
              </w:rPr>
              <w:t>Lin, Wei</w:t>
            </w:r>
          </w:p>
        </w:tc>
        <w:tc>
          <w:tcPr>
            <w:tcW w:w="2551" w:type="dxa"/>
            <w:tcBorders>
              <w:top w:val="nil"/>
              <w:left w:val="nil"/>
              <w:bottom w:val="single" w:sz="4" w:space="0" w:color="auto"/>
              <w:right w:val="single" w:sz="4" w:space="0" w:color="auto"/>
            </w:tcBorders>
            <w:shd w:val="clear" w:color="000000" w:fill="FFFFFF"/>
            <w:vAlign w:val="center"/>
            <w:hideMark/>
          </w:tcPr>
          <w:p w14:paraId="2CB20D2F" w14:textId="77777777" w:rsidR="004A56CB" w:rsidRPr="0012793A" w:rsidRDefault="004A56CB">
            <w:pPr>
              <w:rPr>
                <w:rFonts w:ascii="Times New Roman" w:eastAsia="Yu Gothic" w:hAnsi="Times New Roman" w:cs="Times New Roman"/>
                <w:color w:val="000000"/>
                <w:sz w:val="22"/>
                <w:szCs w:val="22"/>
              </w:rPr>
            </w:pPr>
            <w:r w:rsidRPr="0012793A">
              <w:rPr>
                <w:rFonts w:ascii="Times New Roman" w:eastAsia="Yu Gothic" w:hAnsi="Times New Roman" w:cs="Times New Roman"/>
                <w:color w:val="000000"/>
                <w:sz w:val="22"/>
                <w:szCs w:val="22"/>
              </w:rPr>
              <w:t>Huawei Technologies Co. Ltd</w:t>
            </w:r>
          </w:p>
        </w:tc>
      </w:tr>
      <w:tr w:rsidR="004A56CB" w:rsidRPr="0012793A" w14:paraId="211C66D0" w14:textId="77777777" w:rsidTr="004A56CB">
        <w:trPr>
          <w:trHeight w:val="360"/>
        </w:trPr>
        <w:tc>
          <w:tcPr>
            <w:tcW w:w="2122" w:type="dxa"/>
            <w:tcBorders>
              <w:top w:val="nil"/>
              <w:left w:val="single" w:sz="4" w:space="0" w:color="auto"/>
              <w:bottom w:val="single" w:sz="4" w:space="0" w:color="auto"/>
              <w:right w:val="single" w:sz="4" w:space="0" w:color="auto"/>
            </w:tcBorders>
            <w:shd w:val="clear" w:color="000000" w:fill="FFFFFF"/>
            <w:vAlign w:val="center"/>
            <w:hideMark/>
          </w:tcPr>
          <w:p w14:paraId="22313C7F" w14:textId="77777777" w:rsidR="004A56CB" w:rsidRPr="0012793A" w:rsidRDefault="004A56CB">
            <w:pPr>
              <w:rPr>
                <w:rFonts w:ascii="Times New Roman" w:eastAsia="Yu Gothic" w:hAnsi="Times New Roman" w:cs="Times New Roman"/>
                <w:color w:val="000000"/>
                <w:sz w:val="22"/>
                <w:szCs w:val="22"/>
              </w:rPr>
            </w:pPr>
            <w:r w:rsidRPr="0012793A">
              <w:rPr>
                <w:rFonts w:ascii="Times New Roman" w:eastAsia="Yu Gothic" w:hAnsi="Times New Roman" w:cs="Times New Roman"/>
                <w:color w:val="000000"/>
                <w:sz w:val="22"/>
                <w:szCs w:val="22"/>
              </w:rPr>
              <w:t>Lindskog, Erik</w:t>
            </w:r>
          </w:p>
        </w:tc>
        <w:tc>
          <w:tcPr>
            <w:tcW w:w="2551" w:type="dxa"/>
            <w:tcBorders>
              <w:top w:val="nil"/>
              <w:left w:val="nil"/>
              <w:bottom w:val="single" w:sz="4" w:space="0" w:color="auto"/>
              <w:right w:val="single" w:sz="4" w:space="0" w:color="auto"/>
            </w:tcBorders>
            <w:shd w:val="clear" w:color="000000" w:fill="FFFFFF"/>
            <w:vAlign w:val="center"/>
            <w:hideMark/>
          </w:tcPr>
          <w:p w14:paraId="55EA85D0" w14:textId="77777777" w:rsidR="004A56CB" w:rsidRPr="0012793A" w:rsidRDefault="004A56CB">
            <w:pPr>
              <w:rPr>
                <w:rFonts w:ascii="Times New Roman" w:eastAsia="Yu Gothic" w:hAnsi="Times New Roman" w:cs="Times New Roman"/>
                <w:color w:val="000000"/>
                <w:sz w:val="22"/>
                <w:szCs w:val="22"/>
              </w:rPr>
            </w:pPr>
            <w:r w:rsidRPr="0012793A">
              <w:rPr>
                <w:rFonts w:ascii="Times New Roman" w:eastAsia="Yu Gothic" w:hAnsi="Times New Roman" w:cs="Times New Roman"/>
                <w:color w:val="000000"/>
                <w:sz w:val="22"/>
                <w:szCs w:val="22"/>
              </w:rPr>
              <w:t>SAMSUNG</w:t>
            </w:r>
          </w:p>
        </w:tc>
      </w:tr>
      <w:tr w:rsidR="004A56CB" w:rsidRPr="0012793A" w14:paraId="7C690004" w14:textId="77777777" w:rsidTr="004A56CB">
        <w:trPr>
          <w:trHeight w:val="360"/>
        </w:trPr>
        <w:tc>
          <w:tcPr>
            <w:tcW w:w="2122" w:type="dxa"/>
            <w:tcBorders>
              <w:top w:val="nil"/>
              <w:left w:val="single" w:sz="4" w:space="0" w:color="auto"/>
              <w:bottom w:val="single" w:sz="4" w:space="0" w:color="auto"/>
              <w:right w:val="single" w:sz="4" w:space="0" w:color="auto"/>
            </w:tcBorders>
            <w:shd w:val="clear" w:color="000000" w:fill="FFFFFF"/>
            <w:vAlign w:val="center"/>
            <w:hideMark/>
          </w:tcPr>
          <w:p w14:paraId="59A102C4" w14:textId="77777777" w:rsidR="004A56CB" w:rsidRPr="0012793A" w:rsidRDefault="004A56CB">
            <w:pPr>
              <w:rPr>
                <w:rFonts w:ascii="Times New Roman" w:eastAsia="Yu Gothic" w:hAnsi="Times New Roman" w:cs="Times New Roman"/>
                <w:color w:val="000000"/>
                <w:sz w:val="22"/>
                <w:szCs w:val="22"/>
              </w:rPr>
            </w:pPr>
            <w:r w:rsidRPr="0012793A">
              <w:rPr>
                <w:rFonts w:ascii="Times New Roman" w:eastAsia="Yu Gothic" w:hAnsi="Times New Roman" w:cs="Times New Roman"/>
                <w:color w:val="000000"/>
                <w:sz w:val="22"/>
                <w:szCs w:val="22"/>
              </w:rPr>
              <w:t>LIU, CHENCHEN</w:t>
            </w:r>
          </w:p>
        </w:tc>
        <w:tc>
          <w:tcPr>
            <w:tcW w:w="2551" w:type="dxa"/>
            <w:tcBorders>
              <w:top w:val="nil"/>
              <w:left w:val="nil"/>
              <w:bottom w:val="single" w:sz="4" w:space="0" w:color="auto"/>
              <w:right w:val="single" w:sz="4" w:space="0" w:color="auto"/>
            </w:tcBorders>
            <w:shd w:val="clear" w:color="000000" w:fill="FFFFFF"/>
            <w:vAlign w:val="center"/>
            <w:hideMark/>
          </w:tcPr>
          <w:p w14:paraId="10F404CE" w14:textId="77777777" w:rsidR="004A56CB" w:rsidRPr="0012793A" w:rsidRDefault="004A56CB">
            <w:pPr>
              <w:rPr>
                <w:rFonts w:ascii="Times New Roman" w:eastAsia="Yu Gothic" w:hAnsi="Times New Roman" w:cs="Times New Roman"/>
                <w:color w:val="000000"/>
                <w:sz w:val="22"/>
                <w:szCs w:val="22"/>
              </w:rPr>
            </w:pPr>
            <w:r w:rsidRPr="0012793A">
              <w:rPr>
                <w:rFonts w:ascii="Times New Roman" w:eastAsia="Yu Gothic" w:hAnsi="Times New Roman" w:cs="Times New Roman"/>
                <w:color w:val="000000"/>
                <w:sz w:val="22"/>
                <w:szCs w:val="22"/>
              </w:rPr>
              <w:t>Huawei Technologies Co. Ltd</w:t>
            </w:r>
          </w:p>
        </w:tc>
      </w:tr>
      <w:tr w:rsidR="004A56CB" w:rsidRPr="0012793A" w14:paraId="301449DF" w14:textId="77777777" w:rsidTr="004A56CB">
        <w:trPr>
          <w:trHeight w:val="360"/>
        </w:trPr>
        <w:tc>
          <w:tcPr>
            <w:tcW w:w="2122" w:type="dxa"/>
            <w:tcBorders>
              <w:top w:val="nil"/>
              <w:left w:val="single" w:sz="4" w:space="0" w:color="auto"/>
              <w:bottom w:val="single" w:sz="4" w:space="0" w:color="auto"/>
              <w:right w:val="single" w:sz="4" w:space="0" w:color="auto"/>
            </w:tcBorders>
            <w:shd w:val="clear" w:color="000000" w:fill="FFFFFF"/>
            <w:vAlign w:val="center"/>
            <w:hideMark/>
          </w:tcPr>
          <w:p w14:paraId="63328799" w14:textId="77777777" w:rsidR="004A56CB" w:rsidRPr="0012793A" w:rsidRDefault="004A56CB">
            <w:pPr>
              <w:rPr>
                <w:rFonts w:ascii="Times New Roman" w:eastAsia="Yu Gothic" w:hAnsi="Times New Roman" w:cs="Times New Roman"/>
                <w:color w:val="000000"/>
                <w:sz w:val="22"/>
                <w:szCs w:val="22"/>
              </w:rPr>
            </w:pPr>
            <w:r w:rsidRPr="0012793A">
              <w:rPr>
                <w:rFonts w:ascii="Times New Roman" w:eastAsia="Yu Gothic" w:hAnsi="Times New Roman" w:cs="Times New Roman"/>
                <w:color w:val="000000"/>
                <w:sz w:val="22"/>
                <w:szCs w:val="22"/>
              </w:rPr>
              <w:t>Liu, Jeff</w:t>
            </w:r>
          </w:p>
        </w:tc>
        <w:tc>
          <w:tcPr>
            <w:tcW w:w="2551" w:type="dxa"/>
            <w:tcBorders>
              <w:top w:val="nil"/>
              <w:left w:val="nil"/>
              <w:bottom w:val="single" w:sz="4" w:space="0" w:color="auto"/>
              <w:right w:val="single" w:sz="4" w:space="0" w:color="auto"/>
            </w:tcBorders>
            <w:shd w:val="clear" w:color="000000" w:fill="FFFFFF"/>
            <w:vAlign w:val="center"/>
            <w:hideMark/>
          </w:tcPr>
          <w:p w14:paraId="2488D306" w14:textId="77777777" w:rsidR="004A56CB" w:rsidRPr="0012793A" w:rsidRDefault="004A56CB">
            <w:pPr>
              <w:rPr>
                <w:rFonts w:ascii="Times New Roman" w:eastAsia="Yu Gothic" w:hAnsi="Times New Roman" w:cs="Times New Roman"/>
                <w:color w:val="000000"/>
                <w:sz w:val="22"/>
                <w:szCs w:val="22"/>
              </w:rPr>
            </w:pPr>
            <w:r w:rsidRPr="0012793A">
              <w:rPr>
                <w:rFonts w:ascii="Times New Roman" w:eastAsia="Yu Gothic" w:hAnsi="Times New Roman" w:cs="Times New Roman"/>
                <w:color w:val="000000"/>
                <w:sz w:val="22"/>
                <w:szCs w:val="22"/>
              </w:rPr>
              <w:t>Broadcom Corporation</w:t>
            </w:r>
          </w:p>
        </w:tc>
      </w:tr>
      <w:tr w:rsidR="004A56CB" w:rsidRPr="0012793A" w14:paraId="593847D2" w14:textId="77777777" w:rsidTr="004A56CB">
        <w:trPr>
          <w:trHeight w:val="360"/>
        </w:trPr>
        <w:tc>
          <w:tcPr>
            <w:tcW w:w="2122" w:type="dxa"/>
            <w:tcBorders>
              <w:top w:val="nil"/>
              <w:left w:val="single" w:sz="4" w:space="0" w:color="auto"/>
              <w:bottom w:val="single" w:sz="4" w:space="0" w:color="auto"/>
              <w:right w:val="single" w:sz="4" w:space="0" w:color="auto"/>
            </w:tcBorders>
            <w:shd w:val="clear" w:color="000000" w:fill="FFFFFF"/>
            <w:vAlign w:val="center"/>
            <w:hideMark/>
          </w:tcPr>
          <w:p w14:paraId="1562CECD" w14:textId="77777777" w:rsidR="004A56CB" w:rsidRPr="0012793A" w:rsidRDefault="004A56CB">
            <w:pPr>
              <w:rPr>
                <w:rFonts w:ascii="Times New Roman" w:eastAsia="Yu Gothic" w:hAnsi="Times New Roman" w:cs="Times New Roman"/>
                <w:color w:val="000000"/>
                <w:sz w:val="22"/>
                <w:szCs w:val="22"/>
              </w:rPr>
            </w:pPr>
            <w:r w:rsidRPr="0012793A">
              <w:rPr>
                <w:rFonts w:ascii="Times New Roman" w:eastAsia="Yu Gothic" w:hAnsi="Times New Roman" w:cs="Times New Roman"/>
                <w:color w:val="000000"/>
                <w:sz w:val="22"/>
                <w:szCs w:val="22"/>
              </w:rPr>
              <w:t>Liu, Jianfei</w:t>
            </w:r>
          </w:p>
        </w:tc>
        <w:tc>
          <w:tcPr>
            <w:tcW w:w="2551" w:type="dxa"/>
            <w:tcBorders>
              <w:top w:val="nil"/>
              <w:left w:val="nil"/>
              <w:bottom w:val="single" w:sz="4" w:space="0" w:color="auto"/>
              <w:right w:val="single" w:sz="4" w:space="0" w:color="auto"/>
            </w:tcBorders>
            <w:shd w:val="clear" w:color="000000" w:fill="FFFFFF"/>
            <w:vAlign w:val="center"/>
            <w:hideMark/>
          </w:tcPr>
          <w:p w14:paraId="0AA43956" w14:textId="77777777" w:rsidR="004A56CB" w:rsidRPr="0012793A" w:rsidRDefault="004A56CB">
            <w:pPr>
              <w:rPr>
                <w:rFonts w:ascii="Times New Roman" w:eastAsia="Yu Gothic" w:hAnsi="Times New Roman" w:cs="Times New Roman"/>
                <w:color w:val="000000"/>
                <w:sz w:val="22"/>
                <w:szCs w:val="22"/>
              </w:rPr>
            </w:pPr>
            <w:r w:rsidRPr="0012793A">
              <w:rPr>
                <w:rFonts w:ascii="Times New Roman" w:eastAsia="Yu Gothic" w:hAnsi="Times New Roman" w:cs="Times New Roman"/>
                <w:color w:val="000000"/>
                <w:sz w:val="22"/>
                <w:szCs w:val="22"/>
              </w:rPr>
              <w:t>HUAWEI</w:t>
            </w:r>
          </w:p>
        </w:tc>
      </w:tr>
      <w:tr w:rsidR="004A56CB" w:rsidRPr="0012793A" w14:paraId="6C962BA6" w14:textId="77777777" w:rsidTr="004A56CB">
        <w:trPr>
          <w:trHeight w:val="360"/>
        </w:trPr>
        <w:tc>
          <w:tcPr>
            <w:tcW w:w="2122" w:type="dxa"/>
            <w:tcBorders>
              <w:top w:val="nil"/>
              <w:left w:val="single" w:sz="4" w:space="0" w:color="auto"/>
              <w:bottom w:val="single" w:sz="4" w:space="0" w:color="auto"/>
              <w:right w:val="single" w:sz="4" w:space="0" w:color="auto"/>
            </w:tcBorders>
            <w:shd w:val="clear" w:color="000000" w:fill="FFFFFF"/>
            <w:vAlign w:val="center"/>
            <w:hideMark/>
          </w:tcPr>
          <w:p w14:paraId="5F282A3D" w14:textId="77777777" w:rsidR="004A56CB" w:rsidRPr="0012793A" w:rsidRDefault="004A56CB">
            <w:pPr>
              <w:rPr>
                <w:rFonts w:ascii="Times New Roman" w:eastAsia="Yu Gothic" w:hAnsi="Times New Roman" w:cs="Times New Roman"/>
                <w:color w:val="000000"/>
                <w:sz w:val="22"/>
                <w:szCs w:val="22"/>
              </w:rPr>
            </w:pPr>
            <w:r w:rsidRPr="0012793A">
              <w:rPr>
                <w:rFonts w:ascii="Times New Roman" w:eastAsia="Yu Gothic" w:hAnsi="Times New Roman" w:cs="Times New Roman"/>
                <w:color w:val="000000"/>
                <w:sz w:val="22"/>
                <w:szCs w:val="22"/>
              </w:rPr>
              <w:t>Liu, Ying</w:t>
            </w:r>
          </w:p>
        </w:tc>
        <w:tc>
          <w:tcPr>
            <w:tcW w:w="2551" w:type="dxa"/>
            <w:tcBorders>
              <w:top w:val="nil"/>
              <w:left w:val="nil"/>
              <w:bottom w:val="single" w:sz="4" w:space="0" w:color="auto"/>
              <w:right w:val="single" w:sz="4" w:space="0" w:color="auto"/>
            </w:tcBorders>
            <w:shd w:val="clear" w:color="000000" w:fill="FFFFFF"/>
            <w:vAlign w:val="center"/>
            <w:hideMark/>
          </w:tcPr>
          <w:p w14:paraId="22E95608" w14:textId="77777777" w:rsidR="004A56CB" w:rsidRPr="0012793A" w:rsidRDefault="004A56CB">
            <w:pPr>
              <w:rPr>
                <w:rFonts w:ascii="Times New Roman" w:eastAsia="Yu Gothic" w:hAnsi="Times New Roman" w:cs="Times New Roman"/>
                <w:color w:val="000000"/>
                <w:sz w:val="22"/>
                <w:szCs w:val="22"/>
              </w:rPr>
            </w:pPr>
            <w:r w:rsidRPr="0012793A">
              <w:rPr>
                <w:rFonts w:ascii="Times New Roman" w:eastAsia="Yu Gothic" w:hAnsi="Times New Roman" w:cs="Times New Roman"/>
                <w:color w:val="000000"/>
                <w:sz w:val="22"/>
                <w:szCs w:val="22"/>
              </w:rPr>
              <w:t>NXP Semiconductors</w:t>
            </w:r>
          </w:p>
        </w:tc>
      </w:tr>
      <w:tr w:rsidR="004A56CB" w:rsidRPr="0012793A" w14:paraId="163BC50E" w14:textId="77777777" w:rsidTr="004A56CB">
        <w:trPr>
          <w:trHeight w:val="360"/>
        </w:trPr>
        <w:tc>
          <w:tcPr>
            <w:tcW w:w="2122" w:type="dxa"/>
            <w:tcBorders>
              <w:top w:val="nil"/>
              <w:left w:val="single" w:sz="4" w:space="0" w:color="auto"/>
              <w:bottom w:val="single" w:sz="4" w:space="0" w:color="auto"/>
              <w:right w:val="single" w:sz="4" w:space="0" w:color="auto"/>
            </w:tcBorders>
            <w:shd w:val="clear" w:color="000000" w:fill="FFFFFF"/>
            <w:vAlign w:val="center"/>
            <w:hideMark/>
          </w:tcPr>
          <w:p w14:paraId="581568BA" w14:textId="77777777" w:rsidR="004A56CB" w:rsidRPr="0012793A" w:rsidRDefault="004A56CB">
            <w:pPr>
              <w:rPr>
                <w:rFonts w:ascii="Times New Roman" w:eastAsia="Yu Gothic" w:hAnsi="Times New Roman" w:cs="Times New Roman"/>
                <w:color w:val="000000"/>
                <w:sz w:val="22"/>
                <w:szCs w:val="22"/>
              </w:rPr>
            </w:pPr>
            <w:r w:rsidRPr="0012793A">
              <w:rPr>
                <w:rFonts w:ascii="Times New Roman" w:eastAsia="Yu Gothic" w:hAnsi="Times New Roman" w:cs="Times New Roman"/>
                <w:color w:val="000000"/>
                <w:sz w:val="22"/>
                <w:szCs w:val="22"/>
              </w:rPr>
              <w:t>Lu, kaiying</w:t>
            </w:r>
          </w:p>
        </w:tc>
        <w:tc>
          <w:tcPr>
            <w:tcW w:w="2551" w:type="dxa"/>
            <w:tcBorders>
              <w:top w:val="nil"/>
              <w:left w:val="nil"/>
              <w:bottom w:val="single" w:sz="4" w:space="0" w:color="auto"/>
              <w:right w:val="single" w:sz="4" w:space="0" w:color="auto"/>
            </w:tcBorders>
            <w:shd w:val="clear" w:color="000000" w:fill="FFFFFF"/>
            <w:vAlign w:val="center"/>
            <w:hideMark/>
          </w:tcPr>
          <w:p w14:paraId="485F974A" w14:textId="77777777" w:rsidR="004A56CB" w:rsidRPr="0012793A" w:rsidRDefault="004A56CB">
            <w:pPr>
              <w:rPr>
                <w:rFonts w:ascii="Times New Roman" w:eastAsia="Yu Gothic" w:hAnsi="Times New Roman" w:cs="Times New Roman"/>
                <w:color w:val="000000"/>
                <w:sz w:val="22"/>
                <w:szCs w:val="22"/>
              </w:rPr>
            </w:pPr>
            <w:r w:rsidRPr="0012793A">
              <w:rPr>
                <w:rFonts w:ascii="Times New Roman" w:eastAsia="Yu Gothic" w:hAnsi="Times New Roman" w:cs="Times New Roman"/>
                <w:color w:val="000000"/>
                <w:sz w:val="22"/>
                <w:szCs w:val="22"/>
              </w:rPr>
              <w:t>MediaTek Inc.</w:t>
            </w:r>
          </w:p>
        </w:tc>
      </w:tr>
      <w:tr w:rsidR="004A56CB" w:rsidRPr="0012793A" w14:paraId="6C73DC2A" w14:textId="77777777" w:rsidTr="004A56CB">
        <w:trPr>
          <w:trHeight w:val="360"/>
        </w:trPr>
        <w:tc>
          <w:tcPr>
            <w:tcW w:w="2122" w:type="dxa"/>
            <w:tcBorders>
              <w:top w:val="nil"/>
              <w:left w:val="single" w:sz="4" w:space="0" w:color="auto"/>
              <w:bottom w:val="single" w:sz="4" w:space="0" w:color="auto"/>
              <w:right w:val="single" w:sz="4" w:space="0" w:color="auto"/>
            </w:tcBorders>
            <w:shd w:val="clear" w:color="000000" w:fill="FFFFFF"/>
            <w:vAlign w:val="center"/>
            <w:hideMark/>
          </w:tcPr>
          <w:p w14:paraId="0E037564" w14:textId="77777777" w:rsidR="004A56CB" w:rsidRPr="0012793A" w:rsidRDefault="004A56CB">
            <w:pPr>
              <w:rPr>
                <w:rFonts w:ascii="Times New Roman" w:eastAsia="Yu Gothic" w:hAnsi="Times New Roman" w:cs="Times New Roman"/>
                <w:color w:val="000000"/>
                <w:sz w:val="22"/>
                <w:szCs w:val="22"/>
              </w:rPr>
            </w:pPr>
            <w:r w:rsidRPr="0012793A">
              <w:rPr>
                <w:rFonts w:ascii="Times New Roman" w:eastAsia="Yu Gothic" w:hAnsi="Times New Roman" w:cs="Times New Roman"/>
                <w:color w:val="000000"/>
                <w:sz w:val="22"/>
                <w:szCs w:val="22"/>
              </w:rPr>
              <w:t>Lu, Liuming</w:t>
            </w:r>
          </w:p>
        </w:tc>
        <w:tc>
          <w:tcPr>
            <w:tcW w:w="2551" w:type="dxa"/>
            <w:tcBorders>
              <w:top w:val="nil"/>
              <w:left w:val="nil"/>
              <w:bottom w:val="single" w:sz="4" w:space="0" w:color="auto"/>
              <w:right w:val="single" w:sz="4" w:space="0" w:color="auto"/>
            </w:tcBorders>
            <w:shd w:val="clear" w:color="000000" w:fill="FFFFFF"/>
            <w:vAlign w:val="center"/>
            <w:hideMark/>
          </w:tcPr>
          <w:p w14:paraId="35BB45DC" w14:textId="77777777" w:rsidR="004A56CB" w:rsidRPr="0012793A" w:rsidRDefault="004A56CB">
            <w:pPr>
              <w:rPr>
                <w:rFonts w:ascii="Times New Roman" w:eastAsia="Yu Gothic" w:hAnsi="Times New Roman" w:cs="Times New Roman"/>
                <w:color w:val="000000"/>
                <w:sz w:val="22"/>
                <w:szCs w:val="22"/>
              </w:rPr>
            </w:pPr>
            <w:r w:rsidRPr="0012793A">
              <w:rPr>
                <w:rFonts w:ascii="Times New Roman" w:eastAsia="Yu Gothic" w:hAnsi="Times New Roman" w:cs="Times New Roman"/>
                <w:color w:val="000000"/>
                <w:sz w:val="22"/>
                <w:szCs w:val="22"/>
              </w:rPr>
              <w:t>ZTE Corporation</w:t>
            </w:r>
          </w:p>
        </w:tc>
      </w:tr>
      <w:tr w:rsidR="004A56CB" w:rsidRPr="0012793A" w14:paraId="661C2F4E" w14:textId="77777777" w:rsidTr="004A56CB">
        <w:trPr>
          <w:trHeight w:val="552"/>
        </w:trPr>
        <w:tc>
          <w:tcPr>
            <w:tcW w:w="2122" w:type="dxa"/>
            <w:tcBorders>
              <w:top w:val="nil"/>
              <w:left w:val="single" w:sz="4" w:space="0" w:color="auto"/>
              <w:bottom w:val="single" w:sz="4" w:space="0" w:color="auto"/>
              <w:right w:val="single" w:sz="4" w:space="0" w:color="auto"/>
            </w:tcBorders>
            <w:shd w:val="clear" w:color="000000" w:fill="FFFFFF"/>
            <w:vAlign w:val="center"/>
            <w:hideMark/>
          </w:tcPr>
          <w:p w14:paraId="33D22FE5" w14:textId="77777777" w:rsidR="004A56CB" w:rsidRPr="0012793A" w:rsidRDefault="004A56CB">
            <w:pPr>
              <w:rPr>
                <w:rFonts w:ascii="Times New Roman" w:eastAsia="Yu Gothic" w:hAnsi="Times New Roman" w:cs="Times New Roman"/>
                <w:color w:val="000000"/>
                <w:sz w:val="22"/>
                <w:szCs w:val="22"/>
              </w:rPr>
            </w:pPr>
            <w:r w:rsidRPr="0012793A">
              <w:rPr>
                <w:rFonts w:ascii="Times New Roman" w:eastAsia="Yu Gothic" w:hAnsi="Times New Roman" w:cs="Times New Roman"/>
                <w:color w:val="000000"/>
                <w:sz w:val="22"/>
                <w:szCs w:val="22"/>
              </w:rPr>
              <w:t>Luo, Chaoming</w:t>
            </w:r>
          </w:p>
        </w:tc>
        <w:tc>
          <w:tcPr>
            <w:tcW w:w="2551" w:type="dxa"/>
            <w:tcBorders>
              <w:top w:val="nil"/>
              <w:left w:val="nil"/>
              <w:bottom w:val="single" w:sz="4" w:space="0" w:color="auto"/>
              <w:right w:val="single" w:sz="4" w:space="0" w:color="auto"/>
            </w:tcBorders>
            <w:shd w:val="clear" w:color="000000" w:fill="FFFFFF"/>
            <w:vAlign w:val="center"/>
            <w:hideMark/>
          </w:tcPr>
          <w:p w14:paraId="218428C1" w14:textId="77777777" w:rsidR="004A56CB" w:rsidRPr="0012793A" w:rsidRDefault="004A56CB">
            <w:pPr>
              <w:rPr>
                <w:rFonts w:ascii="Times New Roman" w:eastAsia="Yu Gothic" w:hAnsi="Times New Roman" w:cs="Times New Roman"/>
                <w:color w:val="000000"/>
                <w:sz w:val="22"/>
                <w:szCs w:val="22"/>
              </w:rPr>
            </w:pPr>
            <w:r w:rsidRPr="0012793A">
              <w:rPr>
                <w:rFonts w:ascii="Times New Roman" w:eastAsia="Yu Gothic" w:hAnsi="Times New Roman" w:cs="Times New Roman"/>
                <w:color w:val="000000"/>
                <w:sz w:val="22"/>
                <w:szCs w:val="22"/>
              </w:rPr>
              <w:t>Beijing OPPO telecommunications corp., ltd.</w:t>
            </w:r>
          </w:p>
        </w:tc>
      </w:tr>
      <w:tr w:rsidR="004A56CB" w:rsidRPr="0012793A" w14:paraId="5CD13E6F" w14:textId="77777777" w:rsidTr="004A56CB">
        <w:trPr>
          <w:trHeight w:val="360"/>
        </w:trPr>
        <w:tc>
          <w:tcPr>
            <w:tcW w:w="2122" w:type="dxa"/>
            <w:tcBorders>
              <w:top w:val="nil"/>
              <w:left w:val="single" w:sz="4" w:space="0" w:color="auto"/>
              <w:bottom w:val="single" w:sz="4" w:space="0" w:color="auto"/>
              <w:right w:val="single" w:sz="4" w:space="0" w:color="auto"/>
            </w:tcBorders>
            <w:shd w:val="clear" w:color="000000" w:fill="FFFFFF"/>
            <w:vAlign w:val="center"/>
            <w:hideMark/>
          </w:tcPr>
          <w:p w14:paraId="624FB034" w14:textId="77777777" w:rsidR="004A56CB" w:rsidRPr="0012793A" w:rsidRDefault="004A56CB">
            <w:pPr>
              <w:rPr>
                <w:rFonts w:ascii="Times New Roman" w:eastAsia="Yu Gothic" w:hAnsi="Times New Roman" w:cs="Times New Roman"/>
                <w:color w:val="000000"/>
                <w:sz w:val="22"/>
                <w:szCs w:val="22"/>
              </w:rPr>
            </w:pPr>
            <w:r w:rsidRPr="0012793A">
              <w:rPr>
                <w:rFonts w:ascii="Times New Roman" w:eastAsia="Yu Gothic" w:hAnsi="Times New Roman" w:cs="Times New Roman"/>
                <w:color w:val="000000"/>
                <w:sz w:val="22"/>
                <w:szCs w:val="22"/>
              </w:rPr>
              <w:t>Mashimo, Hiroshi</w:t>
            </w:r>
          </w:p>
        </w:tc>
        <w:tc>
          <w:tcPr>
            <w:tcW w:w="2551" w:type="dxa"/>
            <w:tcBorders>
              <w:top w:val="nil"/>
              <w:left w:val="nil"/>
              <w:bottom w:val="single" w:sz="4" w:space="0" w:color="auto"/>
              <w:right w:val="single" w:sz="4" w:space="0" w:color="auto"/>
            </w:tcBorders>
            <w:shd w:val="clear" w:color="000000" w:fill="FFFFFF"/>
            <w:vAlign w:val="center"/>
            <w:hideMark/>
          </w:tcPr>
          <w:p w14:paraId="2627B82C" w14:textId="77777777" w:rsidR="004A56CB" w:rsidRPr="0012793A" w:rsidRDefault="004A56CB">
            <w:pPr>
              <w:rPr>
                <w:rFonts w:ascii="Times New Roman" w:eastAsia="Yu Gothic" w:hAnsi="Times New Roman" w:cs="Times New Roman"/>
                <w:color w:val="000000"/>
                <w:sz w:val="22"/>
                <w:szCs w:val="22"/>
              </w:rPr>
            </w:pPr>
            <w:r w:rsidRPr="0012793A">
              <w:rPr>
                <w:rFonts w:ascii="Times New Roman" w:eastAsia="Yu Gothic" w:hAnsi="Times New Roman" w:cs="Times New Roman"/>
                <w:color w:val="000000"/>
                <w:sz w:val="22"/>
                <w:szCs w:val="22"/>
              </w:rPr>
              <w:t>Canon</w:t>
            </w:r>
          </w:p>
        </w:tc>
      </w:tr>
      <w:tr w:rsidR="004A56CB" w:rsidRPr="0012793A" w14:paraId="6F89E5E6" w14:textId="77777777" w:rsidTr="004A56CB">
        <w:trPr>
          <w:trHeight w:val="552"/>
        </w:trPr>
        <w:tc>
          <w:tcPr>
            <w:tcW w:w="2122" w:type="dxa"/>
            <w:tcBorders>
              <w:top w:val="nil"/>
              <w:left w:val="single" w:sz="4" w:space="0" w:color="auto"/>
              <w:bottom w:val="single" w:sz="4" w:space="0" w:color="auto"/>
              <w:right w:val="single" w:sz="4" w:space="0" w:color="auto"/>
            </w:tcBorders>
            <w:shd w:val="clear" w:color="000000" w:fill="FFFFFF"/>
            <w:vAlign w:val="center"/>
            <w:hideMark/>
          </w:tcPr>
          <w:p w14:paraId="625508FB" w14:textId="77777777" w:rsidR="004A56CB" w:rsidRPr="0012793A" w:rsidRDefault="004A56CB">
            <w:pPr>
              <w:rPr>
                <w:rFonts w:ascii="Times New Roman" w:eastAsia="Yu Gothic" w:hAnsi="Times New Roman" w:cs="Times New Roman"/>
                <w:color w:val="000000"/>
                <w:sz w:val="22"/>
                <w:szCs w:val="22"/>
              </w:rPr>
            </w:pPr>
            <w:r w:rsidRPr="0012793A">
              <w:rPr>
                <w:rFonts w:ascii="Times New Roman" w:eastAsia="Yu Gothic" w:hAnsi="Times New Roman" w:cs="Times New Roman"/>
                <w:color w:val="000000"/>
                <w:sz w:val="22"/>
                <w:szCs w:val="22"/>
              </w:rPr>
              <w:t>Moon, Juseong</w:t>
            </w:r>
          </w:p>
        </w:tc>
        <w:tc>
          <w:tcPr>
            <w:tcW w:w="2551" w:type="dxa"/>
            <w:tcBorders>
              <w:top w:val="nil"/>
              <w:left w:val="nil"/>
              <w:bottom w:val="single" w:sz="4" w:space="0" w:color="auto"/>
              <w:right w:val="single" w:sz="4" w:space="0" w:color="auto"/>
            </w:tcBorders>
            <w:shd w:val="clear" w:color="000000" w:fill="FFFFFF"/>
            <w:vAlign w:val="center"/>
            <w:hideMark/>
          </w:tcPr>
          <w:p w14:paraId="73466B28" w14:textId="77777777" w:rsidR="004A56CB" w:rsidRPr="0012793A" w:rsidRDefault="004A56CB">
            <w:pPr>
              <w:rPr>
                <w:rFonts w:ascii="Times New Roman" w:eastAsia="Yu Gothic" w:hAnsi="Times New Roman" w:cs="Times New Roman"/>
                <w:color w:val="000000"/>
                <w:sz w:val="22"/>
                <w:szCs w:val="22"/>
              </w:rPr>
            </w:pPr>
            <w:r w:rsidRPr="0012793A">
              <w:rPr>
                <w:rFonts w:ascii="Times New Roman" w:eastAsia="Yu Gothic" w:hAnsi="Times New Roman" w:cs="Times New Roman"/>
                <w:color w:val="000000"/>
                <w:sz w:val="22"/>
                <w:szCs w:val="22"/>
              </w:rPr>
              <w:t>Korea National University of Transportation</w:t>
            </w:r>
          </w:p>
        </w:tc>
      </w:tr>
      <w:tr w:rsidR="004A56CB" w:rsidRPr="0012793A" w14:paraId="328E763F" w14:textId="77777777" w:rsidTr="004A56CB">
        <w:trPr>
          <w:trHeight w:val="360"/>
        </w:trPr>
        <w:tc>
          <w:tcPr>
            <w:tcW w:w="2122" w:type="dxa"/>
            <w:tcBorders>
              <w:top w:val="nil"/>
              <w:left w:val="single" w:sz="4" w:space="0" w:color="auto"/>
              <w:bottom w:val="single" w:sz="4" w:space="0" w:color="auto"/>
              <w:right w:val="single" w:sz="4" w:space="0" w:color="auto"/>
            </w:tcBorders>
            <w:shd w:val="clear" w:color="000000" w:fill="FFFFFF"/>
            <w:vAlign w:val="center"/>
            <w:hideMark/>
          </w:tcPr>
          <w:p w14:paraId="184598E0" w14:textId="77777777" w:rsidR="004A56CB" w:rsidRPr="0012793A" w:rsidRDefault="004A56CB">
            <w:pPr>
              <w:rPr>
                <w:rFonts w:ascii="Times New Roman" w:eastAsia="Yu Gothic" w:hAnsi="Times New Roman" w:cs="Times New Roman"/>
                <w:color w:val="000000"/>
                <w:sz w:val="22"/>
                <w:szCs w:val="22"/>
              </w:rPr>
            </w:pPr>
            <w:r w:rsidRPr="0012793A">
              <w:rPr>
                <w:rFonts w:ascii="Times New Roman" w:eastAsia="Yu Gothic" w:hAnsi="Times New Roman" w:cs="Times New Roman"/>
                <w:color w:val="000000"/>
                <w:sz w:val="22"/>
                <w:szCs w:val="22"/>
              </w:rPr>
              <w:t>Murti, Wisnu</w:t>
            </w:r>
          </w:p>
        </w:tc>
        <w:tc>
          <w:tcPr>
            <w:tcW w:w="2551" w:type="dxa"/>
            <w:tcBorders>
              <w:top w:val="nil"/>
              <w:left w:val="nil"/>
              <w:bottom w:val="single" w:sz="4" w:space="0" w:color="auto"/>
              <w:right w:val="single" w:sz="4" w:space="0" w:color="auto"/>
            </w:tcBorders>
            <w:shd w:val="clear" w:color="000000" w:fill="FFFFFF"/>
            <w:vAlign w:val="center"/>
            <w:hideMark/>
          </w:tcPr>
          <w:p w14:paraId="410687A4" w14:textId="77777777" w:rsidR="004A56CB" w:rsidRPr="0012793A" w:rsidRDefault="004A56CB">
            <w:pPr>
              <w:rPr>
                <w:rFonts w:ascii="Times New Roman" w:eastAsia="Yu Gothic" w:hAnsi="Times New Roman" w:cs="Times New Roman"/>
                <w:color w:val="000000"/>
                <w:sz w:val="22"/>
                <w:szCs w:val="22"/>
              </w:rPr>
            </w:pPr>
            <w:r w:rsidRPr="0012793A">
              <w:rPr>
                <w:rFonts w:ascii="Times New Roman" w:eastAsia="Yu Gothic" w:hAnsi="Times New Roman" w:cs="Times New Roman"/>
                <w:color w:val="000000"/>
                <w:sz w:val="22"/>
                <w:szCs w:val="22"/>
              </w:rPr>
              <w:t>SeoulTech</w:t>
            </w:r>
          </w:p>
        </w:tc>
      </w:tr>
      <w:tr w:rsidR="004A56CB" w:rsidRPr="0012793A" w14:paraId="059517D0" w14:textId="77777777" w:rsidTr="004A56CB">
        <w:trPr>
          <w:trHeight w:val="552"/>
        </w:trPr>
        <w:tc>
          <w:tcPr>
            <w:tcW w:w="2122" w:type="dxa"/>
            <w:tcBorders>
              <w:top w:val="nil"/>
              <w:left w:val="single" w:sz="4" w:space="0" w:color="auto"/>
              <w:bottom w:val="single" w:sz="4" w:space="0" w:color="auto"/>
              <w:right w:val="single" w:sz="4" w:space="0" w:color="auto"/>
            </w:tcBorders>
            <w:shd w:val="clear" w:color="000000" w:fill="FFFFFF"/>
            <w:vAlign w:val="center"/>
            <w:hideMark/>
          </w:tcPr>
          <w:p w14:paraId="1E5B164C" w14:textId="77777777" w:rsidR="004A56CB" w:rsidRPr="0012793A" w:rsidRDefault="004A56CB">
            <w:pPr>
              <w:rPr>
                <w:rFonts w:ascii="Times New Roman" w:eastAsia="Yu Gothic" w:hAnsi="Times New Roman" w:cs="Times New Roman"/>
                <w:color w:val="000000"/>
                <w:sz w:val="22"/>
                <w:szCs w:val="22"/>
              </w:rPr>
            </w:pPr>
            <w:r w:rsidRPr="0012793A">
              <w:rPr>
                <w:rFonts w:ascii="Times New Roman" w:eastAsia="Yu Gothic" w:hAnsi="Times New Roman" w:cs="Times New Roman"/>
                <w:color w:val="000000"/>
                <w:sz w:val="22"/>
                <w:szCs w:val="22"/>
              </w:rPr>
              <w:t>NAGATA, KENGO</w:t>
            </w:r>
          </w:p>
        </w:tc>
        <w:tc>
          <w:tcPr>
            <w:tcW w:w="2551" w:type="dxa"/>
            <w:tcBorders>
              <w:top w:val="nil"/>
              <w:left w:val="nil"/>
              <w:bottom w:val="single" w:sz="4" w:space="0" w:color="auto"/>
              <w:right w:val="single" w:sz="4" w:space="0" w:color="auto"/>
            </w:tcBorders>
            <w:shd w:val="clear" w:color="000000" w:fill="FFFFFF"/>
            <w:vAlign w:val="center"/>
            <w:hideMark/>
          </w:tcPr>
          <w:p w14:paraId="2773190F" w14:textId="77777777" w:rsidR="004A56CB" w:rsidRPr="0012793A" w:rsidRDefault="004A56CB">
            <w:pPr>
              <w:rPr>
                <w:rFonts w:ascii="Times New Roman" w:eastAsia="Yu Gothic" w:hAnsi="Times New Roman" w:cs="Times New Roman"/>
                <w:color w:val="000000"/>
                <w:sz w:val="22"/>
                <w:szCs w:val="22"/>
              </w:rPr>
            </w:pPr>
            <w:r w:rsidRPr="0012793A">
              <w:rPr>
                <w:rFonts w:ascii="Times New Roman" w:eastAsia="Yu Gothic" w:hAnsi="Times New Roman" w:cs="Times New Roman"/>
                <w:color w:val="000000"/>
                <w:sz w:val="22"/>
                <w:szCs w:val="22"/>
              </w:rPr>
              <w:t>Nippon Telegraph and Telephone Corporation (NTT)</w:t>
            </w:r>
          </w:p>
        </w:tc>
      </w:tr>
      <w:tr w:rsidR="004A56CB" w:rsidRPr="0012793A" w14:paraId="3FD0F637" w14:textId="77777777" w:rsidTr="004A56CB">
        <w:trPr>
          <w:trHeight w:val="552"/>
        </w:trPr>
        <w:tc>
          <w:tcPr>
            <w:tcW w:w="2122" w:type="dxa"/>
            <w:tcBorders>
              <w:top w:val="nil"/>
              <w:left w:val="single" w:sz="4" w:space="0" w:color="auto"/>
              <w:bottom w:val="single" w:sz="4" w:space="0" w:color="auto"/>
              <w:right w:val="single" w:sz="4" w:space="0" w:color="auto"/>
            </w:tcBorders>
            <w:shd w:val="clear" w:color="000000" w:fill="FFFFFF"/>
            <w:vAlign w:val="center"/>
            <w:hideMark/>
          </w:tcPr>
          <w:p w14:paraId="43BF455A" w14:textId="77777777" w:rsidR="004A56CB" w:rsidRPr="0012793A" w:rsidRDefault="004A56CB">
            <w:pPr>
              <w:rPr>
                <w:rFonts w:ascii="Times New Roman" w:eastAsia="Yu Gothic" w:hAnsi="Times New Roman" w:cs="Times New Roman"/>
                <w:color w:val="000000"/>
                <w:sz w:val="22"/>
                <w:szCs w:val="22"/>
              </w:rPr>
            </w:pPr>
            <w:r w:rsidRPr="0012793A">
              <w:rPr>
                <w:rFonts w:ascii="Times New Roman" w:eastAsia="Yu Gothic" w:hAnsi="Times New Roman" w:cs="Times New Roman"/>
                <w:color w:val="000000"/>
                <w:sz w:val="22"/>
                <w:szCs w:val="22"/>
              </w:rPr>
              <w:t>Nakano, Hiroki</w:t>
            </w:r>
          </w:p>
        </w:tc>
        <w:tc>
          <w:tcPr>
            <w:tcW w:w="2551" w:type="dxa"/>
            <w:tcBorders>
              <w:top w:val="nil"/>
              <w:left w:val="nil"/>
              <w:bottom w:val="single" w:sz="4" w:space="0" w:color="auto"/>
              <w:right w:val="single" w:sz="4" w:space="0" w:color="auto"/>
            </w:tcBorders>
            <w:shd w:val="clear" w:color="000000" w:fill="FFFFFF"/>
            <w:vAlign w:val="center"/>
            <w:hideMark/>
          </w:tcPr>
          <w:p w14:paraId="1BD46FC7" w14:textId="77777777" w:rsidR="004A56CB" w:rsidRPr="0012793A" w:rsidRDefault="004A56CB">
            <w:pPr>
              <w:rPr>
                <w:rFonts w:ascii="Times New Roman" w:eastAsia="Yu Gothic" w:hAnsi="Times New Roman" w:cs="Times New Roman"/>
                <w:color w:val="000000"/>
                <w:sz w:val="22"/>
                <w:szCs w:val="22"/>
              </w:rPr>
            </w:pPr>
            <w:r w:rsidRPr="0012793A">
              <w:rPr>
                <w:rFonts w:ascii="Times New Roman" w:eastAsia="Yu Gothic" w:hAnsi="Times New Roman" w:cs="Times New Roman"/>
                <w:color w:val="000000"/>
                <w:sz w:val="22"/>
                <w:szCs w:val="22"/>
              </w:rPr>
              <w:t>CAHI Corporation; Kyoto University</w:t>
            </w:r>
          </w:p>
        </w:tc>
      </w:tr>
      <w:tr w:rsidR="004A56CB" w:rsidRPr="0012793A" w14:paraId="35217F23" w14:textId="77777777" w:rsidTr="004A56CB">
        <w:trPr>
          <w:trHeight w:val="360"/>
        </w:trPr>
        <w:tc>
          <w:tcPr>
            <w:tcW w:w="2122" w:type="dxa"/>
            <w:tcBorders>
              <w:top w:val="nil"/>
              <w:left w:val="single" w:sz="4" w:space="0" w:color="auto"/>
              <w:bottom w:val="single" w:sz="4" w:space="0" w:color="auto"/>
              <w:right w:val="single" w:sz="4" w:space="0" w:color="auto"/>
            </w:tcBorders>
            <w:shd w:val="clear" w:color="000000" w:fill="FFFFFF"/>
            <w:vAlign w:val="center"/>
            <w:hideMark/>
          </w:tcPr>
          <w:p w14:paraId="4E827C6A" w14:textId="77777777" w:rsidR="004A56CB" w:rsidRPr="0012793A" w:rsidRDefault="004A56CB">
            <w:pPr>
              <w:rPr>
                <w:rFonts w:ascii="Times New Roman" w:eastAsia="Yu Gothic" w:hAnsi="Times New Roman" w:cs="Times New Roman"/>
                <w:color w:val="000000"/>
                <w:sz w:val="22"/>
                <w:szCs w:val="22"/>
              </w:rPr>
            </w:pPr>
            <w:r w:rsidRPr="0012793A">
              <w:rPr>
                <w:rFonts w:ascii="Times New Roman" w:eastAsia="Yu Gothic" w:hAnsi="Times New Roman" w:cs="Times New Roman"/>
                <w:color w:val="000000"/>
                <w:sz w:val="22"/>
                <w:szCs w:val="22"/>
              </w:rPr>
              <w:t>Nakano, Takayuki</w:t>
            </w:r>
          </w:p>
        </w:tc>
        <w:tc>
          <w:tcPr>
            <w:tcW w:w="2551" w:type="dxa"/>
            <w:tcBorders>
              <w:top w:val="nil"/>
              <w:left w:val="nil"/>
              <w:bottom w:val="single" w:sz="4" w:space="0" w:color="auto"/>
              <w:right w:val="single" w:sz="4" w:space="0" w:color="auto"/>
            </w:tcBorders>
            <w:shd w:val="clear" w:color="000000" w:fill="FFFFFF"/>
            <w:vAlign w:val="center"/>
            <w:hideMark/>
          </w:tcPr>
          <w:p w14:paraId="7EEBBF94" w14:textId="77777777" w:rsidR="004A56CB" w:rsidRPr="0012793A" w:rsidRDefault="004A56CB">
            <w:pPr>
              <w:rPr>
                <w:rFonts w:ascii="Times New Roman" w:eastAsia="Yu Gothic" w:hAnsi="Times New Roman" w:cs="Times New Roman"/>
                <w:color w:val="000000"/>
                <w:sz w:val="22"/>
                <w:szCs w:val="22"/>
              </w:rPr>
            </w:pPr>
            <w:r w:rsidRPr="0012793A">
              <w:rPr>
                <w:rFonts w:ascii="Times New Roman" w:eastAsia="Yu Gothic" w:hAnsi="Times New Roman" w:cs="Times New Roman"/>
                <w:color w:val="000000"/>
                <w:sz w:val="22"/>
                <w:szCs w:val="22"/>
              </w:rPr>
              <w:t>Panasonic Corporation</w:t>
            </w:r>
          </w:p>
        </w:tc>
      </w:tr>
      <w:tr w:rsidR="004A56CB" w:rsidRPr="0012793A" w14:paraId="12D2AA14" w14:textId="77777777" w:rsidTr="004A56CB">
        <w:trPr>
          <w:trHeight w:val="360"/>
        </w:trPr>
        <w:tc>
          <w:tcPr>
            <w:tcW w:w="2122" w:type="dxa"/>
            <w:tcBorders>
              <w:top w:val="nil"/>
              <w:left w:val="single" w:sz="4" w:space="0" w:color="auto"/>
              <w:bottom w:val="single" w:sz="4" w:space="0" w:color="auto"/>
              <w:right w:val="single" w:sz="4" w:space="0" w:color="auto"/>
            </w:tcBorders>
            <w:shd w:val="clear" w:color="000000" w:fill="FFFFFF"/>
            <w:vAlign w:val="center"/>
            <w:hideMark/>
          </w:tcPr>
          <w:p w14:paraId="61172A9E" w14:textId="77777777" w:rsidR="004A56CB" w:rsidRPr="0012793A" w:rsidRDefault="004A56CB">
            <w:pPr>
              <w:rPr>
                <w:rFonts w:ascii="Times New Roman" w:eastAsia="Yu Gothic" w:hAnsi="Times New Roman" w:cs="Times New Roman"/>
                <w:color w:val="000000"/>
                <w:sz w:val="22"/>
                <w:szCs w:val="22"/>
              </w:rPr>
            </w:pPr>
            <w:r w:rsidRPr="0012793A">
              <w:rPr>
                <w:rFonts w:ascii="Times New Roman" w:eastAsia="Yu Gothic" w:hAnsi="Times New Roman" w:cs="Times New Roman"/>
                <w:color w:val="000000"/>
                <w:sz w:val="22"/>
                <w:szCs w:val="22"/>
              </w:rPr>
              <w:t>Nam, Junyoung</w:t>
            </w:r>
          </w:p>
        </w:tc>
        <w:tc>
          <w:tcPr>
            <w:tcW w:w="2551" w:type="dxa"/>
            <w:tcBorders>
              <w:top w:val="nil"/>
              <w:left w:val="nil"/>
              <w:bottom w:val="single" w:sz="4" w:space="0" w:color="auto"/>
              <w:right w:val="single" w:sz="4" w:space="0" w:color="auto"/>
            </w:tcBorders>
            <w:shd w:val="clear" w:color="000000" w:fill="FFFFFF"/>
            <w:vAlign w:val="center"/>
            <w:hideMark/>
          </w:tcPr>
          <w:p w14:paraId="50CAE57C" w14:textId="77777777" w:rsidR="004A56CB" w:rsidRPr="0012793A" w:rsidRDefault="004A56CB">
            <w:pPr>
              <w:rPr>
                <w:rFonts w:ascii="Times New Roman" w:eastAsia="Yu Gothic" w:hAnsi="Times New Roman" w:cs="Times New Roman"/>
                <w:color w:val="000000"/>
                <w:sz w:val="22"/>
                <w:szCs w:val="22"/>
              </w:rPr>
            </w:pPr>
            <w:r w:rsidRPr="0012793A">
              <w:rPr>
                <w:rFonts w:ascii="Times New Roman" w:eastAsia="Yu Gothic" w:hAnsi="Times New Roman" w:cs="Times New Roman"/>
                <w:color w:val="000000"/>
                <w:sz w:val="22"/>
                <w:szCs w:val="22"/>
              </w:rPr>
              <w:t>Qualcomm Incorporated</w:t>
            </w:r>
          </w:p>
        </w:tc>
      </w:tr>
      <w:tr w:rsidR="004A56CB" w:rsidRPr="0012793A" w14:paraId="6DD74E9C" w14:textId="77777777" w:rsidTr="004A56CB">
        <w:trPr>
          <w:trHeight w:val="552"/>
        </w:trPr>
        <w:tc>
          <w:tcPr>
            <w:tcW w:w="2122" w:type="dxa"/>
            <w:tcBorders>
              <w:top w:val="nil"/>
              <w:left w:val="single" w:sz="4" w:space="0" w:color="auto"/>
              <w:bottom w:val="single" w:sz="4" w:space="0" w:color="auto"/>
              <w:right w:val="single" w:sz="4" w:space="0" w:color="auto"/>
            </w:tcBorders>
            <w:shd w:val="clear" w:color="000000" w:fill="FFFFFF"/>
            <w:vAlign w:val="center"/>
            <w:hideMark/>
          </w:tcPr>
          <w:p w14:paraId="36D3878D" w14:textId="77777777" w:rsidR="004A56CB" w:rsidRPr="0012793A" w:rsidRDefault="004A56CB">
            <w:pPr>
              <w:rPr>
                <w:rFonts w:ascii="Times New Roman" w:eastAsia="Yu Gothic" w:hAnsi="Times New Roman" w:cs="Times New Roman"/>
                <w:color w:val="000000"/>
                <w:sz w:val="22"/>
                <w:szCs w:val="22"/>
              </w:rPr>
            </w:pPr>
            <w:r w:rsidRPr="0012793A">
              <w:rPr>
                <w:rFonts w:ascii="Times New Roman" w:eastAsia="Yu Gothic" w:hAnsi="Times New Roman" w:cs="Times New Roman"/>
                <w:color w:val="000000"/>
                <w:sz w:val="22"/>
                <w:szCs w:val="22"/>
              </w:rPr>
              <w:lastRenderedPageBreak/>
              <w:t>NANDAGOPALAN, SAI SHANKAR</w:t>
            </w:r>
          </w:p>
        </w:tc>
        <w:tc>
          <w:tcPr>
            <w:tcW w:w="2551" w:type="dxa"/>
            <w:tcBorders>
              <w:top w:val="nil"/>
              <w:left w:val="nil"/>
              <w:bottom w:val="single" w:sz="4" w:space="0" w:color="auto"/>
              <w:right w:val="single" w:sz="4" w:space="0" w:color="auto"/>
            </w:tcBorders>
            <w:shd w:val="clear" w:color="000000" w:fill="FFFFFF"/>
            <w:vAlign w:val="center"/>
            <w:hideMark/>
          </w:tcPr>
          <w:p w14:paraId="6C03EE3B" w14:textId="77777777" w:rsidR="004A56CB" w:rsidRPr="0012793A" w:rsidRDefault="004A56CB">
            <w:pPr>
              <w:rPr>
                <w:rFonts w:ascii="Times New Roman" w:eastAsia="Yu Gothic" w:hAnsi="Times New Roman" w:cs="Times New Roman"/>
                <w:color w:val="000000"/>
                <w:sz w:val="22"/>
                <w:szCs w:val="22"/>
              </w:rPr>
            </w:pPr>
            <w:r w:rsidRPr="0012793A">
              <w:rPr>
                <w:rFonts w:ascii="Times New Roman" w:eastAsia="Yu Gothic" w:hAnsi="Times New Roman" w:cs="Times New Roman"/>
                <w:color w:val="000000"/>
                <w:sz w:val="22"/>
                <w:szCs w:val="22"/>
              </w:rPr>
              <w:t>Cypress Semiconductor Corporation</w:t>
            </w:r>
          </w:p>
        </w:tc>
      </w:tr>
      <w:tr w:rsidR="004A56CB" w:rsidRPr="0012793A" w14:paraId="7C450A5D" w14:textId="77777777" w:rsidTr="004A56CB">
        <w:trPr>
          <w:trHeight w:val="360"/>
        </w:trPr>
        <w:tc>
          <w:tcPr>
            <w:tcW w:w="2122" w:type="dxa"/>
            <w:tcBorders>
              <w:top w:val="nil"/>
              <w:left w:val="single" w:sz="4" w:space="0" w:color="auto"/>
              <w:bottom w:val="single" w:sz="4" w:space="0" w:color="auto"/>
              <w:right w:val="single" w:sz="4" w:space="0" w:color="auto"/>
            </w:tcBorders>
            <w:shd w:val="clear" w:color="000000" w:fill="FFFFFF"/>
            <w:vAlign w:val="center"/>
            <w:hideMark/>
          </w:tcPr>
          <w:p w14:paraId="77EF9634" w14:textId="77777777" w:rsidR="004A56CB" w:rsidRPr="0012793A" w:rsidRDefault="004A56CB">
            <w:pPr>
              <w:rPr>
                <w:rFonts w:ascii="Times New Roman" w:eastAsia="Yu Gothic" w:hAnsi="Times New Roman" w:cs="Times New Roman"/>
                <w:color w:val="000000"/>
                <w:sz w:val="22"/>
                <w:szCs w:val="22"/>
              </w:rPr>
            </w:pPr>
            <w:r w:rsidRPr="0012793A">
              <w:rPr>
                <w:rFonts w:ascii="Times New Roman" w:eastAsia="Yu Gothic" w:hAnsi="Times New Roman" w:cs="Times New Roman"/>
                <w:color w:val="000000"/>
                <w:sz w:val="22"/>
                <w:szCs w:val="22"/>
              </w:rPr>
              <w:t>noh, yujin</w:t>
            </w:r>
          </w:p>
        </w:tc>
        <w:tc>
          <w:tcPr>
            <w:tcW w:w="2551" w:type="dxa"/>
            <w:tcBorders>
              <w:top w:val="nil"/>
              <w:left w:val="nil"/>
              <w:bottom w:val="single" w:sz="4" w:space="0" w:color="auto"/>
              <w:right w:val="single" w:sz="4" w:space="0" w:color="auto"/>
            </w:tcBorders>
            <w:shd w:val="clear" w:color="000000" w:fill="FFFFFF"/>
            <w:vAlign w:val="center"/>
            <w:hideMark/>
          </w:tcPr>
          <w:p w14:paraId="3D623982" w14:textId="77777777" w:rsidR="004A56CB" w:rsidRPr="0012793A" w:rsidRDefault="004A56CB">
            <w:pPr>
              <w:rPr>
                <w:rFonts w:ascii="Times New Roman" w:eastAsia="Yu Gothic" w:hAnsi="Times New Roman" w:cs="Times New Roman"/>
                <w:color w:val="000000"/>
                <w:sz w:val="22"/>
                <w:szCs w:val="22"/>
              </w:rPr>
            </w:pPr>
            <w:r w:rsidRPr="0012793A">
              <w:rPr>
                <w:rFonts w:ascii="Times New Roman" w:eastAsia="Yu Gothic" w:hAnsi="Times New Roman" w:cs="Times New Roman"/>
                <w:color w:val="000000"/>
                <w:sz w:val="22"/>
                <w:szCs w:val="22"/>
              </w:rPr>
              <w:t>Newracom Inc.</w:t>
            </w:r>
          </w:p>
        </w:tc>
      </w:tr>
      <w:tr w:rsidR="004A56CB" w:rsidRPr="0012793A" w14:paraId="589DB68F" w14:textId="77777777" w:rsidTr="004A56CB">
        <w:trPr>
          <w:trHeight w:val="360"/>
        </w:trPr>
        <w:tc>
          <w:tcPr>
            <w:tcW w:w="2122" w:type="dxa"/>
            <w:tcBorders>
              <w:top w:val="nil"/>
              <w:left w:val="single" w:sz="4" w:space="0" w:color="auto"/>
              <w:bottom w:val="single" w:sz="4" w:space="0" w:color="auto"/>
              <w:right w:val="single" w:sz="4" w:space="0" w:color="auto"/>
            </w:tcBorders>
            <w:shd w:val="clear" w:color="000000" w:fill="FFFFFF"/>
            <w:vAlign w:val="center"/>
            <w:hideMark/>
          </w:tcPr>
          <w:p w14:paraId="7FAB7F54" w14:textId="77777777" w:rsidR="004A56CB" w:rsidRPr="0012793A" w:rsidRDefault="004A56CB">
            <w:pPr>
              <w:rPr>
                <w:rFonts w:ascii="Times New Roman" w:eastAsia="Yu Gothic" w:hAnsi="Times New Roman" w:cs="Times New Roman"/>
                <w:color w:val="000000"/>
                <w:sz w:val="22"/>
                <w:szCs w:val="22"/>
              </w:rPr>
            </w:pPr>
            <w:r w:rsidRPr="0012793A">
              <w:rPr>
                <w:rFonts w:ascii="Times New Roman" w:eastAsia="Yu Gothic" w:hAnsi="Times New Roman" w:cs="Times New Roman"/>
                <w:color w:val="000000"/>
                <w:sz w:val="22"/>
                <w:szCs w:val="22"/>
              </w:rPr>
              <w:t>Nurani Krishnan, Neelakantan</w:t>
            </w:r>
          </w:p>
        </w:tc>
        <w:tc>
          <w:tcPr>
            <w:tcW w:w="2551" w:type="dxa"/>
            <w:tcBorders>
              <w:top w:val="nil"/>
              <w:left w:val="nil"/>
              <w:bottom w:val="single" w:sz="4" w:space="0" w:color="auto"/>
              <w:right w:val="single" w:sz="4" w:space="0" w:color="auto"/>
            </w:tcBorders>
            <w:shd w:val="clear" w:color="000000" w:fill="FFFFFF"/>
            <w:vAlign w:val="center"/>
            <w:hideMark/>
          </w:tcPr>
          <w:p w14:paraId="7140A8EE" w14:textId="77777777" w:rsidR="004A56CB" w:rsidRPr="0012793A" w:rsidRDefault="004A56CB">
            <w:pPr>
              <w:rPr>
                <w:rFonts w:ascii="Times New Roman" w:eastAsia="Yu Gothic" w:hAnsi="Times New Roman" w:cs="Times New Roman"/>
                <w:color w:val="000000"/>
                <w:sz w:val="22"/>
                <w:szCs w:val="22"/>
              </w:rPr>
            </w:pPr>
            <w:r w:rsidRPr="0012793A">
              <w:rPr>
                <w:rFonts w:ascii="Times New Roman" w:eastAsia="Yu Gothic" w:hAnsi="Times New Roman" w:cs="Times New Roman"/>
                <w:color w:val="000000"/>
                <w:sz w:val="22"/>
                <w:szCs w:val="22"/>
              </w:rPr>
              <w:t>Qualcomm Incorporated</w:t>
            </w:r>
          </w:p>
        </w:tc>
      </w:tr>
      <w:tr w:rsidR="004A56CB" w:rsidRPr="0012793A" w14:paraId="18BB3D5C" w14:textId="77777777" w:rsidTr="004A56CB">
        <w:trPr>
          <w:trHeight w:val="828"/>
        </w:trPr>
        <w:tc>
          <w:tcPr>
            <w:tcW w:w="2122" w:type="dxa"/>
            <w:tcBorders>
              <w:top w:val="nil"/>
              <w:left w:val="single" w:sz="4" w:space="0" w:color="auto"/>
              <w:bottom w:val="single" w:sz="4" w:space="0" w:color="auto"/>
              <w:right w:val="single" w:sz="4" w:space="0" w:color="auto"/>
            </w:tcBorders>
            <w:shd w:val="clear" w:color="000000" w:fill="FFFFFF"/>
            <w:vAlign w:val="center"/>
            <w:hideMark/>
          </w:tcPr>
          <w:p w14:paraId="35716EC8" w14:textId="77777777" w:rsidR="004A56CB" w:rsidRPr="0012793A" w:rsidRDefault="004A56CB">
            <w:pPr>
              <w:rPr>
                <w:rFonts w:ascii="Times New Roman" w:eastAsia="Yu Gothic" w:hAnsi="Times New Roman" w:cs="Times New Roman"/>
                <w:color w:val="000000"/>
                <w:sz w:val="22"/>
                <w:szCs w:val="22"/>
              </w:rPr>
            </w:pPr>
            <w:r w:rsidRPr="0012793A">
              <w:rPr>
                <w:rFonts w:ascii="Times New Roman" w:eastAsia="Yu Gothic" w:hAnsi="Times New Roman" w:cs="Times New Roman"/>
                <w:color w:val="000000"/>
                <w:sz w:val="22"/>
                <w:szCs w:val="22"/>
              </w:rPr>
              <w:t>Oh, Hyun Seo</w:t>
            </w:r>
          </w:p>
        </w:tc>
        <w:tc>
          <w:tcPr>
            <w:tcW w:w="2551" w:type="dxa"/>
            <w:tcBorders>
              <w:top w:val="nil"/>
              <w:left w:val="nil"/>
              <w:bottom w:val="single" w:sz="4" w:space="0" w:color="auto"/>
              <w:right w:val="single" w:sz="4" w:space="0" w:color="auto"/>
            </w:tcBorders>
            <w:shd w:val="clear" w:color="000000" w:fill="FFFFFF"/>
            <w:vAlign w:val="center"/>
            <w:hideMark/>
          </w:tcPr>
          <w:p w14:paraId="5BB3B889" w14:textId="77777777" w:rsidR="004A56CB" w:rsidRPr="0012793A" w:rsidRDefault="004A56CB">
            <w:pPr>
              <w:rPr>
                <w:rFonts w:ascii="Times New Roman" w:eastAsia="Yu Gothic" w:hAnsi="Times New Roman" w:cs="Times New Roman"/>
                <w:color w:val="000000"/>
                <w:sz w:val="22"/>
                <w:szCs w:val="22"/>
              </w:rPr>
            </w:pPr>
            <w:r w:rsidRPr="0012793A">
              <w:rPr>
                <w:rFonts w:ascii="Times New Roman" w:eastAsia="Yu Gothic" w:hAnsi="Times New Roman" w:cs="Times New Roman"/>
                <w:color w:val="000000"/>
                <w:sz w:val="22"/>
                <w:szCs w:val="22"/>
              </w:rPr>
              <w:t>Electronics and Telecommunications Research Institute (ETRI)</w:t>
            </w:r>
          </w:p>
        </w:tc>
      </w:tr>
      <w:tr w:rsidR="004A56CB" w:rsidRPr="0012793A" w14:paraId="0752E5CA" w14:textId="77777777" w:rsidTr="004A56CB">
        <w:trPr>
          <w:trHeight w:val="360"/>
        </w:trPr>
        <w:tc>
          <w:tcPr>
            <w:tcW w:w="2122" w:type="dxa"/>
            <w:tcBorders>
              <w:top w:val="nil"/>
              <w:left w:val="single" w:sz="4" w:space="0" w:color="auto"/>
              <w:bottom w:val="single" w:sz="4" w:space="0" w:color="auto"/>
              <w:right w:val="single" w:sz="4" w:space="0" w:color="auto"/>
            </w:tcBorders>
            <w:shd w:val="clear" w:color="000000" w:fill="FFFFFF"/>
            <w:vAlign w:val="center"/>
            <w:hideMark/>
          </w:tcPr>
          <w:p w14:paraId="622DA0E0" w14:textId="77777777" w:rsidR="004A56CB" w:rsidRPr="0012793A" w:rsidRDefault="004A56CB">
            <w:pPr>
              <w:rPr>
                <w:rFonts w:ascii="Times New Roman" w:eastAsia="Yu Gothic" w:hAnsi="Times New Roman" w:cs="Times New Roman"/>
                <w:color w:val="000000"/>
                <w:sz w:val="22"/>
                <w:szCs w:val="22"/>
              </w:rPr>
            </w:pPr>
            <w:r w:rsidRPr="0012793A">
              <w:rPr>
                <w:rFonts w:ascii="Times New Roman" w:eastAsia="Yu Gothic" w:hAnsi="Times New Roman" w:cs="Times New Roman"/>
                <w:color w:val="000000"/>
                <w:sz w:val="22"/>
                <w:szCs w:val="22"/>
              </w:rPr>
              <w:t>Okada, Hiraku</w:t>
            </w:r>
          </w:p>
        </w:tc>
        <w:tc>
          <w:tcPr>
            <w:tcW w:w="2551" w:type="dxa"/>
            <w:tcBorders>
              <w:top w:val="nil"/>
              <w:left w:val="nil"/>
              <w:bottom w:val="single" w:sz="4" w:space="0" w:color="auto"/>
              <w:right w:val="single" w:sz="4" w:space="0" w:color="auto"/>
            </w:tcBorders>
            <w:shd w:val="clear" w:color="000000" w:fill="FFFFFF"/>
            <w:vAlign w:val="center"/>
            <w:hideMark/>
          </w:tcPr>
          <w:p w14:paraId="0B81A2E5" w14:textId="77777777" w:rsidR="004A56CB" w:rsidRPr="0012793A" w:rsidRDefault="004A56CB">
            <w:pPr>
              <w:rPr>
                <w:rFonts w:ascii="Times New Roman" w:eastAsia="Yu Gothic" w:hAnsi="Times New Roman" w:cs="Times New Roman"/>
                <w:color w:val="000000"/>
                <w:sz w:val="22"/>
                <w:szCs w:val="22"/>
              </w:rPr>
            </w:pPr>
            <w:r w:rsidRPr="0012793A">
              <w:rPr>
                <w:rFonts w:ascii="Times New Roman" w:eastAsia="Yu Gothic" w:hAnsi="Times New Roman" w:cs="Times New Roman"/>
                <w:color w:val="000000"/>
                <w:sz w:val="22"/>
                <w:szCs w:val="22"/>
              </w:rPr>
              <w:t>Nagoya University</w:t>
            </w:r>
          </w:p>
        </w:tc>
      </w:tr>
      <w:tr w:rsidR="004A56CB" w:rsidRPr="0012793A" w14:paraId="7D03F033" w14:textId="77777777" w:rsidTr="004A56CB">
        <w:trPr>
          <w:trHeight w:val="360"/>
        </w:trPr>
        <w:tc>
          <w:tcPr>
            <w:tcW w:w="2122" w:type="dxa"/>
            <w:tcBorders>
              <w:top w:val="nil"/>
              <w:left w:val="single" w:sz="4" w:space="0" w:color="auto"/>
              <w:bottom w:val="single" w:sz="4" w:space="0" w:color="auto"/>
              <w:right w:val="single" w:sz="4" w:space="0" w:color="auto"/>
            </w:tcBorders>
            <w:shd w:val="clear" w:color="000000" w:fill="FFFFFF"/>
            <w:vAlign w:val="center"/>
            <w:hideMark/>
          </w:tcPr>
          <w:p w14:paraId="12462B83" w14:textId="77777777" w:rsidR="004A56CB" w:rsidRPr="0012793A" w:rsidRDefault="004A56CB">
            <w:pPr>
              <w:rPr>
                <w:rFonts w:ascii="Times New Roman" w:eastAsia="Yu Gothic" w:hAnsi="Times New Roman" w:cs="Times New Roman"/>
                <w:color w:val="000000"/>
                <w:sz w:val="22"/>
                <w:szCs w:val="22"/>
              </w:rPr>
            </w:pPr>
            <w:r w:rsidRPr="0012793A">
              <w:rPr>
                <w:rFonts w:ascii="Times New Roman" w:eastAsia="Yu Gothic" w:hAnsi="Times New Roman" w:cs="Times New Roman"/>
                <w:color w:val="000000"/>
                <w:sz w:val="22"/>
                <w:szCs w:val="22"/>
              </w:rPr>
              <w:t>Ouchi, Masatomo</w:t>
            </w:r>
          </w:p>
        </w:tc>
        <w:tc>
          <w:tcPr>
            <w:tcW w:w="2551" w:type="dxa"/>
            <w:tcBorders>
              <w:top w:val="nil"/>
              <w:left w:val="nil"/>
              <w:bottom w:val="single" w:sz="4" w:space="0" w:color="auto"/>
              <w:right w:val="single" w:sz="4" w:space="0" w:color="auto"/>
            </w:tcBorders>
            <w:shd w:val="clear" w:color="000000" w:fill="FFFFFF"/>
            <w:vAlign w:val="center"/>
            <w:hideMark/>
          </w:tcPr>
          <w:p w14:paraId="28FFEBC0" w14:textId="77777777" w:rsidR="004A56CB" w:rsidRPr="0012793A" w:rsidRDefault="004A56CB">
            <w:pPr>
              <w:rPr>
                <w:rFonts w:ascii="Times New Roman" w:eastAsia="Yu Gothic" w:hAnsi="Times New Roman" w:cs="Times New Roman"/>
                <w:color w:val="000000"/>
                <w:sz w:val="22"/>
                <w:szCs w:val="22"/>
              </w:rPr>
            </w:pPr>
            <w:r w:rsidRPr="0012793A">
              <w:rPr>
                <w:rFonts w:ascii="Times New Roman" w:eastAsia="Yu Gothic" w:hAnsi="Times New Roman" w:cs="Times New Roman"/>
                <w:color w:val="000000"/>
                <w:sz w:val="22"/>
                <w:szCs w:val="22"/>
              </w:rPr>
              <w:t>Canon</w:t>
            </w:r>
          </w:p>
        </w:tc>
      </w:tr>
      <w:tr w:rsidR="004A56CB" w:rsidRPr="0012793A" w14:paraId="5765C55C" w14:textId="77777777" w:rsidTr="004A56CB">
        <w:trPr>
          <w:trHeight w:val="360"/>
        </w:trPr>
        <w:tc>
          <w:tcPr>
            <w:tcW w:w="2122" w:type="dxa"/>
            <w:tcBorders>
              <w:top w:val="nil"/>
              <w:left w:val="single" w:sz="4" w:space="0" w:color="auto"/>
              <w:bottom w:val="single" w:sz="4" w:space="0" w:color="auto"/>
              <w:right w:val="single" w:sz="4" w:space="0" w:color="auto"/>
            </w:tcBorders>
            <w:shd w:val="clear" w:color="000000" w:fill="FFFFFF"/>
            <w:vAlign w:val="center"/>
            <w:hideMark/>
          </w:tcPr>
          <w:p w14:paraId="1B22D15C" w14:textId="77777777" w:rsidR="004A56CB" w:rsidRPr="0012793A" w:rsidRDefault="004A56CB">
            <w:pPr>
              <w:rPr>
                <w:rFonts w:ascii="Times New Roman" w:eastAsia="Yu Gothic" w:hAnsi="Times New Roman" w:cs="Times New Roman"/>
                <w:color w:val="000000"/>
                <w:sz w:val="22"/>
                <w:szCs w:val="22"/>
              </w:rPr>
            </w:pPr>
            <w:r w:rsidRPr="0012793A">
              <w:rPr>
                <w:rFonts w:ascii="Times New Roman" w:eastAsia="Yu Gothic" w:hAnsi="Times New Roman" w:cs="Times New Roman"/>
                <w:color w:val="000000"/>
                <w:sz w:val="22"/>
                <w:szCs w:val="22"/>
              </w:rPr>
              <w:t>OZDEN ZENGIN, OZLEM</w:t>
            </w:r>
          </w:p>
        </w:tc>
        <w:tc>
          <w:tcPr>
            <w:tcW w:w="2551" w:type="dxa"/>
            <w:tcBorders>
              <w:top w:val="nil"/>
              <w:left w:val="nil"/>
              <w:bottom w:val="single" w:sz="4" w:space="0" w:color="auto"/>
              <w:right w:val="single" w:sz="4" w:space="0" w:color="auto"/>
            </w:tcBorders>
            <w:shd w:val="clear" w:color="000000" w:fill="FFFFFF"/>
            <w:vAlign w:val="center"/>
            <w:hideMark/>
          </w:tcPr>
          <w:p w14:paraId="21C68194" w14:textId="77777777" w:rsidR="004A56CB" w:rsidRPr="0012793A" w:rsidRDefault="004A56CB">
            <w:pPr>
              <w:rPr>
                <w:rFonts w:ascii="Times New Roman" w:eastAsia="Yu Gothic" w:hAnsi="Times New Roman" w:cs="Times New Roman"/>
                <w:color w:val="000000"/>
                <w:sz w:val="22"/>
                <w:szCs w:val="22"/>
              </w:rPr>
            </w:pPr>
            <w:r w:rsidRPr="0012793A">
              <w:rPr>
                <w:rFonts w:ascii="Times New Roman" w:eastAsia="Yu Gothic" w:hAnsi="Times New Roman" w:cs="Times New Roman"/>
                <w:color w:val="000000"/>
                <w:sz w:val="22"/>
                <w:szCs w:val="22"/>
              </w:rPr>
              <w:t>VESTEL</w:t>
            </w:r>
          </w:p>
        </w:tc>
      </w:tr>
    </w:tbl>
    <w:p w14:paraId="6C491A80" w14:textId="77777777" w:rsidR="004A56CB" w:rsidRPr="0012793A" w:rsidRDefault="004A56CB" w:rsidP="00123F22">
      <w:pPr>
        <w:rPr>
          <w:rFonts w:ascii="Times New Roman" w:hAnsi="Times New Roman" w:cs="Times New Roman"/>
          <w:sz w:val="22"/>
          <w:szCs w:val="22"/>
        </w:rPr>
        <w:sectPr w:rsidR="004A56CB" w:rsidRPr="0012793A" w:rsidSect="004A56CB">
          <w:type w:val="continuous"/>
          <w:pgSz w:w="12240" w:h="15840" w:code="1"/>
          <w:pgMar w:top="1080" w:right="1080" w:bottom="1080" w:left="1080" w:header="432" w:footer="432" w:gutter="720"/>
          <w:cols w:num="2" w:space="720"/>
        </w:sectPr>
      </w:pPr>
    </w:p>
    <w:p w14:paraId="39B6A342" w14:textId="5079D0B9" w:rsidR="004A56CB" w:rsidRPr="0012793A" w:rsidRDefault="004A56CB" w:rsidP="00123F22">
      <w:pPr>
        <w:rPr>
          <w:rFonts w:ascii="Times New Roman" w:hAnsi="Times New Roman" w:cs="Times New Roman"/>
          <w:sz w:val="22"/>
          <w:szCs w:val="22"/>
        </w:rPr>
      </w:pPr>
    </w:p>
    <w:p w14:paraId="17BDD624" w14:textId="77777777" w:rsidR="004A56CB" w:rsidRPr="0012793A" w:rsidRDefault="004A56CB" w:rsidP="00123F22">
      <w:pPr>
        <w:rPr>
          <w:rFonts w:ascii="Times New Roman" w:hAnsi="Times New Roman" w:cs="Times New Roman"/>
          <w:sz w:val="22"/>
          <w:szCs w:val="22"/>
        </w:rPr>
      </w:pPr>
    </w:p>
    <w:sectPr w:rsidR="004A56CB" w:rsidRPr="0012793A" w:rsidSect="008B6646">
      <w:type w:val="continuous"/>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193086" w14:textId="77777777" w:rsidR="007365F5" w:rsidRDefault="007365F5">
      <w:r>
        <w:separator/>
      </w:r>
    </w:p>
  </w:endnote>
  <w:endnote w:type="continuationSeparator" w:id="0">
    <w:p w14:paraId="01AE6A89" w14:textId="77777777" w:rsidR="007365F5" w:rsidRDefault="00736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N W3">
    <w:altName w:val="ＭＳ ゴシック"/>
    <w:panose1 w:val="00000000000000000000"/>
    <w:charset w:val="80"/>
    <w:family w:val="auto"/>
    <w:notTrueType/>
    <w:pitch w:val="variable"/>
    <w:sig w:usb0="00000000" w:usb1="00000000" w:usb2="01000407" w:usb3="00000000" w:csb0="0002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Yu Gothic">
    <w:altName w:val="游ゴシック"/>
    <w:panose1 w:val="020B04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2766E2" w14:textId="428E1AEB" w:rsidR="007173C6" w:rsidRDefault="007173C6" w:rsidP="00E25B00">
    <w:pPr>
      <w:pStyle w:val="a3"/>
      <w:tabs>
        <w:tab w:val="clear" w:pos="6480"/>
        <w:tab w:val="center" w:pos="4680"/>
        <w:tab w:val="right" w:pos="9360"/>
      </w:tabs>
      <w:rPr>
        <w:lang w:eastAsia="ja-JP"/>
      </w:rPr>
    </w:pPr>
    <w:r>
      <w:rPr>
        <w:rFonts w:hint="eastAsia"/>
        <w:lang w:eastAsia="ja-JP"/>
      </w:rPr>
      <w:t>Minutes</w:t>
    </w:r>
    <w:r>
      <w:tab/>
      <w:t xml:space="preserve">page </w:t>
    </w:r>
    <w:r>
      <w:fldChar w:fldCharType="begin"/>
    </w:r>
    <w:r>
      <w:instrText xml:space="preserve">PAGE </w:instrText>
    </w:r>
    <w:r>
      <w:fldChar w:fldCharType="separate"/>
    </w:r>
    <w:r>
      <w:rPr>
        <w:noProof/>
      </w:rPr>
      <w:t>22</w:t>
    </w:r>
    <w:r>
      <w:rPr>
        <w:noProof/>
      </w:rPr>
      <w:fldChar w:fldCharType="end"/>
    </w:r>
    <w:r>
      <w:tab/>
    </w:r>
    <w:r>
      <w:rPr>
        <w:lang w:eastAsia="ja-JP"/>
      </w:rPr>
      <w:t>Yasuhiko Inoue (NTT)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51C2FE" w14:textId="77777777" w:rsidR="007365F5" w:rsidRDefault="007365F5">
      <w:r>
        <w:separator/>
      </w:r>
    </w:p>
  </w:footnote>
  <w:footnote w:type="continuationSeparator" w:id="0">
    <w:p w14:paraId="02F3847A" w14:textId="77777777" w:rsidR="007365F5" w:rsidRDefault="007365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54A41D" w14:textId="3BCD1D70" w:rsidR="007173C6" w:rsidRDefault="007173C6" w:rsidP="00B96D18">
    <w:pPr>
      <w:pStyle w:val="a4"/>
      <w:tabs>
        <w:tab w:val="clear" w:pos="6480"/>
        <w:tab w:val="center" w:pos="4680"/>
        <w:tab w:val="right" w:pos="9360"/>
      </w:tabs>
    </w:pPr>
    <w:r>
      <w:rPr>
        <w:lang w:eastAsia="ja-JP"/>
      </w:rPr>
      <w:t>November 2020</w:t>
    </w:r>
    <w:r>
      <w:tab/>
    </w:r>
    <w:r>
      <w:tab/>
    </w:r>
    <w:r w:rsidR="007365F5">
      <w:fldChar w:fldCharType="begin"/>
    </w:r>
    <w:r w:rsidR="007365F5">
      <w:instrText xml:space="preserve"> TITLE  \* MERGEFORMAT </w:instrText>
    </w:r>
    <w:r w:rsidR="007365F5">
      <w:fldChar w:fldCharType="separate"/>
    </w:r>
    <w:r>
      <w:t>doc.: IEEE 802.11-20/1785r0</w:t>
    </w:r>
    <w:r w:rsidR="007365F5">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D699F"/>
    <w:multiLevelType w:val="hybridMultilevel"/>
    <w:tmpl w:val="301C1F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B601EA1"/>
    <w:multiLevelType w:val="hybridMultilevel"/>
    <w:tmpl w:val="72CA2AAE"/>
    <w:lvl w:ilvl="0" w:tplc="A0A09C64">
      <w:start w:val="1"/>
      <w:numFmt w:val="bullet"/>
      <w:lvlText w:val="•"/>
      <w:lvlJc w:val="left"/>
      <w:pPr>
        <w:tabs>
          <w:tab w:val="num" w:pos="720"/>
        </w:tabs>
        <w:ind w:left="720" w:hanging="360"/>
      </w:pPr>
      <w:rPr>
        <w:rFonts w:ascii="Arial" w:hAnsi="Arial" w:hint="default"/>
      </w:rPr>
    </w:lvl>
    <w:lvl w:ilvl="1" w:tplc="2BDAC4CA" w:tentative="1">
      <w:start w:val="1"/>
      <w:numFmt w:val="bullet"/>
      <w:lvlText w:val="•"/>
      <w:lvlJc w:val="left"/>
      <w:pPr>
        <w:tabs>
          <w:tab w:val="num" w:pos="1440"/>
        </w:tabs>
        <w:ind w:left="1440" w:hanging="360"/>
      </w:pPr>
      <w:rPr>
        <w:rFonts w:ascii="Arial" w:hAnsi="Arial" w:hint="default"/>
      </w:rPr>
    </w:lvl>
    <w:lvl w:ilvl="2" w:tplc="EF6A7B5A" w:tentative="1">
      <w:start w:val="1"/>
      <w:numFmt w:val="bullet"/>
      <w:lvlText w:val="•"/>
      <w:lvlJc w:val="left"/>
      <w:pPr>
        <w:tabs>
          <w:tab w:val="num" w:pos="2160"/>
        </w:tabs>
        <w:ind w:left="2160" w:hanging="360"/>
      </w:pPr>
      <w:rPr>
        <w:rFonts w:ascii="Arial" w:hAnsi="Arial" w:hint="default"/>
      </w:rPr>
    </w:lvl>
    <w:lvl w:ilvl="3" w:tplc="96500516" w:tentative="1">
      <w:start w:val="1"/>
      <w:numFmt w:val="bullet"/>
      <w:lvlText w:val="•"/>
      <w:lvlJc w:val="left"/>
      <w:pPr>
        <w:tabs>
          <w:tab w:val="num" w:pos="2880"/>
        </w:tabs>
        <w:ind w:left="2880" w:hanging="360"/>
      </w:pPr>
      <w:rPr>
        <w:rFonts w:ascii="Arial" w:hAnsi="Arial" w:hint="default"/>
      </w:rPr>
    </w:lvl>
    <w:lvl w:ilvl="4" w:tplc="6CC072D8" w:tentative="1">
      <w:start w:val="1"/>
      <w:numFmt w:val="bullet"/>
      <w:lvlText w:val="•"/>
      <w:lvlJc w:val="left"/>
      <w:pPr>
        <w:tabs>
          <w:tab w:val="num" w:pos="3600"/>
        </w:tabs>
        <w:ind w:left="3600" w:hanging="360"/>
      </w:pPr>
      <w:rPr>
        <w:rFonts w:ascii="Arial" w:hAnsi="Arial" w:hint="default"/>
      </w:rPr>
    </w:lvl>
    <w:lvl w:ilvl="5" w:tplc="2DEADB54" w:tentative="1">
      <w:start w:val="1"/>
      <w:numFmt w:val="bullet"/>
      <w:lvlText w:val="•"/>
      <w:lvlJc w:val="left"/>
      <w:pPr>
        <w:tabs>
          <w:tab w:val="num" w:pos="4320"/>
        </w:tabs>
        <w:ind w:left="4320" w:hanging="360"/>
      </w:pPr>
      <w:rPr>
        <w:rFonts w:ascii="Arial" w:hAnsi="Arial" w:hint="default"/>
      </w:rPr>
    </w:lvl>
    <w:lvl w:ilvl="6" w:tplc="D832B3BA" w:tentative="1">
      <w:start w:val="1"/>
      <w:numFmt w:val="bullet"/>
      <w:lvlText w:val="•"/>
      <w:lvlJc w:val="left"/>
      <w:pPr>
        <w:tabs>
          <w:tab w:val="num" w:pos="5040"/>
        </w:tabs>
        <w:ind w:left="5040" w:hanging="360"/>
      </w:pPr>
      <w:rPr>
        <w:rFonts w:ascii="Arial" w:hAnsi="Arial" w:hint="default"/>
      </w:rPr>
    </w:lvl>
    <w:lvl w:ilvl="7" w:tplc="8D6C14C8" w:tentative="1">
      <w:start w:val="1"/>
      <w:numFmt w:val="bullet"/>
      <w:lvlText w:val="•"/>
      <w:lvlJc w:val="left"/>
      <w:pPr>
        <w:tabs>
          <w:tab w:val="num" w:pos="5760"/>
        </w:tabs>
        <w:ind w:left="5760" w:hanging="360"/>
      </w:pPr>
      <w:rPr>
        <w:rFonts w:ascii="Arial" w:hAnsi="Arial" w:hint="default"/>
      </w:rPr>
    </w:lvl>
    <w:lvl w:ilvl="8" w:tplc="9036D80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CF36C19"/>
    <w:multiLevelType w:val="hybridMultilevel"/>
    <w:tmpl w:val="7740707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7681E3D"/>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4" w15:restartNumberingAfterBreak="0">
    <w:nsid w:val="26FA10E4"/>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5" w15:restartNumberingAfterBreak="0">
    <w:nsid w:val="29961F37"/>
    <w:multiLevelType w:val="multilevel"/>
    <w:tmpl w:val="8F7884C8"/>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Wingdings" w:hAnsi="Wingdings" w:hint="default"/>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6" w15:restartNumberingAfterBreak="0">
    <w:nsid w:val="2E105270"/>
    <w:multiLevelType w:val="multilevel"/>
    <w:tmpl w:val="C5364CAC"/>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7" w15:restartNumberingAfterBreak="0">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8" w15:restartNumberingAfterBreak="0">
    <w:nsid w:val="41517F25"/>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9" w15:restartNumberingAfterBreak="0">
    <w:nsid w:val="4D7C43E2"/>
    <w:multiLevelType w:val="hybridMultilevel"/>
    <w:tmpl w:val="E75AF34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B436415"/>
    <w:multiLevelType w:val="hybridMultilevel"/>
    <w:tmpl w:val="92B82E4E"/>
    <w:lvl w:ilvl="0" w:tplc="00F07372">
      <w:numFmt w:val="bullet"/>
      <w:lvlText w:val="・"/>
      <w:lvlJc w:val="left"/>
      <w:pPr>
        <w:ind w:left="150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 w15:restartNumberingAfterBreak="0">
    <w:nsid w:val="5E5A78A1"/>
    <w:multiLevelType w:val="hybridMultilevel"/>
    <w:tmpl w:val="F4864C2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0F07372">
      <w:numFmt w:val="bullet"/>
      <w:lvlText w:val="・"/>
      <w:lvlJc w:val="left"/>
      <w:pPr>
        <w:ind w:left="1260" w:hanging="420"/>
      </w:pPr>
      <w:rPr>
        <w:rFonts w:ascii="ＭＳ Ｐゴシック" w:eastAsia="ＭＳ Ｐゴシック" w:hAnsi="ＭＳ Ｐゴシック" w:cs="Times New Roman"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F74244E"/>
    <w:multiLevelType w:val="multilevel"/>
    <w:tmpl w:val="8F7884C8"/>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Wingdings" w:hAnsi="Wingdings" w:hint="default"/>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3" w15:restartNumberingAfterBreak="0">
    <w:nsid w:val="71033F25"/>
    <w:multiLevelType w:val="hybridMultilevel"/>
    <w:tmpl w:val="4F98FD18"/>
    <w:lvl w:ilvl="0" w:tplc="2078E700">
      <w:start w:val="1"/>
      <w:numFmt w:val="bullet"/>
      <w:lvlText w:val="•"/>
      <w:lvlJc w:val="left"/>
      <w:pPr>
        <w:tabs>
          <w:tab w:val="num" w:pos="720"/>
        </w:tabs>
        <w:ind w:left="720" w:hanging="360"/>
      </w:pPr>
      <w:rPr>
        <w:rFonts w:ascii="Arial" w:hAnsi="Arial" w:hint="default"/>
      </w:rPr>
    </w:lvl>
    <w:lvl w:ilvl="1" w:tplc="682E40C2" w:tentative="1">
      <w:start w:val="1"/>
      <w:numFmt w:val="bullet"/>
      <w:lvlText w:val="•"/>
      <w:lvlJc w:val="left"/>
      <w:pPr>
        <w:tabs>
          <w:tab w:val="num" w:pos="1440"/>
        </w:tabs>
        <w:ind w:left="1440" w:hanging="360"/>
      </w:pPr>
      <w:rPr>
        <w:rFonts w:ascii="Arial" w:hAnsi="Arial" w:hint="default"/>
      </w:rPr>
    </w:lvl>
    <w:lvl w:ilvl="2" w:tplc="D6CCE6D4" w:tentative="1">
      <w:start w:val="1"/>
      <w:numFmt w:val="bullet"/>
      <w:lvlText w:val="•"/>
      <w:lvlJc w:val="left"/>
      <w:pPr>
        <w:tabs>
          <w:tab w:val="num" w:pos="2160"/>
        </w:tabs>
        <w:ind w:left="2160" w:hanging="360"/>
      </w:pPr>
      <w:rPr>
        <w:rFonts w:ascii="Arial" w:hAnsi="Arial" w:hint="default"/>
      </w:rPr>
    </w:lvl>
    <w:lvl w:ilvl="3" w:tplc="1AD22FD8" w:tentative="1">
      <w:start w:val="1"/>
      <w:numFmt w:val="bullet"/>
      <w:lvlText w:val="•"/>
      <w:lvlJc w:val="left"/>
      <w:pPr>
        <w:tabs>
          <w:tab w:val="num" w:pos="2880"/>
        </w:tabs>
        <w:ind w:left="2880" w:hanging="360"/>
      </w:pPr>
      <w:rPr>
        <w:rFonts w:ascii="Arial" w:hAnsi="Arial" w:hint="default"/>
      </w:rPr>
    </w:lvl>
    <w:lvl w:ilvl="4" w:tplc="B720EF58" w:tentative="1">
      <w:start w:val="1"/>
      <w:numFmt w:val="bullet"/>
      <w:lvlText w:val="•"/>
      <w:lvlJc w:val="left"/>
      <w:pPr>
        <w:tabs>
          <w:tab w:val="num" w:pos="3600"/>
        </w:tabs>
        <w:ind w:left="3600" w:hanging="360"/>
      </w:pPr>
      <w:rPr>
        <w:rFonts w:ascii="Arial" w:hAnsi="Arial" w:hint="default"/>
      </w:rPr>
    </w:lvl>
    <w:lvl w:ilvl="5" w:tplc="A88454F4" w:tentative="1">
      <w:start w:val="1"/>
      <w:numFmt w:val="bullet"/>
      <w:lvlText w:val="•"/>
      <w:lvlJc w:val="left"/>
      <w:pPr>
        <w:tabs>
          <w:tab w:val="num" w:pos="4320"/>
        </w:tabs>
        <w:ind w:left="4320" w:hanging="360"/>
      </w:pPr>
      <w:rPr>
        <w:rFonts w:ascii="Arial" w:hAnsi="Arial" w:hint="default"/>
      </w:rPr>
    </w:lvl>
    <w:lvl w:ilvl="6" w:tplc="A238D992" w:tentative="1">
      <w:start w:val="1"/>
      <w:numFmt w:val="bullet"/>
      <w:lvlText w:val="•"/>
      <w:lvlJc w:val="left"/>
      <w:pPr>
        <w:tabs>
          <w:tab w:val="num" w:pos="5040"/>
        </w:tabs>
        <w:ind w:left="5040" w:hanging="360"/>
      </w:pPr>
      <w:rPr>
        <w:rFonts w:ascii="Arial" w:hAnsi="Arial" w:hint="default"/>
      </w:rPr>
    </w:lvl>
    <w:lvl w:ilvl="7" w:tplc="5EB4A262" w:tentative="1">
      <w:start w:val="1"/>
      <w:numFmt w:val="bullet"/>
      <w:lvlText w:val="•"/>
      <w:lvlJc w:val="left"/>
      <w:pPr>
        <w:tabs>
          <w:tab w:val="num" w:pos="5760"/>
        </w:tabs>
        <w:ind w:left="5760" w:hanging="360"/>
      </w:pPr>
      <w:rPr>
        <w:rFonts w:ascii="Arial" w:hAnsi="Arial" w:hint="default"/>
      </w:rPr>
    </w:lvl>
    <w:lvl w:ilvl="8" w:tplc="FA38BD0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7DFA3524"/>
    <w:multiLevelType w:val="multilevel"/>
    <w:tmpl w:val="B2FC146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7"/>
  </w:num>
  <w:num w:numId="2">
    <w:abstractNumId w:val="9"/>
  </w:num>
  <w:num w:numId="3">
    <w:abstractNumId w:val="14"/>
  </w:num>
  <w:num w:numId="4">
    <w:abstractNumId w:val="12"/>
  </w:num>
  <w:num w:numId="5">
    <w:abstractNumId w:val="5"/>
  </w:num>
  <w:num w:numId="6">
    <w:abstractNumId w:val="3"/>
  </w:num>
  <w:num w:numId="7">
    <w:abstractNumId w:val="0"/>
  </w:num>
  <w:num w:numId="8">
    <w:abstractNumId w:val="6"/>
  </w:num>
  <w:num w:numId="9">
    <w:abstractNumId w:val="10"/>
  </w:num>
  <w:num w:numId="10">
    <w:abstractNumId w:val="4"/>
  </w:num>
  <w:num w:numId="11">
    <w:abstractNumId w:val="1"/>
  </w:num>
  <w:num w:numId="12">
    <w:abstractNumId w:val="13"/>
  </w:num>
  <w:num w:numId="13">
    <w:abstractNumId w:val="2"/>
  </w:num>
  <w:num w:numId="14">
    <w:abstractNumId w:val="11"/>
  </w:num>
  <w:num w:numId="15">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mirrorMargins/>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en-AU" w:vendorID="64" w:dllVersion="6" w:nlCheck="1" w:checkStyle="1"/>
  <w:activeWritingStyle w:appName="MSWord" w:lang="en-GB" w:vendorID="64" w:dllVersion="6" w:nlCheck="1" w:checkStyle="0"/>
  <w:activeWritingStyle w:appName="MSWord" w:lang="en-CA" w:vendorID="64" w:dllVersion="6" w:nlCheck="1" w:checkStyle="1"/>
  <w:activeWritingStyle w:appName="MSWord" w:lang="zh-CN" w:vendorID="64" w:dllVersion="5" w:nlCheck="1" w:checkStyle="1"/>
  <w:activeWritingStyle w:appName="MSWord" w:lang="en-US" w:vendorID="64" w:dllVersion="0" w:nlCheck="1" w:checkStyle="0"/>
  <w:activeWritingStyle w:appName="MSWord" w:lang="en-GB" w:vendorID="64" w:dllVersion="0" w:nlCheck="1" w:checkStyle="0"/>
  <w:activeWritingStyle w:appName="MSWord" w:lang="en-CA" w:vendorID="64" w:dllVersion="0" w:nlCheck="1" w:checkStyle="0"/>
  <w:activeWritingStyle w:appName="MSWord" w:lang="ja-JP" w:vendorID="64" w:dllVersion="0"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0sjQwNzaysDA2NzUxNTZR0lEKTi0uzszPAykwNKgFAEEbPLQtAAAA"/>
  </w:docVars>
  <w:rsids>
    <w:rsidRoot w:val="007A6FFD"/>
    <w:rsid w:val="00001D0E"/>
    <w:rsid w:val="00001E10"/>
    <w:rsid w:val="0000244C"/>
    <w:rsid w:val="00003131"/>
    <w:rsid w:val="000035A6"/>
    <w:rsid w:val="000037A2"/>
    <w:rsid w:val="000039C5"/>
    <w:rsid w:val="00003B5F"/>
    <w:rsid w:val="000041DD"/>
    <w:rsid w:val="0000460E"/>
    <w:rsid w:val="00005235"/>
    <w:rsid w:val="000056E8"/>
    <w:rsid w:val="00006343"/>
    <w:rsid w:val="000064B2"/>
    <w:rsid w:val="00007873"/>
    <w:rsid w:val="00007EBC"/>
    <w:rsid w:val="00010104"/>
    <w:rsid w:val="00010428"/>
    <w:rsid w:val="00010556"/>
    <w:rsid w:val="00010B9E"/>
    <w:rsid w:val="00010F5B"/>
    <w:rsid w:val="0001104A"/>
    <w:rsid w:val="00011165"/>
    <w:rsid w:val="00011205"/>
    <w:rsid w:val="000117FC"/>
    <w:rsid w:val="000126FE"/>
    <w:rsid w:val="00012801"/>
    <w:rsid w:val="000144C7"/>
    <w:rsid w:val="000144D6"/>
    <w:rsid w:val="00014D0F"/>
    <w:rsid w:val="00014EF8"/>
    <w:rsid w:val="00014F53"/>
    <w:rsid w:val="00015E44"/>
    <w:rsid w:val="00015F84"/>
    <w:rsid w:val="00016099"/>
    <w:rsid w:val="00017631"/>
    <w:rsid w:val="00020418"/>
    <w:rsid w:val="00020AE0"/>
    <w:rsid w:val="00020FC4"/>
    <w:rsid w:val="00021078"/>
    <w:rsid w:val="00021C0C"/>
    <w:rsid w:val="0002208C"/>
    <w:rsid w:val="00022A95"/>
    <w:rsid w:val="00023E73"/>
    <w:rsid w:val="00025CD3"/>
    <w:rsid w:val="00025D3C"/>
    <w:rsid w:val="00026206"/>
    <w:rsid w:val="00026C30"/>
    <w:rsid w:val="0002747D"/>
    <w:rsid w:val="00030AE3"/>
    <w:rsid w:val="00030D6D"/>
    <w:rsid w:val="00030DC0"/>
    <w:rsid w:val="00030E4C"/>
    <w:rsid w:val="000315B5"/>
    <w:rsid w:val="00032661"/>
    <w:rsid w:val="0003276A"/>
    <w:rsid w:val="00032E9C"/>
    <w:rsid w:val="00032F66"/>
    <w:rsid w:val="0003332C"/>
    <w:rsid w:val="00033DD0"/>
    <w:rsid w:val="00035912"/>
    <w:rsid w:val="000360B1"/>
    <w:rsid w:val="00036D2F"/>
    <w:rsid w:val="000375A6"/>
    <w:rsid w:val="00037729"/>
    <w:rsid w:val="00037FBD"/>
    <w:rsid w:val="00040279"/>
    <w:rsid w:val="00041365"/>
    <w:rsid w:val="000419CE"/>
    <w:rsid w:val="00042AF4"/>
    <w:rsid w:val="00042EA6"/>
    <w:rsid w:val="000442DE"/>
    <w:rsid w:val="0004436D"/>
    <w:rsid w:val="00045240"/>
    <w:rsid w:val="000459A4"/>
    <w:rsid w:val="00046EBF"/>
    <w:rsid w:val="000472AC"/>
    <w:rsid w:val="00047B84"/>
    <w:rsid w:val="00047C93"/>
    <w:rsid w:val="000523B0"/>
    <w:rsid w:val="00052A62"/>
    <w:rsid w:val="00052C25"/>
    <w:rsid w:val="00052F16"/>
    <w:rsid w:val="00052F7F"/>
    <w:rsid w:val="000530EE"/>
    <w:rsid w:val="00053E9E"/>
    <w:rsid w:val="00054606"/>
    <w:rsid w:val="00055683"/>
    <w:rsid w:val="00055791"/>
    <w:rsid w:val="00055D58"/>
    <w:rsid w:val="00057BEC"/>
    <w:rsid w:val="00057FEA"/>
    <w:rsid w:val="000603B0"/>
    <w:rsid w:val="000604AA"/>
    <w:rsid w:val="00061832"/>
    <w:rsid w:val="00061E8C"/>
    <w:rsid w:val="00061FAD"/>
    <w:rsid w:val="000620AD"/>
    <w:rsid w:val="00062753"/>
    <w:rsid w:val="00062813"/>
    <w:rsid w:val="00062BB0"/>
    <w:rsid w:val="00062BF8"/>
    <w:rsid w:val="00063473"/>
    <w:rsid w:val="00063F2B"/>
    <w:rsid w:val="000647D5"/>
    <w:rsid w:val="00066659"/>
    <w:rsid w:val="00067416"/>
    <w:rsid w:val="000708EB"/>
    <w:rsid w:val="00070966"/>
    <w:rsid w:val="00071299"/>
    <w:rsid w:val="00071362"/>
    <w:rsid w:val="00072069"/>
    <w:rsid w:val="000724CA"/>
    <w:rsid w:val="0007279F"/>
    <w:rsid w:val="000728C3"/>
    <w:rsid w:val="00072F63"/>
    <w:rsid w:val="00073575"/>
    <w:rsid w:val="00074A81"/>
    <w:rsid w:val="00075BB3"/>
    <w:rsid w:val="00075F60"/>
    <w:rsid w:val="0007610D"/>
    <w:rsid w:val="0007634E"/>
    <w:rsid w:val="0007645E"/>
    <w:rsid w:val="00076B73"/>
    <w:rsid w:val="00076CBC"/>
    <w:rsid w:val="000772EC"/>
    <w:rsid w:val="00080055"/>
    <w:rsid w:val="00080A05"/>
    <w:rsid w:val="00080CE1"/>
    <w:rsid w:val="00080DCA"/>
    <w:rsid w:val="00080E1B"/>
    <w:rsid w:val="0008129B"/>
    <w:rsid w:val="00081647"/>
    <w:rsid w:val="00081CC1"/>
    <w:rsid w:val="00081CF0"/>
    <w:rsid w:val="00081D31"/>
    <w:rsid w:val="00081DB0"/>
    <w:rsid w:val="00082D66"/>
    <w:rsid w:val="00082FFD"/>
    <w:rsid w:val="00083A89"/>
    <w:rsid w:val="00083E43"/>
    <w:rsid w:val="0008416E"/>
    <w:rsid w:val="00084523"/>
    <w:rsid w:val="00084566"/>
    <w:rsid w:val="000855F5"/>
    <w:rsid w:val="00085836"/>
    <w:rsid w:val="00086415"/>
    <w:rsid w:val="000865D3"/>
    <w:rsid w:val="00092CF1"/>
    <w:rsid w:val="000934F9"/>
    <w:rsid w:val="00093ABC"/>
    <w:rsid w:val="00093BB5"/>
    <w:rsid w:val="00093F56"/>
    <w:rsid w:val="00094233"/>
    <w:rsid w:val="00094F29"/>
    <w:rsid w:val="00096303"/>
    <w:rsid w:val="000964E5"/>
    <w:rsid w:val="0009739A"/>
    <w:rsid w:val="000A04B5"/>
    <w:rsid w:val="000A0B9A"/>
    <w:rsid w:val="000A0FA4"/>
    <w:rsid w:val="000A1769"/>
    <w:rsid w:val="000A1A05"/>
    <w:rsid w:val="000A1A15"/>
    <w:rsid w:val="000A2CD5"/>
    <w:rsid w:val="000A34EB"/>
    <w:rsid w:val="000A376A"/>
    <w:rsid w:val="000A3EB3"/>
    <w:rsid w:val="000A494F"/>
    <w:rsid w:val="000A4A63"/>
    <w:rsid w:val="000A4C66"/>
    <w:rsid w:val="000A536F"/>
    <w:rsid w:val="000A6047"/>
    <w:rsid w:val="000A690C"/>
    <w:rsid w:val="000A6E93"/>
    <w:rsid w:val="000A7E94"/>
    <w:rsid w:val="000B0296"/>
    <w:rsid w:val="000B1530"/>
    <w:rsid w:val="000B19CC"/>
    <w:rsid w:val="000B1FA7"/>
    <w:rsid w:val="000B3670"/>
    <w:rsid w:val="000B37D1"/>
    <w:rsid w:val="000B3918"/>
    <w:rsid w:val="000B4444"/>
    <w:rsid w:val="000B4C04"/>
    <w:rsid w:val="000B5292"/>
    <w:rsid w:val="000B5FD4"/>
    <w:rsid w:val="000B6324"/>
    <w:rsid w:val="000B7052"/>
    <w:rsid w:val="000B72A2"/>
    <w:rsid w:val="000B7550"/>
    <w:rsid w:val="000B76CA"/>
    <w:rsid w:val="000B7A2F"/>
    <w:rsid w:val="000C0226"/>
    <w:rsid w:val="000C02DC"/>
    <w:rsid w:val="000C078D"/>
    <w:rsid w:val="000C16A5"/>
    <w:rsid w:val="000C1A49"/>
    <w:rsid w:val="000C1C7A"/>
    <w:rsid w:val="000C28AA"/>
    <w:rsid w:val="000C2A79"/>
    <w:rsid w:val="000C3D31"/>
    <w:rsid w:val="000C43B4"/>
    <w:rsid w:val="000C47D2"/>
    <w:rsid w:val="000C5866"/>
    <w:rsid w:val="000C5AE2"/>
    <w:rsid w:val="000C5B06"/>
    <w:rsid w:val="000C624C"/>
    <w:rsid w:val="000C6310"/>
    <w:rsid w:val="000C722B"/>
    <w:rsid w:val="000C7ABA"/>
    <w:rsid w:val="000D014A"/>
    <w:rsid w:val="000D0D70"/>
    <w:rsid w:val="000D0F4E"/>
    <w:rsid w:val="000D2001"/>
    <w:rsid w:val="000D2E4C"/>
    <w:rsid w:val="000D338D"/>
    <w:rsid w:val="000D41AB"/>
    <w:rsid w:val="000D4702"/>
    <w:rsid w:val="000D4B25"/>
    <w:rsid w:val="000D4B90"/>
    <w:rsid w:val="000D4BE3"/>
    <w:rsid w:val="000D54BB"/>
    <w:rsid w:val="000D6E8D"/>
    <w:rsid w:val="000D6F84"/>
    <w:rsid w:val="000D7376"/>
    <w:rsid w:val="000D7482"/>
    <w:rsid w:val="000E071D"/>
    <w:rsid w:val="000E24A6"/>
    <w:rsid w:val="000E2CF8"/>
    <w:rsid w:val="000E32BC"/>
    <w:rsid w:val="000E3D69"/>
    <w:rsid w:val="000E408C"/>
    <w:rsid w:val="000E430C"/>
    <w:rsid w:val="000E44DA"/>
    <w:rsid w:val="000E4898"/>
    <w:rsid w:val="000E4A99"/>
    <w:rsid w:val="000E4E7A"/>
    <w:rsid w:val="000E6B45"/>
    <w:rsid w:val="000E74DC"/>
    <w:rsid w:val="000E7B53"/>
    <w:rsid w:val="000F04A9"/>
    <w:rsid w:val="000F0D59"/>
    <w:rsid w:val="000F10DD"/>
    <w:rsid w:val="000F1130"/>
    <w:rsid w:val="000F26A7"/>
    <w:rsid w:val="000F26BC"/>
    <w:rsid w:val="000F3876"/>
    <w:rsid w:val="000F3B44"/>
    <w:rsid w:val="000F45EA"/>
    <w:rsid w:val="000F55A6"/>
    <w:rsid w:val="000F5D7B"/>
    <w:rsid w:val="000F6516"/>
    <w:rsid w:val="000F6C2F"/>
    <w:rsid w:val="000F702A"/>
    <w:rsid w:val="000F78D1"/>
    <w:rsid w:val="00100284"/>
    <w:rsid w:val="001006D5"/>
    <w:rsid w:val="00101015"/>
    <w:rsid w:val="001011E2"/>
    <w:rsid w:val="00101485"/>
    <w:rsid w:val="00101643"/>
    <w:rsid w:val="00101798"/>
    <w:rsid w:val="0010211F"/>
    <w:rsid w:val="00102B03"/>
    <w:rsid w:val="00102E89"/>
    <w:rsid w:val="00103ED4"/>
    <w:rsid w:val="00104AA7"/>
    <w:rsid w:val="00104AE2"/>
    <w:rsid w:val="00104B77"/>
    <w:rsid w:val="00104C5F"/>
    <w:rsid w:val="001053EA"/>
    <w:rsid w:val="00105659"/>
    <w:rsid w:val="001056E0"/>
    <w:rsid w:val="001057C0"/>
    <w:rsid w:val="00105BFC"/>
    <w:rsid w:val="001060AD"/>
    <w:rsid w:val="001060C7"/>
    <w:rsid w:val="001067F3"/>
    <w:rsid w:val="00107253"/>
    <w:rsid w:val="00107B75"/>
    <w:rsid w:val="00110F76"/>
    <w:rsid w:val="00111F8C"/>
    <w:rsid w:val="001121F5"/>
    <w:rsid w:val="00112205"/>
    <w:rsid w:val="001127F4"/>
    <w:rsid w:val="00112A14"/>
    <w:rsid w:val="00114511"/>
    <w:rsid w:val="0011596A"/>
    <w:rsid w:val="00115FC6"/>
    <w:rsid w:val="001168D1"/>
    <w:rsid w:val="0011747E"/>
    <w:rsid w:val="001174A8"/>
    <w:rsid w:val="00117E90"/>
    <w:rsid w:val="00120247"/>
    <w:rsid w:val="001214FA"/>
    <w:rsid w:val="00122535"/>
    <w:rsid w:val="0012284F"/>
    <w:rsid w:val="00122C1D"/>
    <w:rsid w:val="001236D2"/>
    <w:rsid w:val="001238D9"/>
    <w:rsid w:val="00123B1C"/>
    <w:rsid w:val="00123F22"/>
    <w:rsid w:val="001240CD"/>
    <w:rsid w:val="0012447F"/>
    <w:rsid w:val="0012495A"/>
    <w:rsid w:val="00124D15"/>
    <w:rsid w:val="001250AB"/>
    <w:rsid w:val="00125251"/>
    <w:rsid w:val="001258B1"/>
    <w:rsid w:val="00126372"/>
    <w:rsid w:val="00126990"/>
    <w:rsid w:val="0012726E"/>
    <w:rsid w:val="00127549"/>
    <w:rsid w:val="001277FE"/>
    <w:rsid w:val="001278F7"/>
    <w:rsid w:val="0012793A"/>
    <w:rsid w:val="00127CDD"/>
    <w:rsid w:val="001302A2"/>
    <w:rsid w:val="00130AAB"/>
    <w:rsid w:val="00130AB3"/>
    <w:rsid w:val="0013228B"/>
    <w:rsid w:val="001323D1"/>
    <w:rsid w:val="00132B3F"/>
    <w:rsid w:val="0013308D"/>
    <w:rsid w:val="00133642"/>
    <w:rsid w:val="001336DB"/>
    <w:rsid w:val="001337FE"/>
    <w:rsid w:val="001351AE"/>
    <w:rsid w:val="001376E2"/>
    <w:rsid w:val="00137729"/>
    <w:rsid w:val="00137746"/>
    <w:rsid w:val="00140C9A"/>
    <w:rsid w:val="001417E2"/>
    <w:rsid w:val="00141B77"/>
    <w:rsid w:val="00141F23"/>
    <w:rsid w:val="00142F48"/>
    <w:rsid w:val="00143056"/>
    <w:rsid w:val="0014329F"/>
    <w:rsid w:val="0014371F"/>
    <w:rsid w:val="001445A7"/>
    <w:rsid w:val="00144600"/>
    <w:rsid w:val="001446E1"/>
    <w:rsid w:val="00144C20"/>
    <w:rsid w:val="001450E2"/>
    <w:rsid w:val="0014618D"/>
    <w:rsid w:val="00146540"/>
    <w:rsid w:val="00146683"/>
    <w:rsid w:val="001478CA"/>
    <w:rsid w:val="00150530"/>
    <w:rsid w:val="00152F0D"/>
    <w:rsid w:val="00152F3A"/>
    <w:rsid w:val="00152F9E"/>
    <w:rsid w:val="0015303B"/>
    <w:rsid w:val="00153831"/>
    <w:rsid w:val="00153FA9"/>
    <w:rsid w:val="001542EA"/>
    <w:rsid w:val="00154F4B"/>
    <w:rsid w:val="001551F7"/>
    <w:rsid w:val="00155B25"/>
    <w:rsid w:val="00155CDC"/>
    <w:rsid w:val="001562B3"/>
    <w:rsid w:val="00156E10"/>
    <w:rsid w:val="001575E3"/>
    <w:rsid w:val="001618A7"/>
    <w:rsid w:val="00162106"/>
    <w:rsid w:val="00162869"/>
    <w:rsid w:val="001633D4"/>
    <w:rsid w:val="00163DA0"/>
    <w:rsid w:val="00163FAF"/>
    <w:rsid w:val="001640AE"/>
    <w:rsid w:val="001649E4"/>
    <w:rsid w:val="001653C7"/>
    <w:rsid w:val="0016629D"/>
    <w:rsid w:val="001662D3"/>
    <w:rsid w:val="001665EE"/>
    <w:rsid w:val="00166CE0"/>
    <w:rsid w:val="00167964"/>
    <w:rsid w:val="001679FE"/>
    <w:rsid w:val="00167C01"/>
    <w:rsid w:val="00167E81"/>
    <w:rsid w:val="00167ED8"/>
    <w:rsid w:val="00167EDD"/>
    <w:rsid w:val="0017099C"/>
    <w:rsid w:val="00171117"/>
    <w:rsid w:val="0017374E"/>
    <w:rsid w:val="00174CC8"/>
    <w:rsid w:val="001767E0"/>
    <w:rsid w:val="001778E7"/>
    <w:rsid w:val="00181E79"/>
    <w:rsid w:val="00182382"/>
    <w:rsid w:val="00183790"/>
    <w:rsid w:val="00183CF6"/>
    <w:rsid w:val="0018463B"/>
    <w:rsid w:val="00186139"/>
    <w:rsid w:val="00186A3E"/>
    <w:rsid w:val="0018789C"/>
    <w:rsid w:val="00190349"/>
    <w:rsid w:val="0019174F"/>
    <w:rsid w:val="00191A81"/>
    <w:rsid w:val="00191C69"/>
    <w:rsid w:val="0019219C"/>
    <w:rsid w:val="00192541"/>
    <w:rsid w:val="00192C60"/>
    <w:rsid w:val="0019339D"/>
    <w:rsid w:val="00193986"/>
    <w:rsid w:val="00194318"/>
    <w:rsid w:val="00194405"/>
    <w:rsid w:val="0019469F"/>
    <w:rsid w:val="0019486E"/>
    <w:rsid w:val="00194A8B"/>
    <w:rsid w:val="00194ABC"/>
    <w:rsid w:val="00195345"/>
    <w:rsid w:val="0019540D"/>
    <w:rsid w:val="00195EB1"/>
    <w:rsid w:val="00196119"/>
    <w:rsid w:val="00196329"/>
    <w:rsid w:val="00196517"/>
    <w:rsid w:val="00196C34"/>
    <w:rsid w:val="00197875"/>
    <w:rsid w:val="001A0C20"/>
    <w:rsid w:val="001A15D4"/>
    <w:rsid w:val="001A2196"/>
    <w:rsid w:val="001A2899"/>
    <w:rsid w:val="001A6366"/>
    <w:rsid w:val="001A6654"/>
    <w:rsid w:val="001A6D83"/>
    <w:rsid w:val="001A713C"/>
    <w:rsid w:val="001A7711"/>
    <w:rsid w:val="001B0367"/>
    <w:rsid w:val="001B0ABE"/>
    <w:rsid w:val="001B1887"/>
    <w:rsid w:val="001B1A24"/>
    <w:rsid w:val="001B1F2A"/>
    <w:rsid w:val="001B2A02"/>
    <w:rsid w:val="001B3CF5"/>
    <w:rsid w:val="001B544D"/>
    <w:rsid w:val="001B5D90"/>
    <w:rsid w:val="001B6C6A"/>
    <w:rsid w:val="001B72A0"/>
    <w:rsid w:val="001C04F8"/>
    <w:rsid w:val="001C05C2"/>
    <w:rsid w:val="001C12AE"/>
    <w:rsid w:val="001C1927"/>
    <w:rsid w:val="001C3326"/>
    <w:rsid w:val="001C5718"/>
    <w:rsid w:val="001C5A9E"/>
    <w:rsid w:val="001C5B33"/>
    <w:rsid w:val="001C5EB8"/>
    <w:rsid w:val="001C65E0"/>
    <w:rsid w:val="001C686E"/>
    <w:rsid w:val="001C6D5D"/>
    <w:rsid w:val="001C6D86"/>
    <w:rsid w:val="001D0672"/>
    <w:rsid w:val="001D07BF"/>
    <w:rsid w:val="001D2679"/>
    <w:rsid w:val="001D2919"/>
    <w:rsid w:val="001D34A2"/>
    <w:rsid w:val="001D3C38"/>
    <w:rsid w:val="001D5129"/>
    <w:rsid w:val="001D5F35"/>
    <w:rsid w:val="001D70F3"/>
    <w:rsid w:val="001E02E0"/>
    <w:rsid w:val="001E1464"/>
    <w:rsid w:val="001E1490"/>
    <w:rsid w:val="001E14B2"/>
    <w:rsid w:val="001E18DF"/>
    <w:rsid w:val="001E1F07"/>
    <w:rsid w:val="001E25B4"/>
    <w:rsid w:val="001E2D80"/>
    <w:rsid w:val="001E337D"/>
    <w:rsid w:val="001E3FD4"/>
    <w:rsid w:val="001E5451"/>
    <w:rsid w:val="001E5DF0"/>
    <w:rsid w:val="001E6A29"/>
    <w:rsid w:val="001E740B"/>
    <w:rsid w:val="001E7906"/>
    <w:rsid w:val="001F0053"/>
    <w:rsid w:val="001F01BB"/>
    <w:rsid w:val="001F16CC"/>
    <w:rsid w:val="001F1EBE"/>
    <w:rsid w:val="001F204F"/>
    <w:rsid w:val="001F2A20"/>
    <w:rsid w:val="001F3692"/>
    <w:rsid w:val="001F3989"/>
    <w:rsid w:val="001F47BF"/>
    <w:rsid w:val="001F4A96"/>
    <w:rsid w:val="001F5712"/>
    <w:rsid w:val="001F7031"/>
    <w:rsid w:val="00200C2A"/>
    <w:rsid w:val="002012D9"/>
    <w:rsid w:val="002014EA"/>
    <w:rsid w:val="00201FA5"/>
    <w:rsid w:val="002030E1"/>
    <w:rsid w:val="0020487D"/>
    <w:rsid w:val="00205154"/>
    <w:rsid w:val="002054D9"/>
    <w:rsid w:val="002055D4"/>
    <w:rsid w:val="00206AEF"/>
    <w:rsid w:val="0020707E"/>
    <w:rsid w:val="00210007"/>
    <w:rsid w:val="0021048A"/>
    <w:rsid w:val="00212919"/>
    <w:rsid w:val="00212DB5"/>
    <w:rsid w:val="002137F1"/>
    <w:rsid w:val="00213C61"/>
    <w:rsid w:val="002144E1"/>
    <w:rsid w:val="00214B12"/>
    <w:rsid w:val="00214D20"/>
    <w:rsid w:val="00214D4B"/>
    <w:rsid w:val="00214E85"/>
    <w:rsid w:val="00215E0B"/>
    <w:rsid w:val="00216086"/>
    <w:rsid w:val="0021620E"/>
    <w:rsid w:val="00216ADC"/>
    <w:rsid w:val="002170DB"/>
    <w:rsid w:val="002173BF"/>
    <w:rsid w:val="00217A51"/>
    <w:rsid w:val="00217D2E"/>
    <w:rsid w:val="00220C6A"/>
    <w:rsid w:val="0022128B"/>
    <w:rsid w:val="00221526"/>
    <w:rsid w:val="00222C85"/>
    <w:rsid w:val="00222DB9"/>
    <w:rsid w:val="002238C6"/>
    <w:rsid w:val="002239CF"/>
    <w:rsid w:val="00224065"/>
    <w:rsid w:val="00224434"/>
    <w:rsid w:val="00224786"/>
    <w:rsid w:val="00224E0F"/>
    <w:rsid w:val="0022616C"/>
    <w:rsid w:val="00227831"/>
    <w:rsid w:val="00232128"/>
    <w:rsid w:val="0023346A"/>
    <w:rsid w:val="002346DF"/>
    <w:rsid w:val="00234FE2"/>
    <w:rsid w:val="0023630E"/>
    <w:rsid w:val="0023660A"/>
    <w:rsid w:val="0023758C"/>
    <w:rsid w:val="0023789B"/>
    <w:rsid w:val="00240232"/>
    <w:rsid w:val="00240492"/>
    <w:rsid w:val="00240B6D"/>
    <w:rsid w:val="00241E46"/>
    <w:rsid w:val="00242723"/>
    <w:rsid w:val="00242B96"/>
    <w:rsid w:val="00242CAD"/>
    <w:rsid w:val="00242CF4"/>
    <w:rsid w:val="0024310E"/>
    <w:rsid w:val="00243D5A"/>
    <w:rsid w:val="00243DB6"/>
    <w:rsid w:val="00244CFE"/>
    <w:rsid w:val="00244F31"/>
    <w:rsid w:val="00246733"/>
    <w:rsid w:val="00247B81"/>
    <w:rsid w:val="00250249"/>
    <w:rsid w:val="0025025C"/>
    <w:rsid w:val="002510E9"/>
    <w:rsid w:val="00251542"/>
    <w:rsid w:val="00251946"/>
    <w:rsid w:val="002524B4"/>
    <w:rsid w:val="002524EC"/>
    <w:rsid w:val="00252B04"/>
    <w:rsid w:val="00253ADC"/>
    <w:rsid w:val="00255750"/>
    <w:rsid w:val="0025610A"/>
    <w:rsid w:val="002566C8"/>
    <w:rsid w:val="00257360"/>
    <w:rsid w:val="00257C0D"/>
    <w:rsid w:val="00260DAE"/>
    <w:rsid w:val="00261431"/>
    <w:rsid w:val="002614C3"/>
    <w:rsid w:val="002620A9"/>
    <w:rsid w:val="00262827"/>
    <w:rsid w:val="00263F7F"/>
    <w:rsid w:val="00264BF2"/>
    <w:rsid w:val="0026584A"/>
    <w:rsid w:val="00265B3D"/>
    <w:rsid w:val="00266C26"/>
    <w:rsid w:val="00267869"/>
    <w:rsid w:val="002701D5"/>
    <w:rsid w:val="00271811"/>
    <w:rsid w:val="002718F0"/>
    <w:rsid w:val="002728A1"/>
    <w:rsid w:val="00272A0C"/>
    <w:rsid w:val="00273891"/>
    <w:rsid w:val="002743FE"/>
    <w:rsid w:val="0027492C"/>
    <w:rsid w:val="002749A8"/>
    <w:rsid w:val="0027549D"/>
    <w:rsid w:val="00275EF0"/>
    <w:rsid w:val="00276103"/>
    <w:rsid w:val="0027623A"/>
    <w:rsid w:val="00277F60"/>
    <w:rsid w:val="00280495"/>
    <w:rsid w:val="0028049C"/>
    <w:rsid w:val="00280C79"/>
    <w:rsid w:val="0028109E"/>
    <w:rsid w:val="00281C32"/>
    <w:rsid w:val="0028367E"/>
    <w:rsid w:val="002836A6"/>
    <w:rsid w:val="00284E35"/>
    <w:rsid w:val="002858D1"/>
    <w:rsid w:val="00285ED3"/>
    <w:rsid w:val="00286739"/>
    <w:rsid w:val="00287338"/>
    <w:rsid w:val="002909A2"/>
    <w:rsid w:val="00290E91"/>
    <w:rsid w:val="00291954"/>
    <w:rsid w:val="00292744"/>
    <w:rsid w:val="002928C2"/>
    <w:rsid w:val="00292F28"/>
    <w:rsid w:val="00294C59"/>
    <w:rsid w:val="00294F82"/>
    <w:rsid w:val="00296E8C"/>
    <w:rsid w:val="002970B5"/>
    <w:rsid w:val="002A02F1"/>
    <w:rsid w:val="002A0D36"/>
    <w:rsid w:val="002A31CA"/>
    <w:rsid w:val="002A40BA"/>
    <w:rsid w:val="002A51FE"/>
    <w:rsid w:val="002A59A4"/>
    <w:rsid w:val="002A5B78"/>
    <w:rsid w:val="002A5D1F"/>
    <w:rsid w:val="002A60E8"/>
    <w:rsid w:val="002A7204"/>
    <w:rsid w:val="002A77DA"/>
    <w:rsid w:val="002B0232"/>
    <w:rsid w:val="002B0D81"/>
    <w:rsid w:val="002B1437"/>
    <w:rsid w:val="002B150E"/>
    <w:rsid w:val="002B2ED5"/>
    <w:rsid w:val="002B3DF5"/>
    <w:rsid w:val="002B4EB2"/>
    <w:rsid w:val="002B50BA"/>
    <w:rsid w:val="002B549C"/>
    <w:rsid w:val="002B57A2"/>
    <w:rsid w:val="002B62F6"/>
    <w:rsid w:val="002B65B7"/>
    <w:rsid w:val="002B7009"/>
    <w:rsid w:val="002C0B6B"/>
    <w:rsid w:val="002C12B6"/>
    <w:rsid w:val="002C1AAF"/>
    <w:rsid w:val="002C24E6"/>
    <w:rsid w:val="002C254D"/>
    <w:rsid w:val="002C2F4B"/>
    <w:rsid w:val="002C48AC"/>
    <w:rsid w:val="002C4B96"/>
    <w:rsid w:val="002C733E"/>
    <w:rsid w:val="002C7CD0"/>
    <w:rsid w:val="002D089A"/>
    <w:rsid w:val="002D29A6"/>
    <w:rsid w:val="002D2E9C"/>
    <w:rsid w:val="002D41D9"/>
    <w:rsid w:val="002D4453"/>
    <w:rsid w:val="002D554E"/>
    <w:rsid w:val="002D672E"/>
    <w:rsid w:val="002D7099"/>
    <w:rsid w:val="002D7223"/>
    <w:rsid w:val="002D7669"/>
    <w:rsid w:val="002D7DC6"/>
    <w:rsid w:val="002E0815"/>
    <w:rsid w:val="002E0BB3"/>
    <w:rsid w:val="002E10DD"/>
    <w:rsid w:val="002E2A66"/>
    <w:rsid w:val="002E32B7"/>
    <w:rsid w:val="002E34D8"/>
    <w:rsid w:val="002E4027"/>
    <w:rsid w:val="002E4623"/>
    <w:rsid w:val="002E67E7"/>
    <w:rsid w:val="002E6939"/>
    <w:rsid w:val="002E6DA4"/>
    <w:rsid w:val="002E792F"/>
    <w:rsid w:val="002E7ED4"/>
    <w:rsid w:val="002F00C7"/>
    <w:rsid w:val="002F01A2"/>
    <w:rsid w:val="002F02F5"/>
    <w:rsid w:val="002F03D2"/>
    <w:rsid w:val="002F0773"/>
    <w:rsid w:val="002F0F96"/>
    <w:rsid w:val="002F11C1"/>
    <w:rsid w:val="002F1C0A"/>
    <w:rsid w:val="002F1FE2"/>
    <w:rsid w:val="002F23A2"/>
    <w:rsid w:val="002F3644"/>
    <w:rsid w:val="002F41E6"/>
    <w:rsid w:val="002F57D3"/>
    <w:rsid w:val="002F65AC"/>
    <w:rsid w:val="002F7E05"/>
    <w:rsid w:val="002F7F3F"/>
    <w:rsid w:val="00301AFB"/>
    <w:rsid w:val="0030219B"/>
    <w:rsid w:val="003028BC"/>
    <w:rsid w:val="00302C8B"/>
    <w:rsid w:val="00302DBB"/>
    <w:rsid w:val="003030A4"/>
    <w:rsid w:val="00303474"/>
    <w:rsid w:val="00303527"/>
    <w:rsid w:val="00303D74"/>
    <w:rsid w:val="00304870"/>
    <w:rsid w:val="00304D62"/>
    <w:rsid w:val="00305870"/>
    <w:rsid w:val="0030672E"/>
    <w:rsid w:val="00306D21"/>
    <w:rsid w:val="00307665"/>
    <w:rsid w:val="00307819"/>
    <w:rsid w:val="00307DF6"/>
    <w:rsid w:val="0031013C"/>
    <w:rsid w:val="00310352"/>
    <w:rsid w:val="00310748"/>
    <w:rsid w:val="00310C17"/>
    <w:rsid w:val="00311930"/>
    <w:rsid w:val="00311F04"/>
    <w:rsid w:val="00313E15"/>
    <w:rsid w:val="00314425"/>
    <w:rsid w:val="00315003"/>
    <w:rsid w:val="003156ED"/>
    <w:rsid w:val="00316A05"/>
    <w:rsid w:val="003176C9"/>
    <w:rsid w:val="00317D5D"/>
    <w:rsid w:val="00320035"/>
    <w:rsid w:val="003204FC"/>
    <w:rsid w:val="00322116"/>
    <w:rsid w:val="003221FD"/>
    <w:rsid w:val="0032253B"/>
    <w:rsid w:val="0032274F"/>
    <w:rsid w:val="003230C5"/>
    <w:rsid w:val="00323A3F"/>
    <w:rsid w:val="00323F0C"/>
    <w:rsid w:val="003261E1"/>
    <w:rsid w:val="00326554"/>
    <w:rsid w:val="00326768"/>
    <w:rsid w:val="00326E07"/>
    <w:rsid w:val="003278D0"/>
    <w:rsid w:val="003279E0"/>
    <w:rsid w:val="00327BD0"/>
    <w:rsid w:val="0033109B"/>
    <w:rsid w:val="00331D7D"/>
    <w:rsid w:val="00331DF3"/>
    <w:rsid w:val="00331E50"/>
    <w:rsid w:val="00331FD1"/>
    <w:rsid w:val="00332E81"/>
    <w:rsid w:val="003331C3"/>
    <w:rsid w:val="00334305"/>
    <w:rsid w:val="00335A9A"/>
    <w:rsid w:val="003360E1"/>
    <w:rsid w:val="0033624B"/>
    <w:rsid w:val="003363D2"/>
    <w:rsid w:val="00336CD5"/>
    <w:rsid w:val="0033700A"/>
    <w:rsid w:val="0033706B"/>
    <w:rsid w:val="0033785E"/>
    <w:rsid w:val="00337B25"/>
    <w:rsid w:val="003400E3"/>
    <w:rsid w:val="00340242"/>
    <w:rsid w:val="003404C7"/>
    <w:rsid w:val="0034076D"/>
    <w:rsid w:val="003409CC"/>
    <w:rsid w:val="003409DE"/>
    <w:rsid w:val="00341092"/>
    <w:rsid w:val="003423E2"/>
    <w:rsid w:val="00342A93"/>
    <w:rsid w:val="00342BA2"/>
    <w:rsid w:val="003437AE"/>
    <w:rsid w:val="00344473"/>
    <w:rsid w:val="003461E8"/>
    <w:rsid w:val="00346E92"/>
    <w:rsid w:val="00346EEC"/>
    <w:rsid w:val="00347472"/>
    <w:rsid w:val="00347A41"/>
    <w:rsid w:val="00353581"/>
    <w:rsid w:val="0035586D"/>
    <w:rsid w:val="003560A3"/>
    <w:rsid w:val="00356B50"/>
    <w:rsid w:val="0035701A"/>
    <w:rsid w:val="003573AB"/>
    <w:rsid w:val="00360F8D"/>
    <w:rsid w:val="0036164B"/>
    <w:rsid w:val="00361A5D"/>
    <w:rsid w:val="00361FB7"/>
    <w:rsid w:val="0036250C"/>
    <w:rsid w:val="00362B38"/>
    <w:rsid w:val="003632C8"/>
    <w:rsid w:val="00363654"/>
    <w:rsid w:val="0036381B"/>
    <w:rsid w:val="00364138"/>
    <w:rsid w:val="003641BA"/>
    <w:rsid w:val="00364378"/>
    <w:rsid w:val="0036473D"/>
    <w:rsid w:val="00364D4D"/>
    <w:rsid w:val="00365BA2"/>
    <w:rsid w:val="00366321"/>
    <w:rsid w:val="00366E0F"/>
    <w:rsid w:val="00367C43"/>
    <w:rsid w:val="00367D76"/>
    <w:rsid w:val="003701D2"/>
    <w:rsid w:val="00370914"/>
    <w:rsid w:val="00370EEE"/>
    <w:rsid w:val="00371028"/>
    <w:rsid w:val="00371C94"/>
    <w:rsid w:val="0037248A"/>
    <w:rsid w:val="0037283D"/>
    <w:rsid w:val="003733B9"/>
    <w:rsid w:val="00373AC7"/>
    <w:rsid w:val="00374421"/>
    <w:rsid w:val="00374F21"/>
    <w:rsid w:val="003751CA"/>
    <w:rsid w:val="00375697"/>
    <w:rsid w:val="00375AB6"/>
    <w:rsid w:val="00377FCF"/>
    <w:rsid w:val="00380172"/>
    <w:rsid w:val="00381859"/>
    <w:rsid w:val="0038264F"/>
    <w:rsid w:val="0038361F"/>
    <w:rsid w:val="00383D0F"/>
    <w:rsid w:val="00383F5F"/>
    <w:rsid w:val="003842FB"/>
    <w:rsid w:val="003851D4"/>
    <w:rsid w:val="00385534"/>
    <w:rsid w:val="00385DC5"/>
    <w:rsid w:val="00386540"/>
    <w:rsid w:val="00386622"/>
    <w:rsid w:val="00387BBF"/>
    <w:rsid w:val="003900E4"/>
    <w:rsid w:val="003903CD"/>
    <w:rsid w:val="003903F3"/>
    <w:rsid w:val="003903FE"/>
    <w:rsid w:val="00390C2F"/>
    <w:rsid w:val="00390FDB"/>
    <w:rsid w:val="00391059"/>
    <w:rsid w:val="003913CB"/>
    <w:rsid w:val="00393182"/>
    <w:rsid w:val="00393D7A"/>
    <w:rsid w:val="00394316"/>
    <w:rsid w:val="00395C85"/>
    <w:rsid w:val="003966FB"/>
    <w:rsid w:val="00396D3D"/>
    <w:rsid w:val="00396FE1"/>
    <w:rsid w:val="00397385"/>
    <w:rsid w:val="003978D2"/>
    <w:rsid w:val="003A0011"/>
    <w:rsid w:val="003A070F"/>
    <w:rsid w:val="003A0946"/>
    <w:rsid w:val="003A0BEA"/>
    <w:rsid w:val="003A12BF"/>
    <w:rsid w:val="003A21ED"/>
    <w:rsid w:val="003A308F"/>
    <w:rsid w:val="003A3DEE"/>
    <w:rsid w:val="003A4EBC"/>
    <w:rsid w:val="003A51E5"/>
    <w:rsid w:val="003A59CD"/>
    <w:rsid w:val="003A5D87"/>
    <w:rsid w:val="003A6253"/>
    <w:rsid w:val="003A6D71"/>
    <w:rsid w:val="003A706F"/>
    <w:rsid w:val="003A7862"/>
    <w:rsid w:val="003A79D8"/>
    <w:rsid w:val="003B0947"/>
    <w:rsid w:val="003B1553"/>
    <w:rsid w:val="003B18DF"/>
    <w:rsid w:val="003B1D54"/>
    <w:rsid w:val="003B21A0"/>
    <w:rsid w:val="003B23CB"/>
    <w:rsid w:val="003B2AE5"/>
    <w:rsid w:val="003B37F2"/>
    <w:rsid w:val="003B3981"/>
    <w:rsid w:val="003B3FAD"/>
    <w:rsid w:val="003B4818"/>
    <w:rsid w:val="003B4E9D"/>
    <w:rsid w:val="003B53A4"/>
    <w:rsid w:val="003B5AF9"/>
    <w:rsid w:val="003B5E56"/>
    <w:rsid w:val="003B61EB"/>
    <w:rsid w:val="003B7CD0"/>
    <w:rsid w:val="003C0154"/>
    <w:rsid w:val="003C081A"/>
    <w:rsid w:val="003C202A"/>
    <w:rsid w:val="003C2A0A"/>
    <w:rsid w:val="003C2A55"/>
    <w:rsid w:val="003C378C"/>
    <w:rsid w:val="003C3E1F"/>
    <w:rsid w:val="003C41C4"/>
    <w:rsid w:val="003C4640"/>
    <w:rsid w:val="003C4F84"/>
    <w:rsid w:val="003C4FFD"/>
    <w:rsid w:val="003C5165"/>
    <w:rsid w:val="003C55C9"/>
    <w:rsid w:val="003C67D9"/>
    <w:rsid w:val="003C79A4"/>
    <w:rsid w:val="003C7B07"/>
    <w:rsid w:val="003D03A2"/>
    <w:rsid w:val="003D076D"/>
    <w:rsid w:val="003D09BB"/>
    <w:rsid w:val="003D0C25"/>
    <w:rsid w:val="003D0FDC"/>
    <w:rsid w:val="003D1C4B"/>
    <w:rsid w:val="003D2028"/>
    <w:rsid w:val="003D2A0C"/>
    <w:rsid w:val="003D2A16"/>
    <w:rsid w:val="003D3863"/>
    <w:rsid w:val="003D3E2B"/>
    <w:rsid w:val="003D3FAF"/>
    <w:rsid w:val="003D4A79"/>
    <w:rsid w:val="003D4DA3"/>
    <w:rsid w:val="003D5989"/>
    <w:rsid w:val="003D5C20"/>
    <w:rsid w:val="003D5FEF"/>
    <w:rsid w:val="003D767F"/>
    <w:rsid w:val="003E01D9"/>
    <w:rsid w:val="003E041D"/>
    <w:rsid w:val="003E0839"/>
    <w:rsid w:val="003E0913"/>
    <w:rsid w:val="003E099F"/>
    <w:rsid w:val="003E1774"/>
    <w:rsid w:val="003E39C6"/>
    <w:rsid w:val="003E4049"/>
    <w:rsid w:val="003E42F4"/>
    <w:rsid w:val="003E5505"/>
    <w:rsid w:val="003E571F"/>
    <w:rsid w:val="003E5DC8"/>
    <w:rsid w:val="003E625E"/>
    <w:rsid w:val="003E6B12"/>
    <w:rsid w:val="003E6BF7"/>
    <w:rsid w:val="003E7018"/>
    <w:rsid w:val="003E7C78"/>
    <w:rsid w:val="003E7C8D"/>
    <w:rsid w:val="003E7E71"/>
    <w:rsid w:val="003F04C7"/>
    <w:rsid w:val="003F0F36"/>
    <w:rsid w:val="003F11B2"/>
    <w:rsid w:val="003F12C6"/>
    <w:rsid w:val="003F1E61"/>
    <w:rsid w:val="003F1E7B"/>
    <w:rsid w:val="003F1FB7"/>
    <w:rsid w:val="003F214A"/>
    <w:rsid w:val="003F2176"/>
    <w:rsid w:val="003F2A1D"/>
    <w:rsid w:val="003F2E29"/>
    <w:rsid w:val="003F3512"/>
    <w:rsid w:val="003F3E09"/>
    <w:rsid w:val="003F461C"/>
    <w:rsid w:val="003F4785"/>
    <w:rsid w:val="003F4976"/>
    <w:rsid w:val="003F59E6"/>
    <w:rsid w:val="003F62C2"/>
    <w:rsid w:val="003F6A9F"/>
    <w:rsid w:val="003F780A"/>
    <w:rsid w:val="00400063"/>
    <w:rsid w:val="00400588"/>
    <w:rsid w:val="00401020"/>
    <w:rsid w:val="00401BE5"/>
    <w:rsid w:val="00403410"/>
    <w:rsid w:val="00404BD9"/>
    <w:rsid w:val="00405677"/>
    <w:rsid w:val="004057F4"/>
    <w:rsid w:val="00406986"/>
    <w:rsid w:val="00407FAC"/>
    <w:rsid w:val="004101B1"/>
    <w:rsid w:val="00410317"/>
    <w:rsid w:val="004103FC"/>
    <w:rsid w:val="00410F30"/>
    <w:rsid w:val="0041148D"/>
    <w:rsid w:val="00411687"/>
    <w:rsid w:val="00411D48"/>
    <w:rsid w:val="00412EA2"/>
    <w:rsid w:val="00412FB5"/>
    <w:rsid w:val="0041303D"/>
    <w:rsid w:val="0041515E"/>
    <w:rsid w:val="00416365"/>
    <w:rsid w:val="00416A04"/>
    <w:rsid w:val="004176C0"/>
    <w:rsid w:val="00417997"/>
    <w:rsid w:val="0042015F"/>
    <w:rsid w:val="00420C73"/>
    <w:rsid w:val="004211B8"/>
    <w:rsid w:val="004229FB"/>
    <w:rsid w:val="00423677"/>
    <w:rsid w:val="00424DBA"/>
    <w:rsid w:val="00424FC5"/>
    <w:rsid w:val="004251A1"/>
    <w:rsid w:val="004262C4"/>
    <w:rsid w:val="00427669"/>
    <w:rsid w:val="004278DA"/>
    <w:rsid w:val="00431970"/>
    <w:rsid w:val="004323AB"/>
    <w:rsid w:val="00432DFE"/>
    <w:rsid w:val="004330BE"/>
    <w:rsid w:val="004357A8"/>
    <w:rsid w:val="00436533"/>
    <w:rsid w:val="00436F81"/>
    <w:rsid w:val="0043701B"/>
    <w:rsid w:val="0043747E"/>
    <w:rsid w:val="0044034E"/>
    <w:rsid w:val="0044068A"/>
    <w:rsid w:val="00440912"/>
    <w:rsid w:val="00440937"/>
    <w:rsid w:val="00440B90"/>
    <w:rsid w:val="00440C7D"/>
    <w:rsid w:val="00440F2A"/>
    <w:rsid w:val="00441C23"/>
    <w:rsid w:val="0044219F"/>
    <w:rsid w:val="004425CB"/>
    <w:rsid w:val="00442BFE"/>
    <w:rsid w:val="00442FCB"/>
    <w:rsid w:val="00443A5E"/>
    <w:rsid w:val="00443A96"/>
    <w:rsid w:val="00444235"/>
    <w:rsid w:val="004444EA"/>
    <w:rsid w:val="004453D1"/>
    <w:rsid w:val="004457AF"/>
    <w:rsid w:val="00445923"/>
    <w:rsid w:val="00445C5C"/>
    <w:rsid w:val="00446744"/>
    <w:rsid w:val="00446CC9"/>
    <w:rsid w:val="00446DF1"/>
    <w:rsid w:val="00451FCD"/>
    <w:rsid w:val="00451FFF"/>
    <w:rsid w:val="00452FBD"/>
    <w:rsid w:val="0045303E"/>
    <w:rsid w:val="004537A6"/>
    <w:rsid w:val="004540B7"/>
    <w:rsid w:val="00454AAC"/>
    <w:rsid w:val="004550FC"/>
    <w:rsid w:val="0045528A"/>
    <w:rsid w:val="00455E9B"/>
    <w:rsid w:val="004560AB"/>
    <w:rsid w:val="00456AC3"/>
    <w:rsid w:val="0045754C"/>
    <w:rsid w:val="004578E3"/>
    <w:rsid w:val="00460008"/>
    <w:rsid w:val="0046110E"/>
    <w:rsid w:val="00461FA4"/>
    <w:rsid w:val="00462D6A"/>
    <w:rsid w:val="00462E26"/>
    <w:rsid w:val="00463160"/>
    <w:rsid w:val="004634A9"/>
    <w:rsid w:val="004641B9"/>
    <w:rsid w:val="00464C28"/>
    <w:rsid w:val="004658EC"/>
    <w:rsid w:val="00465912"/>
    <w:rsid w:val="00466602"/>
    <w:rsid w:val="00467B7E"/>
    <w:rsid w:val="00470911"/>
    <w:rsid w:val="00470B9E"/>
    <w:rsid w:val="00471253"/>
    <w:rsid w:val="00471853"/>
    <w:rsid w:val="00471BC6"/>
    <w:rsid w:val="00472390"/>
    <w:rsid w:val="00472451"/>
    <w:rsid w:val="00472BD4"/>
    <w:rsid w:val="00472DA5"/>
    <w:rsid w:val="00472EE1"/>
    <w:rsid w:val="0047386A"/>
    <w:rsid w:val="00474220"/>
    <w:rsid w:val="004742D9"/>
    <w:rsid w:val="00477078"/>
    <w:rsid w:val="004770FE"/>
    <w:rsid w:val="004801E5"/>
    <w:rsid w:val="00480B28"/>
    <w:rsid w:val="00480BEF"/>
    <w:rsid w:val="00482C78"/>
    <w:rsid w:val="00482E51"/>
    <w:rsid w:val="004834F7"/>
    <w:rsid w:val="00484026"/>
    <w:rsid w:val="004846DF"/>
    <w:rsid w:val="004849CC"/>
    <w:rsid w:val="00484EF6"/>
    <w:rsid w:val="004858C7"/>
    <w:rsid w:val="00485C9E"/>
    <w:rsid w:val="00485FDF"/>
    <w:rsid w:val="0048604F"/>
    <w:rsid w:val="00486664"/>
    <w:rsid w:val="004870AE"/>
    <w:rsid w:val="00491C5E"/>
    <w:rsid w:val="00492FD6"/>
    <w:rsid w:val="004932D0"/>
    <w:rsid w:val="00494114"/>
    <w:rsid w:val="004944BB"/>
    <w:rsid w:val="00494BC3"/>
    <w:rsid w:val="004953A7"/>
    <w:rsid w:val="00495A5A"/>
    <w:rsid w:val="00495C84"/>
    <w:rsid w:val="004964DF"/>
    <w:rsid w:val="0049689D"/>
    <w:rsid w:val="00496980"/>
    <w:rsid w:val="00497325"/>
    <w:rsid w:val="00497E39"/>
    <w:rsid w:val="004A0777"/>
    <w:rsid w:val="004A15F8"/>
    <w:rsid w:val="004A1DC4"/>
    <w:rsid w:val="004A1E0E"/>
    <w:rsid w:val="004A2696"/>
    <w:rsid w:val="004A4BB5"/>
    <w:rsid w:val="004A559A"/>
    <w:rsid w:val="004A56CB"/>
    <w:rsid w:val="004A6090"/>
    <w:rsid w:val="004A626D"/>
    <w:rsid w:val="004A6D4E"/>
    <w:rsid w:val="004A7933"/>
    <w:rsid w:val="004A7B51"/>
    <w:rsid w:val="004A7E50"/>
    <w:rsid w:val="004B0A7D"/>
    <w:rsid w:val="004B0C8D"/>
    <w:rsid w:val="004B1CFE"/>
    <w:rsid w:val="004B1DC3"/>
    <w:rsid w:val="004B20A7"/>
    <w:rsid w:val="004B2696"/>
    <w:rsid w:val="004B3844"/>
    <w:rsid w:val="004B3D15"/>
    <w:rsid w:val="004B4268"/>
    <w:rsid w:val="004B49BE"/>
    <w:rsid w:val="004B51F7"/>
    <w:rsid w:val="004B567E"/>
    <w:rsid w:val="004B5980"/>
    <w:rsid w:val="004B73D5"/>
    <w:rsid w:val="004B7983"/>
    <w:rsid w:val="004C02C3"/>
    <w:rsid w:val="004C0533"/>
    <w:rsid w:val="004C0CC5"/>
    <w:rsid w:val="004C1622"/>
    <w:rsid w:val="004C1D57"/>
    <w:rsid w:val="004C27F2"/>
    <w:rsid w:val="004C2CF3"/>
    <w:rsid w:val="004C36C0"/>
    <w:rsid w:val="004C3BFC"/>
    <w:rsid w:val="004C3EDF"/>
    <w:rsid w:val="004C4403"/>
    <w:rsid w:val="004C4752"/>
    <w:rsid w:val="004C475E"/>
    <w:rsid w:val="004C52F6"/>
    <w:rsid w:val="004C54F7"/>
    <w:rsid w:val="004C5740"/>
    <w:rsid w:val="004C583B"/>
    <w:rsid w:val="004C5B6E"/>
    <w:rsid w:val="004C5F58"/>
    <w:rsid w:val="004C7ACB"/>
    <w:rsid w:val="004C7B7C"/>
    <w:rsid w:val="004C7D35"/>
    <w:rsid w:val="004D0F14"/>
    <w:rsid w:val="004D13C6"/>
    <w:rsid w:val="004D1556"/>
    <w:rsid w:val="004D18FC"/>
    <w:rsid w:val="004D2A08"/>
    <w:rsid w:val="004D3E68"/>
    <w:rsid w:val="004D3E8B"/>
    <w:rsid w:val="004D4386"/>
    <w:rsid w:val="004D46C8"/>
    <w:rsid w:val="004D4F3A"/>
    <w:rsid w:val="004D55ED"/>
    <w:rsid w:val="004D6290"/>
    <w:rsid w:val="004D7DC5"/>
    <w:rsid w:val="004E0043"/>
    <w:rsid w:val="004E04EF"/>
    <w:rsid w:val="004E0793"/>
    <w:rsid w:val="004E0830"/>
    <w:rsid w:val="004E0A0E"/>
    <w:rsid w:val="004E1572"/>
    <w:rsid w:val="004E1872"/>
    <w:rsid w:val="004E1A38"/>
    <w:rsid w:val="004E2376"/>
    <w:rsid w:val="004E2B8F"/>
    <w:rsid w:val="004E4387"/>
    <w:rsid w:val="004E49D1"/>
    <w:rsid w:val="004E5075"/>
    <w:rsid w:val="004E61CB"/>
    <w:rsid w:val="004E639B"/>
    <w:rsid w:val="004E6C92"/>
    <w:rsid w:val="004E74FC"/>
    <w:rsid w:val="004F04D1"/>
    <w:rsid w:val="004F15BF"/>
    <w:rsid w:val="004F19E1"/>
    <w:rsid w:val="004F1B49"/>
    <w:rsid w:val="004F3334"/>
    <w:rsid w:val="004F385A"/>
    <w:rsid w:val="004F38C9"/>
    <w:rsid w:val="004F3EFB"/>
    <w:rsid w:val="004F4085"/>
    <w:rsid w:val="004F419A"/>
    <w:rsid w:val="004F5BE1"/>
    <w:rsid w:val="004F5EAB"/>
    <w:rsid w:val="004F6AAC"/>
    <w:rsid w:val="00500F4A"/>
    <w:rsid w:val="005016D0"/>
    <w:rsid w:val="0050181E"/>
    <w:rsid w:val="00501DCD"/>
    <w:rsid w:val="0050203D"/>
    <w:rsid w:val="00502B6D"/>
    <w:rsid w:val="00503105"/>
    <w:rsid w:val="00503466"/>
    <w:rsid w:val="00503D0B"/>
    <w:rsid w:val="00504037"/>
    <w:rsid w:val="00505055"/>
    <w:rsid w:val="005053AB"/>
    <w:rsid w:val="005053BB"/>
    <w:rsid w:val="005058FB"/>
    <w:rsid w:val="00505BAC"/>
    <w:rsid w:val="00505D9A"/>
    <w:rsid w:val="005066AC"/>
    <w:rsid w:val="0050727D"/>
    <w:rsid w:val="00507C2C"/>
    <w:rsid w:val="00507CF7"/>
    <w:rsid w:val="0051029C"/>
    <w:rsid w:val="005113B8"/>
    <w:rsid w:val="00512FAF"/>
    <w:rsid w:val="005137F0"/>
    <w:rsid w:val="00514E06"/>
    <w:rsid w:val="00514EB9"/>
    <w:rsid w:val="00515F07"/>
    <w:rsid w:val="0051689F"/>
    <w:rsid w:val="00517106"/>
    <w:rsid w:val="00517122"/>
    <w:rsid w:val="00517426"/>
    <w:rsid w:val="00520F8E"/>
    <w:rsid w:val="00521718"/>
    <w:rsid w:val="00523D5E"/>
    <w:rsid w:val="005240D5"/>
    <w:rsid w:val="00524549"/>
    <w:rsid w:val="00524F75"/>
    <w:rsid w:val="00526E62"/>
    <w:rsid w:val="00527069"/>
    <w:rsid w:val="005272D8"/>
    <w:rsid w:val="0052748F"/>
    <w:rsid w:val="0053011D"/>
    <w:rsid w:val="00530A40"/>
    <w:rsid w:val="00531556"/>
    <w:rsid w:val="00531B49"/>
    <w:rsid w:val="00532223"/>
    <w:rsid w:val="005343AB"/>
    <w:rsid w:val="00534B84"/>
    <w:rsid w:val="005360DA"/>
    <w:rsid w:val="005367CE"/>
    <w:rsid w:val="00536FD5"/>
    <w:rsid w:val="00537528"/>
    <w:rsid w:val="005375A1"/>
    <w:rsid w:val="005406A4"/>
    <w:rsid w:val="00540DB0"/>
    <w:rsid w:val="005410C9"/>
    <w:rsid w:val="005412C3"/>
    <w:rsid w:val="00541709"/>
    <w:rsid w:val="00541A40"/>
    <w:rsid w:val="00541C1A"/>
    <w:rsid w:val="00542137"/>
    <w:rsid w:val="0054253A"/>
    <w:rsid w:val="00542D7C"/>
    <w:rsid w:val="00543181"/>
    <w:rsid w:val="00543C59"/>
    <w:rsid w:val="005441E5"/>
    <w:rsid w:val="005444F8"/>
    <w:rsid w:val="00544D7E"/>
    <w:rsid w:val="005454D0"/>
    <w:rsid w:val="00545742"/>
    <w:rsid w:val="005459CF"/>
    <w:rsid w:val="00545B16"/>
    <w:rsid w:val="00545B30"/>
    <w:rsid w:val="00545C12"/>
    <w:rsid w:val="00546B5D"/>
    <w:rsid w:val="00547A36"/>
    <w:rsid w:val="00547F52"/>
    <w:rsid w:val="005509E2"/>
    <w:rsid w:val="005510BF"/>
    <w:rsid w:val="00552427"/>
    <w:rsid w:val="0055286E"/>
    <w:rsid w:val="005529E3"/>
    <w:rsid w:val="005532EE"/>
    <w:rsid w:val="00553FD5"/>
    <w:rsid w:val="00554DA6"/>
    <w:rsid w:val="00554ECC"/>
    <w:rsid w:val="00555862"/>
    <w:rsid w:val="0055588B"/>
    <w:rsid w:val="00555C5E"/>
    <w:rsid w:val="00556374"/>
    <w:rsid w:val="005565D5"/>
    <w:rsid w:val="005575AF"/>
    <w:rsid w:val="005576C6"/>
    <w:rsid w:val="00557F04"/>
    <w:rsid w:val="00557FB9"/>
    <w:rsid w:val="0056036F"/>
    <w:rsid w:val="00560874"/>
    <w:rsid w:val="00560B9F"/>
    <w:rsid w:val="00561561"/>
    <w:rsid w:val="00562C25"/>
    <w:rsid w:val="005634B7"/>
    <w:rsid w:val="005636D4"/>
    <w:rsid w:val="00564694"/>
    <w:rsid w:val="00566025"/>
    <w:rsid w:val="005671D0"/>
    <w:rsid w:val="00567666"/>
    <w:rsid w:val="0057023D"/>
    <w:rsid w:val="00570BC5"/>
    <w:rsid w:val="0057104C"/>
    <w:rsid w:val="00571068"/>
    <w:rsid w:val="005711FC"/>
    <w:rsid w:val="0057157F"/>
    <w:rsid w:val="00571A06"/>
    <w:rsid w:val="005720F7"/>
    <w:rsid w:val="00572B17"/>
    <w:rsid w:val="005731A8"/>
    <w:rsid w:val="005733EB"/>
    <w:rsid w:val="005757D1"/>
    <w:rsid w:val="00575DED"/>
    <w:rsid w:val="00575FB9"/>
    <w:rsid w:val="00576458"/>
    <w:rsid w:val="0057696D"/>
    <w:rsid w:val="00576DC7"/>
    <w:rsid w:val="00577A6A"/>
    <w:rsid w:val="00577CB6"/>
    <w:rsid w:val="00577E60"/>
    <w:rsid w:val="00577FEA"/>
    <w:rsid w:val="00580948"/>
    <w:rsid w:val="00581F7D"/>
    <w:rsid w:val="005822F2"/>
    <w:rsid w:val="00582D1F"/>
    <w:rsid w:val="005830BC"/>
    <w:rsid w:val="0058324D"/>
    <w:rsid w:val="005845CE"/>
    <w:rsid w:val="00585559"/>
    <w:rsid w:val="00585C7B"/>
    <w:rsid w:val="00586D81"/>
    <w:rsid w:val="00587820"/>
    <w:rsid w:val="005901FA"/>
    <w:rsid w:val="00590900"/>
    <w:rsid w:val="00590C00"/>
    <w:rsid w:val="00590DFD"/>
    <w:rsid w:val="00591158"/>
    <w:rsid w:val="00591360"/>
    <w:rsid w:val="00591784"/>
    <w:rsid w:val="00591C18"/>
    <w:rsid w:val="00592106"/>
    <w:rsid w:val="0059211B"/>
    <w:rsid w:val="00592B05"/>
    <w:rsid w:val="0059375A"/>
    <w:rsid w:val="005939B2"/>
    <w:rsid w:val="00593E9C"/>
    <w:rsid w:val="00595349"/>
    <w:rsid w:val="005976D5"/>
    <w:rsid w:val="005A0598"/>
    <w:rsid w:val="005A0B57"/>
    <w:rsid w:val="005A0DC0"/>
    <w:rsid w:val="005A1083"/>
    <w:rsid w:val="005A10ED"/>
    <w:rsid w:val="005A12B6"/>
    <w:rsid w:val="005A18B2"/>
    <w:rsid w:val="005A1990"/>
    <w:rsid w:val="005A2BEE"/>
    <w:rsid w:val="005A2D65"/>
    <w:rsid w:val="005A4149"/>
    <w:rsid w:val="005A463F"/>
    <w:rsid w:val="005A5266"/>
    <w:rsid w:val="005A5AC2"/>
    <w:rsid w:val="005A5AC9"/>
    <w:rsid w:val="005A5BB4"/>
    <w:rsid w:val="005A670A"/>
    <w:rsid w:val="005A6B2B"/>
    <w:rsid w:val="005A755E"/>
    <w:rsid w:val="005A765B"/>
    <w:rsid w:val="005A780A"/>
    <w:rsid w:val="005A7853"/>
    <w:rsid w:val="005A79AB"/>
    <w:rsid w:val="005A7A51"/>
    <w:rsid w:val="005A7D30"/>
    <w:rsid w:val="005B0D47"/>
    <w:rsid w:val="005B112F"/>
    <w:rsid w:val="005B18ED"/>
    <w:rsid w:val="005B26BA"/>
    <w:rsid w:val="005B2A88"/>
    <w:rsid w:val="005B32A4"/>
    <w:rsid w:val="005B365F"/>
    <w:rsid w:val="005B4612"/>
    <w:rsid w:val="005B516F"/>
    <w:rsid w:val="005B5205"/>
    <w:rsid w:val="005B62BD"/>
    <w:rsid w:val="005B6464"/>
    <w:rsid w:val="005B66D2"/>
    <w:rsid w:val="005B6819"/>
    <w:rsid w:val="005B6FED"/>
    <w:rsid w:val="005B7C8C"/>
    <w:rsid w:val="005C05E8"/>
    <w:rsid w:val="005C0B0D"/>
    <w:rsid w:val="005C17C9"/>
    <w:rsid w:val="005C249A"/>
    <w:rsid w:val="005C3256"/>
    <w:rsid w:val="005C33EF"/>
    <w:rsid w:val="005C3804"/>
    <w:rsid w:val="005C385F"/>
    <w:rsid w:val="005C3A55"/>
    <w:rsid w:val="005C3BD2"/>
    <w:rsid w:val="005C635D"/>
    <w:rsid w:val="005C68C7"/>
    <w:rsid w:val="005C6AC5"/>
    <w:rsid w:val="005C755F"/>
    <w:rsid w:val="005D019F"/>
    <w:rsid w:val="005D03A2"/>
    <w:rsid w:val="005D15CC"/>
    <w:rsid w:val="005D2467"/>
    <w:rsid w:val="005D27D0"/>
    <w:rsid w:val="005D48A7"/>
    <w:rsid w:val="005D4B86"/>
    <w:rsid w:val="005D4F7C"/>
    <w:rsid w:val="005D571D"/>
    <w:rsid w:val="005D6B8C"/>
    <w:rsid w:val="005D7162"/>
    <w:rsid w:val="005D73D7"/>
    <w:rsid w:val="005D763F"/>
    <w:rsid w:val="005E0D07"/>
    <w:rsid w:val="005E1047"/>
    <w:rsid w:val="005E1843"/>
    <w:rsid w:val="005E1B0E"/>
    <w:rsid w:val="005E228F"/>
    <w:rsid w:val="005E29D6"/>
    <w:rsid w:val="005E35B0"/>
    <w:rsid w:val="005E3BF5"/>
    <w:rsid w:val="005E4F9C"/>
    <w:rsid w:val="005E5C7F"/>
    <w:rsid w:val="005E6C2A"/>
    <w:rsid w:val="005E6CD0"/>
    <w:rsid w:val="005E79E8"/>
    <w:rsid w:val="005E7DF4"/>
    <w:rsid w:val="005F1272"/>
    <w:rsid w:val="005F1A51"/>
    <w:rsid w:val="005F1FA6"/>
    <w:rsid w:val="005F259C"/>
    <w:rsid w:val="005F2FAC"/>
    <w:rsid w:val="005F37D6"/>
    <w:rsid w:val="005F4363"/>
    <w:rsid w:val="005F4B91"/>
    <w:rsid w:val="005F4F29"/>
    <w:rsid w:val="005F5045"/>
    <w:rsid w:val="005F5205"/>
    <w:rsid w:val="005F6004"/>
    <w:rsid w:val="005F6646"/>
    <w:rsid w:val="005F6BED"/>
    <w:rsid w:val="005F740D"/>
    <w:rsid w:val="005F7508"/>
    <w:rsid w:val="005F7537"/>
    <w:rsid w:val="00600249"/>
    <w:rsid w:val="00600256"/>
    <w:rsid w:val="0060072D"/>
    <w:rsid w:val="00600DAE"/>
    <w:rsid w:val="006010FD"/>
    <w:rsid w:val="006011CF"/>
    <w:rsid w:val="00601E71"/>
    <w:rsid w:val="0060226E"/>
    <w:rsid w:val="0060237F"/>
    <w:rsid w:val="006041DF"/>
    <w:rsid w:val="00604637"/>
    <w:rsid w:val="00604786"/>
    <w:rsid w:val="00604C4E"/>
    <w:rsid w:val="00605162"/>
    <w:rsid w:val="00605710"/>
    <w:rsid w:val="00606DC1"/>
    <w:rsid w:val="00606F60"/>
    <w:rsid w:val="00607D29"/>
    <w:rsid w:val="006107E3"/>
    <w:rsid w:val="00610D30"/>
    <w:rsid w:val="006116D3"/>
    <w:rsid w:val="00611C41"/>
    <w:rsid w:val="006123C6"/>
    <w:rsid w:val="006124CC"/>
    <w:rsid w:val="0061265D"/>
    <w:rsid w:val="00612CF6"/>
    <w:rsid w:val="00612FF1"/>
    <w:rsid w:val="00613AEC"/>
    <w:rsid w:val="00613D74"/>
    <w:rsid w:val="00613F43"/>
    <w:rsid w:val="0061475A"/>
    <w:rsid w:val="006153BB"/>
    <w:rsid w:val="00615D89"/>
    <w:rsid w:val="006162CA"/>
    <w:rsid w:val="00616BE4"/>
    <w:rsid w:val="00617882"/>
    <w:rsid w:val="0062021D"/>
    <w:rsid w:val="00620A43"/>
    <w:rsid w:val="00621799"/>
    <w:rsid w:val="00622BA8"/>
    <w:rsid w:val="00622DA1"/>
    <w:rsid w:val="00623671"/>
    <w:rsid w:val="0062389E"/>
    <w:rsid w:val="006239E8"/>
    <w:rsid w:val="00623B17"/>
    <w:rsid w:val="00623C79"/>
    <w:rsid w:val="00624F7E"/>
    <w:rsid w:val="00625032"/>
    <w:rsid w:val="0062559A"/>
    <w:rsid w:val="006269E6"/>
    <w:rsid w:val="00627726"/>
    <w:rsid w:val="00627A6F"/>
    <w:rsid w:val="00627C53"/>
    <w:rsid w:val="00627CB1"/>
    <w:rsid w:val="0063082D"/>
    <w:rsid w:val="0063126A"/>
    <w:rsid w:val="0063362A"/>
    <w:rsid w:val="00633838"/>
    <w:rsid w:val="00634069"/>
    <w:rsid w:val="00635215"/>
    <w:rsid w:val="0063527F"/>
    <w:rsid w:val="006355CD"/>
    <w:rsid w:val="00635834"/>
    <w:rsid w:val="006365E5"/>
    <w:rsid w:val="00636962"/>
    <w:rsid w:val="00636C33"/>
    <w:rsid w:val="00637DD7"/>
    <w:rsid w:val="006410C5"/>
    <w:rsid w:val="0064186B"/>
    <w:rsid w:val="00642821"/>
    <w:rsid w:val="0064426B"/>
    <w:rsid w:val="0064434B"/>
    <w:rsid w:val="006463EB"/>
    <w:rsid w:val="006465F1"/>
    <w:rsid w:val="00646BB9"/>
    <w:rsid w:val="0064746B"/>
    <w:rsid w:val="00647585"/>
    <w:rsid w:val="00647631"/>
    <w:rsid w:val="006514F3"/>
    <w:rsid w:val="006516E1"/>
    <w:rsid w:val="006539D0"/>
    <w:rsid w:val="006547A0"/>
    <w:rsid w:val="00654F50"/>
    <w:rsid w:val="006579C1"/>
    <w:rsid w:val="0066050C"/>
    <w:rsid w:val="006607E7"/>
    <w:rsid w:val="00660EC6"/>
    <w:rsid w:val="00661557"/>
    <w:rsid w:val="006615F7"/>
    <w:rsid w:val="00661A34"/>
    <w:rsid w:val="00661E46"/>
    <w:rsid w:val="00662095"/>
    <w:rsid w:val="0066221A"/>
    <w:rsid w:val="0066233A"/>
    <w:rsid w:val="00662E24"/>
    <w:rsid w:val="00663938"/>
    <w:rsid w:val="00663E7B"/>
    <w:rsid w:val="00664664"/>
    <w:rsid w:val="006648F0"/>
    <w:rsid w:val="006656C9"/>
    <w:rsid w:val="0066607C"/>
    <w:rsid w:val="00666153"/>
    <w:rsid w:val="00666A4B"/>
    <w:rsid w:val="00666B1F"/>
    <w:rsid w:val="0066726F"/>
    <w:rsid w:val="00667279"/>
    <w:rsid w:val="0067096F"/>
    <w:rsid w:val="00671132"/>
    <w:rsid w:val="0067137F"/>
    <w:rsid w:val="00671DA9"/>
    <w:rsid w:val="006736F9"/>
    <w:rsid w:val="00673A67"/>
    <w:rsid w:val="00673D26"/>
    <w:rsid w:val="00674202"/>
    <w:rsid w:val="006753D5"/>
    <w:rsid w:val="00675830"/>
    <w:rsid w:val="00677104"/>
    <w:rsid w:val="0067764D"/>
    <w:rsid w:val="00677841"/>
    <w:rsid w:val="00677AE2"/>
    <w:rsid w:val="00681D83"/>
    <w:rsid w:val="00681EB1"/>
    <w:rsid w:val="00681F8C"/>
    <w:rsid w:val="006829D5"/>
    <w:rsid w:val="00682C07"/>
    <w:rsid w:val="00683143"/>
    <w:rsid w:val="006832B7"/>
    <w:rsid w:val="00683EF6"/>
    <w:rsid w:val="006859D5"/>
    <w:rsid w:val="00686295"/>
    <w:rsid w:val="00686320"/>
    <w:rsid w:val="0068701F"/>
    <w:rsid w:val="00687D65"/>
    <w:rsid w:val="00687EB4"/>
    <w:rsid w:val="00690205"/>
    <w:rsid w:val="006905A7"/>
    <w:rsid w:val="006908DA"/>
    <w:rsid w:val="00690A62"/>
    <w:rsid w:val="00690ACB"/>
    <w:rsid w:val="00692597"/>
    <w:rsid w:val="00692DE3"/>
    <w:rsid w:val="00693250"/>
    <w:rsid w:val="006941D8"/>
    <w:rsid w:val="00695973"/>
    <w:rsid w:val="00696C45"/>
    <w:rsid w:val="00697ABA"/>
    <w:rsid w:val="006A0250"/>
    <w:rsid w:val="006A0F9B"/>
    <w:rsid w:val="006A21A7"/>
    <w:rsid w:val="006A2378"/>
    <w:rsid w:val="006A331F"/>
    <w:rsid w:val="006A3449"/>
    <w:rsid w:val="006A3D0D"/>
    <w:rsid w:val="006A454D"/>
    <w:rsid w:val="006A5097"/>
    <w:rsid w:val="006A5459"/>
    <w:rsid w:val="006A5AA6"/>
    <w:rsid w:val="006A5BFC"/>
    <w:rsid w:val="006A5E8A"/>
    <w:rsid w:val="006A6679"/>
    <w:rsid w:val="006B0573"/>
    <w:rsid w:val="006B0F67"/>
    <w:rsid w:val="006B156D"/>
    <w:rsid w:val="006B2706"/>
    <w:rsid w:val="006B2B5E"/>
    <w:rsid w:val="006B52E8"/>
    <w:rsid w:val="006B53CA"/>
    <w:rsid w:val="006B6450"/>
    <w:rsid w:val="006B6525"/>
    <w:rsid w:val="006B709F"/>
    <w:rsid w:val="006B761C"/>
    <w:rsid w:val="006B76B3"/>
    <w:rsid w:val="006C03E8"/>
    <w:rsid w:val="006C0DC0"/>
    <w:rsid w:val="006C26D6"/>
    <w:rsid w:val="006C2849"/>
    <w:rsid w:val="006C290B"/>
    <w:rsid w:val="006C2B98"/>
    <w:rsid w:val="006C2C95"/>
    <w:rsid w:val="006C2F94"/>
    <w:rsid w:val="006C354D"/>
    <w:rsid w:val="006C3A07"/>
    <w:rsid w:val="006C417F"/>
    <w:rsid w:val="006C44B8"/>
    <w:rsid w:val="006C5B10"/>
    <w:rsid w:val="006C5B63"/>
    <w:rsid w:val="006C7536"/>
    <w:rsid w:val="006C7902"/>
    <w:rsid w:val="006C7BF9"/>
    <w:rsid w:val="006D0F64"/>
    <w:rsid w:val="006D2EC8"/>
    <w:rsid w:val="006D2FA1"/>
    <w:rsid w:val="006D32D5"/>
    <w:rsid w:val="006D412D"/>
    <w:rsid w:val="006D48E1"/>
    <w:rsid w:val="006D62E6"/>
    <w:rsid w:val="006E06DE"/>
    <w:rsid w:val="006E11DC"/>
    <w:rsid w:val="006E15BA"/>
    <w:rsid w:val="006E26D1"/>
    <w:rsid w:val="006E2F64"/>
    <w:rsid w:val="006E408B"/>
    <w:rsid w:val="006E41D1"/>
    <w:rsid w:val="006E43D6"/>
    <w:rsid w:val="006E4474"/>
    <w:rsid w:val="006E4957"/>
    <w:rsid w:val="006E49A5"/>
    <w:rsid w:val="006E6430"/>
    <w:rsid w:val="006E6E31"/>
    <w:rsid w:val="006E6E39"/>
    <w:rsid w:val="006E6F0C"/>
    <w:rsid w:val="006E79C1"/>
    <w:rsid w:val="006F127E"/>
    <w:rsid w:val="006F4A3B"/>
    <w:rsid w:val="006F5A86"/>
    <w:rsid w:val="006F5CEA"/>
    <w:rsid w:val="006F6144"/>
    <w:rsid w:val="006F6536"/>
    <w:rsid w:val="006F6563"/>
    <w:rsid w:val="006F7126"/>
    <w:rsid w:val="006F77EA"/>
    <w:rsid w:val="00700CA9"/>
    <w:rsid w:val="00702B6F"/>
    <w:rsid w:val="00703729"/>
    <w:rsid w:val="00703785"/>
    <w:rsid w:val="00703925"/>
    <w:rsid w:val="00703AFA"/>
    <w:rsid w:val="00703F0F"/>
    <w:rsid w:val="00703F23"/>
    <w:rsid w:val="007042D1"/>
    <w:rsid w:val="00704CCC"/>
    <w:rsid w:val="00705D6E"/>
    <w:rsid w:val="007060C4"/>
    <w:rsid w:val="00706119"/>
    <w:rsid w:val="007061CE"/>
    <w:rsid w:val="007064F6"/>
    <w:rsid w:val="00707BDB"/>
    <w:rsid w:val="00707C2D"/>
    <w:rsid w:val="00710218"/>
    <w:rsid w:val="00711CA4"/>
    <w:rsid w:val="00711EB8"/>
    <w:rsid w:val="00712F16"/>
    <w:rsid w:val="00712F7C"/>
    <w:rsid w:val="0071386F"/>
    <w:rsid w:val="00713CFE"/>
    <w:rsid w:val="00714383"/>
    <w:rsid w:val="0071461E"/>
    <w:rsid w:val="00715896"/>
    <w:rsid w:val="00716281"/>
    <w:rsid w:val="007163BD"/>
    <w:rsid w:val="00716C64"/>
    <w:rsid w:val="007173C6"/>
    <w:rsid w:val="0071750F"/>
    <w:rsid w:val="00717A06"/>
    <w:rsid w:val="0072022B"/>
    <w:rsid w:val="00720408"/>
    <w:rsid w:val="0072059F"/>
    <w:rsid w:val="00720836"/>
    <w:rsid w:val="0072178A"/>
    <w:rsid w:val="00721DEB"/>
    <w:rsid w:val="00722E75"/>
    <w:rsid w:val="00722F5A"/>
    <w:rsid w:val="007246C6"/>
    <w:rsid w:val="007248A7"/>
    <w:rsid w:val="00725B7C"/>
    <w:rsid w:val="00725ED3"/>
    <w:rsid w:val="00726214"/>
    <w:rsid w:val="00726476"/>
    <w:rsid w:val="00726722"/>
    <w:rsid w:val="00726791"/>
    <w:rsid w:val="007268CC"/>
    <w:rsid w:val="007270FC"/>
    <w:rsid w:val="00727426"/>
    <w:rsid w:val="007277B7"/>
    <w:rsid w:val="007304B8"/>
    <w:rsid w:val="00730878"/>
    <w:rsid w:val="0073087E"/>
    <w:rsid w:val="007310D1"/>
    <w:rsid w:val="00731998"/>
    <w:rsid w:val="00732496"/>
    <w:rsid w:val="00732D61"/>
    <w:rsid w:val="00732F9C"/>
    <w:rsid w:val="0073339A"/>
    <w:rsid w:val="007334A1"/>
    <w:rsid w:val="007336A7"/>
    <w:rsid w:val="007344B8"/>
    <w:rsid w:val="00734880"/>
    <w:rsid w:val="00734FA3"/>
    <w:rsid w:val="00735A29"/>
    <w:rsid w:val="0073612B"/>
    <w:rsid w:val="00736375"/>
    <w:rsid w:val="007365F5"/>
    <w:rsid w:val="00736DD4"/>
    <w:rsid w:val="00737E38"/>
    <w:rsid w:val="00737E7C"/>
    <w:rsid w:val="00737EEC"/>
    <w:rsid w:val="007405C3"/>
    <w:rsid w:val="0074067A"/>
    <w:rsid w:val="007409C3"/>
    <w:rsid w:val="00740DE6"/>
    <w:rsid w:val="00741837"/>
    <w:rsid w:val="007427C6"/>
    <w:rsid w:val="0074368B"/>
    <w:rsid w:val="00744332"/>
    <w:rsid w:val="00744DAB"/>
    <w:rsid w:val="007455C8"/>
    <w:rsid w:val="00745ED3"/>
    <w:rsid w:val="007465AE"/>
    <w:rsid w:val="0074747B"/>
    <w:rsid w:val="007478E7"/>
    <w:rsid w:val="007479E1"/>
    <w:rsid w:val="00747C9C"/>
    <w:rsid w:val="00750D82"/>
    <w:rsid w:val="00751099"/>
    <w:rsid w:val="007511AE"/>
    <w:rsid w:val="007515DF"/>
    <w:rsid w:val="0075177C"/>
    <w:rsid w:val="00751AC7"/>
    <w:rsid w:val="00751AEA"/>
    <w:rsid w:val="00751B9F"/>
    <w:rsid w:val="00751F79"/>
    <w:rsid w:val="0075213A"/>
    <w:rsid w:val="007527A2"/>
    <w:rsid w:val="00752A42"/>
    <w:rsid w:val="0075344F"/>
    <w:rsid w:val="0075533D"/>
    <w:rsid w:val="0075625F"/>
    <w:rsid w:val="00756AF4"/>
    <w:rsid w:val="0075730F"/>
    <w:rsid w:val="00757704"/>
    <w:rsid w:val="007578D6"/>
    <w:rsid w:val="00757A72"/>
    <w:rsid w:val="00757C72"/>
    <w:rsid w:val="00757E5E"/>
    <w:rsid w:val="0076150F"/>
    <w:rsid w:val="007624EF"/>
    <w:rsid w:val="007628F8"/>
    <w:rsid w:val="00762CF8"/>
    <w:rsid w:val="007638D6"/>
    <w:rsid w:val="00763AF4"/>
    <w:rsid w:val="0076682C"/>
    <w:rsid w:val="0076742D"/>
    <w:rsid w:val="0077125F"/>
    <w:rsid w:val="00771278"/>
    <w:rsid w:val="007729DD"/>
    <w:rsid w:val="00772CCF"/>
    <w:rsid w:val="007735DC"/>
    <w:rsid w:val="0077387C"/>
    <w:rsid w:val="007751FF"/>
    <w:rsid w:val="007758D8"/>
    <w:rsid w:val="00776C31"/>
    <w:rsid w:val="00780B3C"/>
    <w:rsid w:val="00780DD7"/>
    <w:rsid w:val="00781A7E"/>
    <w:rsid w:val="00782E0B"/>
    <w:rsid w:val="007842A2"/>
    <w:rsid w:val="00786AAE"/>
    <w:rsid w:val="00786E8A"/>
    <w:rsid w:val="00786EE4"/>
    <w:rsid w:val="00787C30"/>
    <w:rsid w:val="00787C31"/>
    <w:rsid w:val="00787C75"/>
    <w:rsid w:val="00790266"/>
    <w:rsid w:val="0079028D"/>
    <w:rsid w:val="0079110B"/>
    <w:rsid w:val="007918A5"/>
    <w:rsid w:val="00791BD0"/>
    <w:rsid w:val="00791DAE"/>
    <w:rsid w:val="0079209D"/>
    <w:rsid w:val="007922DC"/>
    <w:rsid w:val="007933BA"/>
    <w:rsid w:val="00793EF5"/>
    <w:rsid w:val="00794DF8"/>
    <w:rsid w:val="00794EAD"/>
    <w:rsid w:val="0079575D"/>
    <w:rsid w:val="0079686A"/>
    <w:rsid w:val="007968D9"/>
    <w:rsid w:val="00796CF7"/>
    <w:rsid w:val="007972D5"/>
    <w:rsid w:val="00797456"/>
    <w:rsid w:val="007977E3"/>
    <w:rsid w:val="00797D5B"/>
    <w:rsid w:val="007A0503"/>
    <w:rsid w:val="007A1C33"/>
    <w:rsid w:val="007A2CEF"/>
    <w:rsid w:val="007A3CA9"/>
    <w:rsid w:val="007A3E0D"/>
    <w:rsid w:val="007A4482"/>
    <w:rsid w:val="007A4EF2"/>
    <w:rsid w:val="007A5FD5"/>
    <w:rsid w:val="007A6BBC"/>
    <w:rsid w:val="007A6FFD"/>
    <w:rsid w:val="007A7095"/>
    <w:rsid w:val="007A7F69"/>
    <w:rsid w:val="007B0F6A"/>
    <w:rsid w:val="007B1B5D"/>
    <w:rsid w:val="007B21D7"/>
    <w:rsid w:val="007B313B"/>
    <w:rsid w:val="007B3A8B"/>
    <w:rsid w:val="007B3E11"/>
    <w:rsid w:val="007B44C9"/>
    <w:rsid w:val="007B455E"/>
    <w:rsid w:val="007B4645"/>
    <w:rsid w:val="007B58BC"/>
    <w:rsid w:val="007B5A3C"/>
    <w:rsid w:val="007B5F24"/>
    <w:rsid w:val="007B6376"/>
    <w:rsid w:val="007B6687"/>
    <w:rsid w:val="007B6970"/>
    <w:rsid w:val="007B6FE7"/>
    <w:rsid w:val="007B78D3"/>
    <w:rsid w:val="007B7E2F"/>
    <w:rsid w:val="007C1C3E"/>
    <w:rsid w:val="007C1F9F"/>
    <w:rsid w:val="007C1FC8"/>
    <w:rsid w:val="007C3E12"/>
    <w:rsid w:val="007C4238"/>
    <w:rsid w:val="007C45DC"/>
    <w:rsid w:val="007C461A"/>
    <w:rsid w:val="007C49AA"/>
    <w:rsid w:val="007C4A6A"/>
    <w:rsid w:val="007C555D"/>
    <w:rsid w:val="007C56DC"/>
    <w:rsid w:val="007C6028"/>
    <w:rsid w:val="007C643B"/>
    <w:rsid w:val="007C6488"/>
    <w:rsid w:val="007D0379"/>
    <w:rsid w:val="007D07A7"/>
    <w:rsid w:val="007D0970"/>
    <w:rsid w:val="007D1587"/>
    <w:rsid w:val="007D22CE"/>
    <w:rsid w:val="007D23D4"/>
    <w:rsid w:val="007D2CA9"/>
    <w:rsid w:val="007D3413"/>
    <w:rsid w:val="007D3520"/>
    <w:rsid w:val="007D35B5"/>
    <w:rsid w:val="007D3673"/>
    <w:rsid w:val="007D3A18"/>
    <w:rsid w:val="007D5C47"/>
    <w:rsid w:val="007D5F77"/>
    <w:rsid w:val="007D73FA"/>
    <w:rsid w:val="007D7885"/>
    <w:rsid w:val="007D7DDB"/>
    <w:rsid w:val="007E2D2C"/>
    <w:rsid w:val="007E3120"/>
    <w:rsid w:val="007E35C9"/>
    <w:rsid w:val="007E3892"/>
    <w:rsid w:val="007E38BF"/>
    <w:rsid w:val="007E38F5"/>
    <w:rsid w:val="007E3C86"/>
    <w:rsid w:val="007E440D"/>
    <w:rsid w:val="007E5ED0"/>
    <w:rsid w:val="007E6CFC"/>
    <w:rsid w:val="007E77BA"/>
    <w:rsid w:val="007E7D36"/>
    <w:rsid w:val="007F03CD"/>
    <w:rsid w:val="007F11E1"/>
    <w:rsid w:val="007F18BA"/>
    <w:rsid w:val="007F2B8A"/>
    <w:rsid w:val="007F2BD2"/>
    <w:rsid w:val="007F3104"/>
    <w:rsid w:val="007F3137"/>
    <w:rsid w:val="007F3679"/>
    <w:rsid w:val="007F4B70"/>
    <w:rsid w:val="007F5879"/>
    <w:rsid w:val="007F5A40"/>
    <w:rsid w:val="007F5CDC"/>
    <w:rsid w:val="007F6085"/>
    <w:rsid w:val="007F61B1"/>
    <w:rsid w:val="007F6C0B"/>
    <w:rsid w:val="007F6D58"/>
    <w:rsid w:val="007F6D81"/>
    <w:rsid w:val="007F7669"/>
    <w:rsid w:val="007F7712"/>
    <w:rsid w:val="007F78B1"/>
    <w:rsid w:val="007F7E44"/>
    <w:rsid w:val="008002A7"/>
    <w:rsid w:val="00800EAC"/>
    <w:rsid w:val="00801274"/>
    <w:rsid w:val="00801DB0"/>
    <w:rsid w:val="00803E19"/>
    <w:rsid w:val="0080461C"/>
    <w:rsid w:val="008048A1"/>
    <w:rsid w:val="00804E3D"/>
    <w:rsid w:val="00805EFC"/>
    <w:rsid w:val="00806E26"/>
    <w:rsid w:val="008077C5"/>
    <w:rsid w:val="00807B8B"/>
    <w:rsid w:val="00807BFF"/>
    <w:rsid w:val="00807ECC"/>
    <w:rsid w:val="008114DA"/>
    <w:rsid w:val="008117FB"/>
    <w:rsid w:val="008134C3"/>
    <w:rsid w:val="00814D2E"/>
    <w:rsid w:val="00814E18"/>
    <w:rsid w:val="0081520B"/>
    <w:rsid w:val="00815833"/>
    <w:rsid w:val="00815B69"/>
    <w:rsid w:val="00815E31"/>
    <w:rsid w:val="00816B0A"/>
    <w:rsid w:val="00816E23"/>
    <w:rsid w:val="0082168B"/>
    <w:rsid w:val="0082209C"/>
    <w:rsid w:val="00822463"/>
    <w:rsid w:val="00822641"/>
    <w:rsid w:val="00822675"/>
    <w:rsid w:val="00822859"/>
    <w:rsid w:val="008238EC"/>
    <w:rsid w:val="00823ABE"/>
    <w:rsid w:val="00824254"/>
    <w:rsid w:val="008243FD"/>
    <w:rsid w:val="00824406"/>
    <w:rsid w:val="008244B2"/>
    <w:rsid w:val="00824707"/>
    <w:rsid w:val="008250FF"/>
    <w:rsid w:val="00825985"/>
    <w:rsid w:val="0082692A"/>
    <w:rsid w:val="00826CFA"/>
    <w:rsid w:val="00827166"/>
    <w:rsid w:val="00827245"/>
    <w:rsid w:val="00830092"/>
    <w:rsid w:val="00831280"/>
    <w:rsid w:val="0083196B"/>
    <w:rsid w:val="008323C1"/>
    <w:rsid w:val="008323DF"/>
    <w:rsid w:val="008334E2"/>
    <w:rsid w:val="008339F5"/>
    <w:rsid w:val="0083505C"/>
    <w:rsid w:val="0083572D"/>
    <w:rsid w:val="008357DC"/>
    <w:rsid w:val="00836B09"/>
    <w:rsid w:val="008377B7"/>
    <w:rsid w:val="00837F36"/>
    <w:rsid w:val="00840098"/>
    <w:rsid w:val="00840277"/>
    <w:rsid w:val="00840683"/>
    <w:rsid w:val="00840EEB"/>
    <w:rsid w:val="00841D90"/>
    <w:rsid w:val="00842136"/>
    <w:rsid w:val="008423AA"/>
    <w:rsid w:val="00843446"/>
    <w:rsid w:val="00843A80"/>
    <w:rsid w:val="00843AD9"/>
    <w:rsid w:val="00843FE8"/>
    <w:rsid w:val="008440F5"/>
    <w:rsid w:val="008445E1"/>
    <w:rsid w:val="008454C4"/>
    <w:rsid w:val="00846619"/>
    <w:rsid w:val="008467D6"/>
    <w:rsid w:val="00847C37"/>
    <w:rsid w:val="008501F9"/>
    <w:rsid w:val="00850950"/>
    <w:rsid w:val="0085137D"/>
    <w:rsid w:val="008518D4"/>
    <w:rsid w:val="00851F76"/>
    <w:rsid w:val="00852804"/>
    <w:rsid w:val="00853166"/>
    <w:rsid w:val="0085496E"/>
    <w:rsid w:val="008549EF"/>
    <w:rsid w:val="008552E0"/>
    <w:rsid w:val="00855BB8"/>
    <w:rsid w:val="0085736D"/>
    <w:rsid w:val="008577F7"/>
    <w:rsid w:val="00857B26"/>
    <w:rsid w:val="008605E0"/>
    <w:rsid w:val="008605FF"/>
    <w:rsid w:val="00860F6E"/>
    <w:rsid w:val="00860FD3"/>
    <w:rsid w:val="0086130C"/>
    <w:rsid w:val="00861CAD"/>
    <w:rsid w:val="0086254F"/>
    <w:rsid w:val="0086336B"/>
    <w:rsid w:val="008633E5"/>
    <w:rsid w:val="008636EC"/>
    <w:rsid w:val="0086370C"/>
    <w:rsid w:val="0086531F"/>
    <w:rsid w:val="00865C3A"/>
    <w:rsid w:val="00866426"/>
    <w:rsid w:val="008671CE"/>
    <w:rsid w:val="0086771C"/>
    <w:rsid w:val="00867E9E"/>
    <w:rsid w:val="008717EA"/>
    <w:rsid w:val="00872414"/>
    <w:rsid w:val="008726F4"/>
    <w:rsid w:val="00872ED0"/>
    <w:rsid w:val="008733DD"/>
    <w:rsid w:val="00873889"/>
    <w:rsid w:val="008740B8"/>
    <w:rsid w:val="008747B7"/>
    <w:rsid w:val="00875063"/>
    <w:rsid w:val="00875621"/>
    <w:rsid w:val="00875AED"/>
    <w:rsid w:val="00876525"/>
    <w:rsid w:val="00876D07"/>
    <w:rsid w:val="00877866"/>
    <w:rsid w:val="0087792C"/>
    <w:rsid w:val="00880737"/>
    <w:rsid w:val="00881A02"/>
    <w:rsid w:val="00883228"/>
    <w:rsid w:val="008835B8"/>
    <w:rsid w:val="00883700"/>
    <w:rsid w:val="008839D6"/>
    <w:rsid w:val="00884ACD"/>
    <w:rsid w:val="00884C5A"/>
    <w:rsid w:val="00884F78"/>
    <w:rsid w:val="00885CED"/>
    <w:rsid w:val="008863D7"/>
    <w:rsid w:val="008866C0"/>
    <w:rsid w:val="00886792"/>
    <w:rsid w:val="008869C4"/>
    <w:rsid w:val="00890C50"/>
    <w:rsid w:val="008910C6"/>
    <w:rsid w:val="00891114"/>
    <w:rsid w:val="00891AE2"/>
    <w:rsid w:val="00892673"/>
    <w:rsid w:val="008927B4"/>
    <w:rsid w:val="008927C3"/>
    <w:rsid w:val="00893808"/>
    <w:rsid w:val="00893F69"/>
    <w:rsid w:val="008942E7"/>
    <w:rsid w:val="00894FC7"/>
    <w:rsid w:val="008955FD"/>
    <w:rsid w:val="00896867"/>
    <w:rsid w:val="00897216"/>
    <w:rsid w:val="0089737A"/>
    <w:rsid w:val="008A155D"/>
    <w:rsid w:val="008A1D3B"/>
    <w:rsid w:val="008A279F"/>
    <w:rsid w:val="008A2838"/>
    <w:rsid w:val="008A2E69"/>
    <w:rsid w:val="008A3608"/>
    <w:rsid w:val="008A3664"/>
    <w:rsid w:val="008A406B"/>
    <w:rsid w:val="008A4243"/>
    <w:rsid w:val="008A49EF"/>
    <w:rsid w:val="008A4C17"/>
    <w:rsid w:val="008A6379"/>
    <w:rsid w:val="008A6DDA"/>
    <w:rsid w:val="008A6F8B"/>
    <w:rsid w:val="008A7E60"/>
    <w:rsid w:val="008A7F4E"/>
    <w:rsid w:val="008B0598"/>
    <w:rsid w:val="008B0A3E"/>
    <w:rsid w:val="008B0A5B"/>
    <w:rsid w:val="008B19D8"/>
    <w:rsid w:val="008B2405"/>
    <w:rsid w:val="008B2DA0"/>
    <w:rsid w:val="008B3332"/>
    <w:rsid w:val="008B361B"/>
    <w:rsid w:val="008B3977"/>
    <w:rsid w:val="008B4949"/>
    <w:rsid w:val="008B49EF"/>
    <w:rsid w:val="008B5043"/>
    <w:rsid w:val="008B5C2E"/>
    <w:rsid w:val="008B6646"/>
    <w:rsid w:val="008B6FE2"/>
    <w:rsid w:val="008B70A9"/>
    <w:rsid w:val="008B7397"/>
    <w:rsid w:val="008B7B8F"/>
    <w:rsid w:val="008C0008"/>
    <w:rsid w:val="008C0D49"/>
    <w:rsid w:val="008C0FF3"/>
    <w:rsid w:val="008C12F4"/>
    <w:rsid w:val="008C2877"/>
    <w:rsid w:val="008C411E"/>
    <w:rsid w:val="008C4666"/>
    <w:rsid w:val="008C4C69"/>
    <w:rsid w:val="008C4ED3"/>
    <w:rsid w:val="008C4F0F"/>
    <w:rsid w:val="008C4F17"/>
    <w:rsid w:val="008C4F74"/>
    <w:rsid w:val="008C54C7"/>
    <w:rsid w:val="008C6518"/>
    <w:rsid w:val="008C668A"/>
    <w:rsid w:val="008C7937"/>
    <w:rsid w:val="008D0680"/>
    <w:rsid w:val="008D071C"/>
    <w:rsid w:val="008D0C76"/>
    <w:rsid w:val="008D0D47"/>
    <w:rsid w:val="008D19C6"/>
    <w:rsid w:val="008D20DC"/>
    <w:rsid w:val="008D26F8"/>
    <w:rsid w:val="008D2E46"/>
    <w:rsid w:val="008D334C"/>
    <w:rsid w:val="008D38A4"/>
    <w:rsid w:val="008D39D1"/>
    <w:rsid w:val="008D6DBB"/>
    <w:rsid w:val="008E0F08"/>
    <w:rsid w:val="008E2DBD"/>
    <w:rsid w:val="008E31A9"/>
    <w:rsid w:val="008E3A0F"/>
    <w:rsid w:val="008E3C3D"/>
    <w:rsid w:val="008E4180"/>
    <w:rsid w:val="008E4731"/>
    <w:rsid w:val="008E4D85"/>
    <w:rsid w:val="008E5040"/>
    <w:rsid w:val="008E5615"/>
    <w:rsid w:val="008E567C"/>
    <w:rsid w:val="008E57C7"/>
    <w:rsid w:val="008E7111"/>
    <w:rsid w:val="008E74AB"/>
    <w:rsid w:val="008E7633"/>
    <w:rsid w:val="008E7659"/>
    <w:rsid w:val="008E79F5"/>
    <w:rsid w:val="008F0674"/>
    <w:rsid w:val="008F14CB"/>
    <w:rsid w:val="008F1BA2"/>
    <w:rsid w:val="008F2A4C"/>
    <w:rsid w:val="008F2EF9"/>
    <w:rsid w:val="008F31C3"/>
    <w:rsid w:val="008F31DD"/>
    <w:rsid w:val="008F3D79"/>
    <w:rsid w:val="008F4172"/>
    <w:rsid w:val="008F4306"/>
    <w:rsid w:val="008F6789"/>
    <w:rsid w:val="008F73F8"/>
    <w:rsid w:val="008F7429"/>
    <w:rsid w:val="008F7DC2"/>
    <w:rsid w:val="00900117"/>
    <w:rsid w:val="00900864"/>
    <w:rsid w:val="00900CEC"/>
    <w:rsid w:val="00901083"/>
    <w:rsid w:val="00902431"/>
    <w:rsid w:val="009025F3"/>
    <w:rsid w:val="00902D69"/>
    <w:rsid w:val="00903B95"/>
    <w:rsid w:val="00903BB4"/>
    <w:rsid w:val="00905382"/>
    <w:rsid w:val="00905824"/>
    <w:rsid w:val="0090596C"/>
    <w:rsid w:val="009064FC"/>
    <w:rsid w:val="009071F7"/>
    <w:rsid w:val="009074BA"/>
    <w:rsid w:val="0091024C"/>
    <w:rsid w:val="009107A1"/>
    <w:rsid w:val="0091086E"/>
    <w:rsid w:val="00910BA5"/>
    <w:rsid w:val="009112FE"/>
    <w:rsid w:val="009113FF"/>
    <w:rsid w:val="0091189E"/>
    <w:rsid w:val="00911F16"/>
    <w:rsid w:val="00912A73"/>
    <w:rsid w:val="009149B6"/>
    <w:rsid w:val="009150BF"/>
    <w:rsid w:val="0091518D"/>
    <w:rsid w:val="009151B1"/>
    <w:rsid w:val="009152C6"/>
    <w:rsid w:val="00915342"/>
    <w:rsid w:val="00915534"/>
    <w:rsid w:val="009156DF"/>
    <w:rsid w:val="0091582D"/>
    <w:rsid w:val="009158CC"/>
    <w:rsid w:val="009158DA"/>
    <w:rsid w:val="00915960"/>
    <w:rsid w:val="009167E0"/>
    <w:rsid w:val="00916D89"/>
    <w:rsid w:val="009172F1"/>
    <w:rsid w:val="00917620"/>
    <w:rsid w:val="009204F6"/>
    <w:rsid w:val="0092165F"/>
    <w:rsid w:val="00921FB1"/>
    <w:rsid w:val="009221F5"/>
    <w:rsid w:val="0092238A"/>
    <w:rsid w:val="00922460"/>
    <w:rsid w:val="009228F8"/>
    <w:rsid w:val="00924780"/>
    <w:rsid w:val="00924A81"/>
    <w:rsid w:val="00924B32"/>
    <w:rsid w:val="00925370"/>
    <w:rsid w:val="00925618"/>
    <w:rsid w:val="0092564C"/>
    <w:rsid w:val="00926A91"/>
    <w:rsid w:val="00926D34"/>
    <w:rsid w:val="00927445"/>
    <w:rsid w:val="0092779C"/>
    <w:rsid w:val="00930915"/>
    <w:rsid w:val="00931C5E"/>
    <w:rsid w:val="00933D4F"/>
    <w:rsid w:val="009346BC"/>
    <w:rsid w:val="00934A4D"/>
    <w:rsid w:val="00935C01"/>
    <w:rsid w:val="009362E6"/>
    <w:rsid w:val="00936C38"/>
    <w:rsid w:val="00936DC6"/>
    <w:rsid w:val="009370F4"/>
    <w:rsid w:val="00937782"/>
    <w:rsid w:val="00941ADC"/>
    <w:rsid w:val="0094232B"/>
    <w:rsid w:val="00942A06"/>
    <w:rsid w:val="00943A2D"/>
    <w:rsid w:val="00943E95"/>
    <w:rsid w:val="0094487E"/>
    <w:rsid w:val="009451D9"/>
    <w:rsid w:val="009459DB"/>
    <w:rsid w:val="0094699F"/>
    <w:rsid w:val="00947437"/>
    <w:rsid w:val="009474C8"/>
    <w:rsid w:val="00947598"/>
    <w:rsid w:val="0095117D"/>
    <w:rsid w:val="00951C87"/>
    <w:rsid w:val="00951DEF"/>
    <w:rsid w:val="009521B6"/>
    <w:rsid w:val="00952835"/>
    <w:rsid w:val="00952D9B"/>
    <w:rsid w:val="00952EFA"/>
    <w:rsid w:val="00953280"/>
    <w:rsid w:val="009542A7"/>
    <w:rsid w:val="009549C3"/>
    <w:rsid w:val="009558CA"/>
    <w:rsid w:val="00955A73"/>
    <w:rsid w:val="009565B2"/>
    <w:rsid w:val="00957112"/>
    <w:rsid w:val="00957902"/>
    <w:rsid w:val="00957DA9"/>
    <w:rsid w:val="00960F63"/>
    <w:rsid w:val="00961742"/>
    <w:rsid w:val="00961B7B"/>
    <w:rsid w:val="009630EE"/>
    <w:rsid w:val="009635AA"/>
    <w:rsid w:val="00963D21"/>
    <w:rsid w:val="00963DC0"/>
    <w:rsid w:val="00964065"/>
    <w:rsid w:val="0096444E"/>
    <w:rsid w:val="00964829"/>
    <w:rsid w:val="00965773"/>
    <w:rsid w:val="0096577E"/>
    <w:rsid w:val="00966440"/>
    <w:rsid w:val="00966DF3"/>
    <w:rsid w:val="00967A6E"/>
    <w:rsid w:val="00967FAE"/>
    <w:rsid w:val="00972090"/>
    <w:rsid w:val="00972156"/>
    <w:rsid w:val="009729E7"/>
    <w:rsid w:val="009734DC"/>
    <w:rsid w:val="009755DB"/>
    <w:rsid w:val="00975A87"/>
    <w:rsid w:val="00975BD7"/>
    <w:rsid w:val="0097669F"/>
    <w:rsid w:val="0097797F"/>
    <w:rsid w:val="00980064"/>
    <w:rsid w:val="00980B54"/>
    <w:rsid w:val="0098118C"/>
    <w:rsid w:val="00982C20"/>
    <w:rsid w:val="00982C84"/>
    <w:rsid w:val="00984157"/>
    <w:rsid w:val="00985700"/>
    <w:rsid w:val="00986100"/>
    <w:rsid w:val="00987117"/>
    <w:rsid w:val="00987213"/>
    <w:rsid w:val="0098788F"/>
    <w:rsid w:val="00987B89"/>
    <w:rsid w:val="00987DB8"/>
    <w:rsid w:val="0099051D"/>
    <w:rsid w:val="00992216"/>
    <w:rsid w:val="0099239E"/>
    <w:rsid w:val="00992A16"/>
    <w:rsid w:val="0099317C"/>
    <w:rsid w:val="009937B5"/>
    <w:rsid w:val="00994FE6"/>
    <w:rsid w:val="00995832"/>
    <w:rsid w:val="00995FED"/>
    <w:rsid w:val="009972A1"/>
    <w:rsid w:val="009A0EA8"/>
    <w:rsid w:val="009A20D0"/>
    <w:rsid w:val="009A261B"/>
    <w:rsid w:val="009A299C"/>
    <w:rsid w:val="009A2F77"/>
    <w:rsid w:val="009A3954"/>
    <w:rsid w:val="009A3D5E"/>
    <w:rsid w:val="009A3D79"/>
    <w:rsid w:val="009A3DA5"/>
    <w:rsid w:val="009A3E9F"/>
    <w:rsid w:val="009A4758"/>
    <w:rsid w:val="009A47BB"/>
    <w:rsid w:val="009A4AE9"/>
    <w:rsid w:val="009A4DE5"/>
    <w:rsid w:val="009A598C"/>
    <w:rsid w:val="009A6108"/>
    <w:rsid w:val="009A7026"/>
    <w:rsid w:val="009A748C"/>
    <w:rsid w:val="009A7892"/>
    <w:rsid w:val="009A7BC0"/>
    <w:rsid w:val="009A7BD9"/>
    <w:rsid w:val="009B00B0"/>
    <w:rsid w:val="009B09F0"/>
    <w:rsid w:val="009B139A"/>
    <w:rsid w:val="009B13A4"/>
    <w:rsid w:val="009B1886"/>
    <w:rsid w:val="009B23E2"/>
    <w:rsid w:val="009B2A17"/>
    <w:rsid w:val="009B3883"/>
    <w:rsid w:val="009B3CD7"/>
    <w:rsid w:val="009B3CE4"/>
    <w:rsid w:val="009B469F"/>
    <w:rsid w:val="009B47ED"/>
    <w:rsid w:val="009B5C00"/>
    <w:rsid w:val="009B6F8B"/>
    <w:rsid w:val="009B7855"/>
    <w:rsid w:val="009C032E"/>
    <w:rsid w:val="009C0631"/>
    <w:rsid w:val="009C12B8"/>
    <w:rsid w:val="009C1D05"/>
    <w:rsid w:val="009C1EE9"/>
    <w:rsid w:val="009C2095"/>
    <w:rsid w:val="009C2221"/>
    <w:rsid w:val="009C26A5"/>
    <w:rsid w:val="009C26C2"/>
    <w:rsid w:val="009C3C22"/>
    <w:rsid w:val="009C4652"/>
    <w:rsid w:val="009C5262"/>
    <w:rsid w:val="009C6012"/>
    <w:rsid w:val="009C650C"/>
    <w:rsid w:val="009C731B"/>
    <w:rsid w:val="009D0822"/>
    <w:rsid w:val="009D096B"/>
    <w:rsid w:val="009D2108"/>
    <w:rsid w:val="009D3CB0"/>
    <w:rsid w:val="009D4D4E"/>
    <w:rsid w:val="009D5022"/>
    <w:rsid w:val="009D5484"/>
    <w:rsid w:val="009D58D6"/>
    <w:rsid w:val="009D64B4"/>
    <w:rsid w:val="009D69B3"/>
    <w:rsid w:val="009D70E1"/>
    <w:rsid w:val="009D769B"/>
    <w:rsid w:val="009E0417"/>
    <w:rsid w:val="009E0AAD"/>
    <w:rsid w:val="009E2BF5"/>
    <w:rsid w:val="009E4BBE"/>
    <w:rsid w:val="009E54B9"/>
    <w:rsid w:val="009E6FA2"/>
    <w:rsid w:val="009E7DE7"/>
    <w:rsid w:val="009F08BF"/>
    <w:rsid w:val="009F14C1"/>
    <w:rsid w:val="009F2723"/>
    <w:rsid w:val="009F2BE0"/>
    <w:rsid w:val="009F3525"/>
    <w:rsid w:val="009F358F"/>
    <w:rsid w:val="009F4529"/>
    <w:rsid w:val="009F4644"/>
    <w:rsid w:val="009F5896"/>
    <w:rsid w:val="009F62F9"/>
    <w:rsid w:val="009F62FC"/>
    <w:rsid w:val="009F64F3"/>
    <w:rsid w:val="00A00005"/>
    <w:rsid w:val="00A00146"/>
    <w:rsid w:val="00A010A2"/>
    <w:rsid w:val="00A01233"/>
    <w:rsid w:val="00A014CA"/>
    <w:rsid w:val="00A015CA"/>
    <w:rsid w:val="00A01B8E"/>
    <w:rsid w:val="00A01BA6"/>
    <w:rsid w:val="00A01E5F"/>
    <w:rsid w:val="00A02093"/>
    <w:rsid w:val="00A023B8"/>
    <w:rsid w:val="00A023CF"/>
    <w:rsid w:val="00A03D3A"/>
    <w:rsid w:val="00A0615C"/>
    <w:rsid w:val="00A064F0"/>
    <w:rsid w:val="00A0770E"/>
    <w:rsid w:val="00A07CFE"/>
    <w:rsid w:val="00A07E50"/>
    <w:rsid w:val="00A103C8"/>
    <w:rsid w:val="00A107FC"/>
    <w:rsid w:val="00A116E1"/>
    <w:rsid w:val="00A11A0C"/>
    <w:rsid w:val="00A11C62"/>
    <w:rsid w:val="00A11F94"/>
    <w:rsid w:val="00A13BBA"/>
    <w:rsid w:val="00A1417D"/>
    <w:rsid w:val="00A142A8"/>
    <w:rsid w:val="00A143E3"/>
    <w:rsid w:val="00A1444A"/>
    <w:rsid w:val="00A167FE"/>
    <w:rsid w:val="00A1770E"/>
    <w:rsid w:val="00A20FF1"/>
    <w:rsid w:val="00A2168B"/>
    <w:rsid w:val="00A21CF3"/>
    <w:rsid w:val="00A22BA0"/>
    <w:rsid w:val="00A22BDE"/>
    <w:rsid w:val="00A23743"/>
    <w:rsid w:val="00A23C31"/>
    <w:rsid w:val="00A23CFE"/>
    <w:rsid w:val="00A23F34"/>
    <w:rsid w:val="00A25033"/>
    <w:rsid w:val="00A258A1"/>
    <w:rsid w:val="00A25A2C"/>
    <w:rsid w:val="00A26A0B"/>
    <w:rsid w:val="00A26C8B"/>
    <w:rsid w:val="00A26F2E"/>
    <w:rsid w:val="00A26F53"/>
    <w:rsid w:val="00A2754F"/>
    <w:rsid w:val="00A3052C"/>
    <w:rsid w:val="00A31642"/>
    <w:rsid w:val="00A3230A"/>
    <w:rsid w:val="00A325FB"/>
    <w:rsid w:val="00A32634"/>
    <w:rsid w:val="00A3285C"/>
    <w:rsid w:val="00A32FE6"/>
    <w:rsid w:val="00A33789"/>
    <w:rsid w:val="00A3388B"/>
    <w:rsid w:val="00A33E6A"/>
    <w:rsid w:val="00A33FC1"/>
    <w:rsid w:val="00A345BB"/>
    <w:rsid w:val="00A354E2"/>
    <w:rsid w:val="00A35813"/>
    <w:rsid w:val="00A3629A"/>
    <w:rsid w:val="00A36569"/>
    <w:rsid w:val="00A36BD4"/>
    <w:rsid w:val="00A37144"/>
    <w:rsid w:val="00A405B2"/>
    <w:rsid w:val="00A40F27"/>
    <w:rsid w:val="00A411EA"/>
    <w:rsid w:val="00A41409"/>
    <w:rsid w:val="00A41E3A"/>
    <w:rsid w:val="00A428EB"/>
    <w:rsid w:val="00A43808"/>
    <w:rsid w:val="00A438CF"/>
    <w:rsid w:val="00A44219"/>
    <w:rsid w:val="00A447B1"/>
    <w:rsid w:val="00A45569"/>
    <w:rsid w:val="00A45623"/>
    <w:rsid w:val="00A46966"/>
    <w:rsid w:val="00A47402"/>
    <w:rsid w:val="00A47C52"/>
    <w:rsid w:val="00A503BA"/>
    <w:rsid w:val="00A510D4"/>
    <w:rsid w:val="00A51196"/>
    <w:rsid w:val="00A5153E"/>
    <w:rsid w:val="00A515E9"/>
    <w:rsid w:val="00A5170F"/>
    <w:rsid w:val="00A51896"/>
    <w:rsid w:val="00A52489"/>
    <w:rsid w:val="00A52BE1"/>
    <w:rsid w:val="00A52E2E"/>
    <w:rsid w:val="00A5324C"/>
    <w:rsid w:val="00A53F19"/>
    <w:rsid w:val="00A54207"/>
    <w:rsid w:val="00A55486"/>
    <w:rsid w:val="00A5557B"/>
    <w:rsid w:val="00A55BEE"/>
    <w:rsid w:val="00A55D1A"/>
    <w:rsid w:val="00A55D83"/>
    <w:rsid w:val="00A5778F"/>
    <w:rsid w:val="00A607DD"/>
    <w:rsid w:val="00A60E71"/>
    <w:rsid w:val="00A61923"/>
    <w:rsid w:val="00A62F8A"/>
    <w:rsid w:val="00A63050"/>
    <w:rsid w:val="00A637F0"/>
    <w:rsid w:val="00A63A0A"/>
    <w:rsid w:val="00A63CF1"/>
    <w:rsid w:val="00A63F23"/>
    <w:rsid w:val="00A64AA5"/>
    <w:rsid w:val="00A64E66"/>
    <w:rsid w:val="00A64EE0"/>
    <w:rsid w:val="00A6718E"/>
    <w:rsid w:val="00A67E08"/>
    <w:rsid w:val="00A70D44"/>
    <w:rsid w:val="00A712B0"/>
    <w:rsid w:val="00A71FB4"/>
    <w:rsid w:val="00A727FF"/>
    <w:rsid w:val="00A731B5"/>
    <w:rsid w:val="00A734E3"/>
    <w:rsid w:val="00A7447B"/>
    <w:rsid w:val="00A74CBF"/>
    <w:rsid w:val="00A76AA7"/>
    <w:rsid w:val="00A76FCE"/>
    <w:rsid w:val="00A80531"/>
    <w:rsid w:val="00A80AB9"/>
    <w:rsid w:val="00A80C55"/>
    <w:rsid w:val="00A80C65"/>
    <w:rsid w:val="00A8192D"/>
    <w:rsid w:val="00A82089"/>
    <w:rsid w:val="00A82BF6"/>
    <w:rsid w:val="00A82CF0"/>
    <w:rsid w:val="00A85211"/>
    <w:rsid w:val="00A85233"/>
    <w:rsid w:val="00A85254"/>
    <w:rsid w:val="00A8566E"/>
    <w:rsid w:val="00A858FF"/>
    <w:rsid w:val="00A8623B"/>
    <w:rsid w:val="00A8696F"/>
    <w:rsid w:val="00A869D7"/>
    <w:rsid w:val="00A87FDF"/>
    <w:rsid w:val="00A90EAA"/>
    <w:rsid w:val="00A91781"/>
    <w:rsid w:val="00A92561"/>
    <w:rsid w:val="00A92915"/>
    <w:rsid w:val="00A93305"/>
    <w:rsid w:val="00A9370D"/>
    <w:rsid w:val="00A94906"/>
    <w:rsid w:val="00A94FDC"/>
    <w:rsid w:val="00A95051"/>
    <w:rsid w:val="00A952DC"/>
    <w:rsid w:val="00A955F7"/>
    <w:rsid w:val="00A95DFC"/>
    <w:rsid w:val="00A96F04"/>
    <w:rsid w:val="00A9766C"/>
    <w:rsid w:val="00AA0158"/>
    <w:rsid w:val="00AA07E4"/>
    <w:rsid w:val="00AA194C"/>
    <w:rsid w:val="00AA1ACB"/>
    <w:rsid w:val="00AA2BDC"/>
    <w:rsid w:val="00AA2E78"/>
    <w:rsid w:val="00AA3032"/>
    <w:rsid w:val="00AA3B22"/>
    <w:rsid w:val="00AA58A5"/>
    <w:rsid w:val="00AA5F7C"/>
    <w:rsid w:val="00AA64B6"/>
    <w:rsid w:val="00AA67AD"/>
    <w:rsid w:val="00AA762E"/>
    <w:rsid w:val="00AA7727"/>
    <w:rsid w:val="00AA7770"/>
    <w:rsid w:val="00AA7FB8"/>
    <w:rsid w:val="00AB0125"/>
    <w:rsid w:val="00AB05E8"/>
    <w:rsid w:val="00AB0B42"/>
    <w:rsid w:val="00AB1746"/>
    <w:rsid w:val="00AB1BA8"/>
    <w:rsid w:val="00AB3A9B"/>
    <w:rsid w:val="00AB3F42"/>
    <w:rsid w:val="00AB4C8D"/>
    <w:rsid w:val="00AB4DE4"/>
    <w:rsid w:val="00AB57E7"/>
    <w:rsid w:val="00AB5DBD"/>
    <w:rsid w:val="00AB60EC"/>
    <w:rsid w:val="00AB67C8"/>
    <w:rsid w:val="00AB6C95"/>
    <w:rsid w:val="00AB6DA5"/>
    <w:rsid w:val="00AB718E"/>
    <w:rsid w:val="00AB7BC7"/>
    <w:rsid w:val="00AC05B6"/>
    <w:rsid w:val="00AC16F1"/>
    <w:rsid w:val="00AC2924"/>
    <w:rsid w:val="00AC2EB6"/>
    <w:rsid w:val="00AC2EFF"/>
    <w:rsid w:val="00AC37C7"/>
    <w:rsid w:val="00AC5004"/>
    <w:rsid w:val="00AC5282"/>
    <w:rsid w:val="00AC666D"/>
    <w:rsid w:val="00AC66F9"/>
    <w:rsid w:val="00AC70E9"/>
    <w:rsid w:val="00AD0367"/>
    <w:rsid w:val="00AD0817"/>
    <w:rsid w:val="00AD16FF"/>
    <w:rsid w:val="00AD1CCB"/>
    <w:rsid w:val="00AD240D"/>
    <w:rsid w:val="00AD2811"/>
    <w:rsid w:val="00AD28DF"/>
    <w:rsid w:val="00AD2A04"/>
    <w:rsid w:val="00AD2A26"/>
    <w:rsid w:val="00AD351C"/>
    <w:rsid w:val="00AD39D2"/>
    <w:rsid w:val="00AD3D83"/>
    <w:rsid w:val="00AD4538"/>
    <w:rsid w:val="00AD45E8"/>
    <w:rsid w:val="00AD46F7"/>
    <w:rsid w:val="00AD536C"/>
    <w:rsid w:val="00AD65A9"/>
    <w:rsid w:val="00AD689F"/>
    <w:rsid w:val="00AD6A4E"/>
    <w:rsid w:val="00AD717F"/>
    <w:rsid w:val="00AD7DCE"/>
    <w:rsid w:val="00AE09CD"/>
    <w:rsid w:val="00AE0C9D"/>
    <w:rsid w:val="00AE1FA9"/>
    <w:rsid w:val="00AE44DD"/>
    <w:rsid w:val="00AE4E02"/>
    <w:rsid w:val="00AE5859"/>
    <w:rsid w:val="00AE58C1"/>
    <w:rsid w:val="00AE6D3B"/>
    <w:rsid w:val="00AE76A1"/>
    <w:rsid w:val="00AF083F"/>
    <w:rsid w:val="00AF088A"/>
    <w:rsid w:val="00AF1273"/>
    <w:rsid w:val="00AF21EE"/>
    <w:rsid w:val="00AF2A86"/>
    <w:rsid w:val="00AF4340"/>
    <w:rsid w:val="00AF4427"/>
    <w:rsid w:val="00AF5CE0"/>
    <w:rsid w:val="00AF7638"/>
    <w:rsid w:val="00B005BD"/>
    <w:rsid w:val="00B008ED"/>
    <w:rsid w:val="00B01CE1"/>
    <w:rsid w:val="00B02885"/>
    <w:rsid w:val="00B02923"/>
    <w:rsid w:val="00B02960"/>
    <w:rsid w:val="00B02D5B"/>
    <w:rsid w:val="00B04EEE"/>
    <w:rsid w:val="00B056B1"/>
    <w:rsid w:val="00B05897"/>
    <w:rsid w:val="00B05E3E"/>
    <w:rsid w:val="00B060A8"/>
    <w:rsid w:val="00B06CB2"/>
    <w:rsid w:val="00B0702E"/>
    <w:rsid w:val="00B07302"/>
    <w:rsid w:val="00B07668"/>
    <w:rsid w:val="00B07807"/>
    <w:rsid w:val="00B07EA3"/>
    <w:rsid w:val="00B10F07"/>
    <w:rsid w:val="00B1199C"/>
    <w:rsid w:val="00B12192"/>
    <w:rsid w:val="00B133DE"/>
    <w:rsid w:val="00B15804"/>
    <w:rsid w:val="00B16C2B"/>
    <w:rsid w:val="00B1731C"/>
    <w:rsid w:val="00B17BD6"/>
    <w:rsid w:val="00B20450"/>
    <w:rsid w:val="00B207D0"/>
    <w:rsid w:val="00B2182B"/>
    <w:rsid w:val="00B218A1"/>
    <w:rsid w:val="00B21A98"/>
    <w:rsid w:val="00B22D1D"/>
    <w:rsid w:val="00B232EA"/>
    <w:rsid w:val="00B23626"/>
    <w:rsid w:val="00B238A5"/>
    <w:rsid w:val="00B24AC8"/>
    <w:rsid w:val="00B25D01"/>
    <w:rsid w:val="00B26881"/>
    <w:rsid w:val="00B27440"/>
    <w:rsid w:val="00B276A8"/>
    <w:rsid w:val="00B30B09"/>
    <w:rsid w:val="00B310EA"/>
    <w:rsid w:val="00B317D6"/>
    <w:rsid w:val="00B319D1"/>
    <w:rsid w:val="00B324F7"/>
    <w:rsid w:val="00B32954"/>
    <w:rsid w:val="00B32ED8"/>
    <w:rsid w:val="00B32F61"/>
    <w:rsid w:val="00B33273"/>
    <w:rsid w:val="00B332E5"/>
    <w:rsid w:val="00B335E4"/>
    <w:rsid w:val="00B33705"/>
    <w:rsid w:val="00B34244"/>
    <w:rsid w:val="00B34944"/>
    <w:rsid w:val="00B35711"/>
    <w:rsid w:val="00B363C3"/>
    <w:rsid w:val="00B36B66"/>
    <w:rsid w:val="00B36CC3"/>
    <w:rsid w:val="00B36CCF"/>
    <w:rsid w:val="00B37CCF"/>
    <w:rsid w:val="00B37E17"/>
    <w:rsid w:val="00B40098"/>
    <w:rsid w:val="00B40EB4"/>
    <w:rsid w:val="00B42452"/>
    <w:rsid w:val="00B4286D"/>
    <w:rsid w:val="00B4297A"/>
    <w:rsid w:val="00B43453"/>
    <w:rsid w:val="00B45D07"/>
    <w:rsid w:val="00B461D7"/>
    <w:rsid w:val="00B46413"/>
    <w:rsid w:val="00B46C17"/>
    <w:rsid w:val="00B47BB1"/>
    <w:rsid w:val="00B500B7"/>
    <w:rsid w:val="00B5048A"/>
    <w:rsid w:val="00B50C95"/>
    <w:rsid w:val="00B5133C"/>
    <w:rsid w:val="00B51B54"/>
    <w:rsid w:val="00B530BD"/>
    <w:rsid w:val="00B544CF"/>
    <w:rsid w:val="00B549E8"/>
    <w:rsid w:val="00B5575E"/>
    <w:rsid w:val="00B558D8"/>
    <w:rsid w:val="00B55E92"/>
    <w:rsid w:val="00B56769"/>
    <w:rsid w:val="00B56C8C"/>
    <w:rsid w:val="00B57414"/>
    <w:rsid w:val="00B57504"/>
    <w:rsid w:val="00B60656"/>
    <w:rsid w:val="00B608B9"/>
    <w:rsid w:val="00B60D8E"/>
    <w:rsid w:val="00B61863"/>
    <w:rsid w:val="00B61FD5"/>
    <w:rsid w:val="00B629AB"/>
    <w:rsid w:val="00B62A75"/>
    <w:rsid w:val="00B63EF6"/>
    <w:rsid w:val="00B641C9"/>
    <w:rsid w:val="00B6442C"/>
    <w:rsid w:val="00B66345"/>
    <w:rsid w:val="00B67C9A"/>
    <w:rsid w:val="00B67FE7"/>
    <w:rsid w:val="00B70E8B"/>
    <w:rsid w:val="00B71547"/>
    <w:rsid w:val="00B71F8C"/>
    <w:rsid w:val="00B72726"/>
    <w:rsid w:val="00B72BA0"/>
    <w:rsid w:val="00B742F1"/>
    <w:rsid w:val="00B7592F"/>
    <w:rsid w:val="00B76870"/>
    <w:rsid w:val="00B777D4"/>
    <w:rsid w:val="00B77B86"/>
    <w:rsid w:val="00B80247"/>
    <w:rsid w:val="00B8025F"/>
    <w:rsid w:val="00B805D3"/>
    <w:rsid w:val="00B81380"/>
    <w:rsid w:val="00B81E30"/>
    <w:rsid w:val="00B82479"/>
    <w:rsid w:val="00B825D9"/>
    <w:rsid w:val="00B8263F"/>
    <w:rsid w:val="00B83CE6"/>
    <w:rsid w:val="00B83E47"/>
    <w:rsid w:val="00B845C3"/>
    <w:rsid w:val="00B863F4"/>
    <w:rsid w:val="00B86BFE"/>
    <w:rsid w:val="00B86F0A"/>
    <w:rsid w:val="00B871FA"/>
    <w:rsid w:val="00B9029F"/>
    <w:rsid w:val="00B905E2"/>
    <w:rsid w:val="00B90BB5"/>
    <w:rsid w:val="00B9132E"/>
    <w:rsid w:val="00B91C5F"/>
    <w:rsid w:val="00B91F2D"/>
    <w:rsid w:val="00B91F58"/>
    <w:rsid w:val="00B92AF2"/>
    <w:rsid w:val="00B92C3D"/>
    <w:rsid w:val="00B93B34"/>
    <w:rsid w:val="00B93B97"/>
    <w:rsid w:val="00B93DBE"/>
    <w:rsid w:val="00B93E72"/>
    <w:rsid w:val="00B96D18"/>
    <w:rsid w:val="00B96D37"/>
    <w:rsid w:val="00B974C1"/>
    <w:rsid w:val="00B978BD"/>
    <w:rsid w:val="00B97D89"/>
    <w:rsid w:val="00B97DEE"/>
    <w:rsid w:val="00BA0A2A"/>
    <w:rsid w:val="00BA0EBF"/>
    <w:rsid w:val="00BA17D6"/>
    <w:rsid w:val="00BA1821"/>
    <w:rsid w:val="00BA2C01"/>
    <w:rsid w:val="00BA2FAC"/>
    <w:rsid w:val="00BA3205"/>
    <w:rsid w:val="00BA3BFB"/>
    <w:rsid w:val="00BA5068"/>
    <w:rsid w:val="00BA5701"/>
    <w:rsid w:val="00BA64A1"/>
    <w:rsid w:val="00BA6BD8"/>
    <w:rsid w:val="00BA7155"/>
    <w:rsid w:val="00BA7888"/>
    <w:rsid w:val="00BA7CE5"/>
    <w:rsid w:val="00BB093E"/>
    <w:rsid w:val="00BB0D1C"/>
    <w:rsid w:val="00BB0DDF"/>
    <w:rsid w:val="00BB1E7C"/>
    <w:rsid w:val="00BB20CF"/>
    <w:rsid w:val="00BB2193"/>
    <w:rsid w:val="00BB2C14"/>
    <w:rsid w:val="00BB37EC"/>
    <w:rsid w:val="00BB3AE1"/>
    <w:rsid w:val="00BB3C77"/>
    <w:rsid w:val="00BB3CB8"/>
    <w:rsid w:val="00BB4E87"/>
    <w:rsid w:val="00BB5C4C"/>
    <w:rsid w:val="00BB5EC1"/>
    <w:rsid w:val="00BB626A"/>
    <w:rsid w:val="00BB62E8"/>
    <w:rsid w:val="00BB7053"/>
    <w:rsid w:val="00BB73F0"/>
    <w:rsid w:val="00BC163A"/>
    <w:rsid w:val="00BC2E83"/>
    <w:rsid w:val="00BC3A5B"/>
    <w:rsid w:val="00BC3A9A"/>
    <w:rsid w:val="00BC44B2"/>
    <w:rsid w:val="00BC4CDF"/>
    <w:rsid w:val="00BC58A5"/>
    <w:rsid w:val="00BC70DC"/>
    <w:rsid w:val="00BC7C67"/>
    <w:rsid w:val="00BD0156"/>
    <w:rsid w:val="00BD0529"/>
    <w:rsid w:val="00BD0B9F"/>
    <w:rsid w:val="00BD1289"/>
    <w:rsid w:val="00BD138F"/>
    <w:rsid w:val="00BD1432"/>
    <w:rsid w:val="00BD14BA"/>
    <w:rsid w:val="00BD18E7"/>
    <w:rsid w:val="00BD2A64"/>
    <w:rsid w:val="00BD2B7D"/>
    <w:rsid w:val="00BD2FCF"/>
    <w:rsid w:val="00BD3CCA"/>
    <w:rsid w:val="00BD3D0B"/>
    <w:rsid w:val="00BD3F0C"/>
    <w:rsid w:val="00BD4BE7"/>
    <w:rsid w:val="00BD4C2E"/>
    <w:rsid w:val="00BD5FED"/>
    <w:rsid w:val="00BD78BA"/>
    <w:rsid w:val="00BD7C67"/>
    <w:rsid w:val="00BD7FF0"/>
    <w:rsid w:val="00BE1395"/>
    <w:rsid w:val="00BE277B"/>
    <w:rsid w:val="00BE2DB8"/>
    <w:rsid w:val="00BE36FB"/>
    <w:rsid w:val="00BE3772"/>
    <w:rsid w:val="00BE47CA"/>
    <w:rsid w:val="00BE489C"/>
    <w:rsid w:val="00BE5019"/>
    <w:rsid w:val="00BE5F51"/>
    <w:rsid w:val="00BE733E"/>
    <w:rsid w:val="00BE737A"/>
    <w:rsid w:val="00BE7671"/>
    <w:rsid w:val="00BE7A8E"/>
    <w:rsid w:val="00BE7C42"/>
    <w:rsid w:val="00BF0238"/>
    <w:rsid w:val="00BF026B"/>
    <w:rsid w:val="00BF0459"/>
    <w:rsid w:val="00BF0F89"/>
    <w:rsid w:val="00BF10D5"/>
    <w:rsid w:val="00BF14FC"/>
    <w:rsid w:val="00BF1BFE"/>
    <w:rsid w:val="00BF1F10"/>
    <w:rsid w:val="00BF2E14"/>
    <w:rsid w:val="00BF37E9"/>
    <w:rsid w:val="00BF3A67"/>
    <w:rsid w:val="00BF3B48"/>
    <w:rsid w:val="00BF3BB4"/>
    <w:rsid w:val="00BF44B9"/>
    <w:rsid w:val="00BF48B5"/>
    <w:rsid w:val="00BF4CB6"/>
    <w:rsid w:val="00BF570A"/>
    <w:rsid w:val="00BF59F0"/>
    <w:rsid w:val="00BF5B98"/>
    <w:rsid w:val="00BF64FA"/>
    <w:rsid w:val="00BF74EC"/>
    <w:rsid w:val="00BF766B"/>
    <w:rsid w:val="00BF77AF"/>
    <w:rsid w:val="00BF7D90"/>
    <w:rsid w:val="00C00AC0"/>
    <w:rsid w:val="00C00EE7"/>
    <w:rsid w:val="00C0107D"/>
    <w:rsid w:val="00C01412"/>
    <w:rsid w:val="00C023EB"/>
    <w:rsid w:val="00C02881"/>
    <w:rsid w:val="00C030FD"/>
    <w:rsid w:val="00C032F4"/>
    <w:rsid w:val="00C0369E"/>
    <w:rsid w:val="00C0410A"/>
    <w:rsid w:val="00C044DF"/>
    <w:rsid w:val="00C04C59"/>
    <w:rsid w:val="00C0574C"/>
    <w:rsid w:val="00C05E7E"/>
    <w:rsid w:val="00C05FA3"/>
    <w:rsid w:val="00C063E8"/>
    <w:rsid w:val="00C100D6"/>
    <w:rsid w:val="00C10FD1"/>
    <w:rsid w:val="00C11C1D"/>
    <w:rsid w:val="00C11CB4"/>
    <w:rsid w:val="00C1240D"/>
    <w:rsid w:val="00C12D43"/>
    <w:rsid w:val="00C13C08"/>
    <w:rsid w:val="00C14244"/>
    <w:rsid w:val="00C1598E"/>
    <w:rsid w:val="00C1682C"/>
    <w:rsid w:val="00C17202"/>
    <w:rsid w:val="00C1790E"/>
    <w:rsid w:val="00C17952"/>
    <w:rsid w:val="00C201D1"/>
    <w:rsid w:val="00C20AA9"/>
    <w:rsid w:val="00C2107E"/>
    <w:rsid w:val="00C22983"/>
    <w:rsid w:val="00C23003"/>
    <w:rsid w:val="00C24592"/>
    <w:rsid w:val="00C24695"/>
    <w:rsid w:val="00C24A0D"/>
    <w:rsid w:val="00C24FA1"/>
    <w:rsid w:val="00C266CB"/>
    <w:rsid w:val="00C3067C"/>
    <w:rsid w:val="00C30817"/>
    <w:rsid w:val="00C308AF"/>
    <w:rsid w:val="00C309DF"/>
    <w:rsid w:val="00C30ECC"/>
    <w:rsid w:val="00C31045"/>
    <w:rsid w:val="00C31D29"/>
    <w:rsid w:val="00C31E21"/>
    <w:rsid w:val="00C32002"/>
    <w:rsid w:val="00C32034"/>
    <w:rsid w:val="00C32458"/>
    <w:rsid w:val="00C328AB"/>
    <w:rsid w:val="00C331F9"/>
    <w:rsid w:val="00C335EE"/>
    <w:rsid w:val="00C337DD"/>
    <w:rsid w:val="00C33AA6"/>
    <w:rsid w:val="00C3466A"/>
    <w:rsid w:val="00C34C8C"/>
    <w:rsid w:val="00C34CEC"/>
    <w:rsid w:val="00C3621B"/>
    <w:rsid w:val="00C36280"/>
    <w:rsid w:val="00C364D7"/>
    <w:rsid w:val="00C37198"/>
    <w:rsid w:val="00C37E60"/>
    <w:rsid w:val="00C37EBD"/>
    <w:rsid w:val="00C40E28"/>
    <w:rsid w:val="00C40F8F"/>
    <w:rsid w:val="00C42DE7"/>
    <w:rsid w:val="00C439A6"/>
    <w:rsid w:val="00C43BD4"/>
    <w:rsid w:val="00C43C82"/>
    <w:rsid w:val="00C442E4"/>
    <w:rsid w:val="00C4445B"/>
    <w:rsid w:val="00C4496E"/>
    <w:rsid w:val="00C44BC0"/>
    <w:rsid w:val="00C44D0E"/>
    <w:rsid w:val="00C45A3B"/>
    <w:rsid w:val="00C45E2C"/>
    <w:rsid w:val="00C45E97"/>
    <w:rsid w:val="00C46078"/>
    <w:rsid w:val="00C46D47"/>
    <w:rsid w:val="00C4709A"/>
    <w:rsid w:val="00C507D0"/>
    <w:rsid w:val="00C50BEC"/>
    <w:rsid w:val="00C51AB9"/>
    <w:rsid w:val="00C51BB1"/>
    <w:rsid w:val="00C5248C"/>
    <w:rsid w:val="00C528A3"/>
    <w:rsid w:val="00C53B58"/>
    <w:rsid w:val="00C56A65"/>
    <w:rsid w:val="00C56CBA"/>
    <w:rsid w:val="00C577DA"/>
    <w:rsid w:val="00C57BA1"/>
    <w:rsid w:val="00C602D4"/>
    <w:rsid w:val="00C6059A"/>
    <w:rsid w:val="00C60995"/>
    <w:rsid w:val="00C6100E"/>
    <w:rsid w:val="00C61C60"/>
    <w:rsid w:val="00C6253C"/>
    <w:rsid w:val="00C63AC8"/>
    <w:rsid w:val="00C64372"/>
    <w:rsid w:val="00C64837"/>
    <w:rsid w:val="00C64BA3"/>
    <w:rsid w:val="00C650D5"/>
    <w:rsid w:val="00C6518D"/>
    <w:rsid w:val="00C65C65"/>
    <w:rsid w:val="00C671B8"/>
    <w:rsid w:val="00C70013"/>
    <w:rsid w:val="00C704FE"/>
    <w:rsid w:val="00C70B86"/>
    <w:rsid w:val="00C70CA7"/>
    <w:rsid w:val="00C70E09"/>
    <w:rsid w:val="00C71679"/>
    <w:rsid w:val="00C71696"/>
    <w:rsid w:val="00C71838"/>
    <w:rsid w:val="00C72C36"/>
    <w:rsid w:val="00C736C6"/>
    <w:rsid w:val="00C73C34"/>
    <w:rsid w:val="00C74332"/>
    <w:rsid w:val="00C74390"/>
    <w:rsid w:val="00C75846"/>
    <w:rsid w:val="00C7744C"/>
    <w:rsid w:val="00C77C8B"/>
    <w:rsid w:val="00C77DC4"/>
    <w:rsid w:val="00C804FE"/>
    <w:rsid w:val="00C817C5"/>
    <w:rsid w:val="00C81950"/>
    <w:rsid w:val="00C81FB4"/>
    <w:rsid w:val="00C83067"/>
    <w:rsid w:val="00C83178"/>
    <w:rsid w:val="00C83852"/>
    <w:rsid w:val="00C842DC"/>
    <w:rsid w:val="00C84560"/>
    <w:rsid w:val="00C85820"/>
    <w:rsid w:val="00C85A36"/>
    <w:rsid w:val="00C8714F"/>
    <w:rsid w:val="00C8747E"/>
    <w:rsid w:val="00C874AC"/>
    <w:rsid w:val="00C8796C"/>
    <w:rsid w:val="00C87D48"/>
    <w:rsid w:val="00C903A0"/>
    <w:rsid w:val="00C90FBD"/>
    <w:rsid w:val="00C91B59"/>
    <w:rsid w:val="00C927F1"/>
    <w:rsid w:val="00C92C14"/>
    <w:rsid w:val="00C92CA2"/>
    <w:rsid w:val="00C9344C"/>
    <w:rsid w:val="00C958B3"/>
    <w:rsid w:val="00C95915"/>
    <w:rsid w:val="00C9630A"/>
    <w:rsid w:val="00C97F31"/>
    <w:rsid w:val="00C97F56"/>
    <w:rsid w:val="00CA0669"/>
    <w:rsid w:val="00CA07D9"/>
    <w:rsid w:val="00CA09AE"/>
    <w:rsid w:val="00CA0B08"/>
    <w:rsid w:val="00CA0C79"/>
    <w:rsid w:val="00CA117D"/>
    <w:rsid w:val="00CA17C4"/>
    <w:rsid w:val="00CA1912"/>
    <w:rsid w:val="00CA2E58"/>
    <w:rsid w:val="00CA3549"/>
    <w:rsid w:val="00CA3969"/>
    <w:rsid w:val="00CA51B2"/>
    <w:rsid w:val="00CA5345"/>
    <w:rsid w:val="00CA5711"/>
    <w:rsid w:val="00CA62B5"/>
    <w:rsid w:val="00CA6395"/>
    <w:rsid w:val="00CB0A39"/>
    <w:rsid w:val="00CB0DAB"/>
    <w:rsid w:val="00CB14B9"/>
    <w:rsid w:val="00CB1512"/>
    <w:rsid w:val="00CB1EC9"/>
    <w:rsid w:val="00CB3DC7"/>
    <w:rsid w:val="00CB499D"/>
    <w:rsid w:val="00CB4A58"/>
    <w:rsid w:val="00CB4BF8"/>
    <w:rsid w:val="00CB5962"/>
    <w:rsid w:val="00CB5CA6"/>
    <w:rsid w:val="00CB5D58"/>
    <w:rsid w:val="00CB6C29"/>
    <w:rsid w:val="00CB7596"/>
    <w:rsid w:val="00CC057F"/>
    <w:rsid w:val="00CC08D8"/>
    <w:rsid w:val="00CC0F7E"/>
    <w:rsid w:val="00CC254E"/>
    <w:rsid w:val="00CC3394"/>
    <w:rsid w:val="00CC3FF2"/>
    <w:rsid w:val="00CC44AD"/>
    <w:rsid w:val="00CC5777"/>
    <w:rsid w:val="00CC5780"/>
    <w:rsid w:val="00CC5A15"/>
    <w:rsid w:val="00CC63D7"/>
    <w:rsid w:val="00CC66A6"/>
    <w:rsid w:val="00CC696A"/>
    <w:rsid w:val="00CC7560"/>
    <w:rsid w:val="00CD047E"/>
    <w:rsid w:val="00CD088F"/>
    <w:rsid w:val="00CD0E77"/>
    <w:rsid w:val="00CD1694"/>
    <w:rsid w:val="00CD30C9"/>
    <w:rsid w:val="00CD3596"/>
    <w:rsid w:val="00CD43E6"/>
    <w:rsid w:val="00CD486E"/>
    <w:rsid w:val="00CD59D4"/>
    <w:rsid w:val="00CD62FF"/>
    <w:rsid w:val="00CD70D7"/>
    <w:rsid w:val="00CD7322"/>
    <w:rsid w:val="00CD7AC0"/>
    <w:rsid w:val="00CE036A"/>
    <w:rsid w:val="00CE0651"/>
    <w:rsid w:val="00CE0FEA"/>
    <w:rsid w:val="00CE16EB"/>
    <w:rsid w:val="00CE1EE7"/>
    <w:rsid w:val="00CE22E9"/>
    <w:rsid w:val="00CE23BF"/>
    <w:rsid w:val="00CE28B7"/>
    <w:rsid w:val="00CE3B5E"/>
    <w:rsid w:val="00CE43F3"/>
    <w:rsid w:val="00CE4509"/>
    <w:rsid w:val="00CE47A9"/>
    <w:rsid w:val="00CE54CC"/>
    <w:rsid w:val="00CE6809"/>
    <w:rsid w:val="00CE7307"/>
    <w:rsid w:val="00CE753D"/>
    <w:rsid w:val="00CE7D7A"/>
    <w:rsid w:val="00CF0C08"/>
    <w:rsid w:val="00CF0DA8"/>
    <w:rsid w:val="00CF1E69"/>
    <w:rsid w:val="00CF2771"/>
    <w:rsid w:val="00CF3963"/>
    <w:rsid w:val="00CF397E"/>
    <w:rsid w:val="00CF3A61"/>
    <w:rsid w:val="00CF4541"/>
    <w:rsid w:val="00CF4906"/>
    <w:rsid w:val="00CF4F64"/>
    <w:rsid w:val="00CF554A"/>
    <w:rsid w:val="00CF58EB"/>
    <w:rsid w:val="00CF6235"/>
    <w:rsid w:val="00CF6353"/>
    <w:rsid w:val="00CF7068"/>
    <w:rsid w:val="00CF734B"/>
    <w:rsid w:val="00CF7404"/>
    <w:rsid w:val="00D00160"/>
    <w:rsid w:val="00D01371"/>
    <w:rsid w:val="00D01552"/>
    <w:rsid w:val="00D022B2"/>
    <w:rsid w:val="00D02C3F"/>
    <w:rsid w:val="00D0364F"/>
    <w:rsid w:val="00D03CE5"/>
    <w:rsid w:val="00D03EE3"/>
    <w:rsid w:val="00D04028"/>
    <w:rsid w:val="00D046F7"/>
    <w:rsid w:val="00D05C8D"/>
    <w:rsid w:val="00D061B1"/>
    <w:rsid w:val="00D06CBB"/>
    <w:rsid w:val="00D10099"/>
    <w:rsid w:val="00D10A9C"/>
    <w:rsid w:val="00D1184B"/>
    <w:rsid w:val="00D11A76"/>
    <w:rsid w:val="00D12273"/>
    <w:rsid w:val="00D13826"/>
    <w:rsid w:val="00D13E60"/>
    <w:rsid w:val="00D14294"/>
    <w:rsid w:val="00D142E6"/>
    <w:rsid w:val="00D14446"/>
    <w:rsid w:val="00D148DE"/>
    <w:rsid w:val="00D14B7A"/>
    <w:rsid w:val="00D14EC2"/>
    <w:rsid w:val="00D15EBE"/>
    <w:rsid w:val="00D164D9"/>
    <w:rsid w:val="00D20D5D"/>
    <w:rsid w:val="00D223F7"/>
    <w:rsid w:val="00D22DB0"/>
    <w:rsid w:val="00D23473"/>
    <w:rsid w:val="00D24C6C"/>
    <w:rsid w:val="00D24EBC"/>
    <w:rsid w:val="00D252E7"/>
    <w:rsid w:val="00D25B49"/>
    <w:rsid w:val="00D25F3F"/>
    <w:rsid w:val="00D26D89"/>
    <w:rsid w:val="00D300BD"/>
    <w:rsid w:val="00D30428"/>
    <w:rsid w:val="00D309AE"/>
    <w:rsid w:val="00D31C4E"/>
    <w:rsid w:val="00D31FDE"/>
    <w:rsid w:val="00D326CB"/>
    <w:rsid w:val="00D32A1B"/>
    <w:rsid w:val="00D32CF5"/>
    <w:rsid w:val="00D33357"/>
    <w:rsid w:val="00D3386B"/>
    <w:rsid w:val="00D34394"/>
    <w:rsid w:val="00D34400"/>
    <w:rsid w:val="00D346A8"/>
    <w:rsid w:val="00D35C93"/>
    <w:rsid w:val="00D36323"/>
    <w:rsid w:val="00D363E4"/>
    <w:rsid w:val="00D36698"/>
    <w:rsid w:val="00D37305"/>
    <w:rsid w:val="00D40B92"/>
    <w:rsid w:val="00D41519"/>
    <w:rsid w:val="00D41E0F"/>
    <w:rsid w:val="00D4316E"/>
    <w:rsid w:val="00D4383F"/>
    <w:rsid w:val="00D438ED"/>
    <w:rsid w:val="00D43B2E"/>
    <w:rsid w:val="00D43CB3"/>
    <w:rsid w:val="00D43DA7"/>
    <w:rsid w:val="00D450C7"/>
    <w:rsid w:val="00D45205"/>
    <w:rsid w:val="00D453F8"/>
    <w:rsid w:val="00D46DB8"/>
    <w:rsid w:val="00D47212"/>
    <w:rsid w:val="00D47555"/>
    <w:rsid w:val="00D47AC2"/>
    <w:rsid w:val="00D503BA"/>
    <w:rsid w:val="00D51116"/>
    <w:rsid w:val="00D5137F"/>
    <w:rsid w:val="00D532D7"/>
    <w:rsid w:val="00D534CB"/>
    <w:rsid w:val="00D53DBD"/>
    <w:rsid w:val="00D542C6"/>
    <w:rsid w:val="00D554E5"/>
    <w:rsid w:val="00D555F3"/>
    <w:rsid w:val="00D55C51"/>
    <w:rsid w:val="00D56392"/>
    <w:rsid w:val="00D57417"/>
    <w:rsid w:val="00D57642"/>
    <w:rsid w:val="00D603F2"/>
    <w:rsid w:val="00D604F3"/>
    <w:rsid w:val="00D60E0A"/>
    <w:rsid w:val="00D60F3F"/>
    <w:rsid w:val="00D617FF"/>
    <w:rsid w:val="00D61BEC"/>
    <w:rsid w:val="00D61F36"/>
    <w:rsid w:val="00D62891"/>
    <w:rsid w:val="00D62A1F"/>
    <w:rsid w:val="00D62A44"/>
    <w:rsid w:val="00D62E44"/>
    <w:rsid w:val="00D632E8"/>
    <w:rsid w:val="00D639F9"/>
    <w:rsid w:val="00D63E0C"/>
    <w:rsid w:val="00D6430F"/>
    <w:rsid w:val="00D64681"/>
    <w:rsid w:val="00D64C4A"/>
    <w:rsid w:val="00D65268"/>
    <w:rsid w:val="00D65643"/>
    <w:rsid w:val="00D6576D"/>
    <w:rsid w:val="00D6582F"/>
    <w:rsid w:val="00D65876"/>
    <w:rsid w:val="00D65F05"/>
    <w:rsid w:val="00D66544"/>
    <w:rsid w:val="00D66B22"/>
    <w:rsid w:val="00D66EFA"/>
    <w:rsid w:val="00D67050"/>
    <w:rsid w:val="00D676FB"/>
    <w:rsid w:val="00D679DA"/>
    <w:rsid w:val="00D67A7A"/>
    <w:rsid w:val="00D67CD7"/>
    <w:rsid w:val="00D70A0E"/>
    <w:rsid w:val="00D7211E"/>
    <w:rsid w:val="00D725C4"/>
    <w:rsid w:val="00D7396E"/>
    <w:rsid w:val="00D75C38"/>
    <w:rsid w:val="00D76387"/>
    <w:rsid w:val="00D7684D"/>
    <w:rsid w:val="00D76A8D"/>
    <w:rsid w:val="00D7772F"/>
    <w:rsid w:val="00D778AC"/>
    <w:rsid w:val="00D778C0"/>
    <w:rsid w:val="00D77A91"/>
    <w:rsid w:val="00D77DD8"/>
    <w:rsid w:val="00D801A3"/>
    <w:rsid w:val="00D806BB"/>
    <w:rsid w:val="00D80A7B"/>
    <w:rsid w:val="00D80B8E"/>
    <w:rsid w:val="00D81454"/>
    <w:rsid w:val="00D81E85"/>
    <w:rsid w:val="00D83851"/>
    <w:rsid w:val="00D84FF8"/>
    <w:rsid w:val="00D85529"/>
    <w:rsid w:val="00D856D7"/>
    <w:rsid w:val="00D85FF1"/>
    <w:rsid w:val="00D87056"/>
    <w:rsid w:val="00D8781F"/>
    <w:rsid w:val="00D87CB8"/>
    <w:rsid w:val="00D9133B"/>
    <w:rsid w:val="00D9191D"/>
    <w:rsid w:val="00D91C20"/>
    <w:rsid w:val="00D91FEB"/>
    <w:rsid w:val="00D92289"/>
    <w:rsid w:val="00D924AC"/>
    <w:rsid w:val="00D92876"/>
    <w:rsid w:val="00D92D61"/>
    <w:rsid w:val="00D932D4"/>
    <w:rsid w:val="00D9363F"/>
    <w:rsid w:val="00D93D11"/>
    <w:rsid w:val="00D94B3D"/>
    <w:rsid w:val="00D94DE5"/>
    <w:rsid w:val="00D952F0"/>
    <w:rsid w:val="00D95494"/>
    <w:rsid w:val="00D958DD"/>
    <w:rsid w:val="00D9664B"/>
    <w:rsid w:val="00D96BEC"/>
    <w:rsid w:val="00DA030D"/>
    <w:rsid w:val="00DA06EF"/>
    <w:rsid w:val="00DA0F37"/>
    <w:rsid w:val="00DA197A"/>
    <w:rsid w:val="00DA1BC2"/>
    <w:rsid w:val="00DA3B07"/>
    <w:rsid w:val="00DA3BBC"/>
    <w:rsid w:val="00DA467E"/>
    <w:rsid w:val="00DA47CE"/>
    <w:rsid w:val="00DA48DB"/>
    <w:rsid w:val="00DA551B"/>
    <w:rsid w:val="00DA578F"/>
    <w:rsid w:val="00DA641B"/>
    <w:rsid w:val="00DA6884"/>
    <w:rsid w:val="00DA7E72"/>
    <w:rsid w:val="00DB0506"/>
    <w:rsid w:val="00DB067E"/>
    <w:rsid w:val="00DB06EF"/>
    <w:rsid w:val="00DB0C69"/>
    <w:rsid w:val="00DB125D"/>
    <w:rsid w:val="00DB164A"/>
    <w:rsid w:val="00DB1CFD"/>
    <w:rsid w:val="00DB209E"/>
    <w:rsid w:val="00DB22F6"/>
    <w:rsid w:val="00DB3A89"/>
    <w:rsid w:val="00DB3DF2"/>
    <w:rsid w:val="00DB4FCB"/>
    <w:rsid w:val="00DB502F"/>
    <w:rsid w:val="00DB50F5"/>
    <w:rsid w:val="00DB679F"/>
    <w:rsid w:val="00DB6FE0"/>
    <w:rsid w:val="00DB76E4"/>
    <w:rsid w:val="00DB77B9"/>
    <w:rsid w:val="00DC0343"/>
    <w:rsid w:val="00DC0D2F"/>
    <w:rsid w:val="00DC1D8B"/>
    <w:rsid w:val="00DC2217"/>
    <w:rsid w:val="00DC33CC"/>
    <w:rsid w:val="00DC36F8"/>
    <w:rsid w:val="00DC4192"/>
    <w:rsid w:val="00DC4AE0"/>
    <w:rsid w:val="00DC5D40"/>
    <w:rsid w:val="00DC5DE9"/>
    <w:rsid w:val="00DC5F09"/>
    <w:rsid w:val="00DC6A53"/>
    <w:rsid w:val="00DC7BFF"/>
    <w:rsid w:val="00DD09D1"/>
    <w:rsid w:val="00DD0B9D"/>
    <w:rsid w:val="00DD10D4"/>
    <w:rsid w:val="00DD1676"/>
    <w:rsid w:val="00DD1B8F"/>
    <w:rsid w:val="00DD4461"/>
    <w:rsid w:val="00DD45EB"/>
    <w:rsid w:val="00DD697C"/>
    <w:rsid w:val="00DD6AD2"/>
    <w:rsid w:val="00DD6DE6"/>
    <w:rsid w:val="00DD6E77"/>
    <w:rsid w:val="00DD7216"/>
    <w:rsid w:val="00DE019C"/>
    <w:rsid w:val="00DE06D3"/>
    <w:rsid w:val="00DE08A0"/>
    <w:rsid w:val="00DE0F87"/>
    <w:rsid w:val="00DE13E8"/>
    <w:rsid w:val="00DE1AFB"/>
    <w:rsid w:val="00DE2CE6"/>
    <w:rsid w:val="00DE330B"/>
    <w:rsid w:val="00DE378D"/>
    <w:rsid w:val="00DE4077"/>
    <w:rsid w:val="00DE4680"/>
    <w:rsid w:val="00DE5209"/>
    <w:rsid w:val="00DE557A"/>
    <w:rsid w:val="00DE55B2"/>
    <w:rsid w:val="00DE5CE2"/>
    <w:rsid w:val="00DE5DDA"/>
    <w:rsid w:val="00DE5E7B"/>
    <w:rsid w:val="00DE6022"/>
    <w:rsid w:val="00DE635E"/>
    <w:rsid w:val="00DE645B"/>
    <w:rsid w:val="00DE65DF"/>
    <w:rsid w:val="00DE6BAF"/>
    <w:rsid w:val="00DF015C"/>
    <w:rsid w:val="00DF0C70"/>
    <w:rsid w:val="00DF0CBE"/>
    <w:rsid w:val="00DF0E8B"/>
    <w:rsid w:val="00DF1951"/>
    <w:rsid w:val="00DF19BF"/>
    <w:rsid w:val="00DF217E"/>
    <w:rsid w:val="00DF3549"/>
    <w:rsid w:val="00DF3BEE"/>
    <w:rsid w:val="00DF414B"/>
    <w:rsid w:val="00DF4603"/>
    <w:rsid w:val="00DF5058"/>
    <w:rsid w:val="00DF5D09"/>
    <w:rsid w:val="00DF63EF"/>
    <w:rsid w:val="00DF694F"/>
    <w:rsid w:val="00E00026"/>
    <w:rsid w:val="00E0023F"/>
    <w:rsid w:val="00E002B5"/>
    <w:rsid w:val="00E00495"/>
    <w:rsid w:val="00E01919"/>
    <w:rsid w:val="00E02849"/>
    <w:rsid w:val="00E06233"/>
    <w:rsid w:val="00E076E4"/>
    <w:rsid w:val="00E0780B"/>
    <w:rsid w:val="00E07B7F"/>
    <w:rsid w:val="00E11028"/>
    <w:rsid w:val="00E125BA"/>
    <w:rsid w:val="00E12CDF"/>
    <w:rsid w:val="00E132B6"/>
    <w:rsid w:val="00E139A2"/>
    <w:rsid w:val="00E13B63"/>
    <w:rsid w:val="00E14E35"/>
    <w:rsid w:val="00E1548A"/>
    <w:rsid w:val="00E165D5"/>
    <w:rsid w:val="00E172CE"/>
    <w:rsid w:val="00E17382"/>
    <w:rsid w:val="00E17545"/>
    <w:rsid w:val="00E175FD"/>
    <w:rsid w:val="00E17632"/>
    <w:rsid w:val="00E20AD0"/>
    <w:rsid w:val="00E211D3"/>
    <w:rsid w:val="00E21394"/>
    <w:rsid w:val="00E21726"/>
    <w:rsid w:val="00E22EFD"/>
    <w:rsid w:val="00E2324D"/>
    <w:rsid w:val="00E233F3"/>
    <w:rsid w:val="00E24D96"/>
    <w:rsid w:val="00E25B00"/>
    <w:rsid w:val="00E25B27"/>
    <w:rsid w:val="00E27641"/>
    <w:rsid w:val="00E27875"/>
    <w:rsid w:val="00E30FB8"/>
    <w:rsid w:val="00E3179A"/>
    <w:rsid w:val="00E31FBA"/>
    <w:rsid w:val="00E320F0"/>
    <w:rsid w:val="00E32229"/>
    <w:rsid w:val="00E33216"/>
    <w:rsid w:val="00E33E2B"/>
    <w:rsid w:val="00E34D3A"/>
    <w:rsid w:val="00E350DC"/>
    <w:rsid w:val="00E3541F"/>
    <w:rsid w:val="00E3596B"/>
    <w:rsid w:val="00E37057"/>
    <w:rsid w:val="00E37209"/>
    <w:rsid w:val="00E378A1"/>
    <w:rsid w:val="00E37E49"/>
    <w:rsid w:val="00E408DA"/>
    <w:rsid w:val="00E413D0"/>
    <w:rsid w:val="00E41BDC"/>
    <w:rsid w:val="00E4247D"/>
    <w:rsid w:val="00E42FBE"/>
    <w:rsid w:val="00E43A46"/>
    <w:rsid w:val="00E443CD"/>
    <w:rsid w:val="00E4477A"/>
    <w:rsid w:val="00E47D8F"/>
    <w:rsid w:val="00E5029B"/>
    <w:rsid w:val="00E51AD4"/>
    <w:rsid w:val="00E51C5D"/>
    <w:rsid w:val="00E51D40"/>
    <w:rsid w:val="00E528DE"/>
    <w:rsid w:val="00E52F89"/>
    <w:rsid w:val="00E535EC"/>
    <w:rsid w:val="00E53A5A"/>
    <w:rsid w:val="00E544C7"/>
    <w:rsid w:val="00E55380"/>
    <w:rsid w:val="00E55E3E"/>
    <w:rsid w:val="00E56958"/>
    <w:rsid w:val="00E56EFF"/>
    <w:rsid w:val="00E57144"/>
    <w:rsid w:val="00E57447"/>
    <w:rsid w:val="00E57CB0"/>
    <w:rsid w:val="00E57CFB"/>
    <w:rsid w:val="00E6007C"/>
    <w:rsid w:val="00E606DD"/>
    <w:rsid w:val="00E60F70"/>
    <w:rsid w:val="00E6109A"/>
    <w:rsid w:val="00E62319"/>
    <w:rsid w:val="00E6265D"/>
    <w:rsid w:val="00E62BF4"/>
    <w:rsid w:val="00E62E8E"/>
    <w:rsid w:val="00E630E7"/>
    <w:rsid w:val="00E63310"/>
    <w:rsid w:val="00E63379"/>
    <w:rsid w:val="00E64E1A"/>
    <w:rsid w:val="00E658F3"/>
    <w:rsid w:val="00E65A05"/>
    <w:rsid w:val="00E65DFC"/>
    <w:rsid w:val="00E669B4"/>
    <w:rsid w:val="00E66DBB"/>
    <w:rsid w:val="00E67A2C"/>
    <w:rsid w:val="00E67CF9"/>
    <w:rsid w:val="00E67DC7"/>
    <w:rsid w:val="00E7049F"/>
    <w:rsid w:val="00E704D5"/>
    <w:rsid w:val="00E708AD"/>
    <w:rsid w:val="00E70908"/>
    <w:rsid w:val="00E70E08"/>
    <w:rsid w:val="00E7118B"/>
    <w:rsid w:val="00E7179F"/>
    <w:rsid w:val="00E71CEA"/>
    <w:rsid w:val="00E72456"/>
    <w:rsid w:val="00E7270F"/>
    <w:rsid w:val="00E72AB0"/>
    <w:rsid w:val="00E74A57"/>
    <w:rsid w:val="00E74C1A"/>
    <w:rsid w:val="00E74F35"/>
    <w:rsid w:val="00E75B36"/>
    <w:rsid w:val="00E75D4D"/>
    <w:rsid w:val="00E76CAF"/>
    <w:rsid w:val="00E773B7"/>
    <w:rsid w:val="00E77E94"/>
    <w:rsid w:val="00E82D62"/>
    <w:rsid w:val="00E83699"/>
    <w:rsid w:val="00E83A81"/>
    <w:rsid w:val="00E84C4C"/>
    <w:rsid w:val="00E84F91"/>
    <w:rsid w:val="00E856C1"/>
    <w:rsid w:val="00E863F5"/>
    <w:rsid w:val="00E8712E"/>
    <w:rsid w:val="00E87F40"/>
    <w:rsid w:val="00E90711"/>
    <w:rsid w:val="00E90ED3"/>
    <w:rsid w:val="00E911F8"/>
    <w:rsid w:val="00E91FF3"/>
    <w:rsid w:val="00E921AE"/>
    <w:rsid w:val="00E92733"/>
    <w:rsid w:val="00E92E98"/>
    <w:rsid w:val="00E93246"/>
    <w:rsid w:val="00E93477"/>
    <w:rsid w:val="00E939AB"/>
    <w:rsid w:val="00E93E7C"/>
    <w:rsid w:val="00E9492A"/>
    <w:rsid w:val="00E94C6F"/>
    <w:rsid w:val="00E9529A"/>
    <w:rsid w:val="00E9550A"/>
    <w:rsid w:val="00E95BE9"/>
    <w:rsid w:val="00E9634F"/>
    <w:rsid w:val="00E96ADD"/>
    <w:rsid w:val="00E9715B"/>
    <w:rsid w:val="00E972AF"/>
    <w:rsid w:val="00EA0020"/>
    <w:rsid w:val="00EA042F"/>
    <w:rsid w:val="00EA0782"/>
    <w:rsid w:val="00EA253C"/>
    <w:rsid w:val="00EA2956"/>
    <w:rsid w:val="00EA3C4F"/>
    <w:rsid w:val="00EA4367"/>
    <w:rsid w:val="00EA43E9"/>
    <w:rsid w:val="00EA44B0"/>
    <w:rsid w:val="00EA4F6B"/>
    <w:rsid w:val="00EA6BC1"/>
    <w:rsid w:val="00EA6C0F"/>
    <w:rsid w:val="00EA6E04"/>
    <w:rsid w:val="00EA7211"/>
    <w:rsid w:val="00EA7C3D"/>
    <w:rsid w:val="00EB01D2"/>
    <w:rsid w:val="00EB0482"/>
    <w:rsid w:val="00EB1536"/>
    <w:rsid w:val="00EB16EF"/>
    <w:rsid w:val="00EB1A57"/>
    <w:rsid w:val="00EB1AC8"/>
    <w:rsid w:val="00EB234C"/>
    <w:rsid w:val="00EB2CF1"/>
    <w:rsid w:val="00EB373D"/>
    <w:rsid w:val="00EB400D"/>
    <w:rsid w:val="00EB415D"/>
    <w:rsid w:val="00EB4990"/>
    <w:rsid w:val="00EB62AF"/>
    <w:rsid w:val="00EB6488"/>
    <w:rsid w:val="00EB6D70"/>
    <w:rsid w:val="00EB7F25"/>
    <w:rsid w:val="00EC0073"/>
    <w:rsid w:val="00EC126E"/>
    <w:rsid w:val="00EC1408"/>
    <w:rsid w:val="00EC3F4A"/>
    <w:rsid w:val="00EC502C"/>
    <w:rsid w:val="00EC51D5"/>
    <w:rsid w:val="00EC5EDC"/>
    <w:rsid w:val="00EC65A1"/>
    <w:rsid w:val="00EC694C"/>
    <w:rsid w:val="00EC6D06"/>
    <w:rsid w:val="00EC731E"/>
    <w:rsid w:val="00EC75C3"/>
    <w:rsid w:val="00EC7606"/>
    <w:rsid w:val="00EC762E"/>
    <w:rsid w:val="00EC7680"/>
    <w:rsid w:val="00EC7A9D"/>
    <w:rsid w:val="00ED0299"/>
    <w:rsid w:val="00ED03E5"/>
    <w:rsid w:val="00ED14A8"/>
    <w:rsid w:val="00ED1729"/>
    <w:rsid w:val="00ED1C58"/>
    <w:rsid w:val="00ED263F"/>
    <w:rsid w:val="00ED2766"/>
    <w:rsid w:val="00ED2990"/>
    <w:rsid w:val="00ED3B1E"/>
    <w:rsid w:val="00ED4600"/>
    <w:rsid w:val="00ED6359"/>
    <w:rsid w:val="00ED71B6"/>
    <w:rsid w:val="00EE00D2"/>
    <w:rsid w:val="00EE050C"/>
    <w:rsid w:val="00EE0769"/>
    <w:rsid w:val="00EE1F81"/>
    <w:rsid w:val="00EE2070"/>
    <w:rsid w:val="00EE3059"/>
    <w:rsid w:val="00EE38CB"/>
    <w:rsid w:val="00EE3979"/>
    <w:rsid w:val="00EE3C22"/>
    <w:rsid w:val="00EE5174"/>
    <w:rsid w:val="00EE51C4"/>
    <w:rsid w:val="00EE54D1"/>
    <w:rsid w:val="00EE7E05"/>
    <w:rsid w:val="00EF00F0"/>
    <w:rsid w:val="00EF0EE8"/>
    <w:rsid w:val="00EF1BF3"/>
    <w:rsid w:val="00EF2BEF"/>
    <w:rsid w:val="00EF31BF"/>
    <w:rsid w:val="00EF4AFC"/>
    <w:rsid w:val="00EF5151"/>
    <w:rsid w:val="00EF65EA"/>
    <w:rsid w:val="00EF6A67"/>
    <w:rsid w:val="00EF6D0A"/>
    <w:rsid w:val="00F00226"/>
    <w:rsid w:val="00F00BFF"/>
    <w:rsid w:val="00F01123"/>
    <w:rsid w:val="00F0128E"/>
    <w:rsid w:val="00F015CC"/>
    <w:rsid w:val="00F0197F"/>
    <w:rsid w:val="00F01D6D"/>
    <w:rsid w:val="00F02B93"/>
    <w:rsid w:val="00F03321"/>
    <w:rsid w:val="00F03627"/>
    <w:rsid w:val="00F04DE2"/>
    <w:rsid w:val="00F05AF3"/>
    <w:rsid w:val="00F06849"/>
    <w:rsid w:val="00F069C7"/>
    <w:rsid w:val="00F069E6"/>
    <w:rsid w:val="00F0726A"/>
    <w:rsid w:val="00F075AA"/>
    <w:rsid w:val="00F07BEB"/>
    <w:rsid w:val="00F1050A"/>
    <w:rsid w:val="00F1123D"/>
    <w:rsid w:val="00F1236D"/>
    <w:rsid w:val="00F12533"/>
    <w:rsid w:val="00F12666"/>
    <w:rsid w:val="00F12D66"/>
    <w:rsid w:val="00F13948"/>
    <w:rsid w:val="00F13B81"/>
    <w:rsid w:val="00F13B8A"/>
    <w:rsid w:val="00F14348"/>
    <w:rsid w:val="00F144B3"/>
    <w:rsid w:val="00F151AF"/>
    <w:rsid w:val="00F151FA"/>
    <w:rsid w:val="00F17217"/>
    <w:rsid w:val="00F210AE"/>
    <w:rsid w:val="00F23309"/>
    <w:rsid w:val="00F23DFA"/>
    <w:rsid w:val="00F240ED"/>
    <w:rsid w:val="00F24E1E"/>
    <w:rsid w:val="00F269B4"/>
    <w:rsid w:val="00F27843"/>
    <w:rsid w:val="00F27DD5"/>
    <w:rsid w:val="00F27EF6"/>
    <w:rsid w:val="00F308A7"/>
    <w:rsid w:val="00F30925"/>
    <w:rsid w:val="00F31696"/>
    <w:rsid w:val="00F31726"/>
    <w:rsid w:val="00F3241A"/>
    <w:rsid w:val="00F32A06"/>
    <w:rsid w:val="00F32A7A"/>
    <w:rsid w:val="00F32BCC"/>
    <w:rsid w:val="00F36275"/>
    <w:rsid w:val="00F372A0"/>
    <w:rsid w:val="00F37BD6"/>
    <w:rsid w:val="00F37F0C"/>
    <w:rsid w:val="00F406BD"/>
    <w:rsid w:val="00F41736"/>
    <w:rsid w:val="00F41C3A"/>
    <w:rsid w:val="00F42307"/>
    <w:rsid w:val="00F426C7"/>
    <w:rsid w:val="00F43A26"/>
    <w:rsid w:val="00F446ED"/>
    <w:rsid w:val="00F44A61"/>
    <w:rsid w:val="00F44D7F"/>
    <w:rsid w:val="00F453B2"/>
    <w:rsid w:val="00F453B8"/>
    <w:rsid w:val="00F45CDE"/>
    <w:rsid w:val="00F46E79"/>
    <w:rsid w:val="00F46FFB"/>
    <w:rsid w:val="00F47441"/>
    <w:rsid w:val="00F501EA"/>
    <w:rsid w:val="00F50C44"/>
    <w:rsid w:val="00F50F77"/>
    <w:rsid w:val="00F51434"/>
    <w:rsid w:val="00F51FBF"/>
    <w:rsid w:val="00F52607"/>
    <w:rsid w:val="00F52CA7"/>
    <w:rsid w:val="00F53337"/>
    <w:rsid w:val="00F53564"/>
    <w:rsid w:val="00F54313"/>
    <w:rsid w:val="00F54CCD"/>
    <w:rsid w:val="00F54F85"/>
    <w:rsid w:val="00F55B1D"/>
    <w:rsid w:val="00F55B7A"/>
    <w:rsid w:val="00F569D5"/>
    <w:rsid w:val="00F56F03"/>
    <w:rsid w:val="00F57665"/>
    <w:rsid w:val="00F6093C"/>
    <w:rsid w:val="00F60FBA"/>
    <w:rsid w:val="00F617A0"/>
    <w:rsid w:val="00F62848"/>
    <w:rsid w:val="00F62A83"/>
    <w:rsid w:val="00F632CD"/>
    <w:rsid w:val="00F63366"/>
    <w:rsid w:val="00F63F12"/>
    <w:rsid w:val="00F63F77"/>
    <w:rsid w:val="00F64856"/>
    <w:rsid w:val="00F65B5F"/>
    <w:rsid w:val="00F66BA1"/>
    <w:rsid w:val="00F673E8"/>
    <w:rsid w:val="00F67B15"/>
    <w:rsid w:val="00F67BAA"/>
    <w:rsid w:val="00F70135"/>
    <w:rsid w:val="00F70162"/>
    <w:rsid w:val="00F71194"/>
    <w:rsid w:val="00F7237A"/>
    <w:rsid w:val="00F72AF7"/>
    <w:rsid w:val="00F74CE2"/>
    <w:rsid w:val="00F75C9C"/>
    <w:rsid w:val="00F76504"/>
    <w:rsid w:val="00F768F3"/>
    <w:rsid w:val="00F774AF"/>
    <w:rsid w:val="00F77833"/>
    <w:rsid w:val="00F77DA5"/>
    <w:rsid w:val="00F80390"/>
    <w:rsid w:val="00F815E8"/>
    <w:rsid w:val="00F817DA"/>
    <w:rsid w:val="00F81BA0"/>
    <w:rsid w:val="00F821EA"/>
    <w:rsid w:val="00F834BB"/>
    <w:rsid w:val="00F84684"/>
    <w:rsid w:val="00F8470D"/>
    <w:rsid w:val="00F84EC7"/>
    <w:rsid w:val="00F856FD"/>
    <w:rsid w:val="00F8632D"/>
    <w:rsid w:val="00F86A80"/>
    <w:rsid w:val="00F876B2"/>
    <w:rsid w:val="00F87ABC"/>
    <w:rsid w:val="00F9011E"/>
    <w:rsid w:val="00F90613"/>
    <w:rsid w:val="00F906E3"/>
    <w:rsid w:val="00F92096"/>
    <w:rsid w:val="00F920F7"/>
    <w:rsid w:val="00F922E2"/>
    <w:rsid w:val="00F92E73"/>
    <w:rsid w:val="00F92EBD"/>
    <w:rsid w:val="00F93E20"/>
    <w:rsid w:val="00F95801"/>
    <w:rsid w:val="00F95BEA"/>
    <w:rsid w:val="00F96F5D"/>
    <w:rsid w:val="00F970CB"/>
    <w:rsid w:val="00F971D1"/>
    <w:rsid w:val="00F97490"/>
    <w:rsid w:val="00F97E1E"/>
    <w:rsid w:val="00FA1633"/>
    <w:rsid w:val="00FA1AFA"/>
    <w:rsid w:val="00FA1C8D"/>
    <w:rsid w:val="00FA1CCC"/>
    <w:rsid w:val="00FA1EA6"/>
    <w:rsid w:val="00FA2785"/>
    <w:rsid w:val="00FA2D81"/>
    <w:rsid w:val="00FA3432"/>
    <w:rsid w:val="00FA34C5"/>
    <w:rsid w:val="00FA44DD"/>
    <w:rsid w:val="00FA4E7D"/>
    <w:rsid w:val="00FA4F23"/>
    <w:rsid w:val="00FA6654"/>
    <w:rsid w:val="00FA6A72"/>
    <w:rsid w:val="00FA6DA0"/>
    <w:rsid w:val="00FB0441"/>
    <w:rsid w:val="00FB0544"/>
    <w:rsid w:val="00FB079E"/>
    <w:rsid w:val="00FB1D69"/>
    <w:rsid w:val="00FB234C"/>
    <w:rsid w:val="00FB2C8D"/>
    <w:rsid w:val="00FB35FD"/>
    <w:rsid w:val="00FB4173"/>
    <w:rsid w:val="00FB42F2"/>
    <w:rsid w:val="00FB4671"/>
    <w:rsid w:val="00FB534A"/>
    <w:rsid w:val="00FB59BA"/>
    <w:rsid w:val="00FB5B7F"/>
    <w:rsid w:val="00FB7432"/>
    <w:rsid w:val="00FB777E"/>
    <w:rsid w:val="00FB7D5F"/>
    <w:rsid w:val="00FC0013"/>
    <w:rsid w:val="00FC0108"/>
    <w:rsid w:val="00FC0BDA"/>
    <w:rsid w:val="00FC12F8"/>
    <w:rsid w:val="00FC144A"/>
    <w:rsid w:val="00FC2026"/>
    <w:rsid w:val="00FC289A"/>
    <w:rsid w:val="00FC34AC"/>
    <w:rsid w:val="00FC38E0"/>
    <w:rsid w:val="00FC5239"/>
    <w:rsid w:val="00FC535F"/>
    <w:rsid w:val="00FC54FF"/>
    <w:rsid w:val="00FC5CF1"/>
    <w:rsid w:val="00FC5DC2"/>
    <w:rsid w:val="00FC6EE3"/>
    <w:rsid w:val="00FC718B"/>
    <w:rsid w:val="00FD00EC"/>
    <w:rsid w:val="00FD0352"/>
    <w:rsid w:val="00FD05CF"/>
    <w:rsid w:val="00FD067B"/>
    <w:rsid w:val="00FD0B54"/>
    <w:rsid w:val="00FD12A0"/>
    <w:rsid w:val="00FD1AD0"/>
    <w:rsid w:val="00FD27AE"/>
    <w:rsid w:val="00FD293F"/>
    <w:rsid w:val="00FD33DD"/>
    <w:rsid w:val="00FD3583"/>
    <w:rsid w:val="00FD35D6"/>
    <w:rsid w:val="00FD4900"/>
    <w:rsid w:val="00FD4BC2"/>
    <w:rsid w:val="00FD4D1C"/>
    <w:rsid w:val="00FD5682"/>
    <w:rsid w:val="00FD596A"/>
    <w:rsid w:val="00FD5A13"/>
    <w:rsid w:val="00FD5AE1"/>
    <w:rsid w:val="00FD7345"/>
    <w:rsid w:val="00FD75B2"/>
    <w:rsid w:val="00FD7B36"/>
    <w:rsid w:val="00FE04C3"/>
    <w:rsid w:val="00FE0972"/>
    <w:rsid w:val="00FE168E"/>
    <w:rsid w:val="00FE1BE1"/>
    <w:rsid w:val="00FE2830"/>
    <w:rsid w:val="00FE3B82"/>
    <w:rsid w:val="00FE4AA0"/>
    <w:rsid w:val="00FE536A"/>
    <w:rsid w:val="00FE5446"/>
    <w:rsid w:val="00FE6B56"/>
    <w:rsid w:val="00FE7244"/>
    <w:rsid w:val="00FE775E"/>
    <w:rsid w:val="00FF0581"/>
    <w:rsid w:val="00FF0D91"/>
    <w:rsid w:val="00FF2112"/>
    <w:rsid w:val="00FF2161"/>
    <w:rsid w:val="00FF31C9"/>
    <w:rsid w:val="00FF3DD1"/>
    <w:rsid w:val="00FF4061"/>
    <w:rsid w:val="00FF47E6"/>
    <w:rsid w:val="00FF4E50"/>
    <w:rsid w:val="00FF56CD"/>
    <w:rsid w:val="00FF56DA"/>
    <w:rsid w:val="00FF56F5"/>
    <w:rsid w:val="00FF58CE"/>
    <w:rsid w:val="00FF5BE9"/>
    <w:rsid w:val="00FF63C1"/>
    <w:rsid w:val="00FF6EA0"/>
    <w:rsid w:val="00FF7072"/>
    <w:rsid w:val="00FF774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BC42038"/>
  <w15:docId w15:val="{6A2F6121-F4DE-479D-9DAF-D62CB40B2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A042F"/>
    <w:rPr>
      <w:rFonts w:ascii="ＭＳ Ｐゴシック" w:eastAsia="ＭＳ Ｐゴシック" w:hAnsi="ＭＳ Ｐゴシック" w:cs="ＭＳ Ｐゴシック"/>
      <w:sz w:val="24"/>
      <w:szCs w:val="24"/>
    </w:rPr>
  </w:style>
  <w:style w:type="paragraph" w:styleId="1">
    <w:name w:val="heading 1"/>
    <w:basedOn w:val="a"/>
    <w:next w:val="a"/>
    <w:qFormat/>
    <w:rsid w:val="001A6D83"/>
    <w:pPr>
      <w:keepNext/>
      <w:keepLines/>
      <w:spacing w:before="320"/>
      <w:outlineLvl w:val="0"/>
    </w:pPr>
    <w:rPr>
      <w:rFonts w:ascii="Arial" w:eastAsia="ＭＳ 明朝" w:hAnsi="Arial"/>
      <w:b/>
      <w:sz w:val="32"/>
      <w:szCs w:val="20"/>
      <w:u w:val="single"/>
      <w:lang w:eastAsia="en-US"/>
    </w:rPr>
  </w:style>
  <w:style w:type="paragraph" w:styleId="2">
    <w:name w:val="heading 2"/>
    <w:basedOn w:val="a"/>
    <w:next w:val="a"/>
    <w:qFormat/>
    <w:rsid w:val="001A6D83"/>
    <w:pPr>
      <w:keepNext/>
      <w:keepLines/>
      <w:spacing w:before="280"/>
      <w:outlineLvl w:val="1"/>
    </w:pPr>
    <w:rPr>
      <w:rFonts w:ascii="Arial" w:eastAsia="ＭＳ 明朝" w:hAnsi="Arial"/>
      <w:b/>
      <w:sz w:val="28"/>
      <w:szCs w:val="20"/>
      <w:u w:val="single"/>
      <w:lang w:eastAsia="en-US"/>
    </w:rPr>
  </w:style>
  <w:style w:type="paragraph" w:styleId="3">
    <w:name w:val="heading 3"/>
    <w:basedOn w:val="a"/>
    <w:next w:val="a"/>
    <w:qFormat/>
    <w:rsid w:val="001A6D83"/>
    <w:pPr>
      <w:keepNext/>
      <w:keepLines/>
      <w:spacing w:before="240" w:after="60"/>
      <w:outlineLvl w:val="2"/>
    </w:pPr>
    <w:rPr>
      <w:rFonts w:ascii="Arial" w:eastAsia="ＭＳ 明朝" w:hAnsi="Arial"/>
      <w:b/>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1A6D83"/>
    <w:pPr>
      <w:pBdr>
        <w:top w:val="single" w:sz="6" w:space="1" w:color="auto"/>
      </w:pBdr>
      <w:tabs>
        <w:tab w:val="center" w:pos="6480"/>
        <w:tab w:val="right" w:pos="12960"/>
      </w:tabs>
    </w:pPr>
    <w:rPr>
      <w:rFonts w:ascii="Times New Roman" w:eastAsia="ＭＳ 明朝" w:hAnsi="Times New Roman"/>
      <w:szCs w:val="20"/>
      <w:lang w:eastAsia="en-US"/>
    </w:rPr>
  </w:style>
  <w:style w:type="paragraph" w:styleId="a4">
    <w:name w:val="header"/>
    <w:basedOn w:val="a"/>
    <w:rsid w:val="001A6D83"/>
    <w:pPr>
      <w:pBdr>
        <w:bottom w:val="single" w:sz="6" w:space="2" w:color="auto"/>
      </w:pBdr>
      <w:tabs>
        <w:tab w:val="center" w:pos="6480"/>
        <w:tab w:val="right" w:pos="12960"/>
      </w:tabs>
    </w:pPr>
    <w:rPr>
      <w:rFonts w:ascii="Times New Roman" w:eastAsia="ＭＳ 明朝" w:hAnsi="Times New Roman"/>
      <w:b/>
      <w:sz w:val="28"/>
      <w:szCs w:val="20"/>
      <w:lang w:eastAsia="en-US"/>
    </w:rPr>
  </w:style>
  <w:style w:type="paragraph" w:customStyle="1" w:styleId="T1">
    <w:name w:val="T1"/>
    <w:basedOn w:val="a"/>
    <w:rsid w:val="001A6D83"/>
    <w:pPr>
      <w:jc w:val="center"/>
    </w:pPr>
    <w:rPr>
      <w:rFonts w:ascii="Times New Roman" w:eastAsia="ＭＳ 明朝" w:hAnsi="Times New Roman"/>
      <w:b/>
      <w:sz w:val="28"/>
      <w:szCs w:val="20"/>
      <w:lang w:eastAsia="en-US"/>
    </w:rPr>
  </w:style>
  <w:style w:type="paragraph" w:customStyle="1" w:styleId="T2">
    <w:name w:val="T2"/>
    <w:basedOn w:val="T1"/>
    <w:rsid w:val="001A6D83"/>
    <w:pPr>
      <w:spacing w:after="240"/>
      <w:ind w:left="720" w:right="720"/>
    </w:pPr>
  </w:style>
  <w:style w:type="paragraph" w:customStyle="1" w:styleId="T3">
    <w:name w:val="T3"/>
    <w:basedOn w:val="T1"/>
    <w:rsid w:val="001A6D83"/>
    <w:pPr>
      <w:pBdr>
        <w:bottom w:val="single" w:sz="6" w:space="1" w:color="auto"/>
      </w:pBdr>
      <w:tabs>
        <w:tab w:val="center" w:pos="4680"/>
      </w:tabs>
      <w:spacing w:after="240"/>
      <w:jc w:val="left"/>
    </w:pPr>
    <w:rPr>
      <w:b w:val="0"/>
      <w:sz w:val="24"/>
    </w:rPr>
  </w:style>
  <w:style w:type="paragraph" w:styleId="a5">
    <w:name w:val="Body Text Indent"/>
    <w:basedOn w:val="a"/>
    <w:rsid w:val="001A6D83"/>
    <w:pPr>
      <w:ind w:left="720" w:hanging="720"/>
    </w:pPr>
    <w:rPr>
      <w:rFonts w:ascii="Times New Roman" w:eastAsia="ＭＳ 明朝" w:hAnsi="Times New Roman"/>
      <w:szCs w:val="20"/>
      <w:lang w:eastAsia="en-US"/>
    </w:rPr>
  </w:style>
  <w:style w:type="character" w:styleId="a6">
    <w:name w:val="Hyperlink"/>
    <w:uiPriority w:val="99"/>
    <w:rsid w:val="001A6D83"/>
    <w:rPr>
      <w:color w:val="0000FF"/>
      <w:u w:val="single"/>
    </w:rPr>
  </w:style>
  <w:style w:type="character" w:styleId="a7">
    <w:name w:val="annotation reference"/>
    <w:rsid w:val="00815EB4"/>
    <w:rPr>
      <w:sz w:val="18"/>
      <w:szCs w:val="18"/>
    </w:rPr>
  </w:style>
  <w:style w:type="paragraph" w:styleId="a8">
    <w:name w:val="annotation text"/>
    <w:basedOn w:val="a"/>
    <w:link w:val="a9"/>
    <w:rsid w:val="00815EB4"/>
    <w:rPr>
      <w:rFonts w:ascii="Times New Roman" w:eastAsia="ＭＳ 明朝" w:hAnsi="Times New Roman"/>
      <w:szCs w:val="20"/>
      <w:lang w:eastAsia="en-US"/>
    </w:rPr>
  </w:style>
  <w:style w:type="character" w:customStyle="1" w:styleId="a9">
    <w:name w:val="コメント文字列 (文字)"/>
    <w:link w:val="a8"/>
    <w:rsid w:val="00815EB4"/>
    <w:rPr>
      <w:sz w:val="22"/>
      <w:lang w:eastAsia="en-US"/>
    </w:rPr>
  </w:style>
  <w:style w:type="paragraph" w:styleId="aa">
    <w:name w:val="annotation subject"/>
    <w:basedOn w:val="a8"/>
    <w:next w:val="a8"/>
    <w:link w:val="ab"/>
    <w:rsid w:val="00815EB4"/>
    <w:rPr>
      <w:b/>
      <w:bCs/>
    </w:rPr>
  </w:style>
  <w:style w:type="character" w:customStyle="1" w:styleId="ab">
    <w:name w:val="コメント内容 (文字)"/>
    <w:link w:val="aa"/>
    <w:rsid w:val="00815EB4"/>
    <w:rPr>
      <w:b/>
      <w:bCs/>
      <w:sz w:val="22"/>
      <w:lang w:eastAsia="en-US"/>
    </w:rPr>
  </w:style>
  <w:style w:type="paragraph" w:styleId="ac">
    <w:name w:val="Balloon Text"/>
    <w:basedOn w:val="a"/>
    <w:link w:val="ad"/>
    <w:rsid w:val="00815EB4"/>
    <w:rPr>
      <w:rFonts w:ascii="ヒラギノ角ゴ ProN W3" w:eastAsia="ヒラギノ角ゴ ProN W3" w:hAnsi="Times New Roman"/>
      <w:sz w:val="18"/>
      <w:szCs w:val="18"/>
      <w:lang w:eastAsia="en-US"/>
    </w:rPr>
  </w:style>
  <w:style w:type="character" w:customStyle="1" w:styleId="ad">
    <w:name w:val="吹き出し (文字)"/>
    <w:link w:val="ac"/>
    <w:rsid w:val="00815EB4"/>
    <w:rPr>
      <w:rFonts w:ascii="ヒラギノ角ゴ ProN W3" w:eastAsia="ヒラギノ角ゴ ProN W3"/>
      <w:sz w:val="18"/>
      <w:szCs w:val="18"/>
      <w:lang w:eastAsia="en-US"/>
    </w:rPr>
  </w:style>
  <w:style w:type="paragraph" w:styleId="Web">
    <w:name w:val="Normal (Web)"/>
    <w:basedOn w:val="a"/>
    <w:uiPriority w:val="99"/>
    <w:unhideWhenUsed/>
    <w:rsid w:val="00212DB5"/>
    <w:pPr>
      <w:spacing w:before="100" w:beforeAutospacing="1" w:after="100" w:afterAutospacing="1"/>
    </w:pPr>
  </w:style>
  <w:style w:type="paragraph" w:styleId="ae">
    <w:name w:val="List Paragraph"/>
    <w:basedOn w:val="a"/>
    <w:uiPriority w:val="34"/>
    <w:qFormat/>
    <w:rsid w:val="004F4085"/>
    <w:pPr>
      <w:ind w:leftChars="400" w:left="840"/>
    </w:pPr>
  </w:style>
  <w:style w:type="paragraph" w:styleId="20">
    <w:name w:val="Intense Quote"/>
    <w:basedOn w:val="a"/>
    <w:next w:val="a"/>
    <w:link w:val="21"/>
    <w:qFormat/>
    <w:rsid w:val="00852804"/>
    <w:pPr>
      <w:pBdr>
        <w:bottom w:val="single" w:sz="4" w:space="4" w:color="4F81BD" w:themeColor="accent1"/>
      </w:pBdr>
      <w:spacing w:before="200" w:after="280"/>
      <w:ind w:left="936" w:right="936"/>
    </w:pPr>
    <w:rPr>
      <w:rFonts w:ascii="Times New Roman" w:eastAsia="ＭＳ 明朝" w:hAnsi="Times New Roman"/>
      <w:b/>
      <w:bCs/>
      <w:i/>
      <w:iCs/>
      <w:color w:val="4F81BD" w:themeColor="accent1"/>
      <w:szCs w:val="20"/>
      <w:lang w:eastAsia="en-US"/>
    </w:rPr>
  </w:style>
  <w:style w:type="character" w:customStyle="1" w:styleId="21">
    <w:name w:val="引用文 2 (文字)"/>
    <w:basedOn w:val="a0"/>
    <w:link w:val="20"/>
    <w:rsid w:val="00852804"/>
    <w:rPr>
      <w:b/>
      <w:bCs/>
      <w:i/>
      <w:iCs/>
      <w:color w:val="4F81BD" w:themeColor="accent1"/>
      <w:sz w:val="22"/>
      <w:lang w:eastAsia="en-US"/>
    </w:rPr>
  </w:style>
  <w:style w:type="table" w:styleId="af">
    <w:name w:val="Table Grid"/>
    <w:basedOn w:val="a1"/>
    <w:rsid w:val="00542D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
    <w:name w:val="Medium Shading 1 Accent 3"/>
    <w:basedOn w:val="a1"/>
    <w:rsid w:val="00542D7C"/>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numbering" w:customStyle="1" w:styleId="Headings">
    <w:name w:val="Headings"/>
    <w:uiPriority w:val="99"/>
    <w:rsid w:val="00F92EBD"/>
    <w:pPr>
      <w:numPr>
        <w:numId w:val="1"/>
      </w:numPr>
    </w:pPr>
  </w:style>
  <w:style w:type="paragraph" w:styleId="af0">
    <w:name w:val="Document Map"/>
    <w:basedOn w:val="a"/>
    <w:link w:val="af1"/>
    <w:semiHidden/>
    <w:unhideWhenUsed/>
    <w:rsid w:val="00347A41"/>
    <w:rPr>
      <w:rFonts w:ascii="Tahoma" w:eastAsia="ＭＳ 明朝" w:hAnsi="Tahoma" w:cs="Tahoma"/>
      <w:sz w:val="16"/>
      <w:szCs w:val="16"/>
      <w:lang w:eastAsia="zh-CN"/>
    </w:rPr>
  </w:style>
  <w:style w:type="character" w:customStyle="1" w:styleId="af1">
    <w:name w:val="見出しマップ (文字)"/>
    <w:basedOn w:val="a0"/>
    <w:link w:val="af0"/>
    <w:semiHidden/>
    <w:rsid w:val="00347A41"/>
    <w:rPr>
      <w:rFonts w:ascii="Tahoma" w:hAnsi="Tahoma" w:cs="Tahoma"/>
      <w:sz w:val="16"/>
      <w:szCs w:val="16"/>
      <w:lang w:eastAsia="zh-CN"/>
    </w:rPr>
  </w:style>
  <w:style w:type="character" w:styleId="22">
    <w:name w:val="Intense Emphasis"/>
    <w:basedOn w:val="a0"/>
    <w:qFormat/>
    <w:rsid w:val="007C1C3E"/>
    <w:rPr>
      <w:b/>
      <w:bCs/>
      <w:i/>
      <w:iCs/>
      <w:color w:val="4F81BD" w:themeColor="accent1"/>
    </w:rPr>
  </w:style>
  <w:style w:type="character" w:styleId="af2">
    <w:name w:val="Placeholder Text"/>
    <w:basedOn w:val="a0"/>
    <w:rsid w:val="00E84C4C"/>
    <w:rPr>
      <w:color w:val="808080"/>
    </w:rPr>
  </w:style>
  <w:style w:type="character" w:customStyle="1" w:styleId="10">
    <w:name w:val="未解決のメンション1"/>
    <w:basedOn w:val="a0"/>
    <w:uiPriority w:val="99"/>
    <w:semiHidden/>
    <w:unhideWhenUsed/>
    <w:rsid w:val="00C77DC4"/>
    <w:rPr>
      <w:color w:val="605E5C"/>
      <w:shd w:val="clear" w:color="auto" w:fill="E1DFDD"/>
    </w:rPr>
  </w:style>
  <w:style w:type="character" w:styleId="af3">
    <w:name w:val="Unresolved Mention"/>
    <w:basedOn w:val="a0"/>
    <w:uiPriority w:val="99"/>
    <w:semiHidden/>
    <w:unhideWhenUsed/>
    <w:rsid w:val="003558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29757">
      <w:bodyDiv w:val="1"/>
      <w:marLeft w:val="0"/>
      <w:marRight w:val="0"/>
      <w:marTop w:val="0"/>
      <w:marBottom w:val="0"/>
      <w:divBdr>
        <w:top w:val="none" w:sz="0" w:space="0" w:color="auto"/>
        <w:left w:val="none" w:sz="0" w:space="0" w:color="auto"/>
        <w:bottom w:val="none" w:sz="0" w:space="0" w:color="auto"/>
        <w:right w:val="none" w:sz="0" w:space="0" w:color="auto"/>
      </w:divBdr>
    </w:div>
    <w:div w:id="4484582">
      <w:bodyDiv w:val="1"/>
      <w:marLeft w:val="0"/>
      <w:marRight w:val="0"/>
      <w:marTop w:val="0"/>
      <w:marBottom w:val="0"/>
      <w:divBdr>
        <w:top w:val="none" w:sz="0" w:space="0" w:color="auto"/>
        <w:left w:val="none" w:sz="0" w:space="0" w:color="auto"/>
        <w:bottom w:val="none" w:sz="0" w:space="0" w:color="auto"/>
        <w:right w:val="none" w:sz="0" w:space="0" w:color="auto"/>
      </w:divBdr>
      <w:divsChild>
        <w:div w:id="754283753">
          <w:marLeft w:val="547"/>
          <w:marRight w:val="0"/>
          <w:marTop w:val="96"/>
          <w:marBottom w:val="0"/>
          <w:divBdr>
            <w:top w:val="none" w:sz="0" w:space="0" w:color="auto"/>
            <w:left w:val="none" w:sz="0" w:space="0" w:color="auto"/>
            <w:bottom w:val="none" w:sz="0" w:space="0" w:color="auto"/>
            <w:right w:val="none" w:sz="0" w:space="0" w:color="auto"/>
          </w:divBdr>
        </w:div>
        <w:div w:id="216824307">
          <w:marLeft w:val="547"/>
          <w:marRight w:val="0"/>
          <w:marTop w:val="96"/>
          <w:marBottom w:val="0"/>
          <w:divBdr>
            <w:top w:val="none" w:sz="0" w:space="0" w:color="auto"/>
            <w:left w:val="none" w:sz="0" w:space="0" w:color="auto"/>
            <w:bottom w:val="none" w:sz="0" w:space="0" w:color="auto"/>
            <w:right w:val="none" w:sz="0" w:space="0" w:color="auto"/>
          </w:divBdr>
        </w:div>
        <w:div w:id="1101728411">
          <w:marLeft w:val="1166"/>
          <w:marRight w:val="0"/>
          <w:marTop w:val="86"/>
          <w:marBottom w:val="0"/>
          <w:divBdr>
            <w:top w:val="none" w:sz="0" w:space="0" w:color="auto"/>
            <w:left w:val="none" w:sz="0" w:space="0" w:color="auto"/>
            <w:bottom w:val="none" w:sz="0" w:space="0" w:color="auto"/>
            <w:right w:val="none" w:sz="0" w:space="0" w:color="auto"/>
          </w:divBdr>
        </w:div>
        <w:div w:id="1705860670">
          <w:marLeft w:val="1166"/>
          <w:marRight w:val="0"/>
          <w:marTop w:val="86"/>
          <w:marBottom w:val="0"/>
          <w:divBdr>
            <w:top w:val="none" w:sz="0" w:space="0" w:color="auto"/>
            <w:left w:val="none" w:sz="0" w:space="0" w:color="auto"/>
            <w:bottom w:val="none" w:sz="0" w:space="0" w:color="auto"/>
            <w:right w:val="none" w:sz="0" w:space="0" w:color="auto"/>
          </w:divBdr>
        </w:div>
        <w:div w:id="58552921">
          <w:marLeft w:val="1166"/>
          <w:marRight w:val="0"/>
          <w:marTop w:val="86"/>
          <w:marBottom w:val="0"/>
          <w:divBdr>
            <w:top w:val="none" w:sz="0" w:space="0" w:color="auto"/>
            <w:left w:val="none" w:sz="0" w:space="0" w:color="auto"/>
            <w:bottom w:val="none" w:sz="0" w:space="0" w:color="auto"/>
            <w:right w:val="none" w:sz="0" w:space="0" w:color="auto"/>
          </w:divBdr>
        </w:div>
        <w:div w:id="1948653179">
          <w:marLeft w:val="1166"/>
          <w:marRight w:val="0"/>
          <w:marTop w:val="86"/>
          <w:marBottom w:val="0"/>
          <w:divBdr>
            <w:top w:val="none" w:sz="0" w:space="0" w:color="auto"/>
            <w:left w:val="none" w:sz="0" w:space="0" w:color="auto"/>
            <w:bottom w:val="none" w:sz="0" w:space="0" w:color="auto"/>
            <w:right w:val="none" w:sz="0" w:space="0" w:color="auto"/>
          </w:divBdr>
        </w:div>
        <w:div w:id="1956210753">
          <w:marLeft w:val="547"/>
          <w:marRight w:val="0"/>
          <w:marTop w:val="96"/>
          <w:marBottom w:val="0"/>
          <w:divBdr>
            <w:top w:val="none" w:sz="0" w:space="0" w:color="auto"/>
            <w:left w:val="none" w:sz="0" w:space="0" w:color="auto"/>
            <w:bottom w:val="none" w:sz="0" w:space="0" w:color="auto"/>
            <w:right w:val="none" w:sz="0" w:space="0" w:color="auto"/>
          </w:divBdr>
        </w:div>
        <w:div w:id="1712614257">
          <w:marLeft w:val="547"/>
          <w:marRight w:val="0"/>
          <w:marTop w:val="96"/>
          <w:marBottom w:val="0"/>
          <w:divBdr>
            <w:top w:val="none" w:sz="0" w:space="0" w:color="auto"/>
            <w:left w:val="none" w:sz="0" w:space="0" w:color="auto"/>
            <w:bottom w:val="none" w:sz="0" w:space="0" w:color="auto"/>
            <w:right w:val="none" w:sz="0" w:space="0" w:color="auto"/>
          </w:divBdr>
        </w:div>
        <w:div w:id="775445841">
          <w:marLeft w:val="547"/>
          <w:marRight w:val="0"/>
          <w:marTop w:val="96"/>
          <w:marBottom w:val="0"/>
          <w:divBdr>
            <w:top w:val="none" w:sz="0" w:space="0" w:color="auto"/>
            <w:left w:val="none" w:sz="0" w:space="0" w:color="auto"/>
            <w:bottom w:val="none" w:sz="0" w:space="0" w:color="auto"/>
            <w:right w:val="none" w:sz="0" w:space="0" w:color="auto"/>
          </w:divBdr>
        </w:div>
      </w:divsChild>
    </w:div>
    <w:div w:id="6249408">
      <w:bodyDiv w:val="1"/>
      <w:marLeft w:val="0"/>
      <w:marRight w:val="0"/>
      <w:marTop w:val="0"/>
      <w:marBottom w:val="0"/>
      <w:divBdr>
        <w:top w:val="none" w:sz="0" w:space="0" w:color="auto"/>
        <w:left w:val="none" w:sz="0" w:space="0" w:color="auto"/>
        <w:bottom w:val="none" w:sz="0" w:space="0" w:color="auto"/>
        <w:right w:val="none" w:sz="0" w:space="0" w:color="auto"/>
      </w:divBdr>
      <w:divsChild>
        <w:div w:id="2014989250">
          <w:marLeft w:val="547"/>
          <w:marRight w:val="0"/>
          <w:marTop w:val="120"/>
          <w:marBottom w:val="0"/>
          <w:divBdr>
            <w:top w:val="none" w:sz="0" w:space="0" w:color="auto"/>
            <w:left w:val="none" w:sz="0" w:space="0" w:color="auto"/>
            <w:bottom w:val="none" w:sz="0" w:space="0" w:color="auto"/>
            <w:right w:val="none" w:sz="0" w:space="0" w:color="auto"/>
          </w:divBdr>
        </w:div>
      </w:divsChild>
    </w:div>
    <w:div w:id="7677760">
      <w:bodyDiv w:val="1"/>
      <w:marLeft w:val="0"/>
      <w:marRight w:val="0"/>
      <w:marTop w:val="0"/>
      <w:marBottom w:val="0"/>
      <w:divBdr>
        <w:top w:val="none" w:sz="0" w:space="0" w:color="auto"/>
        <w:left w:val="none" w:sz="0" w:space="0" w:color="auto"/>
        <w:bottom w:val="none" w:sz="0" w:space="0" w:color="auto"/>
        <w:right w:val="none" w:sz="0" w:space="0" w:color="auto"/>
      </w:divBdr>
      <w:divsChild>
        <w:div w:id="347761435">
          <w:marLeft w:val="547"/>
          <w:marRight w:val="0"/>
          <w:marTop w:val="106"/>
          <w:marBottom w:val="0"/>
          <w:divBdr>
            <w:top w:val="none" w:sz="0" w:space="0" w:color="auto"/>
            <w:left w:val="none" w:sz="0" w:space="0" w:color="auto"/>
            <w:bottom w:val="none" w:sz="0" w:space="0" w:color="auto"/>
            <w:right w:val="none" w:sz="0" w:space="0" w:color="auto"/>
          </w:divBdr>
        </w:div>
      </w:divsChild>
    </w:div>
    <w:div w:id="11808056">
      <w:bodyDiv w:val="1"/>
      <w:marLeft w:val="0"/>
      <w:marRight w:val="0"/>
      <w:marTop w:val="0"/>
      <w:marBottom w:val="0"/>
      <w:divBdr>
        <w:top w:val="none" w:sz="0" w:space="0" w:color="auto"/>
        <w:left w:val="none" w:sz="0" w:space="0" w:color="auto"/>
        <w:bottom w:val="none" w:sz="0" w:space="0" w:color="auto"/>
        <w:right w:val="none" w:sz="0" w:space="0" w:color="auto"/>
      </w:divBdr>
      <w:divsChild>
        <w:div w:id="2104720793">
          <w:marLeft w:val="547"/>
          <w:marRight w:val="0"/>
          <w:marTop w:val="120"/>
          <w:marBottom w:val="0"/>
          <w:divBdr>
            <w:top w:val="none" w:sz="0" w:space="0" w:color="auto"/>
            <w:left w:val="none" w:sz="0" w:space="0" w:color="auto"/>
            <w:bottom w:val="none" w:sz="0" w:space="0" w:color="auto"/>
            <w:right w:val="none" w:sz="0" w:space="0" w:color="auto"/>
          </w:divBdr>
        </w:div>
      </w:divsChild>
    </w:div>
    <w:div w:id="21831399">
      <w:bodyDiv w:val="1"/>
      <w:marLeft w:val="0"/>
      <w:marRight w:val="0"/>
      <w:marTop w:val="0"/>
      <w:marBottom w:val="0"/>
      <w:divBdr>
        <w:top w:val="none" w:sz="0" w:space="0" w:color="auto"/>
        <w:left w:val="none" w:sz="0" w:space="0" w:color="auto"/>
        <w:bottom w:val="none" w:sz="0" w:space="0" w:color="auto"/>
        <w:right w:val="none" w:sz="0" w:space="0" w:color="auto"/>
      </w:divBdr>
    </w:div>
    <w:div w:id="25376527">
      <w:bodyDiv w:val="1"/>
      <w:marLeft w:val="0"/>
      <w:marRight w:val="0"/>
      <w:marTop w:val="0"/>
      <w:marBottom w:val="0"/>
      <w:divBdr>
        <w:top w:val="none" w:sz="0" w:space="0" w:color="auto"/>
        <w:left w:val="none" w:sz="0" w:space="0" w:color="auto"/>
        <w:bottom w:val="none" w:sz="0" w:space="0" w:color="auto"/>
        <w:right w:val="none" w:sz="0" w:space="0" w:color="auto"/>
      </w:divBdr>
    </w:div>
    <w:div w:id="26223247">
      <w:bodyDiv w:val="1"/>
      <w:marLeft w:val="0"/>
      <w:marRight w:val="0"/>
      <w:marTop w:val="0"/>
      <w:marBottom w:val="0"/>
      <w:divBdr>
        <w:top w:val="none" w:sz="0" w:space="0" w:color="auto"/>
        <w:left w:val="none" w:sz="0" w:space="0" w:color="auto"/>
        <w:bottom w:val="none" w:sz="0" w:space="0" w:color="auto"/>
        <w:right w:val="none" w:sz="0" w:space="0" w:color="auto"/>
      </w:divBdr>
      <w:divsChild>
        <w:div w:id="1875189341">
          <w:marLeft w:val="547"/>
          <w:marRight w:val="0"/>
          <w:marTop w:val="120"/>
          <w:marBottom w:val="0"/>
          <w:divBdr>
            <w:top w:val="none" w:sz="0" w:space="0" w:color="auto"/>
            <w:left w:val="none" w:sz="0" w:space="0" w:color="auto"/>
            <w:bottom w:val="none" w:sz="0" w:space="0" w:color="auto"/>
            <w:right w:val="none" w:sz="0" w:space="0" w:color="auto"/>
          </w:divBdr>
        </w:div>
        <w:div w:id="1627928550">
          <w:marLeft w:val="547"/>
          <w:marRight w:val="0"/>
          <w:marTop w:val="120"/>
          <w:marBottom w:val="0"/>
          <w:divBdr>
            <w:top w:val="none" w:sz="0" w:space="0" w:color="auto"/>
            <w:left w:val="none" w:sz="0" w:space="0" w:color="auto"/>
            <w:bottom w:val="none" w:sz="0" w:space="0" w:color="auto"/>
            <w:right w:val="none" w:sz="0" w:space="0" w:color="auto"/>
          </w:divBdr>
        </w:div>
      </w:divsChild>
    </w:div>
    <w:div w:id="27217154">
      <w:bodyDiv w:val="1"/>
      <w:marLeft w:val="0"/>
      <w:marRight w:val="0"/>
      <w:marTop w:val="0"/>
      <w:marBottom w:val="0"/>
      <w:divBdr>
        <w:top w:val="none" w:sz="0" w:space="0" w:color="auto"/>
        <w:left w:val="none" w:sz="0" w:space="0" w:color="auto"/>
        <w:bottom w:val="none" w:sz="0" w:space="0" w:color="auto"/>
        <w:right w:val="none" w:sz="0" w:space="0" w:color="auto"/>
      </w:divBdr>
      <w:divsChild>
        <w:div w:id="254246423">
          <w:marLeft w:val="1166"/>
          <w:marRight w:val="0"/>
          <w:marTop w:val="96"/>
          <w:marBottom w:val="0"/>
          <w:divBdr>
            <w:top w:val="none" w:sz="0" w:space="0" w:color="auto"/>
            <w:left w:val="none" w:sz="0" w:space="0" w:color="auto"/>
            <w:bottom w:val="none" w:sz="0" w:space="0" w:color="auto"/>
            <w:right w:val="none" w:sz="0" w:space="0" w:color="auto"/>
          </w:divBdr>
        </w:div>
        <w:div w:id="339897752">
          <w:marLeft w:val="1166"/>
          <w:marRight w:val="0"/>
          <w:marTop w:val="96"/>
          <w:marBottom w:val="0"/>
          <w:divBdr>
            <w:top w:val="none" w:sz="0" w:space="0" w:color="auto"/>
            <w:left w:val="none" w:sz="0" w:space="0" w:color="auto"/>
            <w:bottom w:val="none" w:sz="0" w:space="0" w:color="auto"/>
            <w:right w:val="none" w:sz="0" w:space="0" w:color="auto"/>
          </w:divBdr>
        </w:div>
      </w:divsChild>
    </w:div>
    <w:div w:id="27798854">
      <w:bodyDiv w:val="1"/>
      <w:marLeft w:val="0"/>
      <w:marRight w:val="0"/>
      <w:marTop w:val="0"/>
      <w:marBottom w:val="0"/>
      <w:divBdr>
        <w:top w:val="none" w:sz="0" w:space="0" w:color="auto"/>
        <w:left w:val="none" w:sz="0" w:space="0" w:color="auto"/>
        <w:bottom w:val="none" w:sz="0" w:space="0" w:color="auto"/>
        <w:right w:val="none" w:sz="0" w:space="0" w:color="auto"/>
      </w:divBdr>
    </w:div>
    <w:div w:id="36513223">
      <w:bodyDiv w:val="1"/>
      <w:marLeft w:val="0"/>
      <w:marRight w:val="0"/>
      <w:marTop w:val="0"/>
      <w:marBottom w:val="0"/>
      <w:divBdr>
        <w:top w:val="none" w:sz="0" w:space="0" w:color="auto"/>
        <w:left w:val="none" w:sz="0" w:space="0" w:color="auto"/>
        <w:bottom w:val="none" w:sz="0" w:space="0" w:color="auto"/>
        <w:right w:val="none" w:sz="0" w:space="0" w:color="auto"/>
      </w:divBdr>
      <w:divsChild>
        <w:div w:id="230189917">
          <w:marLeft w:val="547"/>
          <w:marRight w:val="0"/>
          <w:marTop w:val="115"/>
          <w:marBottom w:val="0"/>
          <w:divBdr>
            <w:top w:val="none" w:sz="0" w:space="0" w:color="auto"/>
            <w:left w:val="none" w:sz="0" w:space="0" w:color="auto"/>
            <w:bottom w:val="none" w:sz="0" w:space="0" w:color="auto"/>
            <w:right w:val="none" w:sz="0" w:space="0" w:color="auto"/>
          </w:divBdr>
        </w:div>
      </w:divsChild>
    </w:div>
    <w:div w:id="39285964">
      <w:bodyDiv w:val="1"/>
      <w:marLeft w:val="0"/>
      <w:marRight w:val="0"/>
      <w:marTop w:val="0"/>
      <w:marBottom w:val="0"/>
      <w:divBdr>
        <w:top w:val="none" w:sz="0" w:space="0" w:color="auto"/>
        <w:left w:val="none" w:sz="0" w:space="0" w:color="auto"/>
        <w:bottom w:val="none" w:sz="0" w:space="0" w:color="auto"/>
        <w:right w:val="none" w:sz="0" w:space="0" w:color="auto"/>
      </w:divBdr>
      <w:divsChild>
        <w:div w:id="2066565014">
          <w:marLeft w:val="547"/>
          <w:marRight w:val="0"/>
          <w:marTop w:val="115"/>
          <w:marBottom w:val="0"/>
          <w:divBdr>
            <w:top w:val="none" w:sz="0" w:space="0" w:color="auto"/>
            <w:left w:val="none" w:sz="0" w:space="0" w:color="auto"/>
            <w:bottom w:val="none" w:sz="0" w:space="0" w:color="auto"/>
            <w:right w:val="none" w:sz="0" w:space="0" w:color="auto"/>
          </w:divBdr>
        </w:div>
        <w:div w:id="2120564100">
          <w:marLeft w:val="1166"/>
          <w:marRight w:val="0"/>
          <w:marTop w:val="96"/>
          <w:marBottom w:val="0"/>
          <w:divBdr>
            <w:top w:val="none" w:sz="0" w:space="0" w:color="auto"/>
            <w:left w:val="none" w:sz="0" w:space="0" w:color="auto"/>
            <w:bottom w:val="none" w:sz="0" w:space="0" w:color="auto"/>
            <w:right w:val="none" w:sz="0" w:space="0" w:color="auto"/>
          </w:divBdr>
        </w:div>
      </w:divsChild>
    </w:div>
    <w:div w:id="43608251">
      <w:bodyDiv w:val="1"/>
      <w:marLeft w:val="0"/>
      <w:marRight w:val="0"/>
      <w:marTop w:val="0"/>
      <w:marBottom w:val="0"/>
      <w:divBdr>
        <w:top w:val="none" w:sz="0" w:space="0" w:color="auto"/>
        <w:left w:val="none" w:sz="0" w:space="0" w:color="auto"/>
        <w:bottom w:val="none" w:sz="0" w:space="0" w:color="auto"/>
        <w:right w:val="none" w:sz="0" w:space="0" w:color="auto"/>
      </w:divBdr>
    </w:div>
    <w:div w:id="44914672">
      <w:bodyDiv w:val="1"/>
      <w:marLeft w:val="0"/>
      <w:marRight w:val="0"/>
      <w:marTop w:val="0"/>
      <w:marBottom w:val="0"/>
      <w:divBdr>
        <w:top w:val="none" w:sz="0" w:space="0" w:color="auto"/>
        <w:left w:val="none" w:sz="0" w:space="0" w:color="auto"/>
        <w:bottom w:val="none" w:sz="0" w:space="0" w:color="auto"/>
        <w:right w:val="none" w:sz="0" w:space="0" w:color="auto"/>
      </w:divBdr>
    </w:div>
    <w:div w:id="46222803">
      <w:bodyDiv w:val="1"/>
      <w:marLeft w:val="0"/>
      <w:marRight w:val="0"/>
      <w:marTop w:val="0"/>
      <w:marBottom w:val="0"/>
      <w:divBdr>
        <w:top w:val="none" w:sz="0" w:space="0" w:color="auto"/>
        <w:left w:val="none" w:sz="0" w:space="0" w:color="auto"/>
        <w:bottom w:val="none" w:sz="0" w:space="0" w:color="auto"/>
        <w:right w:val="none" w:sz="0" w:space="0" w:color="auto"/>
      </w:divBdr>
      <w:divsChild>
        <w:div w:id="370570466">
          <w:marLeft w:val="547"/>
          <w:marRight w:val="0"/>
          <w:marTop w:val="115"/>
          <w:marBottom w:val="0"/>
          <w:divBdr>
            <w:top w:val="none" w:sz="0" w:space="0" w:color="auto"/>
            <w:left w:val="none" w:sz="0" w:space="0" w:color="auto"/>
            <w:bottom w:val="none" w:sz="0" w:space="0" w:color="auto"/>
            <w:right w:val="none" w:sz="0" w:space="0" w:color="auto"/>
          </w:divBdr>
        </w:div>
        <w:div w:id="1080299285">
          <w:marLeft w:val="547"/>
          <w:marRight w:val="0"/>
          <w:marTop w:val="115"/>
          <w:marBottom w:val="0"/>
          <w:divBdr>
            <w:top w:val="none" w:sz="0" w:space="0" w:color="auto"/>
            <w:left w:val="none" w:sz="0" w:space="0" w:color="auto"/>
            <w:bottom w:val="none" w:sz="0" w:space="0" w:color="auto"/>
            <w:right w:val="none" w:sz="0" w:space="0" w:color="auto"/>
          </w:divBdr>
        </w:div>
        <w:div w:id="1698698203">
          <w:marLeft w:val="547"/>
          <w:marRight w:val="0"/>
          <w:marTop w:val="115"/>
          <w:marBottom w:val="0"/>
          <w:divBdr>
            <w:top w:val="none" w:sz="0" w:space="0" w:color="auto"/>
            <w:left w:val="none" w:sz="0" w:space="0" w:color="auto"/>
            <w:bottom w:val="none" w:sz="0" w:space="0" w:color="auto"/>
            <w:right w:val="none" w:sz="0" w:space="0" w:color="auto"/>
          </w:divBdr>
        </w:div>
        <w:div w:id="2131238381">
          <w:marLeft w:val="1166"/>
          <w:marRight w:val="0"/>
          <w:marTop w:val="86"/>
          <w:marBottom w:val="0"/>
          <w:divBdr>
            <w:top w:val="none" w:sz="0" w:space="0" w:color="auto"/>
            <w:left w:val="none" w:sz="0" w:space="0" w:color="auto"/>
            <w:bottom w:val="none" w:sz="0" w:space="0" w:color="auto"/>
            <w:right w:val="none" w:sz="0" w:space="0" w:color="auto"/>
          </w:divBdr>
        </w:div>
        <w:div w:id="283729521">
          <w:marLeft w:val="1166"/>
          <w:marRight w:val="0"/>
          <w:marTop w:val="86"/>
          <w:marBottom w:val="0"/>
          <w:divBdr>
            <w:top w:val="none" w:sz="0" w:space="0" w:color="auto"/>
            <w:left w:val="none" w:sz="0" w:space="0" w:color="auto"/>
            <w:bottom w:val="none" w:sz="0" w:space="0" w:color="auto"/>
            <w:right w:val="none" w:sz="0" w:space="0" w:color="auto"/>
          </w:divBdr>
        </w:div>
        <w:div w:id="1937513781">
          <w:marLeft w:val="1166"/>
          <w:marRight w:val="0"/>
          <w:marTop w:val="86"/>
          <w:marBottom w:val="0"/>
          <w:divBdr>
            <w:top w:val="none" w:sz="0" w:space="0" w:color="auto"/>
            <w:left w:val="none" w:sz="0" w:space="0" w:color="auto"/>
            <w:bottom w:val="none" w:sz="0" w:space="0" w:color="auto"/>
            <w:right w:val="none" w:sz="0" w:space="0" w:color="auto"/>
          </w:divBdr>
        </w:div>
        <w:div w:id="886259250">
          <w:marLeft w:val="1166"/>
          <w:marRight w:val="0"/>
          <w:marTop w:val="86"/>
          <w:marBottom w:val="0"/>
          <w:divBdr>
            <w:top w:val="none" w:sz="0" w:space="0" w:color="auto"/>
            <w:left w:val="none" w:sz="0" w:space="0" w:color="auto"/>
            <w:bottom w:val="none" w:sz="0" w:space="0" w:color="auto"/>
            <w:right w:val="none" w:sz="0" w:space="0" w:color="auto"/>
          </w:divBdr>
        </w:div>
        <w:div w:id="1510294839">
          <w:marLeft w:val="1166"/>
          <w:marRight w:val="0"/>
          <w:marTop w:val="86"/>
          <w:marBottom w:val="0"/>
          <w:divBdr>
            <w:top w:val="none" w:sz="0" w:space="0" w:color="auto"/>
            <w:left w:val="none" w:sz="0" w:space="0" w:color="auto"/>
            <w:bottom w:val="none" w:sz="0" w:space="0" w:color="auto"/>
            <w:right w:val="none" w:sz="0" w:space="0" w:color="auto"/>
          </w:divBdr>
        </w:div>
        <w:div w:id="1981572353">
          <w:marLeft w:val="547"/>
          <w:marRight w:val="0"/>
          <w:marTop w:val="115"/>
          <w:marBottom w:val="0"/>
          <w:divBdr>
            <w:top w:val="none" w:sz="0" w:space="0" w:color="auto"/>
            <w:left w:val="none" w:sz="0" w:space="0" w:color="auto"/>
            <w:bottom w:val="none" w:sz="0" w:space="0" w:color="auto"/>
            <w:right w:val="none" w:sz="0" w:space="0" w:color="auto"/>
          </w:divBdr>
        </w:div>
      </w:divsChild>
    </w:div>
    <w:div w:id="47339188">
      <w:bodyDiv w:val="1"/>
      <w:marLeft w:val="0"/>
      <w:marRight w:val="0"/>
      <w:marTop w:val="0"/>
      <w:marBottom w:val="0"/>
      <w:divBdr>
        <w:top w:val="none" w:sz="0" w:space="0" w:color="auto"/>
        <w:left w:val="none" w:sz="0" w:space="0" w:color="auto"/>
        <w:bottom w:val="none" w:sz="0" w:space="0" w:color="auto"/>
        <w:right w:val="none" w:sz="0" w:space="0" w:color="auto"/>
      </w:divBdr>
    </w:div>
    <w:div w:id="52586659">
      <w:bodyDiv w:val="1"/>
      <w:marLeft w:val="0"/>
      <w:marRight w:val="0"/>
      <w:marTop w:val="0"/>
      <w:marBottom w:val="0"/>
      <w:divBdr>
        <w:top w:val="none" w:sz="0" w:space="0" w:color="auto"/>
        <w:left w:val="none" w:sz="0" w:space="0" w:color="auto"/>
        <w:bottom w:val="none" w:sz="0" w:space="0" w:color="auto"/>
        <w:right w:val="none" w:sz="0" w:space="0" w:color="auto"/>
      </w:divBdr>
      <w:divsChild>
        <w:div w:id="1646616142">
          <w:marLeft w:val="547"/>
          <w:marRight w:val="0"/>
          <w:marTop w:val="120"/>
          <w:marBottom w:val="0"/>
          <w:divBdr>
            <w:top w:val="none" w:sz="0" w:space="0" w:color="auto"/>
            <w:left w:val="none" w:sz="0" w:space="0" w:color="auto"/>
            <w:bottom w:val="none" w:sz="0" w:space="0" w:color="auto"/>
            <w:right w:val="none" w:sz="0" w:space="0" w:color="auto"/>
          </w:divBdr>
        </w:div>
        <w:div w:id="1161969537">
          <w:marLeft w:val="547"/>
          <w:marRight w:val="0"/>
          <w:marTop w:val="120"/>
          <w:marBottom w:val="0"/>
          <w:divBdr>
            <w:top w:val="none" w:sz="0" w:space="0" w:color="auto"/>
            <w:left w:val="none" w:sz="0" w:space="0" w:color="auto"/>
            <w:bottom w:val="none" w:sz="0" w:space="0" w:color="auto"/>
            <w:right w:val="none" w:sz="0" w:space="0" w:color="auto"/>
          </w:divBdr>
        </w:div>
        <w:div w:id="1479806620">
          <w:marLeft w:val="547"/>
          <w:marRight w:val="0"/>
          <w:marTop w:val="120"/>
          <w:marBottom w:val="0"/>
          <w:divBdr>
            <w:top w:val="none" w:sz="0" w:space="0" w:color="auto"/>
            <w:left w:val="none" w:sz="0" w:space="0" w:color="auto"/>
            <w:bottom w:val="none" w:sz="0" w:space="0" w:color="auto"/>
            <w:right w:val="none" w:sz="0" w:space="0" w:color="auto"/>
          </w:divBdr>
        </w:div>
        <w:div w:id="392775423">
          <w:marLeft w:val="547"/>
          <w:marRight w:val="0"/>
          <w:marTop w:val="120"/>
          <w:marBottom w:val="0"/>
          <w:divBdr>
            <w:top w:val="none" w:sz="0" w:space="0" w:color="auto"/>
            <w:left w:val="none" w:sz="0" w:space="0" w:color="auto"/>
            <w:bottom w:val="none" w:sz="0" w:space="0" w:color="auto"/>
            <w:right w:val="none" w:sz="0" w:space="0" w:color="auto"/>
          </w:divBdr>
        </w:div>
        <w:div w:id="1375621050">
          <w:marLeft w:val="547"/>
          <w:marRight w:val="0"/>
          <w:marTop w:val="120"/>
          <w:marBottom w:val="0"/>
          <w:divBdr>
            <w:top w:val="none" w:sz="0" w:space="0" w:color="auto"/>
            <w:left w:val="none" w:sz="0" w:space="0" w:color="auto"/>
            <w:bottom w:val="none" w:sz="0" w:space="0" w:color="auto"/>
            <w:right w:val="none" w:sz="0" w:space="0" w:color="auto"/>
          </w:divBdr>
        </w:div>
        <w:div w:id="890573920">
          <w:marLeft w:val="547"/>
          <w:marRight w:val="0"/>
          <w:marTop w:val="120"/>
          <w:marBottom w:val="0"/>
          <w:divBdr>
            <w:top w:val="none" w:sz="0" w:space="0" w:color="auto"/>
            <w:left w:val="none" w:sz="0" w:space="0" w:color="auto"/>
            <w:bottom w:val="none" w:sz="0" w:space="0" w:color="auto"/>
            <w:right w:val="none" w:sz="0" w:space="0" w:color="auto"/>
          </w:divBdr>
        </w:div>
        <w:div w:id="1615281780">
          <w:marLeft w:val="547"/>
          <w:marRight w:val="0"/>
          <w:marTop w:val="120"/>
          <w:marBottom w:val="0"/>
          <w:divBdr>
            <w:top w:val="none" w:sz="0" w:space="0" w:color="auto"/>
            <w:left w:val="none" w:sz="0" w:space="0" w:color="auto"/>
            <w:bottom w:val="none" w:sz="0" w:space="0" w:color="auto"/>
            <w:right w:val="none" w:sz="0" w:space="0" w:color="auto"/>
          </w:divBdr>
        </w:div>
        <w:div w:id="2068603996">
          <w:marLeft w:val="547"/>
          <w:marRight w:val="0"/>
          <w:marTop w:val="120"/>
          <w:marBottom w:val="0"/>
          <w:divBdr>
            <w:top w:val="none" w:sz="0" w:space="0" w:color="auto"/>
            <w:left w:val="none" w:sz="0" w:space="0" w:color="auto"/>
            <w:bottom w:val="none" w:sz="0" w:space="0" w:color="auto"/>
            <w:right w:val="none" w:sz="0" w:space="0" w:color="auto"/>
          </w:divBdr>
        </w:div>
        <w:div w:id="1371493672">
          <w:marLeft w:val="547"/>
          <w:marRight w:val="0"/>
          <w:marTop w:val="120"/>
          <w:marBottom w:val="0"/>
          <w:divBdr>
            <w:top w:val="none" w:sz="0" w:space="0" w:color="auto"/>
            <w:left w:val="none" w:sz="0" w:space="0" w:color="auto"/>
            <w:bottom w:val="none" w:sz="0" w:space="0" w:color="auto"/>
            <w:right w:val="none" w:sz="0" w:space="0" w:color="auto"/>
          </w:divBdr>
        </w:div>
        <w:div w:id="1303925213">
          <w:marLeft w:val="547"/>
          <w:marRight w:val="0"/>
          <w:marTop w:val="120"/>
          <w:marBottom w:val="0"/>
          <w:divBdr>
            <w:top w:val="none" w:sz="0" w:space="0" w:color="auto"/>
            <w:left w:val="none" w:sz="0" w:space="0" w:color="auto"/>
            <w:bottom w:val="none" w:sz="0" w:space="0" w:color="auto"/>
            <w:right w:val="none" w:sz="0" w:space="0" w:color="auto"/>
          </w:divBdr>
        </w:div>
        <w:div w:id="1266307598">
          <w:marLeft w:val="547"/>
          <w:marRight w:val="0"/>
          <w:marTop w:val="120"/>
          <w:marBottom w:val="0"/>
          <w:divBdr>
            <w:top w:val="none" w:sz="0" w:space="0" w:color="auto"/>
            <w:left w:val="none" w:sz="0" w:space="0" w:color="auto"/>
            <w:bottom w:val="none" w:sz="0" w:space="0" w:color="auto"/>
            <w:right w:val="none" w:sz="0" w:space="0" w:color="auto"/>
          </w:divBdr>
        </w:div>
      </w:divsChild>
    </w:div>
    <w:div w:id="55586901">
      <w:bodyDiv w:val="1"/>
      <w:marLeft w:val="0"/>
      <w:marRight w:val="0"/>
      <w:marTop w:val="0"/>
      <w:marBottom w:val="0"/>
      <w:divBdr>
        <w:top w:val="none" w:sz="0" w:space="0" w:color="auto"/>
        <w:left w:val="none" w:sz="0" w:space="0" w:color="auto"/>
        <w:bottom w:val="none" w:sz="0" w:space="0" w:color="auto"/>
        <w:right w:val="none" w:sz="0" w:space="0" w:color="auto"/>
      </w:divBdr>
      <w:divsChild>
        <w:div w:id="1717116890">
          <w:marLeft w:val="547"/>
          <w:marRight w:val="0"/>
          <w:marTop w:val="120"/>
          <w:marBottom w:val="0"/>
          <w:divBdr>
            <w:top w:val="none" w:sz="0" w:space="0" w:color="auto"/>
            <w:left w:val="none" w:sz="0" w:space="0" w:color="auto"/>
            <w:bottom w:val="none" w:sz="0" w:space="0" w:color="auto"/>
            <w:right w:val="none" w:sz="0" w:space="0" w:color="auto"/>
          </w:divBdr>
        </w:div>
      </w:divsChild>
    </w:div>
    <w:div w:id="61219343">
      <w:bodyDiv w:val="1"/>
      <w:marLeft w:val="0"/>
      <w:marRight w:val="0"/>
      <w:marTop w:val="0"/>
      <w:marBottom w:val="0"/>
      <w:divBdr>
        <w:top w:val="none" w:sz="0" w:space="0" w:color="auto"/>
        <w:left w:val="none" w:sz="0" w:space="0" w:color="auto"/>
        <w:bottom w:val="none" w:sz="0" w:space="0" w:color="auto"/>
        <w:right w:val="none" w:sz="0" w:space="0" w:color="auto"/>
      </w:divBdr>
      <w:divsChild>
        <w:div w:id="2516679">
          <w:marLeft w:val="547"/>
          <w:marRight w:val="0"/>
          <w:marTop w:val="115"/>
          <w:marBottom w:val="0"/>
          <w:divBdr>
            <w:top w:val="none" w:sz="0" w:space="0" w:color="auto"/>
            <w:left w:val="none" w:sz="0" w:space="0" w:color="auto"/>
            <w:bottom w:val="none" w:sz="0" w:space="0" w:color="auto"/>
            <w:right w:val="none" w:sz="0" w:space="0" w:color="auto"/>
          </w:divBdr>
        </w:div>
      </w:divsChild>
    </w:div>
    <w:div w:id="68894385">
      <w:bodyDiv w:val="1"/>
      <w:marLeft w:val="0"/>
      <w:marRight w:val="0"/>
      <w:marTop w:val="0"/>
      <w:marBottom w:val="0"/>
      <w:divBdr>
        <w:top w:val="none" w:sz="0" w:space="0" w:color="auto"/>
        <w:left w:val="none" w:sz="0" w:space="0" w:color="auto"/>
        <w:bottom w:val="none" w:sz="0" w:space="0" w:color="auto"/>
        <w:right w:val="none" w:sz="0" w:space="0" w:color="auto"/>
      </w:divBdr>
      <w:divsChild>
        <w:div w:id="1826554453">
          <w:marLeft w:val="1166"/>
          <w:marRight w:val="0"/>
          <w:marTop w:val="106"/>
          <w:marBottom w:val="0"/>
          <w:divBdr>
            <w:top w:val="none" w:sz="0" w:space="0" w:color="auto"/>
            <w:left w:val="none" w:sz="0" w:space="0" w:color="auto"/>
            <w:bottom w:val="none" w:sz="0" w:space="0" w:color="auto"/>
            <w:right w:val="none" w:sz="0" w:space="0" w:color="auto"/>
          </w:divBdr>
        </w:div>
      </w:divsChild>
    </w:div>
    <w:div w:id="71240765">
      <w:bodyDiv w:val="1"/>
      <w:marLeft w:val="0"/>
      <w:marRight w:val="0"/>
      <w:marTop w:val="0"/>
      <w:marBottom w:val="0"/>
      <w:divBdr>
        <w:top w:val="none" w:sz="0" w:space="0" w:color="auto"/>
        <w:left w:val="none" w:sz="0" w:space="0" w:color="auto"/>
        <w:bottom w:val="none" w:sz="0" w:space="0" w:color="auto"/>
        <w:right w:val="none" w:sz="0" w:space="0" w:color="auto"/>
      </w:divBdr>
      <w:divsChild>
        <w:div w:id="730932343">
          <w:marLeft w:val="1166"/>
          <w:marRight w:val="0"/>
          <w:marTop w:val="67"/>
          <w:marBottom w:val="0"/>
          <w:divBdr>
            <w:top w:val="none" w:sz="0" w:space="0" w:color="auto"/>
            <w:left w:val="none" w:sz="0" w:space="0" w:color="auto"/>
            <w:bottom w:val="none" w:sz="0" w:space="0" w:color="auto"/>
            <w:right w:val="none" w:sz="0" w:space="0" w:color="auto"/>
          </w:divBdr>
        </w:div>
        <w:div w:id="1228035599">
          <w:marLeft w:val="1166"/>
          <w:marRight w:val="0"/>
          <w:marTop w:val="67"/>
          <w:marBottom w:val="0"/>
          <w:divBdr>
            <w:top w:val="none" w:sz="0" w:space="0" w:color="auto"/>
            <w:left w:val="none" w:sz="0" w:space="0" w:color="auto"/>
            <w:bottom w:val="none" w:sz="0" w:space="0" w:color="auto"/>
            <w:right w:val="none" w:sz="0" w:space="0" w:color="auto"/>
          </w:divBdr>
        </w:div>
        <w:div w:id="2071726450">
          <w:marLeft w:val="1166"/>
          <w:marRight w:val="0"/>
          <w:marTop w:val="67"/>
          <w:marBottom w:val="0"/>
          <w:divBdr>
            <w:top w:val="none" w:sz="0" w:space="0" w:color="auto"/>
            <w:left w:val="none" w:sz="0" w:space="0" w:color="auto"/>
            <w:bottom w:val="none" w:sz="0" w:space="0" w:color="auto"/>
            <w:right w:val="none" w:sz="0" w:space="0" w:color="auto"/>
          </w:divBdr>
        </w:div>
        <w:div w:id="1627932062">
          <w:marLeft w:val="1166"/>
          <w:marRight w:val="0"/>
          <w:marTop w:val="67"/>
          <w:marBottom w:val="0"/>
          <w:divBdr>
            <w:top w:val="none" w:sz="0" w:space="0" w:color="auto"/>
            <w:left w:val="none" w:sz="0" w:space="0" w:color="auto"/>
            <w:bottom w:val="none" w:sz="0" w:space="0" w:color="auto"/>
            <w:right w:val="none" w:sz="0" w:space="0" w:color="auto"/>
          </w:divBdr>
        </w:div>
        <w:div w:id="1464887191">
          <w:marLeft w:val="1166"/>
          <w:marRight w:val="0"/>
          <w:marTop w:val="67"/>
          <w:marBottom w:val="0"/>
          <w:divBdr>
            <w:top w:val="none" w:sz="0" w:space="0" w:color="auto"/>
            <w:left w:val="none" w:sz="0" w:space="0" w:color="auto"/>
            <w:bottom w:val="none" w:sz="0" w:space="0" w:color="auto"/>
            <w:right w:val="none" w:sz="0" w:space="0" w:color="auto"/>
          </w:divBdr>
        </w:div>
        <w:div w:id="1924144734">
          <w:marLeft w:val="1166"/>
          <w:marRight w:val="0"/>
          <w:marTop w:val="67"/>
          <w:marBottom w:val="0"/>
          <w:divBdr>
            <w:top w:val="none" w:sz="0" w:space="0" w:color="auto"/>
            <w:left w:val="none" w:sz="0" w:space="0" w:color="auto"/>
            <w:bottom w:val="none" w:sz="0" w:space="0" w:color="auto"/>
            <w:right w:val="none" w:sz="0" w:space="0" w:color="auto"/>
          </w:divBdr>
        </w:div>
      </w:divsChild>
    </w:div>
    <w:div w:id="75175608">
      <w:bodyDiv w:val="1"/>
      <w:marLeft w:val="0"/>
      <w:marRight w:val="0"/>
      <w:marTop w:val="0"/>
      <w:marBottom w:val="0"/>
      <w:divBdr>
        <w:top w:val="none" w:sz="0" w:space="0" w:color="auto"/>
        <w:left w:val="none" w:sz="0" w:space="0" w:color="auto"/>
        <w:bottom w:val="none" w:sz="0" w:space="0" w:color="auto"/>
        <w:right w:val="none" w:sz="0" w:space="0" w:color="auto"/>
      </w:divBdr>
      <w:divsChild>
        <w:div w:id="1858959799">
          <w:marLeft w:val="547"/>
          <w:marRight w:val="0"/>
          <w:marTop w:val="115"/>
          <w:marBottom w:val="0"/>
          <w:divBdr>
            <w:top w:val="none" w:sz="0" w:space="0" w:color="auto"/>
            <w:left w:val="none" w:sz="0" w:space="0" w:color="auto"/>
            <w:bottom w:val="none" w:sz="0" w:space="0" w:color="auto"/>
            <w:right w:val="none" w:sz="0" w:space="0" w:color="auto"/>
          </w:divBdr>
        </w:div>
      </w:divsChild>
    </w:div>
    <w:div w:id="77219074">
      <w:bodyDiv w:val="1"/>
      <w:marLeft w:val="0"/>
      <w:marRight w:val="0"/>
      <w:marTop w:val="0"/>
      <w:marBottom w:val="0"/>
      <w:divBdr>
        <w:top w:val="none" w:sz="0" w:space="0" w:color="auto"/>
        <w:left w:val="none" w:sz="0" w:space="0" w:color="auto"/>
        <w:bottom w:val="none" w:sz="0" w:space="0" w:color="auto"/>
        <w:right w:val="none" w:sz="0" w:space="0" w:color="auto"/>
      </w:divBdr>
      <w:divsChild>
        <w:div w:id="1267349184">
          <w:marLeft w:val="547"/>
          <w:marRight w:val="0"/>
          <w:marTop w:val="120"/>
          <w:marBottom w:val="0"/>
          <w:divBdr>
            <w:top w:val="none" w:sz="0" w:space="0" w:color="auto"/>
            <w:left w:val="none" w:sz="0" w:space="0" w:color="auto"/>
            <w:bottom w:val="none" w:sz="0" w:space="0" w:color="auto"/>
            <w:right w:val="none" w:sz="0" w:space="0" w:color="auto"/>
          </w:divBdr>
        </w:div>
      </w:divsChild>
    </w:div>
    <w:div w:id="77409161">
      <w:bodyDiv w:val="1"/>
      <w:marLeft w:val="0"/>
      <w:marRight w:val="0"/>
      <w:marTop w:val="0"/>
      <w:marBottom w:val="0"/>
      <w:divBdr>
        <w:top w:val="none" w:sz="0" w:space="0" w:color="auto"/>
        <w:left w:val="none" w:sz="0" w:space="0" w:color="auto"/>
        <w:bottom w:val="none" w:sz="0" w:space="0" w:color="auto"/>
        <w:right w:val="none" w:sz="0" w:space="0" w:color="auto"/>
      </w:divBdr>
      <w:divsChild>
        <w:div w:id="1202933482">
          <w:marLeft w:val="547"/>
          <w:marRight w:val="0"/>
          <w:marTop w:val="96"/>
          <w:marBottom w:val="0"/>
          <w:divBdr>
            <w:top w:val="none" w:sz="0" w:space="0" w:color="auto"/>
            <w:left w:val="none" w:sz="0" w:space="0" w:color="auto"/>
            <w:bottom w:val="none" w:sz="0" w:space="0" w:color="auto"/>
            <w:right w:val="none" w:sz="0" w:space="0" w:color="auto"/>
          </w:divBdr>
        </w:div>
      </w:divsChild>
    </w:div>
    <w:div w:id="80376378">
      <w:bodyDiv w:val="1"/>
      <w:marLeft w:val="0"/>
      <w:marRight w:val="0"/>
      <w:marTop w:val="0"/>
      <w:marBottom w:val="0"/>
      <w:divBdr>
        <w:top w:val="none" w:sz="0" w:space="0" w:color="auto"/>
        <w:left w:val="none" w:sz="0" w:space="0" w:color="auto"/>
        <w:bottom w:val="none" w:sz="0" w:space="0" w:color="auto"/>
        <w:right w:val="none" w:sz="0" w:space="0" w:color="auto"/>
      </w:divBdr>
      <w:divsChild>
        <w:div w:id="1536695778">
          <w:marLeft w:val="1166"/>
          <w:marRight w:val="0"/>
          <w:marTop w:val="96"/>
          <w:marBottom w:val="0"/>
          <w:divBdr>
            <w:top w:val="none" w:sz="0" w:space="0" w:color="auto"/>
            <w:left w:val="none" w:sz="0" w:space="0" w:color="auto"/>
            <w:bottom w:val="none" w:sz="0" w:space="0" w:color="auto"/>
            <w:right w:val="none" w:sz="0" w:space="0" w:color="auto"/>
          </w:divBdr>
        </w:div>
      </w:divsChild>
    </w:div>
    <w:div w:id="82579784">
      <w:bodyDiv w:val="1"/>
      <w:marLeft w:val="0"/>
      <w:marRight w:val="0"/>
      <w:marTop w:val="0"/>
      <w:marBottom w:val="0"/>
      <w:divBdr>
        <w:top w:val="none" w:sz="0" w:space="0" w:color="auto"/>
        <w:left w:val="none" w:sz="0" w:space="0" w:color="auto"/>
        <w:bottom w:val="none" w:sz="0" w:space="0" w:color="auto"/>
        <w:right w:val="none" w:sz="0" w:space="0" w:color="auto"/>
      </w:divBdr>
      <w:divsChild>
        <w:div w:id="210073513">
          <w:marLeft w:val="1166"/>
          <w:marRight w:val="0"/>
          <w:marTop w:val="77"/>
          <w:marBottom w:val="0"/>
          <w:divBdr>
            <w:top w:val="none" w:sz="0" w:space="0" w:color="auto"/>
            <w:left w:val="none" w:sz="0" w:space="0" w:color="auto"/>
            <w:bottom w:val="none" w:sz="0" w:space="0" w:color="auto"/>
            <w:right w:val="none" w:sz="0" w:space="0" w:color="auto"/>
          </w:divBdr>
        </w:div>
        <w:div w:id="364410345">
          <w:marLeft w:val="1166"/>
          <w:marRight w:val="0"/>
          <w:marTop w:val="77"/>
          <w:marBottom w:val="0"/>
          <w:divBdr>
            <w:top w:val="none" w:sz="0" w:space="0" w:color="auto"/>
            <w:left w:val="none" w:sz="0" w:space="0" w:color="auto"/>
            <w:bottom w:val="none" w:sz="0" w:space="0" w:color="auto"/>
            <w:right w:val="none" w:sz="0" w:space="0" w:color="auto"/>
          </w:divBdr>
        </w:div>
        <w:div w:id="1092824493">
          <w:marLeft w:val="1166"/>
          <w:marRight w:val="0"/>
          <w:marTop w:val="77"/>
          <w:marBottom w:val="0"/>
          <w:divBdr>
            <w:top w:val="none" w:sz="0" w:space="0" w:color="auto"/>
            <w:left w:val="none" w:sz="0" w:space="0" w:color="auto"/>
            <w:bottom w:val="none" w:sz="0" w:space="0" w:color="auto"/>
            <w:right w:val="none" w:sz="0" w:space="0" w:color="auto"/>
          </w:divBdr>
        </w:div>
        <w:div w:id="1678117680">
          <w:marLeft w:val="547"/>
          <w:marRight w:val="0"/>
          <w:marTop w:val="96"/>
          <w:marBottom w:val="0"/>
          <w:divBdr>
            <w:top w:val="none" w:sz="0" w:space="0" w:color="auto"/>
            <w:left w:val="none" w:sz="0" w:space="0" w:color="auto"/>
            <w:bottom w:val="none" w:sz="0" w:space="0" w:color="auto"/>
            <w:right w:val="none" w:sz="0" w:space="0" w:color="auto"/>
          </w:divBdr>
        </w:div>
      </w:divsChild>
    </w:div>
    <w:div w:id="87889202">
      <w:bodyDiv w:val="1"/>
      <w:marLeft w:val="0"/>
      <w:marRight w:val="0"/>
      <w:marTop w:val="0"/>
      <w:marBottom w:val="0"/>
      <w:divBdr>
        <w:top w:val="none" w:sz="0" w:space="0" w:color="auto"/>
        <w:left w:val="none" w:sz="0" w:space="0" w:color="auto"/>
        <w:bottom w:val="none" w:sz="0" w:space="0" w:color="auto"/>
        <w:right w:val="none" w:sz="0" w:space="0" w:color="auto"/>
      </w:divBdr>
      <w:divsChild>
        <w:div w:id="1487164542">
          <w:marLeft w:val="547"/>
          <w:marRight w:val="0"/>
          <w:marTop w:val="67"/>
          <w:marBottom w:val="0"/>
          <w:divBdr>
            <w:top w:val="none" w:sz="0" w:space="0" w:color="auto"/>
            <w:left w:val="none" w:sz="0" w:space="0" w:color="auto"/>
            <w:bottom w:val="none" w:sz="0" w:space="0" w:color="auto"/>
            <w:right w:val="none" w:sz="0" w:space="0" w:color="auto"/>
          </w:divBdr>
        </w:div>
        <w:div w:id="1199467538">
          <w:marLeft w:val="547"/>
          <w:marRight w:val="0"/>
          <w:marTop w:val="67"/>
          <w:marBottom w:val="0"/>
          <w:divBdr>
            <w:top w:val="none" w:sz="0" w:space="0" w:color="auto"/>
            <w:left w:val="none" w:sz="0" w:space="0" w:color="auto"/>
            <w:bottom w:val="none" w:sz="0" w:space="0" w:color="auto"/>
            <w:right w:val="none" w:sz="0" w:space="0" w:color="auto"/>
          </w:divBdr>
        </w:div>
        <w:div w:id="885529278">
          <w:marLeft w:val="547"/>
          <w:marRight w:val="0"/>
          <w:marTop w:val="67"/>
          <w:marBottom w:val="0"/>
          <w:divBdr>
            <w:top w:val="none" w:sz="0" w:space="0" w:color="auto"/>
            <w:left w:val="none" w:sz="0" w:space="0" w:color="auto"/>
            <w:bottom w:val="none" w:sz="0" w:space="0" w:color="auto"/>
            <w:right w:val="none" w:sz="0" w:space="0" w:color="auto"/>
          </w:divBdr>
        </w:div>
        <w:div w:id="1975140218">
          <w:marLeft w:val="547"/>
          <w:marRight w:val="0"/>
          <w:marTop w:val="67"/>
          <w:marBottom w:val="0"/>
          <w:divBdr>
            <w:top w:val="none" w:sz="0" w:space="0" w:color="auto"/>
            <w:left w:val="none" w:sz="0" w:space="0" w:color="auto"/>
            <w:bottom w:val="none" w:sz="0" w:space="0" w:color="auto"/>
            <w:right w:val="none" w:sz="0" w:space="0" w:color="auto"/>
          </w:divBdr>
        </w:div>
        <w:div w:id="44109084">
          <w:marLeft w:val="547"/>
          <w:marRight w:val="0"/>
          <w:marTop w:val="67"/>
          <w:marBottom w:val="0"/>
          <w:divBdr>
            <w:top w:val="none" w:sz="0" w:space="0" w:color="auto"/>
            <w:left w:val="none" w:sz="0" w:space="0" w:color="auto"/>
            <w:bottom w:val="none" w:sz="0" w:space="0" w:color="auto"/>
            <w:right w:val="none" w:sz="0" w:space="0" w:color="auto"/>
          </w:divBdr>
        </w:div>
        <w:div w:id="2118015129">
          <w:marLeft w:val="547"/>
          <w:marRight w:val="0"/>
          <w:marTop w:val="67"/>
          <w:marBottom w:val="0"/>
          <w:divBdr>
            <w:top w:val="none" w:sz="0" w:space="0" w:color="auto"/>
            <w:left w:val="none" w:sz="0" w:space="0" w:color="auto"/>
            <w:bottom w:val="none" w:sz="0" w:space="0" w:color="auto"/>
            <w:right w:val="none" w:sz="0" w:space="0" w:color="auto"/>
          </w:divBdr>
        </w:div>
        <w:div w:id="164757621">
          <w:marLeft w:val="547"/>
          <w:marRight w:val="0"/>
          <w:marTop w:val="67"/>
          <w:marBottom w:val="0"/>
          <w:divBdr>
            <w:top w:val="none" w:sz="0" w:space="0" w:color="auto"/>
            <w:left w:val="none" w:sz="0" w:space="0" w:color="auto"/>
            <w:bottom w:val="none" w:sz="0" w:space="0" w:color="auto"/>
            <w:right w:val="none" w:sz="0" w:space="0" w:color="auto"/>
          </w:divBdr>
        </w:div>
      </w:divsChild>
    </w:div>
    <w:div w:id="88474591">
      <w:bodyDiv w:val="1"/>
      <w:marLeft w:val="0"/>
      <w:marRight w:val="0"/>
      <w:marTop w:val="0"/>
      <w:marBottom w:val="0"/>
      <w:divBdr>
        <w:top w:val="none" w:sz="0" w:space="0" w:color="auto"/>
        <w:left w:val="none" w:sz="0" w:space="0" w:color="auto"/>
        <w:bottom w:val="none" w:sz="0" w:space="0" w:color="auto"/>
        <w:right w:val="none" w:sz="0" w:space="0" w:color="auto"/>
      </w:divBdr>
    </w:div>
    <w:div w:id="88621743">
      <w:bodyDiv w:val="1"/>
      <w:marLeft w:val="0"/>
      <w:marRight w:val="0"/>
      <w:marTop w:val="0"/>
      <w:marBottom w:val="0"/>
      <w:divBdr>
        <w:top w:val="none" w:sz="0" w:space="0" w:color="auto"/>
        <w:left w:val="none" w:sz="0" w:space="0" w:color="auto"/>
        <w:bottom w:val="none" w:sz="0" w:space="0" w:color="auto"/>
        <w:right w:val="none" w:sz="0" w:space="0" w:color="auto"/>
      </w:divBdr>
      <w:divsChild>
        <w:div w:id="458956775">
          <w:marLeft w:val="547"/>
          <w:marRight w:val="0"/>
          <w:marTop w:val="0"/>
          <w:marBottom w:val="0"/>
          <w:divBdr>
            <w:top w:val="none" w:sz="0" w:space="0" w:color="auto"/>
            <w:left w:val="none" w:sz="0" w:space="0" w:color="auto"/>
            <w:bottom w:val="none" w:sz="0" w:space="0" w:color="auto"/>
            <w:right w:val="none" w:sz="0" w:space="0" w:color="auto"/>
          </w:divBdr>
        </w:div>
        <w:div w:id="1649437540">
          <w:marLeft w:val="547"/>
          <w:marRight w:val="0"/>
          <w:marTop w:val="0"/>
          <w:marBottom w:val="0"/>
          <w:divBdr>
            <w:top w:val="none" w:sz="0" w:space="0" w:color="auto"/>
            <w:left w:val="none" w:sz="0" w:space="0" w:color="auto"/>
            <w:bottom w:val="none" w:sz="0" w:space="0" w:color="auto"/>
            <w:right w:val="none" w:sz="0" w:space="0" w:color="auto"/>
          </w:divBdr>
        </w:div>
      </w:divsChild>
    </w:div>
    <w:div w:id="89203737">
      <w:bodyDiv w:val="1"/>
      <w:marLeft w:val="0"/>
      <w:marRight w:val="0"/>
      <w:marTop w:val="0"/>
      <w:marBottom w:val="0"/>
      <w:divBdr>
        <w:top w:val="none" w:sz="0" w:space="0" w:color="auto"/>
        <w:left w:val="none" w:sz="0" w:space="0" w:color="auto"/>
        <w:bottom w:val="none" w:sz="0" w:space="0" w:color="auto"/>
        <w:right w:val="none" w:sz="0" w:space="0" w:color="auto"/>
      </w:divBdr>
      <w:divsChild>
        <w:div w:id="772826145">
          <w:marLeft w:val="1166"/>
          <w:marRight w:val="0"/>
          <w:marTop w:val="86"/>
          <w:marBottom w:val="0"/>
          <w:divBdr>
            <w:top w:val="none" w:sz="0" w:space="0" w:color="auto"/>
            <w:left w:val="none" w:sz="0" w:space="0" w:color="auto"/>
            <w:bottom w:val="none" w:sz="0" w:space="0" w:color="auto"/>
            <w:right w:val="none" w:sz="0" w:space="0" w:color="auto"/>
          </w:divBdr>
        </w:div>
        <w:div w:id="1904291714">
          <w:marLeft w:val="1166"/>
          <w:marRight w:val="0"/>
          <w:marTop w:val="86"/>
          <w:marBottom w:val="0"/>
          <w:divBdr>
            <w:top w:val="none" w:sz="0" w:space="0" w:color="auto"/>
            <w:left w:val="none" w:sz="0" w:space="0" w:color="auto"/>
            <w:bottom w:val="none" w:sz="0" w:space="0" w:color="auto"/>
            <w:right w:val="none" w:sz="0" w:space="0" w:color="auto"/>
          </w:divBdr>
        </w:div>
        <w:div w:id="2090544304">
          <w:marLeft w:val="1166"/>
          <w:marRight w:val="0"/>
          <w:marTop w:val="86"/>
          <w:marBottom w:val="0"/>
          <w:divBdr>
            <w:top w:val="none" w:sz="0" w:space="0" w:color="auto"/>
            <w:left w:val="none" w:sz="0" w:space="0" w:color="auto"/>
            <w:bottom w:val="none" w:sz="0" w:space="0" w:color="auto"/>
            <w:right w:val="none" w:sz="0" w:space="0" w:color="auto"/>
          </w:divBdr>
        </w:div>
        <w:div w:id="1146241335">
          <w:marLeft w:val="1166"/>
          <w:marRight w:val="0"/>
          <w:marTop w:val="86"/>
          <w:marBottom w:val="0"/>
          <w:divBdr>
            <w:top w:val="none" w:sz="0" w:space="0" w:color="auto"/>
            <w:left w:val="none" w:sz="0" w:space="0" w:color="auto"/>
            <w:bottom w:val="none" w:sz="0" w:space="0" w:color="auto"/>
            <w:right w:val="none" w:sz="0" w:space="0" w:color="auto"/>
          </w:divBdr>
        </w:div>
      </w:divsChild>
    </w:div>
    <w:div w:id="89667234">
      <w:bodyDiv w:val="1"/>
      <w:marLeft w:val="0"/>
      <w:marRight w:val="0"/>
      <w:marTop w:val="0"/>
      <w:marBottom w:val="0"/>
      <w:divBdr>
        <w:top w:val="none" w:sz="0" w:space="0" w:color="auto"/>
        <w:left w:val="none" w:sz="0" w:space="0" w:color="auto"/>
        <w:bottom w:val="none" w:sz="0" w:space="0" w:color="auto"/>
        <w:right w:val="none" w:sz="0" w:space="0" w:color="auto"/>
      </w:divBdr>
      <w:divsChild>
        <w:div w:id="1382288268">
          <w:marLeft w:val="547"/>
          <w:marRight w:val="0"/>
          <w:marTop w:val="115"/>
          <w:marBottom w:val="0"/>
          <w:divBdr>
            <w:top w:val="none" w:sz="0" w:space="0" w:color="auto"/>
            <w:left w:val="none" w:sz="0" w:space="0" w:color="auto"/>
            <w:bottom w:val="none" w:sz="0" w:space="0" w:color="auto"/>
            <w:right w:val="none" w:sz="0" w:space="0" w:color="auto"/>
          </w:divBdr>
        </w:div>
      </w:divsChild>
    </w:div>
    <w:div w:id="100226485">
      <w:bodyDiv w:val="1"/>
      <w:marLeft w:val="0"/>
      <w:marRight w:val="0"/>
      <w:marTop w:val="0"/>
      <w:marBottom w:val="0"/>
      <w:divBdr>
        <w:top w:val="none" w:sz="0" w:space="0" w:color="auto"/>
        <w:left w:val="none" w:sz="0" w:space="0" w:color="auto"/>
        <w:bottom w:val="none" w:sz="0" w:space="0" w:color="auto"/>
        <w:right w:val="none" w:sz="0" w:space="0" w:color="auto"/>
      </w:divBdr>
      <w:divsChild>
        <w:div w:id="2114010904">
          <w:marLeft w:val="1166"/>
          <w:marRight w:val="0"/>
          <w:marTop w:val="100"/>
          <w:marBottom w:val="0"/>
          <w:divBdr>
            <w:top w:val="none" w:sz="0" w:space="0" w:color="auto"/>
            <w:left w:val="none" w:sz="0" w:space="0" w:color="auto"/>
            <w:bottom w:val="none" w:sz="0" w:space="0" w:color="auto"/>
            <w:right w:val="none" w:sz="0" w:space="0" w:color="auto"/>
          </w:divBdr>
        </w:div>
      </w:divsChild>
    </w:div>
    <w:div w:id="101193529">
      <w:bodyDiv w:val="1"/>
      <w:marLeft w:val="0"/>
      <w:marRight w:val="0"/>
      <w:marTop w:val="0"/>
      <w:marBottom w:val="0"/>
      <w:divBdr>
        <w:top w:val="none" w:sz="0" w:space="0" w:color="auto"/>
        <w:left w:val="none" w:sz="0" w:space="0" w:color="auto"/>
        <w:bottom w:val="none" w:sz="0" w:space="0" w:color="auto"/>
        <w:right w:val="none" w:sz="0" w:space="0" w:color="auto"/>
      </w:divBdr>
      <w:divsChild>
        <w:div w:id="1742023243">
          <w:marLeft w:val="547"/>
          <w:marRight w:val="0"/>
          <w:marTop w:val="115"/>
          <w:marBottom w:val="0"/>
          <w:divBdr>
            <w:top w:val="none" w:sz="0" w:space="0" w:color="auto"/>
            <w:left w:val="none" w:sz="0" w:space="0" w:color="auto"/>
            <w:bottom w:val="none" w:sz="0" w:space="0" w:color="auto"/>
            <w:right w:val="none" w:sz="0" w:space="0" w:color="auto"/>
          </w:divBdr>
        </w:div>
      </w:divsChild>
    </w:div>
    <w:div w:id="103500860">
      <w:bodyDiv w:val="1"/>
      <w:marLeft w:val="0"/>
      <w:marRight w:val="0"/>
      <w:marTop w:val="0"/>
      <w:marBottom w:val="0"/>
      <w:divBdr>
        <w:top w:val="none" w:sz="0" w:space="0" w:color="auto"/>
        <w:left w:val="none" w:sz="0" w:space="0" w:color="auto"/>
        <w:bottom w:val="none" w:sz="0" w:space="0" w:color="auto"/>
        <w:right w:val="none" w:sz="0" w:space="0" w:color="auto"/>
      </w:divBdr>
      <w:divsChild>
        <w:div w:id="650673071">
          <w:marLeft w:val="720"/>
          <w:marRight w:val="0"/>
          <w:marTop w:val="120"/>
          <w:marBottom w:val="0"/>
          <w:divBdr>
            <w:top w:val="none" w:sz="0" w:space="0" w:color="auto"/>
            <w:left w:val="none" w:sz="0" w:space="0" w:color="auto"/>
            <w:bottom w:val="none" w:sz="0" w:space="0" w:color="auto"/>
            <w:right w:val="none" w:sz="0" w:space="0" w:color="auto"/>
          </w:divBdr>
        </w:div>
        <w:div w:id="1274168381">
          <w:marLeft w:val="720"/>
          <w:marRight w:val="0"/>
          <w:marTop w:val="120"/>
          <w:marBottom w:val="0"/>
          <w:divBdr>
            <w:top w:val="none" w:sz="0" w:space="0" w:color="auto"/>
            <w:left w:val="none" w:sz="0" w:space="0" w:color="auto"/>
            <w:bottom w:val="none" w:sz="0" w:space="0" w:color="auto"/>
            <w:right w:val="none" w:sz="0" w:space="0" w:color="auto"/>
          </w:divBdr>
        </w:div>
        <w:div w:id="1942032927">
          <w:marLeft w:val="720"/>
          <w:marRight w:val="0"/>
          <w:marTop w:val="120"/>
          <w:marBottom w:val="0"/>
          <w:divBdr>
            <w:top w:val="none" w:sz="0" w:space="0" w:color="auto"/>
            <w:left w:val="none" w:sz="0" w:space="0" w:color="auto"/>
            <w:bottom w:val="none" w:sz="0" w:space="0" w:color="auto"/>
            <w:right w:val="none" w:sz="0" w:space="0" w:color="auto"/>
          </w:divBdr>
        </w:div>
        <w:div w:id="2128307736">
          <w:marLeft w:val="720"/>
          <w:marRight w:val="0"/>
          <w:marTop w:val="120"/>
          <w:marBottom w:val="0"/>
          <w:divBdr>
            <w:top w:val="none" w:sz="0" w:space="0" w:color="auto"/>
            <w:left w:val="none" w:sz="0" w:space="0" w:color="auto"/>
            <w:bottom w:val="none" w:sz="0" w:space="0" w:color="auto"/>
            <w:right w:val="none" w:sz="0" w:space="0" w:color="auto"/>
          </w:divBdr>
        </w:div>
      </w:divsChild>
    </w:div>
    <w:div w:id="106782927">
      <w:bodyDiv w:val="1"/>
      <w:marLeft w:val="0"/>
      <w:marRight w:val="0"/>
      <w:marTop w:val="0"/>
      <w:marBottom w:val="0"/>
      <w:divBdr>
        <w:top w:val="none" w:sz="0" w:space="0" w:color="auto"/>
        <w:left w:val="none" w:sz="0" w:space="0" w:color="auto"/>
        <w:bottom w:val="none" w:sz="0" w:space="0" w:color="auto"/>
        <w:right w:val="none" w:sz="0" w:space="0" w:color="auto"/>
      </w:divBdr>
      <w:divsChild>
        <w:div w:id="1029792044">
          <w:marLeft w:val="547"/>
          <w:marRight w:val="0"/>
          <w:marTop w:val="115"/>
          <w:marBottom w:val="0"/>
          <w:divBdr>
            <w:top w:val="none" w:sz="0" w:space="0" w:color="auto"/>
            <w:left w:val="none" w:sz="0" w:space="0" w:color="auto"/>
            <w:bottom w:val="none" w:sz="0" w:space="0" w:color="auto"/>
            <w:right w:val="none" w:sz="0" w:space="0" w:color="auto"/>
          </w:divBdr>
        </w:div>
      </w:divsChild>
    </w:div>
    <w:div w:id="112985442">
      <w:bodyDiv w:val="1"/>
      <w:marLeft w:val="0"/>
      <w:marRight w:val="0"/>
      <w:marTop w:val="0"/>
      <w:marBottom w:val="0"/>
      <w:divBdr>
        <w:top w:val="none" w:sz="0" w:space="0" w:color="auto"/>
        <w:left w:val="none" w:sz="0" w:space="0" w:color="auto"/>
        <w:bottom w:val="none" w:sz="0" w:space="0" w:color="auto"/>
        <w:right w:val="none" w:sz="0" w:space="0" w:color="auto"/>
      </w:divBdr>
      <w:divsChild>
        <w:div w:id="1416626888">
          <w:marLeft w:val="547"/>
          <w:marRight w:val="0"/>
          <w:marTop w:val="0"/>
          <w:marBottom w:val="0"/>
          <w:divBdr>
            <w:top w:val="none" w:sz="0" w:space="0" w:color="auto"/>
            <w:left w:val="none" w:sz="0" w:space="0" w:color="auto"/>
            <w:bottom w:val="none" w:sz="0" w:space="0" w:color="auto"/>
            <w:right w:val="none" w:sz="0" w:space="0" w:color="auto"/>
          </w:divBdr>
        </w:div>
        <w:div w:id="1976327280">
          <w:marLeft w:val="547"/>
          <w:marRight w:val="0"/>
          <w:marTop w:val="0"/>
          <w:marBottom w:val="0"/>
          <w:divBdr>
            <w:top w:val="none" w:sz="0" w:space="0" w:color="auto"/>
            <w:left w:val="none" w:sz="0" w:space="0" w:color="auto"/>
            <w:bottom w:val="none" w:sz="0" w:space="0" w:color="auto"/>
            <w:right w:val="none" w:sz="0" w:space="0" w:color="auto"/>
          </w:divBdr>
        </w:div>
        <w:div w:id="1316035082">
          <w:marLeft w:val="547"/>
          <w:marRight w:val="0"/>
          <w:marTop w:val="0"/>
          <w:marBottom w:val="0"/>
          <w:divBdr>
            <w:top w:val="none" w:sz="0" w:space="0" w:color="auto"/>
            <w:left w:val="none" w:sz="0" w:space="0" w:color="auto"/>
            <w:bottom w:val="none" w:sz="0" w:space="0" w:color="auto"/>
            <w:right w:val="none" w:sz="0" w:space="0" w:color="auto"/>
          </w:divBdr>
        </w:div>
      </w:divsChild>
    </w:div>
    <w:div w:id="113714025">
      <w:bodyDiv w:val="1"/>
      <w:marLeft w:val="0"/>
      <w:marRight w:val="0"/>
      <w:marTop w:val="0"/>
      <w:marBottom w:val="0"/>
      <w:divBdr>
        <w:top w:val="none" w:sz="0" w:space="0" w:color="auto"/>
        <w:left w:val="none" w:sz="0" w:space="0" w:color="auto"/>
        <w:bottom w:val="none" w:sz="0" w:space="0" w:color="auto"/>
        <w:right w:val="none" w:sz="0" w:space="0" w:color="auto"/>
      </w:divBdr>
    </w:div>
    <w:div w:id="114564197">
      <w:bodyDiv w:val="1"/>
      <w:marLeft w:val="0"/>
      <w:marRight w:val="0"/>
      <w:marTop w:val="0"/>
      <w:marBottom w:val="0"/>
      <w:divBdr>
        <w:top w:val="none" w:sz="0" w:space="0" w:color="auto"/>
        <w:left w:val="none" w:sz="0" w:space="0" w:color="auto"/>
        <w:bottom w:val="none" w:sz="0" w:space="0" w:color="auto"/>
        <w:right w:val="none" w:sz="0" w:space="0" w:color="auto"/>
      </w:divBdr>
    </w:div>
    <w:div w:id="119736320">
      <w:bodyDiv w:val="1"/>
      <w:marLeft w:val="0"/>
      <w:marRight w:val="0"/>
      <w:marTop w:val="0"/>
      <w:marBottom w:val="0"/>
      <w:divBdr>
        <w:top w:val="none" w:sz="0" w:space="0" w:color="auto"/>
        <w:left w:val="none" w:sz="0" w:space="0" w:color="auto"/>
        <w:bottom w:val="none" w:sz="0" w:space="0" w:color="auto"/>
        <w:right w:val="none" w:sz="0" w:space="0" w:color="auto"/>
      </w:divBdr>
      <w:divsChild>
        <w:div w:id="99497846">
          <w:marLeft w:val="547"/>
          <w:marRight w:val="0"/>
          <w:marTop w:val="96"/>
          <w:marBottom w:val="0"/>
          <w:divBdr>
            <w:top w:val="none" w:sz="0" w:space="0" w:color="auto"/>
            <w:left w:val="none" w:sz="0" w:space="0" w:color="auto"/>
            <w:bottom w:val="none" w:sz="0" w:space="0" w:color="auto"/>
            <w:right w:val="none" w:sz="0" w:space="0" w:color="auto"/>
          </w:divBdr>
        </w:div>
        <w:div w:id="1332611105">
          <w:marLeft w:val="1166"/>
          <w:marRight w:val="0"/>
          <w:marTop w:val="96"/>
          <w:marBottom w:val="0"/>
          <w:divBdr>
            <w:top w:val="none" w:sz="0" w:space="0" w:color="auto"/>
            <w:left w:val="none" w:sz="0" w:space="0" w:color="auto"/>
            <w:bottom w:val="none" w:sz="0" w:space="0" w:color="auto"/>
            <w:right w:val="none" w:sz="0" w:space="0" w:color="auto"/>
          </w:divBdr>
        </w:div>
        <w:div w:id="1989094087">
          <w:marLeft w:val="1166"/>
          <w:marRight w:val="0"/>
          <w:marTop w:val="96"/>
          <w:marBottom w:val="0"/>
          <w:divBdr>
            <w:top w:val="none" w:sz="0" w:space="0" w:color="auto"/>
            <w:left w:val="none" w:sz="0" w:space="0" w:color="auto"/>
            <w:bottom w:val="none" w:sz="0" w:space="0" w:color="auto"/>
            <w:right w:val="none" w:sz="0" w:space="0" w:color="auto"/>
          </w:divBdr>
        </w:div>
        <w:div w:id="650332268">
          <w:marLeft w:val="547"/>
          <w:marRight w:val="0"/>
          <w:marTop w:val="115"/>
          <w:marBottom w:val="0"/>
          <w:divBdr>
            <w:top w:val="none" w:sz="0" w:space="0" w:color="auto"/>
            <w:left w:val="none" w:sz="0" w:space="0" w:color="auto"/>
            <w:bottom w:val="none" w:sz="0" w:space="0" w:color="auto"/>
            <w:right w:val="none" w:sz="0" w:space="0" w:color="auto"/>
          </w:divBdr>
        </w:div>
        <w:div w:id="2008089534">
          <w:marLeft w:val="547"/>
          <w:marRight w:val="0"/>
          <w:marTop w:val="115"/>
          <w:marBottom w:val="0"/>
          <w:divBdr>
            <w:top w:val="none" w:sz="0" w:space="0" w:color="auto"/>
            <w:left w:val="none" w:sz="0" w:space="0" w:color="auto"/>
            <w:bottom w:val="none" w:sz="0" w:space="0" w:color="auto"/>
            <w:right w:val="none" w:sz="0" w:space="0" w:color="auto"/>
          </w:divBdr>
        </w:div>
      </w:divsChild>
    </w:div>
    <w:div w:id="120419062">
      <w:bodyDiv w:val="1"/>
      <w:marLeft w:val="0"/>
      <w:marRight w:val="0"/>
      <w:marTop w:val="0"/>
      <w:marBottom w:val="0"/>
      <w:divBdr>
        <w:top w:val="none" w:sz="0" w:space="0" w:color="auto"/>
        <w:left w:val="none" w:sz="0" w:space="0" w:color="auto"/>
        <w:bottom w:val="none" w:sz="0" w:space="0" w:color="auto"/>
        <w:right w:val="none" w:sz="0" w:space="0" w:color="auto"/>
      </w:divBdr>
      <w:divsChild>
        <w:div w:id="631712127">
          <w:marLeft w:val="547"/>
          <w:marRight w:val="0"/>
          <w:marTop w:val="115"/>
          <w:marBottom w:val="0"/>
          <w:divBdr>
            <w:top w:val="none" w:sz="0" w:space="0" w:color="auto"/>
            <w:left w:val="none" w:sz="0" w:space="0" w:color="auto"/>
            <w:bottom w:val="none" w:sz="0" w:space="0" w:color="auto"/>
            <w:right w:val="none" w:sz="0" w:space="0" w:color="auto"/>
          </w:divBdr>
        </w:div>
      </w:divsChild>
    </w:div>
    <w:div w:id="132872008">
      <w:bodyDiv w:val="1"/>
      <w:marLeft w:val="0"/>
      <w:marRight w:val="0"/>
      <w:marTop w:val="0"/>
      <w:marBottom w:val="0"/>
      <w:divBdr>
        <w:top w:val="none" w:sz="0" w:space="0" w:color="auto"/>
        <w:left w:val="none" w:sz="0" w:space="0" w:color="auto"/>
        <w:bottom w:val="none" w:sz="0" w:space="0" w:color="auto"/>
        <w:right w:val="none" w:sz="0" w:space="0" w:color="auto"/>
      </w:divBdr>
      <w:divsChild>
        <w:div w:id="668678276">
          <w:marLeft w:val="1166"/>
          <w:marRight w:val="0"/>
          <w:marTop w:val="86"/>
          <w:marBottom w:val="0"/>
          <w:divBdr>
            <w:top w:val="none" w:sz="0" w:space="0" w:color="auto"/>
            <w:left w:val="none" w:sz="0" w:space="0" w:color="auto"/>
            <w:bottom w:val="none" w:sz="0" w:space="0" w:color="auto"/>
            <w:right w:val="none" w:sz="0" w:space="0" w:color="auto"/>
          </w:divBdr>
        </w:div>
        <w:div w:id="57704022">
          <w:marLeft w:val="1166"/>
          <w:marRight w:val="0"/>
          <w:marTop w:val="86"/>
          <w:marBottom w:val="0"/>
          <w:divBdr>
            <w:top w:val="none" w:sz="0" w:space="0" w:color="auto"/>
            <w:left w:val="none" w:sz="0" w:space="0" w:color="auto"/>
            <w:bottom w:val="none" w:sz="0" w:space="0" w:color="auto"/>
            <w:right w:val="none" w:sz="0" w:space="0" w:color="auto"/>
          </w:divBdr>
        </w:div>
        <w:div w:id="1375425844">
          <w:marLeft w:val="1714"/>
          <w:marRight w:val="0"/>
          <w:marTop w:val="77"/>
          <w:marBottom w:val="0"/>
          <w:divBdr>
            <w:top w:val="none" w:sz="0" w:space="0" w:color="auto"/>
            <w:left w:val="none" w:sz="0" w:space="0" w:color="auto"/>
            <w:bottom w:val="none" w:sz="0" w:space="0" w:color="auto"/>
            <w:right w:val="none" w:sz="0" w:space="0" w:color="auto"/>
          </w:divBdr>
        </w:div>
        <w:div w:id="211235288">
          <w:marLeft w:val="1714"/>
          <w:marRight w:val="0"/>
          <w:marTop w:val="77"/>
          <w:marBottom w:val="0"/>
          <w:divBdr>
            <w:top w:val="none" w:sz="0" w:space="0" w:color="auto"/>
            <w:left w:val="none" w:sz="0" w:space="0" w:color="auto"/>
            <w:bottom w:val="none" w:sz="0" w:space="0" w:color="auto"/>
            <w:right w:val="none" w:sz="0" w:space="0" w:color="auto"/>
          </w:divBdr>
        </w:div>
        <w:div w:id="1503348172">
          <w:marLeft w:val="1714"/>
          <w:marRight w:val="0"/>
          <w:marTop w:val="77"/>
          <w:marBottom w:val="0"/>
          <w:divBdr>
            <w:top w:val="none" w:sz="0" w:space="0" w:color="auto"/>
            <w:left w:val="none" w:sz="0" w:space="0" w:color="auto"/>
            <w:bottom w:val="none" w:sz="0" w:space="0" w:color="auto"/>
            <w:right w:val="none" w:sz="0" w:space="0" w:color="auto"/>
          </w:divBdr>
        </w:div>
        <w:div w:id="358506913">
          <w:marLeft w:val="1714"/>
          <w:marRight w:val="0"/>
          <w:marTop w:val="77"/>
          <w:marBottom w:val="0"/>
          <w:divBdr>
            <w:top w:val="none" w:sz="0" w:space="0" w:color="auto"/>
            <w:left w:val="none" w:sz="0" w:space="0" w:color="auto"/>
            <w:bottom w:val="none" w:sz="0" w:space="0" w:color="auto"/>
            <w:right w:val="none" w:sz="0" w:space="0" w:color="auto"/>
          </w:divBdr>
        </w:div>
        <w:div w:id="1631016092">
          <w:marLeft w:val="1714"/>
          <w:marRight w:val="0"/>
          <w:marTop w:val="77"/>
          <w:marBottom w:val="0"/>
          <w:divBdr>
            <w:top w:val="none" w:sz="0" w:space="0" w:color="auto"/>
            <w:left w:val="none" w:sz="0" w:space="0" w:color="auto"/>
            <w:bottom w:val="none" w:sz="0" w:space="0" w:color="auto"/>
            <w:right w:val="none" w:sz="0" w:space="0" w:color="auto"/>
          </w:divBdr>
        </w:div>
      </w:divsChild>
    </w:div>
    <w:div w:id="132989488">
      <w:bodyDiv w:val="1"/>
      <w:marLeft w:val="0"/>
      <w:marRight w:val="0"/>
      <w:marTop w:val="0"/>
      <w:marBottom w:val="0"/>
      <w:divBdr>
        <w:top w:val="none" w:sz="0" w:space="0" w:color="auto"/>
        <w:left w:val="none" w:sz="0" w:space="0" w:color="auto"/>
        <w:bottom w:val="none" w:sz="0" w:space="0" w:color="auto"/>
        <w:right w:val="none" w:sz="0" w:space="0" w:color="auto"/>
      </w:divBdr>
      <w:divsChild>
        <w:div w:id="1836723807">
          <w:marLeft w:val="547"/>
          <w:marRight w:val="0"/>
          <w:marTop w:val="96"/>
          <w:marBottom w:val="0"/>
          <w:divBdr>
            <w:top w:val="none" w:sz="0" w:space="0" w:color="auto"/>
            <w:left w:val="none" w:sz="0" w:space="0" w:color="auto"/>
            <w:bottom w:val="none" w:sz="0" w:space="0" w:color="auto"/>
            <w:right w:val="none" w:sz="0" w:space="0" w:color="auto"/>
          </w:divBdr>
        </w:div>
      </w:divsChild>
    </w:div>
    <w:div w:id="133105604">
      <w:bodyDiv w:val="1"/>
      <w:marLeft w:val="0"/>
      <w:marRight w:val="0"/>
      <w:marTop w:val="0"/>
      <w:marBottom w:val="0"/>
      <w:divBdr>
        <w:top w:val="none" w:sz="0" w:space="0" w:color="auto"/>
        <w:left w:val="none" w:sz="0" w:space="0" w:color="auto"/>
        <w:bottom w:val="none" w:sz="0" w:space="0" w:color="auto"/>
        <w:right w:val="none" w:sz="0" w:space="0" w:color="auto"/>
      </w:divBdr>
      <w:divsChild>
        <w:div w:id="94248278">
          <w:marLeft w:val="547"/>
          <w:marRight w:val="0"/>
          <w:marTop w:val="67"/>
          <w:marBottom w:val="0"/>
          <w:divBdr>
            <w:top w:val="none" w:sz="0" w:space="0" w:color="auto"/>
            <w:left w:val="none" w:sz="0" w:space="0" w:color="auto"/>
            <w:bottom w:val="none" w:sz="0" w:space="0" w:color="auto"/>
            <w:right w:val="none" w:sz="0" w:space="0" w:color="auto"/>
          </w:divBdr>
        </w:div>
        <w:div w:id="1473524460">
          <w:marLeft w:val="547"/>
          <w:marRight w:val="0"/>
          <w:marTop w:val="67"/>
          <w:marBottom w:val="0"/>
          <w:divBdr>
            <w:top w:val="none" w:sz="0" w:space="0" w:color="auto"/>
            <w:left w:val="none" w:sz="0" w:space="0" w:color="auto"/>
            <w:bottom w:val="none" w:sz="0" w:space="0" w:color="auto"/>
            <w:right w:val="none" w:sz="0" w:space="0" w:color="auto"/>
          </w:divBdr>
        </w:div>
        <w:div w:id="468935234">
          <w:marLeft w:val="547"/>
          <w:marRight w:val="0"/>
          <w:marTop w:val="67"/>
          <w:marBottom w:val="0"/>
          <w:divBdr>
            <w:top w:val="none" w:sz="0" w:space="0" w:color="auto"/>
            <w:left w:val="none" w:sz="0" w:space="0" w:color="auto"/>
            <w:bottom w:val="none" w:sz="0" w:space="0" w:color="auto"/>
            <w:right w:val="none" w:sz="0" w:space="0" w:color="auto"/>
          </w:divBdr>
        </w:div>
        <w:div w:id="2091267024">
          <w:marLeft w:val="547"/>
          <w:marRight w:val="0"/>
          <w:marTop w:val="67"/>
          <w:marBottom w:val="0"/>
          <w:divBdr>
            <w:top w:val="none" w:sz="0" w:space="0" w:color="auto"/>
            <w:left w:val="none" w:sz="0" w:space="0" w:color="auto"/>
            <w:bottom w:val="none" w:sz="0" w:space="0" w:color="auto"/>
            <w:right w:val="none" w:sz="0" w:space="0" w:color="auto"/>
          </w:divBdr>
        </w:div>
        <w:div w:id="913245675">
          <w:marLeft w:val="547"/>
          <w:marRight w:val="0"/>
          <w:marTop w:val="67"/>
          <w:marBottom w:val="0"/>
          <w:divBdr>
            <w:top w:val="none" w:sz="0" w:space="0" w:color="auto"/>
            <w:left w:val="none" w:sz="0" w:space="0" w:color="auto"/>
            <w:bottom w:val="none" w:sz="0" w:space="0" w:color="auto"/>
            <w:right w:val="none" w:sz="0" w:space="0" w:color="auto"/>
          </w:divBdr>
        </w:div>
        <w:div w:id="1996176865">
          <w:marLeft w:val="547"/>
          <w:marRight w:val="0"/>
          <w:marTop w:val="67"/>
          <w:marBottom w:val="0"/>
          <w:divBdr>
            <w:top w:val="none" w:sz="0" w:space="0" w:color="auto"/>
            <w:left w:val="none" w:sz="0" w:space="0" w:color="auto"/>
            <w:bottom w:val="none" w:sz="0" w:space="0" w:color="auto"/>
            <w:right w:val="none" w:sz="0" w:space="0" w:color="auto"/>
          </w:divBdr>
        </w:div>
      </w:divsChild>
    </w:div>
    <w:div w:id="135952276">
      <w:bodyDiv w:val="1"/>
      <w:marLeft w:val="0"/>
      <w:marRight w:val="0"/>
      <w:marTop w:val="0"/>
      <w:marBottom w:val="0"/>
      <w:divBdr>
        <w:top w:val="none" w:sz="0" w:space="0" w:color="auto"/>
        <w:left w:val="none" w:sz="0" w:space="0" w:color="auto"/>
        <w:bottom w:val="none" w:sz="0" w:space="0" w:color="auto"/>
        <w:right w:val="none" w:sz="0" w:space="0" w:color="auto"/>
      </w:divBdr>
      <w:divsChild>
        <w:div w:id="1043215344">
          <w:marLeft w:val="547"/>
          <w:marRight w:val="0"/>
          <w:marTop w:val="115"/>
          <w:marBottom w:val="0"/>
          <w:divBdr>
            <w:top w:val="none" w:sz="0" w:space="0" w:color="auto"/>
            <w:left w:val="none" w:sz="0" w:space="0" w:color="auto"/>
            <w:bottom w:val="none" w:sz="0" w:space="0" w:color="auto"/>
            <w:right w:val="none" w:sz="0" w:space="0" w:color="auto"/>
          </w:divBdr>
        </w:div>
      </w:divsChild>
    </w:div>
    <w:div w:id="138151407">
      <w:bodyDiv w:val="1"/>
      <w:marLeft w:val="0"/>
      <w:marRight w:val="0"/>
      <w:marTop w:val="0"/>
      <w:marBottom w:val="0"/>
      <w:divBdr>
        <w:top w:val="none" w:sz="0" w:space="0" w:color="auto"/>
        <w:left w:val="none" w:sz="0" w:space="0" w:color="auto"/>
        <w:bottom w:val="none" w:sz="0" w:space="0" w:color="auto"/>
        <w:right w:val="none" w:sz="0" w:space="0" w:color="auto"/>
      </w:divBdr>
      <w:divsChild>
        <w:div w:id="205072504">
          <w:marLeft w:val="547"/>
          <w:marRight w:val="0"/>
          <w:marTop w:val="96"/>
          <w:marBottom w:val="0"/>
          <w:divBdr>
            <w:top w:val="none" w:sz="0" w:space="0" w:color="auto"/>
            <w:left w:val="none" w:sz="0" w:space="0" w:color="auto"/>
            <w:bottom w:val="none" w:sz="0" w:space="0" w:color="auto"/>
            <w:right w:val="none" w:sz="0" w:space="0" w:color="auto"/>
          </w:divBdr>
        </w:div>
      </w:divsChild>
    </w:div>
    <w:div w:id="140125467">
      <w:bodyDiv w:val="1"/>
      <w:marLeft w:val="0"/>
      <w:marRight w:val="0"/>
      <w:marTop w:val="0"/>
      <w:marBottom w:val="0"/>
      <w:divBdr>
        <w:top w:val="none" w:sz="0" w:space="0" w:color="auto"/>
        <w:left w:val="none" w:sz="0" w:space="0" w:color="auto"/>
        <w:bottom w:val="none" w:sz="0" w:space="0" w:color="auto"/>
        <w:right w:val="none" w:sz="0" w:space="0" w:color="auto"/>
      </w:divBdr>
      <w:divsChild>
        <w:div w:id="1721708948">
          <w:marLeft w:val="547"/>
          <w:marRight w:val="0"/>
          <w:marTop w:val="120"/>
          <w:marBottom w:val="0"/>
          <w:divBdr>
            <w:top w:val="none" w:sz="0" w:space="0" w:color="auto"/>
            <w:left w:val="none" w:sz="0" w:space="0" w:color="auto"/>
            <w:bottom w:val="none" w:sz="0" w:space="0" w:color="auto"/>
            <w:right w:val="none" w:sz="0" w:space="0" w:color="auto"/>
          </w:divBdr>
        </w:div>
      </w:divsChild>
    </w:div>
    <w:div w:id="141193823">
      <w:bodyDiv w:val="1"/>
      <w:marLeft w:val="0"/>
      <w:marRight w:val="0"/>
      <w:marTop w:val="0"/>
      <w:marBottom w:val="0"/>
      <w:divBdr>
        <w:top w:val="none" w:sz="0" w:space="0" w:color="auto"/>
        <w:left w:val="none" w:sz="0" w:space="0" w:color="auto"/>
        <w:bottom w:val="none" w:sz="0" w:space="0" w:color="auto"/>
        <w:right w:val="none" w:sz="0" w:space="0" w:color="auto"/>
      </w:divBdr>
      <w:divsChild>
        <w:div w:id="1870297370">
          <w:marLeft w:val="547"/>
          <w:marRight w:val="0"/>
          <w:marTop w:val="96"/>
          <w:marBottom w:val="0"/>
          <w:divBdr>
            <w:top w:val="none" w:sz="0" w:space="0" w:color="auto"/>
            <w:left w:val="none" w:sz="0" w:space="0" w:color="auto"/>
            <w:bottom w:val="none" w:sz="0" w:space="0" w:color="auto"/>
            <w:right w:val="none" w:sz="0" w:space="0" w:color="auto"/>
          </w:divBdr>
        </w:div>
      </w:divsChild>
    </w:div>
    <w:div w:id="143402162">
      <w:bodyDiv w:val="1"/>
      <w:marLeft w:val="0"/>
      <w:marRight w:val="0"/>
      <w:marTop w:val="0"/>
      <w:marBottom w:val="0"/>
      <w:divBdr>
        <w:top w:val="none" w:sz="0" w:space="0" w:color="auto"/>
        <w:left w:val="none" w:sz="0" w:space="0" w:color="auto"/>
        <w:bottom w:val="none" w:sz="0" w:space="0" w:color="auto"/>
        <w:right w:val="none" w:sz="0" w:space="0" w:color="auto"/>
      </w:divBdr>
    </w:div>
    <w:div w:id="143745801">
      <w:bodyDiv w:val="1"/>
      <w:marLeft w:val="0"/>
      <w:marRight w:val="0"/>
      <w:marTop w:val="0"/>
      <w:marBottom w:val="0"/>
      <w:divBdr>
        <w:top w:val="none" w:sz="0" w:space="0" w:color="auto"/>
        <w:left w:val="none" w:sz="0" w:space="0" w:color="auto"/>
        <w:bottom w:val="none" w:sz="0" w:space="0" w:color="auto"/>
        <w:right w:val="none" w:sz="0" w:space="0" w:color="auto"/>
      </w:divBdr>
    </w:div>
    <w:div w:id="150872186">
      <w:bodyDiv w:val="1"/>
      <w:marLeft w:val="0"/>
      <w:marRight w:val="0"/>
      <w:marTop w:val="0"/>
      <w:marBottom w:val="0"/>
      <w:divBdr>
        <w:top w:val="none" w:sz="0" w:space="0" w:color="auto"/>
        <w:left w:val="none" w:sz="0" w:space="0" w:color="auto"/>
        <w:bottom w:val="none" w:sz="0" w:space="0" w:color="auto"/>
        <w:right w:val="none" w:sz="0" w:space="0" w:color="auto"/>
      </w:divBdr>
      <w:divsChild>
        <w:div w:id="1749499552">
          <w:marLeft w:val="547"/>
          <w:marRight w:val="0"/>
          <w:marTop w:val="0"/>
          <w:marBottom w:val="0"/>
          <w:divBdr>
            <w:top w:val="none" w:sz="0" w:space="0" w:color="auto"/>
            <w:left w:val="none" w:sz="0" w:space="0" w:color="auto"/>
            <w:bottom w:val="none" w:sz="0" w:space="0" w:color="auto"/>
            <w:right w:val="none" w:sz="0" w:space="0" w:color="auto"/>
          </w:divBdr>
        </w:div>
      </w:divsChild>
    </w:div>
    <w:div w:id="152916947">
      <w:bodyDiv w:val="1"/>
      <w:marLeft w:val="0"/>
      <w:marRight w:val="0"/>
      <w:marTop w:val="0"/>
      <w:marBottom w:val="0"/>
      <w:divBdr>
        <w:top w:val="none" w:sz="0" w:space="0" w:color="auto"/>
        <w:left w:val="none" w:sz="0" w:space="0" w:color="auto"/>
        <w:bottom w:val="none" w:sz="0" w:space="0" w:color="auto"/>
        <w:right w:val="none" w:sz="0" w:space="0" w:color="auto"/>
      </w:divBdr>
    </w:div>
    <w:div w:id="155194947">
      <w:bodyDiv w:val="1"/>
      <w:marLeft w:val="0"/>
      <w:marRight w:val="0"/>
      <w:marTop w:val="0"/>
      <w:marBottom w:val="0"/>
      <w:divBdr>
        <w:top w:val="none" w:sz="0" w:space="0" w:color="auto"/>
        <w:left w:val="none" w:sz="0" w:space="0" w:color="auto"/>
        <w:bottom w:val="none" w:sz="0" w:space="0" w:color="auto"/>
        <w:right w:val="none" w:sz="0" w:space="0" w:color="auto"/>
      </w:divBdr>
    </w:div>
    <w:div w:id="157691433">
      <w:bodyDiv w:val="1"/>
      <w:marLeft w:val="0"/>
      <w:marRight w:val="0"/>
      <w:marTop w:val="0"/>
      <w:marBottom w:val="0"/>
      <w:divBdr>
        <w:top w:val="none" w:sz="0" w:space="0" w:color="auto"/>
        <w:left w:val="none" w:sz="0" w:space="0" w:color="auto"/>
        <w:bottom w:val="none" w:sz="0" w:space="0" w:color="auto"/>
        <w:right w:val="none" w:sz="0" w:space="0" w:color="auto"/>
      </w:divBdr>
    </w:div>
    <w:div w:id="158422729">
      <w:bodyDiv w:val="1"/>
      <w:marLeft w:val="0"/>
      <w:marRight w:val="0"/>
      <w:marTop w:val="0"/>
      <w:marBottom w:val="0"/>
      <w:divBdr>
        <w:top w:val="none" w:sz="0" w:space="0" w:color="auto"/>
        <w:left w:val="none" w:sz="0" w:space="0" w:color="auto"/>
        <w:bottom w:val="none" w:sz="0" w:space="0" w:color="auto"/>
        <w:right w:val="none" w:sz="0" w:space="0" w:color="auto"/>
      </w:divBdr>
    </w:div>
    <w:div w:id="158546299">
      <w:bodyDiv w:val="1"/>
      <w:marLeft w:val="0"/>
      <w:marRight w:val="0"/>
      <w:marTop w:val="0"/>
      <w:marBottom w:val="0"/>
      <w:divBdr>
        <w:top w:val="none" w:sz="0" w:space="0" w:color="auto"/>
        <w:left w:val="none" w:sz="0" w:space="0" w:color="auto"/>
        <w:bottom w:val="none" w:sz="0" w:space="0" w:color="auto"/>
        <w:right w:val="none" w:sz="0" w:space="0" w:color="auto"/>
      </w:divBdr>
      <w:divsChild>
        <w:div w:id="1535462752">
          <w:marLeft w:val="547"/>
          <w:marRight w:val="0"/>
          <w:marTop w:val="115"/>
          <w:marBottom w:val="0"/>
          <w:divBdr>
            <w:top w:val="none" w:sz="0" w:space="0" w:color="auto"/>
            <w:left w:val="none" w:sz="0" w:space="0" w:color="auto"/>
            <w:bottom w:val="none" w:sz="0" w:space="0" w:color="auto"/>
            <w:right w:val="none" w:sz="0" w:space="0" w:color="auto"/>
          </w:divBdr>
        </w:div>
      </w:divsChild>
    </w:div>
    <w:div w:id="159350694">
      <w:bodyDiv w:val="1"/>
      <w:marLeft w:val="0"/>
      <w:marRight w:val="0"/>
      <w:marTop w:val="0"/>
      <w:marBottom w:val="0"/>
      <w:divBdr>
        <w:top w:val="none" w:sz="0" w:space="0" w:color="auto"/>
        <w:left w:val="none" w:sz="0" w:space="0" w:color="auto"/>
        <w:bottom w:val="none" w:sz="0" w:space="0" w:color="auto"/>
        <w:right w:val="none" w:sz="0" w:space="0" w:color="auto"/>
      </w:divBdr>
      <w:divsChild>
        <w:div w:id="499010292">
          <w:marLeft w:val="547"/>
          <w:marRight w:val="0"/>
          <w:marTop w:val="115"/>
          <w:marBottom w:val="0"/>
          <w:divBdr>
            <w:top w:val="none" w:sz="0" w:space="0" w:color="auto"/>
            <w:left w:val="none" w:sz="0" w:space="0" w:color="auto"/>
            <w:bottom w:val="none" w:sz="0" w:space="0" w:color="auto"/>
            <w:right w:val="none" w:sz="0" w:space="0" w:color="auto"/>
          </w:divBdr>
        </w:div>
      </w:divsChild>
    </w:div>
    <w:div w:id="171573275">
      <w:bodyDiv w:val="1"/>
      <w:marLeft w:val="0"/>
      <w:marRight w:val="0"/>
      <w:marTop w:val="0"/>
      <w:marBottom w:val="0"/>
      <w:divBdr>
        <w:top w:val="none" w:sz="0" w:space="0" w:color="auto"/>
        <w:left w:val="none" w:sz="0" w:space="0" w:color="auto"/>
        <w:bottom w:val="none" w:sz="0" w:space="0" w:color="auto"/>
        <w:right w:val="none" w:sz="0" w:space="0" w:color="auto"/>
      </w:divBdr>
      <w:divsChild>
        <w:div w:id="134493385">
          <w:marLeft w:val="547"/>
          <w:marRight w:val="0"/>
          <w:marTop w:val="120"/>
          <w:marBottom w:val="0"/>
          <w:divBdr>
            <w:top w:val="none" w:sz="0" w:space="0" w:color="auto"/>
            <w:left w:val="none" w:sz="0" w:space="0" w:color="auto"/>
            <w:bottom w:val="none" w:sz="0" w:space="0" w:color="auto"/>
            <w:right w:val="none" w:sz="0" w:space="0" w:color="auto"/>
          </w:divBdr>
        </w:div>
      </w:divsChild>
    </w:div>
    <w:div w:id="172695914">
      <w:bodyDiv w:val="1"/>
      <w:marLeft w:val="0"/>
      <w:marRight w:val="0"/>
      <w:marTop w:val="0"/>
      <w:marBottom w:val="0"/>
      <w:divBdr>
        <w:top w:val="none" w:sz="0" w:space="0" w:color="auto"/>
        <w:left w:val="none" w:sz="0" w:space="0" w:color="auto"/>
        <w:bottom w:val="none" w:sz="0" w:space="0" w:color="auto"/>
        <w:right w:val="none" w:sz="0" w:space="0" w:color="auto"/>
      </w:divBdr>
    </w:div>
    <w:div w:id="173040370">
      <w:bodyDiv w:val="1"/>
      <w:marLeft w:val="0"/>
      <w:marRight w:val="0"/>
      <w:marTop w:val="0"/>
      <w:marBottom w:val="0"/>
      <w:divBdr>
        <w:top w:val="none" w:sz="0" w:space="0" w:color="auto"/>
        <w:left w:val="none" w:sz="0" w:space="0" w:color="auto"/>
        <w:bottom w:val="none" w:sz="0" w:space="0" w:color="auto"/>
        <w:right w:val="none" w:sz="0" w:space="0" w:color="auto"/>
      </w:divBdr>
      <w:divsChild>
        <w:div w:id="1741055951">
          <w:marLeft w:val="547"/>
          <w:marRight w:val="0"/>
          <w:marTop w:val="96"/>
          <w:marBottom w:val="0"/>
          <w:divBdr>
            <w:top w:val="none" w:sz="0" w:space="0" w:color="auto"/>
            <w:left w:val="none" w:sz="0" w:space="0" w:color="auto"/>
            <w:bottom w:val="none" w:sz="0" w:space="0" w:color="auto"/>
            <w:right w:val="none" w:sz="0" w:space="0" w:color="auto"/>
          </w:divBdr>
        </w:div>
      </w:divsChild>
    </w:div>
    <w:div w:id="174224884">
      <w:bodyDiv w:val="1"/>
      <w:marLeft w:val="0"/>
      <w:marRight w:val="0"/>
      <w:marTop w:val="0"/>
      <w:marBottom w:val="0"/>
      <w:divBdr>
        <w:top w:val="none" w:sz="0" w:space="0" w:color="auto"/>
        <w:left w:val="none" w:sz="0" w:space="0" w:color="auto"/>
        <w:bottom w:val="none" w:sz="0" w:space="0" w:color="auto"/>
        <w:right w:val="none" w:sz="0" w:space="0" w:color="auto"/>
      </w:divBdr>
      <w:divsChild>
        <w:div w:id="1423842049">
          <w:marLeft w:val="547"/>
          <w:marRight w:val="0"/>
          <w:marTop w:val="115"/>
          <w:marBottom w:val="0"/>
          <w:divBdr>
            <w:top w:val="none" w:sz="0" w:space="0" w:color="auto"/>
            <w:left w:val="none" w:sz="0" w:space="0" w:color="auto"/>
            <w:bottom w:val="none" w:sz="0" w:space="0" w:color="auto"/>
            <w:right w:val="none" w:sz="0" w:space="0" w:color="auto"/>
          </w:divBdr>
        </w:div>
      </w:divsChild>
    </w:div>
    <w:div w:id="174805960">
      <w:bodyDiv w:val="1"/>
      <w:marLeft w:val="0"/>
      <w:marRight w:val="0"/>
      <w:marTop w:val="0"/>
      <w:marBottom w:val="0"/>
      <w:divBdr>
        <w:top w:val="none" w:sz="0" w:space="0" w:color="auto"/>
        <w:left w:val="none" w:sz="0" w:space="0" w:color="auto"/>
        <w:bottom w:val="none" w:sz="0" w:space="0" w:color="auto"/>
        <w:right w:val="none" w:sz="0" w:space="0" w:color="auto"/>
      </w:divBdr>
    </w:div>
    <w:div w:id="175508770">
      <w:bodyDiv w:val="1"/>
      <w:marLeft w:val="0"/>
      <w:marRight w:val="0"/>
      <w:marTop w:val="0"/>
      <w:marBottom w:val="0"/>
      <w:divBdr>
        <w:top w:val="none" w:sz="0" w:space="0" w:color="auto"/>
        <w:left w:val="none" w:sz="0" w:space="0" w:color="auto"/>
        <w:bottom w:val="none" w:sz="0" w:space="0" w:color="auto"/>
        <w:right w:val="none" w:sz="0" w:space="0" w:color="auto"/>
      </w:divBdr>
    </w:div>
    <w:div w:id="180583097">
      <w:bodyDiv w:val="1"/>
      <w:marLeft w:val="0"/>
      <w:marRight w:val="0"/>
      <w:marTop w:val="0"/>
      <w:marBottom w:val="0"/>
      <w:divBdr>
        <w:top w:val="none" w:sz="0" w:space="0" w:color="auto"/>
        <w:left w:val="none" w:sz="0" w:space="0" w:color="auto"/>
        <w:bottom w:val="none" w:sz="0" w:space="0" w:color="auto"/>
        <w:right w:val="none" w:sz="0" w:space="0" w:color="auto"/>
      </w:divBdr>
    </w:div>
    <w:div w:id="184294675">
      <w:bodyDiv w:val="1"/>
      <w:marLeft w:val="0"/>
      <w:marRight w:val="0"/>
      <w:marTop w:val="0"/>
      <w:marBottom w:val="0"/>
      <w:divBdr>
        <w:top w:val="none" w:sz="0" w:space="0" w:color="auto"/>
        <w:left w:val="none" w:sz="0" w:space="0" w:color="auto"/>
        <w:bottom w:val="none" w:sz="0" w:space="0" w:color="auto"/>
        <w:right w:val="none" w:sz="0" w:space="0" w:color="auto"/>
      </w:divBdr>
      <w:divsChild>
        <w:div w:id="518396957">
          <w:marLeft w:val="1166"/>
          <w:marRight w:val="0"/>
          <w:marTop w:val="96"/>
          <w:marBottom w:val="0"/>
          <w:divBdr>
            <w:top w:val="none" w:sz="0" w:space="0" w:color="auto"/>
            <w:left w:val="none" w:sz="0" w:space="0" w:color="auto"/>
            <w:bottom w:val="none" w:sz="0" w:space="0" w:color="auto"/>
            <w:right w:val="none" w:sz="0" w:space="0" w:color="auto"/>
          </w:divBdr>
        </w:div>
      </w:divsChild>
    </w:div>
    <w:div w:id="191766259">
      <w:bodyDiv w:val="1"/>
      <w:marLeft w:val="0"/>
      <w:marRight w:val="0"/>
      <w:marTop w:val="0"/>
      <w:marBottom w:val="0"/>
      <w:divBdr>
        <w:top w:val="none" w:sz="0" w:space="0" w:color="auto"/>
        <w:left w:val="none" w:sz="0" w:space="0" w:color="auto"/>
        <w:bottom w:val="none" w:sz="0" w:space="0" w:color="auto"/>
        <w:right w:val="none" w:sz="0" w:space="0" w:color="auto"/>
      </w:divBdr>
    </w:div>
    <w:div w:id="193158417">
      <w:bodyDiv w:val="1"/>
      <w:marLeft w:val="0"/>
      <w:marRight w:val="0"/>
      <w:marTop w:val="0"/>
      <w:marBottom w:val="0"/>
      <w:divBdr>
        <w:top w:val="none" w:sz="0" w:space="0" w:color="auto"/>
        <w:left w:val="none" w:sz="0" w:space="0" w:color="auto"/>
        <w:bottom w:val="none" w:sz="0" w:space="0" w:color="auto"/>
        <w:right w:val="none" w:sz="0" w:space="0" w:color="auto"/>
      </w:divBdr>
      <w:divsChild>
        <w:div w:id="1148321824">
          <w:marLeft w:val="547"/>
          <w:marRight w:val="0"/>
          <w:marTop w:val="96"/>
          <w:marBottom w:val="0"/>
          <w:divBdr>
            <w:top w:val="none" w:sz="0" w:space="0" w:color="auto"/>
            <w:left w:val="none" w:sz="0" w:space="0" w:color="auto"/>
            <w:bottom w:val="none" w:sz="0" w:space="0" w:color="auto"/>
            <w:right w:val="none" w:sz="0" w:space="0" w:color="auto"/>
          </w:divBdr>
        </w:div>
        <w:div w:id="1038042728">
          <w:marLeft w:val="1166"/>
          <w:marRight w:val="0"/>
          <w:marTop w:val="77"/>
          <w:marBottom w:val="0"/>
          <w:divBdr>
            <w:top w:val="none" w:sz="0" w:space="0" w:color="auto"/>
            <w:left w:val="none" w:sz="0" w:space="0" w:color="auto"/>
            <w:bottom w:val="none" w:sz="0" w:space="0" w:color="auto"/>
            <w:right w:val="none" w:sz="0" w:space="0" w:color="auto"/>
          </w:divBdr>
        </w:div>
        <w:div w:id="1544437378">
          <w:marLeft w:val="1166"/>
          <w:marRight w:val="0"/>
          <w:marTop w:val="77"/>
          <w:marBottom w:val="0"/>
          <w:divBdr>
            <w:top w:val="none" w:sz="0" w:space="0" w:color="auto"/>
            <w:left w:val="none" w:sz="0" w:space="0" w:color="auto"/>
            <w:bottom w:val="none" w:sz="0" w:space="0" w:color="auto"/>
            <w:right w:val="none" w:sz="0" w:space="0" w:color="auto"/>
          </w:divBdr>
        </w:div>
        <w:div w:id="712461688">
          <w:marLeft w:val="547"/>
          <w:marRight w:val="0"/>
          <w:marTop w:val="96"/>
          <w:marBottom w:val="0"/>
          <w:divBdr>
            <w:top w:val="none" w:sz="0" w:space="0" w:color="auto"/>
            <w:left w:val="none" w:sz="0" w:space="0" w:color="auto"/>
            <w:bottom w:val="none" w:sz="0" w:space="0" w:color="auto"/>
            <w:right w:val="none" w:sz="0" w:space="0" w:color="auto"/>
          </w:divBdr>
        </w:div>
      </w:divsChild>
    </w:div>
    <w:div w:id="193345288">
      <w:bodyDiv w:val="1"/>
      <w:marLeft w:val="0"/>
      <w:marRight w:val="0"/>
      <w:marTop w:val="0"/>
      <w:marBottom w:val="0"/>
      <w:divBdr>
        <w:top w:val="none" w:sz="0" w:space="0" w:color="auto"/>
        <w:left w:val="none" w:sz="0" w:space="0" w:color="auto"/>
        <w:bottom w:val="none" w:sz="0" w:space="0" w:color="auto"/>
        <w:right w:val="none" w:sz="0" w:space="0" w:color="auto"/>
      </w:divBdr>
      <w:divsChild>
        <w:div w:id="621620731">
          <w:marLeft w:val="547"/>
          <w:marRight w:val="0"/>
          <w:marTop w:val="115"/>
          <w:marBottom w:val="0"/>
          <w:divBdr>
            <w:top w:val="none" w:sz="0" w:space="0" w:color="auto"/>
            <w:left w:val="none" w:sz="0" w:space="0" w:color="auto"/>
            <w:bottom w:val="none" w:sz="0" w:space="0" w:color="auto"/>
            <w:right w:val="none" w:sz="0" w:space="0" w:color="auto"/>
          </w:divBdr>
        </w:div>
      </w:divsChild>
    </w:div>
    <w:div w:id="193739232">
      <w:bodyDiv w:val="1"/>
      <w:marLeft w:val="0"/>
      <w:marRight w:val="0"/>
      <w:marTop w:val="0"/>
      <w:marBottom w:val="0"/>
      <w:divBdr>
        <w:top w:val="none" w:sz="0" w:space="0" w:color="auto"/>
        <w:left w:val="none" w:sz="0" w:space="0" w:color="auto"/>
        <w:bottom w:val="none" w:sz="0" w:space="0" w:color="auto"/>
        <w:right w:val="none" w:sz="0" w:space="0" w:color="auto"/>
      </w:divBdr>
      <w:divsChild>
        <w:div w:id="335233689">
          <w:marLeft w:val="547"/>
          <w:marRight w:val="0"/>
          <w:marTop w:val="96"/>
          <w:marBottom w:val="0"/>
          <w:divBdr>
            <w:top w:val="none" w:sz="0" w:space="0" w:color="auto"/>
            <w:left w:val="none" w:sz="0" w:space="0" w:color="auto"/>
            <w:bottom w:val="none" w:sz="0" w:space="0" w:color="auto"/>
            <w:right w:val="none" w:sz="0" w:space="0" w:color="auto"/>
          </w:divBdr>
        </w:div>
      </w:divsChild>
    </w:div>
    <w:div w:id="202057368">
      <w:bodyDiv w:val="1"/>
      <w:marLeft w:val="0"/>
      <w:marRight w:val="0"/>
      <w:marTop w:val="0"/>
      <w:marBottom w:val="0"/>
      <w:divBdr>
        <w:top w:val="none" w:sz="0" w:space="0" w:color="auto"/>
        <w:left w:val="none" w:sz="0" w:space="0" w:color="auto"/>
        <w:bottom w:val="none" w:sz="0" w:space="0" w:color="auto"/>
        <w:right w:val="none" w:sz="0" w:space="0" w:color="auto"/>
      </w:divBdr>
      <w:divsChild>
        <w:div w:id="801188851">
          <w:marLeft w:val="547"/>
          <w:marRight w:val="0"/>
          <w:marTop w:val="77"/>
          <w:marBottom w:val="0"/>
          <w:divBdr>
            <w:top w:val="none" w:sz="0" w:space="0" w:color="auto"/>
            <w:left w:val="none" w:sz="0" w:space="0" w:color="auto"/>
            <w:bottom w:val="none" w:sz="0" w:space="0" w:color="auto"/>
            <w:right w:val="none" w:sz="0" w:space="0" w:color="auto"/>
          </w:divBdr>
        </w:div>
      </w:divsChild>
    </w:div>
    <w:div w:id="202795168">
      <w:bodyDiv w:val="1"/>
      <w:marLeft w:val="0"/>
      <w:marRight w:val="0"/>
      <w:marTop w:val="0"/>
      <w:marBottom w:val="0"/>
      <w:divBdr>
        <w:top w:val="none" w:sz="0" w:space="0" w:color="auto"/>
        <w:left w:val="none" w:sz="0" w:space="0" w:color="auto"/>
        <w:bottom w:val="none" w:sz="0" w:space="0" w:color="auto"/>
        <w:right w:val="none" w:sz="0" w:space="0" w:color="auto"/>
      </w:divBdr>
      <w:divsChild>
        <w:div w:id="271402216">
          <w:marLeft w:val="547"/>
          <w:marRight w:val="0"/>
          <w:marTop w:val="115"/>
          <w:marBottom w:val="0"/>
          <w:divBdr>
            <w:top w:val="none" w:sz="0" w:space="0" w:color="auto"/>
            <w:left w:val="none" w:sz="0" w:space="0" w:color="auto"/>
            <w:bottom w:val="none" w:sz="0" w:space="0" w:color="auto"/>
            <w:right w:val="none" w:sz="0" w:space="0" w:color="auto"/>
          </w:divBdr>
        </w:div>
      </w:divsChild>
    </w:div>
    <w:div w:id="202982780">
      <w:bodyDiv w:val="1"/>
      <w:marLeft w:val="0"/>
      <w:marRight w:val="0"/>
      <w:marTop w:val="0"/>
      <w:marBottom w:val="0"/>
      <w:divBdr>
        <w:top w:val="none" w:sz="0" w:space="0" w:color="auto"/>
        <w:left w:val="none" w:sz="0" w:space="0" w:color="auto"/>
        <w:bottom w:val="none" w:sz="0" w:space="0" w:color="auto"/>
        <w:right w:val="none" w:sz="0" w:space="0" w:color="auto"/>
      </w:divBdr>
      <w:divsChild>
        <w:div w:id="85805515">
          <w:marLeft w:val="547"/>
          <w:marRight w:val="0"/>
          <w:marTop w:val="96"/>
          <w:marBottom w:val="0"/>
          <w:divBdr>
            <w:top w:val="none" w:sz="0" w:space="0" w:color="auto"/>
            <w:left w:val="none" w:sz="0" w:space="0" w:color="auto"/>
            <w:bottom w:val="none" w:sz="0" w:space="0" w:color="auto"/>
            <w:right w:val="none" w:sz="0" w:space="0" w:color="auto"/>
          </w:divBdr>
        </w:div>
        <w:div w:id="269704462">
          <w:marLeft w:val="547"/>
          <w:marRight w:val="0"/>
          <w:marTop w:val="96"/>
          <w:marBottom w:val="0"/>
          <w:divBdr>
            <w:top w:val="none" w:sz="0" w:space="0" w:color="auto"/>
            <w:left w:val="none" w:sz="0" w:space="0" w:color="auto"/>
            <w:bottom w:val="none" w:sz="0" w:space="0" w:color="auto"/>
            <w:right w:val="none" w:sz="0" w:space="0" w:color="auto"/>
          </w:divBdr>
        </w:div>
        <w:div w:id="270674756">
          <w:marLeft w:val="547"/>
          <w:marRight w:val="0"/>
          <w:marTop w:val="96"/>
          <w:marBottom w:val="0"/>
          <w:divBdr>
            <w:top w:val="none" w:sz="0" w:space="0" w:color="auto"/>
            <w:left w:val="none" w:sz="0" w:space="0" w:color="auto"/>
            <w:bottom w:val="none" w:sz="0" w:space="0" w:color="auto"/>
            <w:right w:val="none" w:sz="0" w:space="0" w:color="auto"/>
          </w:divBdr>
        </w:div>
        <w:div w:id="1215967160">
          <w:marLeft w:val="547"/>
          <w:marRight w:val="0"/>
          <w:marTop w:val="96"/>
          <w:marBottom w:val="0"/>
          <w:divBdr>
            <w:top w:val="none" w:sz="0" w:space="0" w:color="auto"/>
            <w:left w:val="none" w:sz="0" w:space="0" w:color="auto"/>
            <w:bottom w:val="none" w:sz="0" w:space="0" w:color="auto"/>
            <w:right w:val="none" w:sz="0" w:space="0" w:color="auto"/>
          </w:divBdr>
        </w:div>
        <w:div w:id="1551838689">
          <w:marLeft w:val="547"/>
          <w:marRight w:val="0"/>
          <w:marTop w:val="96"/>
          <w:marBottom w:val="0"/>
          <w:divBdr>
            <w:top w:val="none" w:sz="0" w:space="0" w:color="auto"/>
            <w:left w:val="none" w:sz="0" w:space="0" w:color="auto"/>
            <w:bottom w:val="none" w:sz="0" w:space="0" w:color="auto"/>
            <w:right w:val="none" w:sz="0" w:space="0" w:color="auto"/>
          </w:divBdr>
        </w:div>
        <w:div w:id="1705445747">
          <w:marLeft w:val="547"/>
          <w:marRight w:val="0"/>
          <w:marTop w:val="96"/>
          <w:marBottom w:val="0"/>
          <w:divBdr>
            <w:top w:val="none" w:sz="0" w:space="0" w:color="auto"/>
            <w:left w:val="none" w:sz="0" w:space="0" w:color="auto"/>
            <w:bottom w:val="none" w:sz="0" w:space="0" w:color="auto"/>
            <w:right w:val="none" w:sz="0" w:space="0" w:color="auto"/>
          </w:divBdr>
        </w:div>
        <w:div w:id="2054454335">
          <w:marLeft w:val="547"/>
          <w:marRight w:val="0"/>
          <w:marTop w:val="96"/>
          <w:marBottom w:val="0"/>
          <w:divBdr>
            <w:top w:val="none" w:sz="0" w:space="0" w:color="auto"/>
            <w:left w:val="none" w:sz="0" w:space="0" w:color="auto"/>
            <w:bottom w:val="none" w:sz="0" w:space="0" w:color="auto"/>
            <w:right w:val="none" w:sz="0" w:space="0" w:color="auto"/>
          </w:divBdr>
        </w:div>
        <w:div w:id="2112773081">
          <w:marLeft w:val="547"/>
          <w:marRight w:val="0"/>
          <w:marTop w:val="96"/>
          <w:marBottom w:val="0"/>
          <w:divBdr>
            <w:top w:val="none" w:sz="0" w:space="0" w:color="auto"/>
            <w:left w:val="none" w:sz="0" w:space="0" w:color="auto"/>
            <w:bottom w:val="none" w:sz="0" w:space="0" w:color="auto"/>
            <w:right w:val="none" w:sz="0" w:space="0" w:color="auto"/>
          </w:divBdr>
        </w:div>
      </w:divsChild>
    </w:div>
    <w:div w:id="203256056">
      <w:bodyDiv w:val="1"/>
      <w:marLeft w:val="0"/>
      <w:marRight w:val="0"/>
      <w:marTop w:val="0"/>
      <w:marBottom w:val="0"/>
      <w:divBdr>
        <w:top w:val="none" w:sz="0" w:space="0" w:color="auto"/>
        <w:left w:val="none" w:sz="0" w:space="0" w:color="auto"/>
        <w:bottom w:val="none" w:sz="0" w:space="0" w:color="auto"/>
        <w:right w:val="none" w:sz="0" w:space="0" w:color="auto"/>
      </w:divBdr>
      <w:divsChild>
        <w:div w:id="1053849163">
          <w:marLeft w:val="547"/>
          <w:marRight w:val="0"/>
          <w:marTop w:val="120"/>
          <w:marBottom w:val="0"/>
          <w:divBdr>
            <w:top w:val="none" w:sz="0" w:space="0" w:color="auto"/>
            <w:left w:val="none" w:sz="0" w:space="0" w:color="auto"/>
            <w:bottom w:val="none" w:sz="0" w:space="0" w:color="auto"/>
            <w:right w:val="none" w:sz="0" w:space="0" w:color="auto"/>
          </w:divBdr>
        </w:div>
        <w:div w:id="1904020024">
          <w:marLeft w:val="547"/>
          <w:marRight w:val="0"/>
          <w:marTop w:val="120"/>
          <w:marBottom w:val="0"/>
          <w:divBdr>
            <w:top w:val="none" w:sz="0" w:space="0" w:color="auto"/>
            <w:left w:val="none" w:sz="0" w:space="0" w:color="auto"/>
            <w:bottom w:val="none" w:sz="0" w:space="0" w:color="auto"/>
            <w:right w:val="none" w:sz="0" w:space="0" w:color="auto"/>
          </w:divBdr>
        </w:div>
      </w:divsChild>
    </w:div>
    <w:div w:id="206797241">
      <w:bodyDiv w:val="1"/>
      <w:marLeft w:val="0"/>
      <w:marRight w:val="0"/>
      <w:marTop w:val="0"/>
      <w:marBottom w:val="0"/>
      <w:divBdr>
        <w:top w:val="none" w:sz="0" w:space="0" w:color="auto"/>
        <w:left w:val="none" w:sz="0" w:space="0" w:color="auto"/>
        <w:bottom w:val="none" w:sz="0" w:space="0" w:color="auto"/>
        <w:right w:val="none" w:sz="0" w:space="0" w:color="auto"/>
      </w:divBdr>
    </w:div>
    <w:div w:id="212620240">
      <w:bodyDiv w:val="1"/>
      <w:marLeft w:val="0"/>
      <w:marRight w:val="0"/>
      <w:marTop w:val="0"/>
      <w:marBottom w:val="0"/>
      <w:divBdr>
        <w:top w:val="none" w:sz="0" w:space="0" w:color="auto"/>
        <w:left w:val="none" w:sz="0" w:space="0" w:color="auto"/>
        <w:bottom w:val="none" w:sz="0" w:space="0" w:color="auto"/>
        <w:right w:val="none" w:sz="0" w:space="0" w:color="auto"/>
      </w:divBdr>
      <w:divsChild>
        <w:div w:id="1720745529">
          <w:marLeft w:val="547"/>
          <w:marRight w:val="0"/>
          <w:marTop w:val="96"/>
          <w:marBottom w:val="0"/>
          <w:divBdr>
            <w:top w:val="none" w:sz="0" w:space="0" w:color="auto"/>
            <w:left w:val="none" w:sz="0" w:space="0" w:color="auto"/>
            <w:bottom w:val="none" w:sz="0" w:space="0" w:color="auto"/>
            <w:right w:val="none" w:sz="0" w:space="0" w:color="auto"/>
          </w:divBdr>
        </w:div>
      </w:divsChild>
    </w:div>
    <w:div w:id="212667863">
      <w:bodyDiv w:val="1"/>
      <w:marLeft w:val="0"/>
      <w:marRight w:val="0"/>
      <w:marTop w:val="0"/>
      <w:marBottom w:val="0"/>
      <w:divBdr>
        <w:top w:val="none" w:sz="0" w:space="0" w:color="auto"/>
        <w:left w:val="none" w:sz="0" w:space="0" w:color="auto"/>
        <w:bottom w:val="none" w:sz="0" w:space="0" w:color="auto"/>
        <w:right w:val="none" w:sz="0" w:space="0" w:color="auto"/>
      </w:divBdr>
    </w:div>
    <w:div w:id="223489477">
      <w:bodyDiv w:val="1"/>
      <w:marLeft w:val="0"/>
      <w:marRight w:val="0"/>
      <w:marTop w:val="0"/>
      <w:marBottom w:val="0"/>
      <w:divBdr>
        <w:top w:val="none" w:sz="0" w:space="0" w:color="auto"/>
        <w:left w:val="none" w:sz="0" w:space="0" w:color="auto"/>
        <w:bottom w:val="none" w:sz="0" w:space="0" w:color="auto"/>
        <w:right w:val="none" w:sz="0" w:space="0" w:color="auto"/>
      </w:divBdr>
      <w:divsChild>
        <w:div w:id="1385566610">
          <w:marLeft w:val="547"/>
          <w:marRight w:val="0"/>
          <w:marTop w:val="96"/>
          <w:marBottom w:val="0"/>
          <w:divBdr>
            <w:top w:val="none" w:sz="0" w:space="0" w:color="auto"/>
            <w:left w:val="none" w:sz="0" w:space="0" w:color="auto"/>
            <w:bottom w:val="none" w:sz="0" w:space="0" w:color="auto"/>
            <w:right w:val="none" w:sz="0" w:space="0" w:color="auto"/>
          </w:divBdr>
        </w:div>
      </w:divsChild>
    </w:div>
    <w:div w:id="227419564">
      <w:bodyDiv w:val="1"/>
      <w:marLeft w:val="0"/>
      <w:marRight w:val="0"/>
      <w:marTop w:val="0"/>
      <w:marBottom w:val="0"/>
      <w:divBdr>
        <w:top w:val="none" w:sz="0" w:space="0" w:color="auto"/>
        <w:left w:val="none" w:sz="0" w:space="0" w:color="auto"/>
        <w:bottom w:val="none" w:sz="0" w:space="0" w:color="auto"/>
        <w:right w:val="none" w:sz="0" w:space="0" w:color="auto"/>
      </w:divBdr>
    </w:div>
    <w:div w:id="228465918">
      <w:bodyDiv w:val="1"/>
      <w:marLeft w:val="0"/>
      <w:marRight w:val="0"/>
      <w:marTop w:val="0"/>
      <w:marBottom w:val="0"/>
      <w:divBdr>
        <w:top w:val="none" w:sz="0" w:space="0" w:color="auto"/>
        <w:left w:val="none" w:sz="0" w:space="0" w:color="auto"/>
        <w:bottom w:val="none" w:sz="0" w:space="0" w:color="auto"/>
        <w:right w:val="none" w:sz="0" w:space="0" w:color="auto"/>
      </w:divBdr>
      <w:divsChild>
        <w:div w:id="555747534">
          <w:marLeft w:val="547"/>
          <w:marRight w:val="0"/>
          <w:marTop w:val="120"/>
          <w:marBottom w:val="0"/>
          <w:divBdr>
            <w:top w:val="none" w:sz="0" w:space="0" w:color="auto"/>
            <w:left w:val="none" w:sz="0" w:space="0" w:color="auto"/>
            <w:bottom w:val="none" w:sz="0" w:space="0" w:color="auto"/>
            <w:right w:val="none" w:sz="0" w:space="0" w:color="auto"/>
          </w:divBdr>
        </w:div>
        <w:div w:id="793140460">
          <w:marLeft w:val="547"/>
          <w:marRight w:val="0"/>
          <w:marTop w:val="120"/>
          <w:marBottom w:val="0"/>
          <w:divBdr>
            <w:top w:val="none" w:sz="0" w:space="0" w:color="auto"/>
            <w:left w:val="none" w:sz="0" w:space="0" w:color="auto"/>
            <w:bottom w:val="none" w:sz="0" w:space="0" w:color="auto"/>
            <w:right w:val="none" w:sz="0" w:space="0" w:color="auto"/>
          </w:divBdr>
        </w:div>
        <w:div w:id="1862206651">
          <w:marLeft w:val="547"/>
          <w:marRight w:val="0"/>
          <w:marTop w:val="120"/>
          <w:marBottom w:val="0"/>
          <w:divBdr>
            <w:top w:val="none" w:sz="0" w:space="0" w:color="auto"/>
            <w:left w:val="none" w:sz="0" w:space="0" w:color="auto"/>
            <w:bottom w:val="none" w:sz="0" w:space="0" w:color="auto"/>
            <w:right w:val="none" w:sz="0" w:space="0" w:color="auto"/>
          </w:divBdr>
        </w:div>
        <w:div w:id="1939556721">
          <w:marLeft w:val="547"/>
          <w:marRight w:val="0"/>
          <w:marTop w:val="120"/>
          <w:marBottom w:val="0"/>
          <w:divBdr>
            <w:top w:val="none" w:sz="0" w:space="0" w:color="auto"/>
            <w:left w:val="none" w:sz="0" w:space="0" w:color="auto"/>
            <w:bottom w:val="none" w:sz="0" w:space="0" w:color="auto"/>
            <w:right w:val="none" w:sz="0" w:space="0" w:color="auto"/>
          </w:divBdr>
        </w:div>
      </w:divsChild>
    </w:div>
    <w:div w:id="228853867">
      <w:bodyDiv w:val="1"/>
      <w:marLeft w:val="0"/>
      <w:marRight w:val="0"/>
      <w:marTop w:val="0"/>
      <w:marBottom w:val="0"/>
      <w:divBdr>
        <w:top w:val="none" w:sz="0" w:space="0" w:color="auto"/>
        <w:left w:val="none" w:sz="0" w:space="0" w:color="auto"/>
        <w:bottom w:val="none" w:sz="0" w:space="0" w:color="auto"/>
        <w:right w:val="none" w:sz="0" w:space="0" w:color="auto"/>
      </w:divBdr>
    </w:div>
    <w:div w:id="229002977">
      <w:bodyDiv w:val="1"/>
      <w:marLeft w:val="0"/>
      <w:marRight w:val="0"/>
      <w:marTop w:val="0"/>
      <w:marBottom w:val="0"/>
      <w:divBdr>
        <w:top w:val="none" w:sz="0" w:space="0" w:color="auto"/>
        <w:left w:val="none" w:sz="0" w:space="0" w:color="auto"/>
        <w:bottom w:val="none" w:sz="0" w:space="0" w:color="auto"/>
        <w:right w:val="none" w:sz="0" w:space="0" w:color="auto"/>
      </w:divBdr>
    </w:div>
    <w:div w:id="233316491">
      <w:bodyDiv w:val="1"/>
      <w:marLeft w:val="0"/>
      <w:marRight w:val="0"/>
      <w:marTop w:val="0"/>
      <w:marBottom w:val="0"/>
      <w:divBdr>
        <w:top w:val="none" w:sz="0" w:space="0" w:color="auto"/>
        <w:left w:val="none" w:sz="0" w:space="0" w:color="auto"/>
        <w:bottom w:val="none" w:sz="0" w:space="0" w:color="auto"/>
        <w:right w:val="none" w:sz="0" w:space="0" w:color="auto"/>
      </w:divBdr>
    </w:div>
    <w:div w:id="234244085">
      <w:bodyDiv w:val="1"/>
      <w:marLeft w:val="0"/>
      <w:marRight w:val="0"/>
      <w:marTop w:val="0"/>
      <w:marBottom w:val="0"/>
      <w:divBdr>
        <w:top w:val="none" w:sz="0" w:space="0" w:color="auto"/>
        <w:left w:val="none" w:sz="0" w:space="0" w:color="auto"/>
        <w:bottom w:val="none" w:sz="0" w:space="0" w:color="auto"/>
        <w:right w:val="none" w:sz="0" w:space="0" w:color="auto"/>
      </w:divBdr>
      <w:divsChild>
        <w:div w:id="756291322">
          <w:marLeft w:val="547"/>
          <w:marRight w:val="0"/>
          <w:marTop w:val="115"/>
          <w:marBottom w:val="0"/>
          <w:divBdr>
            <w:top w:val="none" w:sz="0" w:space="0" w:color="auto"/>
            <w:left w:val="none" w:sz="0" w:space="0" w:color="auto"/>
            <w:bottom w:val="none" w:sz="0" w:space="0" w:color="auto"/>
            <w:right w:val="none" w:sz="0" w:space="0" w:color="auto"/>
          </w:divBdr>
        </w:div>
      </w:divsChild>
    </w:div>
    <w:div w:id="240678765">
      <w:bodyDiv w:val="1"/>
      <w:marLeft w:val="0"/>
      <w:marRight w:val="0"/>
      <w:marTop w:val="0"/>
      <w:marBottom w:val="0"/>
      <w:divBdr>
        <w:top w:val="none" w:sz="0" w:space="0" w:color="auto"/>
        <w:left w:val="none" w:sz="0" w:space="0" w:color="auto"/>
        <w:bottom w:val="none" w:sz="0" w:space="0" w:color="auto"/>
        <w:right w:val="none" w:sz="0" w:space="0" w:color="auto"/>
      </w:divBdr>
    </w:div>
    <w:div w:id="251814705">
      <w:bodyDiv w:val="1"/>
      <w:marLeft w:val="0"/>
      <w:marRight w:val="0"/>
      <w:marTop w:val="0"/>
      <w:marBottom w:val="0"/>
      <w:divBdr>
        <w:top w:val="none" w:sz="0" w:space="0" w:color="auto"/>
        <w:left w:val="none" w:sz="0" w:space="0" w:color="auto"/>
        <w:bottom w:val="none" w:sz="0" w:space="0" w:color="auto"/>
        <w:right w:val="none" w:sz="0" w:space="0" w:color="auto"/>
      </w:divBdr>
      <w:divsChild>
        <w:div w:id="173568579">
          <w:marLeft w:val="547"/>
          <w:marRight w:val="0"/>
          <w:marTop w:val="120"/>
          <w:marBottom w:val="0"/>
          <w:divBdr>
            <w:top w:val="none" w:sz="0" w:space="0" w:color="auto"/>
            <w:left w:val="none" w:sz="0" w:space="0" w:color="auto"/>
            <w:bottom w:val="none" w:sz="0" w:space="0" w:color="auto"/>
            <w:right w:val="none" w:sz="0" w:space="0" w:color="auto"/>
          </w:divBdr>
        </w:div>
      </w:divsChild>
    </w:div>
    <w:div w:id="257374707">
      <w:bodyDiv w:val="1"/>
      <w:marLeft w:val="0"/>
      <w:marRight w:val="0"/>
      <w:marTop w:val="0"/>
      <w:marBottom w:val="0"/>
      <w:divBdr>
        <w:top w:val="none" w:sz="0" w:space="0" w:color="auto"/>
        <w:left w:val="none" w:sz="0" w:space="0" w:color="auto"/>
        <w:bottom w:val="none" w:sz="0" w:space="0" w:color="auto"/>
        <w:right w:val="none" w:sz="0" w:space="0" w:color="auto"/>
      </w:divBdr>
      <w:divsChild>
        <w:div w:id="1188056683">
          <w:marLeft w:val="547"/>
          <w:marRight w:val="0"/>
          <w:marTop w:val="120"/>
          <w:marBottom w:val="0"/>
          <w:divBdr>
            <w:top w:val="none" w:sz="0" w:space="0" w:color="auto"/>
            <w:left w:val="none" w:sz="0" w:space="0" w:color="auto"/>
            <w:bottom w:val="none" w:sz="0" w:space="0" w:color="auto"/>
            <w:right w:val="none" w:sz="0" w:space="0" w:color="auto"/>
          </w:divBdr>
        </w:div>
      </w:divsChild>
    </w:div>
    <w:div w:id="257753823">
      <w:bodyDiv w:val="1"/>
      <w:marLeft w:val="0"/>
      <w:marRight w:val="0"/>
      <w:marTop w:val="0"/>
      <w:marBottom w:val="0"/>
      <w:divBdr>
        <w:top w:val="none" w:sz="0" w:space="0" w:color="auto"/>
        <w:left w:val="none" w:sz="0" w:space="0" w:color="auto"/>
        <w:bottom w:val="none" w:sz="0" w:space="0" w:color="auto"/>
        <w:right w:val="none" w:sz="0" w:space="0" w:color="auto"/>
      </w:divBdr>
    </w:div>
    <w:div w:id="258874474">
      <w:bodyDiv w:val="1"/>
      <w:marLeft w:val="0"/>
      <w:marRight w:val="0"/>
      <w:marTop w:val="0"/>
      <w:marBottom w:val="0"/>
      <w:divBdr>
        <w:top w:val="none" w:sz="0" w:space="0" w:color="auto"/>
        <w:left w:val="none" w:sz="0" w:space="0" w:color="auto"/>
        <w:bottom w:val="none" w:sz="0" w:space="0" w:color="auto"/>
        <w:right w:val="none" w:sz="0" w:space="0" w:color="auto"/>
      </w:divBdr>
    </w:div>
    <w:div w:id="259030322">
      <w:bodyDiv w:val="1"/>
      <w:marLeft w:val="0"/>
      <w:marRight w:val="0"/>
      <w:marTop w:val="0"/>
      <w:marBottom w:val="0"/>
      <w:divBdr>
        <w:top w:val="none" w:sz="0" w:space="0" w:color="auto"/>
        <w:left w:val="none" w:sz="0" w:space="0" w:color="auto"/>
        <w:bottom w:val="none" w:sz="0" w:space="0" w:color="auto"/>
        <w:right w:val="none" w:sz="0" w:space="0" w:color="auto"/>
      </w:divBdr>
    </w:div>
    <w:div w:id="260456097">
      <w:bodyDiv w:val="1"/>
      <w:marLeft w:val="0"/>
      <w:marRight w:val="0"/>
      <w:marTop w:val="0"/>
      <w:marBottom w:val="0"/>
      <w:divBdr>
        <w:top w:val="none" w:sz="0" w:space="0" w:color="auto"/>
        <w:left w:val="none" w:sz="0" w:space="0" w:color="auto"/>
        <w:bottom w:val="none" w:sz="0" w:space="0" w:color="auto"/>
        <w:right w:val="none" w:sz="0" w:space="0" w:color="auto"/>
      </w:divBdr>
      <w:divsChild>
        <w:div w:id="1786078979">
          <w:marLeft w:val="547"/>
          <w:marRight w:val="0"/>
          <w:marTop w:val="115"/>
          <w:marBottom w:val="0"/>
          <w:divBdr>
            <w:top w:val="none" w:sz="0" w:space="0" w:color="auto"/>
            <w:left w:val="none" w:sz="0" w:space="0" w:color="auto"/>
            <w:bottom w:val="none" w:sz="0" w:space="0" w:color="auto"/>
            <w:right w:val="none" w:sz="0" w:space="0" w:color="auto"/>
          </w:divBdr>
        </w:div>
      </w:divsChild>
    </w:div>
    <w:div w:id="263534300">
      <w:bodyDiv w:val="1"/>
      <w:marLeft w:val="0"/>
      <w:marRight w:val="0"/>
      <w:marTop w:val="0"/>
      <w:marBottom w:val="0"/>
      <w:divBdr>
        <w:top w:val="none" w:sz="0" w:space="0" w:color="auto"/>
        <w:left w:val="none" w:sz="0" w:space="0" w:color="auto"/>
        <w:bottom w:val="none" w:sz="0" w:space="0" w:color="auto"/>
        <w:right w:val="none" w:sz="0" w:space="0" w:color="auto"/>
      </w:divBdr>
      <w:divsChild>
        <w:div w:id="1384601536">
          <w:marLeft w:val="547"/>
          <w:marRight w:val="0"/>
          <w:marTop w:val="86"/>
          <w:marBottom w:val="0"/>
          <w:divBdr>
            <w:top w:val="none" w:sz="0" w:space="0" w:color="auto"/>
            <w:left w:val="none" w:sz="0" w:space="0" w:color="auto"/>
            <w:bottom w:val="none" w:sz="0" w:space="0" w:color="auto"/>
            <w:right w:val="none" w:sz="0" w:space="0" w:color="auto"/>
          </w:divBdr>
        </w:div>
      </w:divsChild>
    </w:div>
    <w:div w:id="264071129">
      <w:bodyDiv w:val="1"/>
      <w:marLeft w:val="0"/>
      <w:marRight w:val="0"/>
      <w:marTop w:val="0"/>
      <w:marBottom w:val="0"/>
      <w:divBdr>
        <w:top w:val="none" w:sz="0" w:space="0" w:color="auto"/>
        <w:left w:val="none" w:sz="0" w:space="0" w:color="auto"/>
        <w:bottom w:val="none" w:sz="0" w:space="0" w:color="auto"/>
        <w:right w:val="none" w:sz="0" w:space="0" w:color="auto"/>
      </w:divBdr>
      <w:divsChild>
        <w:div w:id="1769234696">
          <w:marLeft w:val="547"/>
          <w:marRight w:val="0"/>
          <w:marTop w:val="120"/>
          <w:marBottom w:val="0"/>
          <w:divBdr>
            <w:top w:val="none" w:sz="0" w:space="0" w:color="auto"/>
            <w:left w:val="none" w:sz="0" w:space="0" w:color="auto"/>
            <w:bottom w:val="none" w:sz="0" w:space="0" w:color="auto"/>
            <w:right w:val="none" w:sz="0" w:space="0" w:color="auto"/>
          </w:divBdr>
        </w:div>
      </w:divsChild>
    </w:div>
    <w:div w:id="265625168">
      <w:bodyDiv w:val="1"/>
      <w:marLeft w:val="0"/>
      <w:marRight w:val="0"/>
      <w:marTop w:val="0"/>
      <w:marBottom w:val="0"/>
      <w:divBdr>
        <w:top w:val="none" w:sz="0" w:space="0" w:color="auto"/>
        <w:left w:val="none" w:sz="0" w:space="0" w:color="auto"/>
        <w:bottom w:val="none" w:sz="0" w:space="0" w:color="auto"/>
        <w:right w:val="none" w:sz="0" w:space="0" w:color="auto"/>
      </w:divBdr>
      <w:divsChild>
        <w:div w:id="913851930">
          <w:marLeft w:val="547"/>
          <w:marRight w:val="0"/>
          <w:marTop w:val="120"/>
          <w:marBottom w:val="0"/>
          <w:divBdr>
            <w:top w:val="none" w:sz="0" w:space="0" w:color="auto"/>
            <w:left w:val="none" w:sz="0" w:space="0" w:color="auto"/>
            <w:bottom w:val="none" w:sz="0" w:space="0" w:color="auto"/>
            <w:right w:val="none" w:sz="0" w:space="0" w:color="auto"/>
          </w:divBdr>
        </w:div>
        <w:div w:id="537665089">
          <w:marLeft w:val="547"/>
          <w:marRight w:val="0"/>
          <w:marTop w:val="120"/>
          <w:marBottom w:val="0"/>
          <w:divBdr>
            <w:top w:val="none" w:sz="0" w:space="0" w:color="auto"/>
            <w:left w:val="none" w:sz="0" w:space="0" w:color="auto"/>
            <w:bottom w:val="none" w:sz="0" w:space="0" w:color="auto"/>
            <w:right w:val="none" w:sz="0" w:space="0" w:color="auto"/>
          </w:divBdr>
        </w:div>
        <w:div w:id="1371955994">
          <w:marLeft w:val="547"/>
          <w:marRight w:val="0"/>
          <w:marTop w:val="120"/>
          <w:marBottom w:val="0"/>
          <w:divBdr>
            <w:top w:val="none" w:sz="0" w:space="0" w:color="auto"/>
            <w:left w:val="none" w:sz="0" w:space="0" w:color="auto"/>
            <w:bottom w:val="none" w:sz="0" w:space="0" w:color="auto"/>
            <w:right w:val="none" w:sz="0" w:space="0" w:color="auto"/>
          </w:divBdr>
        </w:div>
      </w:divsChild>
    </w:div>
    <w:div w:id="266622379">
      <w:bodyDiv w:val="1"/>
      <w:marLeft w:val="0"/>
      <w:marRight w:val="0"/>
      <w:marTop w:val="0"/>
      <w:marBottom w:val="0"/>
      <w:divBdr>
        <w:top w:val="none" w:sz="0" w:space="0" w:color="auto"/>
        <w:left w:val="none" w:sz="0" w:space="0" w:color="auto"/>
        <w:bottom w:val="none" w:sz="0" w:space="0" w:color="auto"/>
        <w:right w:val="none" w:sz="0" w:space="0" w:color="auto"/>
      </w:divBdr>
      <w:divsChild>
        <w:div w:id="405688627">
          <w:marLeft w:val="547"/>
          <w:marRight w:val="0"/>
          <w:marTop w:val="0"/>
          <w:marBottom w:val="0"/>
          <w:divBdr>
            <w:top w:val="none" w:sz="0" w:space="0" w:color="auto"/>
            <w:left w:val="none" w:sz="0" w:space="0" w:color="auto"/>
            <w:bottom w:val="none" w:sz="0" w:space="0" w:color="auto"/>
            <w:right w:val="none" w:sz="0" w:space="0" w:color="auto"/>
          </w:divBdr>
        </w:div>
        <w:div w:id="225264171">
          <w:marLeft w:val="547"/>
          <w:marRight w:val="0"/>
          <w:marTop w:val="0"/>
          <w:marBottom w:val="0"/>
          <w:divBdr>
            <w:top w:val="none" w:sz="0" w:space="0" w:color="auto"/>
            <w:left w:val="none" w:sz="0" w:space="0" w:color="auto"/>
            <w:bottom w:val="none" w:sz="0" w:space="0" w:color="auto"/>
            <w:right w:val="none" w:sz="0" w:space="0" w:color="auto"/>
          </w:divBdr>
        </w:div>
      </w:divsChild>
    </w:div>
    <w:div w:id="268590823">
      <w:bodyDiv w:val="1"/>
      <w:marLeft w:val="0"/>
      <w:marRight w:val="0"/>
      <w:marTop w:val="0"/>
      <w:marBottom w:val="0"/>
      <w:divBdr>
        <w:top w:val="none" w:sz="0" w:space="0" w:color="auto"/>
        <w:left w:val="none" w:sz="0" w:space="0" w:color="auto"/>
        <w:bottom w:val="none" w:sz="0" w:space="0" w:color="auto"/>
        <w:right w:val="none" w:sz="0" w:space="0" w:color="auto"/>
      </w:divBdr>
      <w:divsChild>
        <w:div w:id="178323970">
          <w:marLeft w:val="547"/>
          <w:marRight w:val="0"/>
          <w:marTop w:val="120"/>
          <w:marBottom w:val="0"/>
          <w:divBdr>
            <w:top w:val="none" w:sz="0" w:space="0" w:color="auto"/>
            <w:left w:val="none" w:sz="0" w:space="0" w:color="auto"/>
            <w:bottom w:val="none" w:sz="0" w:space="0" w:color="auto"/>
            <w:right w:val="none" w:sz="0" w:space="0" w:color="auto"/>
          </w:divBdr>
        </w:div>
      </w:divsChild>
    </w:div>
    <w:div w:id="270553109">
      <w:bodyDiv w:val="1"/>
      <w:marLeft w:val="0"/>
      <w:marRight w:val="0"/>
      <w:marTop w:val="0"/>
      <w:marBottom w:val="0"/>
      <w:divBdr>
        <w:top w:val="none" w:sz="0" w:space="0" w:color="auto"/>
        <w:left w:val="none" w:sz="0" w:space="0" w:color="auto"/>
        <w:bottom w:val="none" w:sz="0" w:space="0" w:color="auto"/>
        <w:right w:val="none" w:sz="0" w:space="0" w:color="auto"/>
      </w:divBdr>
      <w:divsChild>
        <w:div w:id="333263172">
          <w:marLeft w:val="547"/>
          <w:marRight w:val="0"/>
          <w:marTop w:val="96"/>
          <w:marBottom w:val="0"/>
          <w:divBdr>
            <w:top w:val="none" w:sz="0" w:space="0" w:color="auto"/>
            <w:left w:val="none" w:sz="0" w:space="0" w:color="auto"/>
            <w:bottom w:val="none" w:sz="0" w:space="0" w:color="auto"/>
            <w:right w:val="none" w:sz="0" w:space="0" w:color="auto"/>
          </w:divBdr>
        </w:div>
      </w:divsChild>
    </w:div>
    <w:div w:id="275211143">
      <w:bodyDiv w:val="1"/>
      <w:marLeft w:val="0"/>
      <w:marRight w:val="0"/>
      <w:marTop w:val="0"/>
      <w:marBottom w:val="0"/>
      <w:divBdr>
        <w:top w:val="none" w:sz="0" w:space="0" w:color="auto"/>
        <w:left w:val="none" w:sz="0" w:space="0" w:color="auto"/>
        <w:bottom w:val="none" w:sz="0" w:space="0" w:color="auto"/>
        <w:right w:val="none" w:sz="0" w:space="0" w:color="auto"/>
      </w:divBdr>
      <w:divsChild>
        <w:div w:id="105929048">
          <w:marLeft w:val="547"/>
          <w:marRight w:val="0"/>
          <w:marTop w:val="115"/>
          <w:marBottom w:val="0"/>
          <w:divBdr>
            <w:top w:val="none" w:sz="0" w:space="0" w:color="auto"/>
            <w:left w:val="none" w:sz="0" w:space="0" w:color="auto"/>
            <w:bottom w:val="none" w:sz="0" w:space="0" w:color="auto"/>
            <w:right w:val="none" w:sz="0" w:space="0" w:color="auto"/>
          </w:divBdr>
        </w:div>
        <w:div w:id="1971083097">
          <w:marLeft w:val="547"/>
          <w:marRight w:val="0"/>
          <w:marTop w:val="115"/>
          <w:marBottom w:val="0"/>
          <w:divBdr>
            <w:top w:val="none" w:sz="0" w:space="0" w:color="auto"/>
            <w:left w:val="none" w:sz="0" w:space="0" w:color="auto"/>
            <w:bottom w:val="none" w:sz="0" w:space="0" w:color="auto"/>
            <w:right w:val="none" w:sz="0" w:space="0" w:color="auto"/>
          </w:divBdr>
        </w:div>
      </w:divsChild>
    </w:div>
    <w:div w:id="276563265">
      <w:bodyDiv w:val="1"/>
      <w:marLeft w:val="0"/>
      <w:marRight w:val="0"/>
      <w:marTop w:val="0"/>
      <w:marBottom w:val="0"/>
      <w:divBdr>
        <w:top w:val="none" w:sz="0" w:space="0" w:color="auto"/>
        <w:left w:val="none" w:sz="0" w:space="0" w:color="auto"/>
        <w:bottom w:val="none" w:sz="0" w:space="0" w:color="auto"/>
        <w:right w:val="none" w:sz="0" w:space="0" w:color="auto"/>
      </w:divBdr>
      <w:divsChild>
        <w:div w:id="671496830">
          <w:marLeft w:val="547"/>
          <w:marRight w:val="0"/>
          <w:marTop w:val="120"/>
          <w:marBottom w:val="0"/>
          <w:divBdr>
            <w:top w:val="none" w:sz="0" w:space="0" w:color="auto"/>
            <w:left w:val="none" w:sz="0" w:space="0" w:color="auto"/>
            <w:bottom w:val="none" w:sz="0" w:space="0" w:color="auto"/>
            <w:right w:val="none" w:sz="0" w:space="0" w:color="auto"/>
          </w:divBdr>
        </w:div>
        <w:div w:id="1713579104">
          <w:marLeft w:val="1267"/>
          <w:marRight w:val="0"/>
          <w:marTop w:val="100"/>
          <w:marBottom w:val="0"/>
          <w:divBdr>
            <w:top w:val="none" w:sz="0" w:space="0" w:color="auto"/>
            <w:left w:val="none" w:sz="0" w:space="0" w:color="auto"/>
            <w:bottom w:val="none" w:sz="0" w:space="0" w:color="auto"/>
            <w:right w:val="none" w:sz="0" w:space="0" w:color="auto"/>
          </w:divBdr>
        </w:div>
      </w:divsChild>
    </w:div>
    <w:div w:id="278687555">
      <w:bodyDiv w:val="1"/>
      <w:marLeft w:val="0"/>
      <w:marRight w:val="0"/>
      <w:marTop w:val="0"/>
      <w:marBottom w:val="0"/>
      <w:divBdr>
        <w:top w:val="none" w:sz="0" w:space="0" w:color="auto"/>
        <w:left w:val="none" w:sz="0" w:space="0" w:color="auto"/>
        <w:bottom w:val="none" w:sz="0" w:space="0" w:color="auto"/>
        <w:right w:val="none" w:sz="0" w:space="0" w:color="auto"/>
      </w:divBdr>
    </w:div>
    <w:div w:id="282158914">
      <w:bodyDiv w:val="1"/>
      <w:marLeft w:val="0"/>
      <w:marRight w:val="0"/>
      <w:marTop w:val="0"/>
      <w:marBottom w:val="0"/>
      <w:divBdr>
        <w:top w:val="none" w:sz="0" w:space="0" w:color="auto"/>
        <w:left w:val="none" w:sz="0" w:space="0" w:color="auto"/>
        <w:bottom w:val="none" w:sz="0" w:space="0" w:color="auto"/>
        <w:right w:val="none" w:sz="0" w:space="0" w:color="auto"/>
      </w:divBdr>
      <w:divsChild>
        <w:div w:id="2030831254">
          <w:marLeft w:val="720"/>
          <w:marRight w:val="0"/>
          <w:marTop w:val="115"/>
          <w:marBottom w:val="0"/>
          <w:divBdr>
            <w:top w:val="none" w:sz="0" w:space="0" w:color="auto"/>
            <w:left w:val="none" w:sz="0" w:space="0" w:color="auto"/>
            <w:bottom w:val="none" w:sz="0" w:space="0" w:color="auto"/>
            <w:right w:val="none" w:sz="0" w:space="0" w:color="auto"/>
          </w:divBdr>
        </w:div>
        <w:div w:id="503126462">
          <w:marLeft w:val="720"/>
          <w:marRight w:val="0"/>
          <w:marTop w:val="115"/>
          <w:marBottom w:val="0"/>
          <w:divBdr>
            <w:top w:val="none" w:sz="0" w:space="0" w:color="auto"/>
            <w:left w:val="none" w:sz="0" w:space="0" w:color="auto"/>
            <w:bottom w:val="none" w:sz="0" w:space="0" w:color="auto"/>
            <w:right w:val="none" w:sz="0" w:space="0" w:color="auto"/>
          </w:divBdr>
        </w:div>
      </w:divsChild>
    </w:div>
    <w:div w:id="284850478">
      <w:bodyDiv w:val="1"/>
      <w:marLeft w:val="0"/>
      <w:marRight w:val="0"/>
      <w:marTop w:val="0"/>
      <w:marBottom w:val="0"/>
      <w:divBdr>
        <w:top w:val="none" w:sz="0" w:space="0" w:color="auto"/>
        <w:left w:val="none" w:sz="0" w:space="0" w:color="auto"/>
        <w:bottom w:val="none" w:sz="0" w:space="0" w:color="auto"/>
        <w:right w:val="none" w:sz="0" w:space="0" w:color="auto"/>
      </w:divBdr>
    </w:div>
    <w:div w:id="291711936">
      <w:bodyDiv w:val="1"/>
      <w:marLeft w:val="0"/>
      <w:marRight w:val="0"/>
      <w:marTop w:val="0"/>
      <w:marBottom w:val="0"/>
      <w:divBdr>
        <w:top w:val="none" w:sz="0" w:space="0" w:color="auto"/>
        <w:left w:val="none" w:sz="0" w:space="0" w:color="auto"/>
        <w:bottom w:val="none" w:sz="0" w:space="0" w:color="auto"/>
        <w:right w:val="none" w:sz="0" w:space="0" w:color="auto"/>
      </w:divBdr>
      <w:divsChild>
        <w:div w:id="2118409423">
          <w:marLeft w:val="547"/>
          <w:marRight w:val="0"/>
          <w:marTop w:val="120"/>
          <w:marBottom w:val="0"/>
          <w:divBdr>
            <w:top w:val="none" w:sz="0" w:space="0" w:color="auto"/>
            <w:left w:val="none" w:sz="0" w:space="0" w:color="auto"/>
            <w:bottom w:val="none" w:sz="0" w:space="0" w:color="auto"/>
            <w:right w:val="none" w:sz="0" w:space="0" w:color="auto"/>
          </w:divBdr>
        </w:div>
      </w:divsChild>
    </w:div>
    <w:div w:id="292710937">
      <w:bodyDiv w:val="1"/>
      <w:marLeft w:val="0"/>
      <w:marRight w:val="0"/>
      <w:marTop w:val="0"/>
      <w:marBottom w:val="0"/>
      <w:divBdr>
        <w:top w:val="none" w:sz="0" w:space="0" w:color="auto"/>
        <w:left w:val="none" w:sz="0" w:space="0" w:color="auto"/>
        <w:bottom w:val="none" w:sz="0" w:space="0" w:color="auto"/>
        <w:right w:val="none" w:sz="0" w:space="0" w:color="auto"/>
      </w:divBdr>
      <w:divsChild>
        <w:div w:id="1750154728">
          <w:marLeft w:val="547"/>
          <w:marRight w:val="0"/>
          <w:marTop w:val="120"/>
          <w:marBottom w:val="120"/>
          <w:divBdr>
            <w:top w:val="none" w:sz="0" w:space="0" w:color="auto"/>
            <w:left w:val="none" w:sz="0" w:space="0" w:color="auto"/>
            <w:bottom w:val="none" w:sz="0" w:space="0" w:color="auto"/>
            <w:right w:val="none" w:sz="0" w:space="0" w:color="auto"/>
          </w:divBdr>
        </w:div>
      </w:divsChild>
    </w:div>
    <w:div w:id="293099022">
      <w:bodyDiv w:val="1"/>
      <w:marLeft w:val="0"/>
      <w:marRight w:val="0"/>
      <w:marTop w:val="0"/>
      <w:marBottom w:val="0"/>
      <w:divBdr>
        <w:top w:val="none" w:sz="0" w:space="0" w:color="auto"/>
        <w:left w:val="none" w:sz="0" w:space="0" w:color="auto"/>
        <w:bottom w:val="none" w:sz="0" w:space="0" w:color="auto"/>
        <w:right w:val="none" w:sz="0" w:space="0" w:color="auto"/>
      </w:divBdr>
      <w:divsChild>
        <w:div w:id="1641770075">
          <w:marLeft w:val="547"/>
          <w:marRight w:val="0"/>
          <w:marTop w:val="96"/>
          <w:marBottom w:val="0"/>
          <w:divBdr>
            <w:top w:val="none" w:sz="0" w:space="0" w:color="auto"/>
            <w:left w:val="none" w:sz="0" w:space="0" w:color="auto"/>
            <w:bottom w:val="none" w:sz="0" w:space="0" w:color="auto"/>
            <w:right w:val="none" w:sz="0" w:space="0" w:color="auto"/>
          </w:divBdr>
        </w:div>
      </w:divsChild>
    </w:div>
    <w:div w:id="295260949">
      <w:bodyDiv w:val="1"/>
      <w:marLeft w:val="0"/>
      <w:marRight w:val="0"/>
      <w:marTop w:val="0"/>
      <w:marBottom w:val="0"/>
      <w:divBdr>
        <w:top w:val="none" w:sz="0" w:space="0" w:color="auto"/>
        <w:left w:val="none" w:sz="0" w:space="0" w:color="auto"/>
        <w:bottom w:val="none" w:sz="0" w:space="0" w:color="auto"/>
        <w:right w:val="none" w:sz="0" w:space="0" w:color="auto"/>
      </w:divBdr>
      <w:divsChild>
        <w:div w:id="374431321">
          <w:marLeft w:val="547"/>
          <w:marRight w:val="0"/>
          <w:marTop w:val="115"/>
          <w:marBottom w:val="0"/>
          <w:divBdr>
            <w:top w:val="none" w:sz="0" w:space="0" w:color="auto"/>
            <w:left w:val="none" w:sz="0" w:space="0" w:color="auto"/>
            <w:bottom w:val="none" w:sz="0" w:space="0" w:color="auto"/>
            <w:right w:val="none" w:sz="0" w:space="0" w:color="auto"/>
          </w:divBdr>
        </w:div>
      </w:divsChild>
    </w:div>
    <w:div w:id="301354955">
      <w:bodyDiv w:val="1"/>
      <w:marLeft w:val="0"/>
      <w:marRight w:val="0"/>
      <w:marTop w:val="0"/>
      <w:marBottom w:val="0"/>
      <w:divBdr>
        <w:top w:val="none" w:sz="0" w:space="0" w:color="auto"/>
        <w:left w:val="none" w:sz="0" w:space="0" w:color="auto"/>
        <w:bottom w:val="none" w:sz="0" w:space="0" w:color="auto"/>
        <w:right w:val="none" w:sz="0" w:space="0" w:color="auto"/>
      </w:divBdr>
      <w:divsChild>
        <w:div w:id="702025332">
          <w:marLeft w:val="547"/>
          <w:marRight w:val="0"/>
          <w:marTop w:val="115"/>
          <w:marBottom w:val="0"/>
          <w:divBdr>
            <w:top w:val="none" w:sz="0" w:space="0" w:color="auto"/>
            <w:left w:val="none" w:sz="0" w:space="0" w:color="auto"/>
            <w:bottom w:val="none" w:sz="0" w:space="0" w:color="auto"/>
            <w:right w:val="none" w:sz="0" w:space="0" w:color="auto"/>
          </w:divBdr>
        </w:div>
      </w:divsChild>
    </w:div>
    <w:div w:id="305863915">
      <w:bodyDiv w:val="1"/>
      <w:marLeft w:val="0"/>
      <w:marRight w:val="0"/>
      <w:marTop w:val="0"/>
      <w:marBottom w:val="0"/>
      <w:divBdr>
        <w:top w:val="none" w:sz="0" w:space="0" w:color="auto"/>
        <w:left w:val="none" w:sz="0" w:space="0" w:color="auto"/>
        <w:bottom w:val="none" w:sz="0" w:space="0" w:color="auto"/>
        <w:right w:val="none" w:sz="0" w:space="0" w:color="auto"/>
      </w:divBdr>
    </w:div>
    <w:div w:id="306060079">
      <w:bodyDiv w:val="1"/>
      <w:marLeft w:val="0"/>
      <w:marRight w:val="0"/>
      <w:marTop w:val="0"/>
      <w:marBottom w:val="0"/>
      <w:divBdr>
        <w:top w:val="none" w:sz="0" w:space="0" w:color="auto"/>
        <w:left w:val="none" w:sz="0" w:space="0" w:color="auto"/>
        <w:bottom w:val="none" w:sz="0" w:space="0" w:color="auto"/>
        <w:right w:val="none" w:sz="0" w:space="0" w:color="auto"/>
      </w:divBdr>
      <w:divsChild>
        <w:div w:id="806582231">
          <w:marLeft w:val="547"/>
          <w:marRight w:val="0"/>
          <w:marTop w:val="115"/>
          <w:marBottom w:val="0"/>
          <w:divBdr>
            <w:top w:val="none" w:sz="0" w:space="0" w:color="auto"/>
            <w:left w:val="none" w:sz="0" w:space="0" w:color="auto"/>
            <w:bottom w:val="none" w:sz="0" w:space="0" w:color="auto"/>
            <w:right w:val="none" w:sz="0" w:space="0" w:color="auto"/>
          </w:divBdr>
        </w:div>
      </w:divsChild>
    </w:div>
    <w:div w:id="308829960">
      <w:bodyDiv w:val="1"/>
      <w:marLeft w:val="0"/>
      <w:marRight w:val="0"/>
      <w:marTop w:val="0"/>
      <w:marBottom w:val="0"/>
      <w:divBdr>
        <w:top w:val="none" w:sz="0" w:space="0" w:color="auto"/>
        <w:left w:val="none" w:sz="0" w:space="0" w:color="auto"/>
        <w:bottom w:val="none" w:sz="0" w:space="0" w:color="auto"/>
        <w:right w:val="none" w:sz="0" w:space="0" w:color="auto"/>
      </w:divBdr>
      <w:divsChild>
        <w:div w:id="909659312">
          <w:marLeft w:val="547"/>
          <w:marRight w:val="0"/>
          <w:marTop w:val="106"/>
          <w:marBottom w:val="0"/>
          <w:divBdr>
            <w:top w:val="none" w:sz="0" w:space="0" w:color="auto"/>
            <w:left w:val="none" w:sz="0" w:space="0" w:color="auto"/>
            <w:bottom w:val="none" w:sz="0" w:space="0" w:color="auto"/>
            <w:right w:val="none" w:sz="0" w:space="0" w:color="auto"/>
          </w:divBdr>
        </w:div>
      </w:divsChild>
    </w:div>
    <w:div w:id="308946204">
      <w:bodyDiv w:val="1"/>
      <w:marLeft w:val="0"/>
      <w:marRight w:val="0"/>
      <w:marTop w:val="0"/>
      <w:marBottom w:val="0"/>
      <w:divBdr>
        <w:top w:val="none" w:sz="0" w:space="0" w:color="auto"/>
        <w:left w:val="none" w:sz="0" w:space="0" w:color="auto"/>
        <w:bottom w:val="none" w:sz="0" w:space="0" w:color="auto"/>
        <w:right w:val="none" w:sz="0" w:space="0" w:color="auto"/>
      </w:divBdr>
    </w:div>
    <w:div w:id="310402799">
      <w:bodyDiv w:val="1"/>
      <w:marLeft w:val="0"/>
      <w:marRight w:val="0"/>
      <w:marTop w:val="0"/>
      <w:marBottom w:val="0"/>
      <w:divBdr>
        <w:top w:val="none" w:sz="0" w:space="0" w:color="auto"/>
        <w:left w:val="none" w:sz="0" w:space="0" w:color="auto"/>
        <w:bottom w:val="none" w:sz="0" w:space="0" w:color="auto"/>
        <w:right w:val="none" w:sz="0" w:space="0" w:color="auto"/>
      </w:divBdr>
      <w:divsChild>
        <w:div w:id="296567132">
          <w:marLeft w:val="547"/>
          <w:marRight w:val="0"/>
          <w:marTop w:val="115"/>
          <w:marBottom w:val="0"/>
          <w:divBdr>
            <w:top w:val="none" w:sz="0" w:space="0" w:color="auto"/>
            <w:left w:val="none" w:sz="0" w:space="0" w:color="auto"/>
            <w:bottom w:val="none" w:sz="0" w:space="0" w:color="auto"/>
            <w:right w:val="none" w:sz="0" w:space="0" w:color="auto"/>
          </w:divBdr>
        </w:div>
      </w:divsChild>
    </w:div>
    <w:div w:id="313291324">
      <w:bodyDiv w:val="1"/>
      <w:marLeft w:val="0"/>
      <w:marRight w:val="0"/>
      <w:marTop w:val="0"/>
      <w:marBottom w:val="0"/>
      <w:divBdr>
        <w:top w:val="none" w:sz="0" w:space="0" w:color="auto"/>
        <w:left w:val="none" w:sz="0" w:space="0" w:color="auto"/>
        <w:bottom w:val="none" w:sz="0" w:space="0" w:color="auto"/>
        <w:right w:val="none" w:sz="0" w:space="0" w:color="auto"/>
      </w:divBdr>
      <w:divsChild>
        <w:div w:id="1078937115">
          <w:marLeft w:val="547"/>
          <w:marRight w:val="0"/>
          <w:marTop w:val="96"/>
          <w:marBottom w:val="0"/>
          <w:divBdr>
            <w:top w:val="none" w:sz="0" w:space="0" w:color="auto"/>
            <w:left w:val="none" w:sz="0" w:space="0" w:color="auto"/>
            <w:bottom w:val="none" w:sz="0" w:space="0" w:color="auto"/>
            <w:right w:val="none" w:sz="0" w:space="0" w:color="auto"/>
          </w:divBdr>
        </w:div>
      </w:divsChild>
    </w:div>
    <w:div w:id="313334969">
      <w:bodyDiv w:val="1"/>
      <w:marLeft w:val="0"/>
      <w:marRight w:val="0"/>
      <w:marTop w:val="0"/>
      <w:marBottom w:val="0"/>
      <w:divBdr>
        <w:top w:val="none" w:sz="0" w:space="0" w:color="auto"/>
        <w:left w:val="none" w:sz="0" w:space="0" w:color="auto"/>
        <w:bottom w:val="none" w:sz="0" w:space="0" w:color="auto"/>
        <w:right w:val="none" w:sz="0" w:space="0" w:color="auto"/>
      </w:divBdr>
      <w:divsChild>
        <w:div w:id="1249004083">
          <w:marLeft w:val="547"/>
          <w:marRight w:val="0"/>
          <w:marTop w:val="115"/>
          <w:marBottom w:val="0"/>
          <w:divBdr>
            <w:top w:val="none" w:sz="0" w:space="0" w:color="auto"/>
            <w:left w:val="none" w:sz="0" w:space="0" w:color="auto"/>
            <w:bottom w:val="none" w:sz="0" w:space="0" w:color="auto"/>
            <w:right w:val="none" w:sz="0" w:space="0" w:color="auto"/>
          </w:divBdr>
        </w:div>
      </w:divsChild>
    </w:div>
    <w:div w:id="314575125">
      <w:bodyDiv w:val="1"/>
      <w:marLeft w:val="0"/>
      <w:marRight w:val="0"/>
      <w:marTop w:val="0"/>
      <w:marBottom w:val="0"/>
      <w:divBdr>
        <w:top w:val="none" w:sz="0" w:space="0" w:color="auto"/>
        <w:left w:val="none" w:sz="0" w:space="0" w:color="auto"/>
        <w:bottom w:val="none" w:sz="0" w:space="0" w:color="auto"/>
        <w:right w:val="none" w:sz="0" w:space="0" w:color="auto"/>
      </w:divBdr>
      <w:divsChild>
        <w:div w:id="872959966">
          <w:marLeft w:val="547"/>
          <w:marRight w:val="0"/>
          <w:marTop w:val="115"/>
          <w:marBottom w:val="0"/>
          <w:divBdr>
            <w:top w:val="none" w:sz="0" w:space="0" w:color="auto"/>
            <w:left w:val="none" w:sz="0" w:space="0" w:color="auto"/>
            <w:bottom w:val="none" w:sz="0" w:space="0" w:color="auto"/>
            <w:right w:val="none" w:sz="0" w:space="0" w:color="auto"/>
          </w:divBdr>
        </w:div>
      </w:divsChild>
    </w:div>
    <w:div w:id="315768478">
      <w:bodyDiv w:val="1"/>
      <w:marLeft w:val="0"/>
      <w:marRight w:val="0"/>
      <w:marTop w:val="0"/>
      <w:marBottom w:val="0"/>
      <w:divBdr>
        <w:top w:val="none" w:sz="0" w:space="0" w:color="auto"/>
        <w:left w:val="none" w:sz="0" w:space="0" w:color="auto"/>
        <w:bottom w:val="none" w:sz="0" w:space="0" w:color="auto"/>
        <w:right w:val="none" w:sz="0" w:space="0" w:color="auto"/>
      </w:divBdr>
      <w:divsChild>
        <w:div w:id="622080784">
          <w:marLeft w:val="547"/>
          <w:marRight w:val="0"/>
          <w:marTop w:val="115"/>
          <w:marBottom w:val="0"/>
          <w:divBdr>
            <w:top w:val="none" w:sz="0" w:space="0" w:color="auto"/>
            <w:left w:val="none" w:sz="0" w:space="0" w:color="auto"/>
            <w:bottom w:val="none" w:sz="0" w:space="0" w:color="auto"/>
            <w:right w:val="none" w:sz="0" w:space="0" w:color="auto"/>
          </w:divBdr>
        </w:div>
      </w:divsChild>
    </w:div>
    <w:div w:id="316225097">
      <w:bodyDiv w:val="1"/>
      <w:marLeft w:val="0"/>
      <w:marRight w:val="0"/>
      <w:marTop w:val="0"/>
      <w:marBottom w:val="0"/>
      <w:divBdr>
        <w:top w:val="none" w:sz="0" w:space="0" w:color="auto"/>
        <w:left w:val="none" w:sz="0" w:space="0" w:color="auto"/>
        <w:bottom w:val="none" w:sz="0" w:space="0" w:color="auto"/>
        <w:right w:val="none" w:sz="0" w:space="0" w:color="auto"/>
      </w:divBdr>
    </w:div>
    <w:div w:id="316999502">
      <w:bodyDiv w:val="1"/>
      <w:marLeft w:val="0"/>
      <w:marRight w:val="0"/>
      <w:marTop w:val="0"/>
      <w:marBottom w:val="0"/>
      <w:divBdr>
        <w:top w:val="none" w:sz="0" w:space="0" w:color="auto"/>
        <w:left w:val="none" w:sz="0" w:space="0" w:color="auto"/>
        <w:bottom w:val="none" w:sz="0" w:space="0" w:color="auto"/>
        <w:right w:val="none" w:sz="0" w:space="0" w:color="auto"/>
      </w:divBdr>
      <w:divsChild>
        <w:div w:id="1759710112">
          <w:marLeft w:val="547"/>
          <w:marRight w:val="0"/>
          <w:marTop w:val="120"/>
          <w:marBottom w:val="0"/>
          <w:divBdr>
            <w:top w:val="none" w:sz="0" w:space="0" w:color="auto"/>
            <w:left w:val="none" w:sz="0" w:space="0" w:color="auto"/>
            <w:bottom w:val="none" w:sz="0" w:space="0" w:color="auto"/>
            <w:right w:val="none" w:sz="0" w:space="0" w:color="auto"/>
          </w:divBdr>
        </w:div>
      </w:divsChild>
    </w:div>
    <w:div w:id="318313610">
      <w:bodyDiv w:val="1"/>
      <w:marLeft w:val="0"/>
      <w:marRight w:val="0"/>
      <w:marTop w:val="0"/>
      <w:marBottom w:val="0"/>
      <w:divBdr>
        <w:top w:val="none" w:sz="0" w:space="0" w:color="auto"/>
        <w:left w:val="none" w:sz="0" w:space="0" w:color="auto"/>
        <w:bottom w:val="none" w:sz="0" w:space="0" w:color="auto"/>
        <w:right w:val="none" w:sz="0" w:space="0" w:color="auto"/>
      </w:divBdr>
      <w:divsChild>
        <w:div w:id="1843353486">
          <w:marLeft w:val="547"/>
          <w:marRight w:val="0"/>
          <w:marTop w:val="115"/>
          <w:marBottom w:val="0"/>
          <w:divBdr>
            <w:top w:val="none" w:sz="0" w:space="0" w:color="auto"/>
            <w:left w:val="none" w:sz="0" w:space="0" w:color="auto"/>
            <w:bottom w:val="none" w:sz="0" w:space="0" w:color="auto"/>
            <w:right w:val="none" w:sz="0" w:space="0" w:color="auto"/>
          </w:divBdr>
        </w:div>
      </w:divsChild>
    </w:div>
    <w:div w:id="318727627">
      <w:bodyDiv w:val="1"/>
      <w:marLeft w:val="0"/>
      <w:marRight w:val="0"/>
      <w:marTop w:val="0"/>
      <w:marBottom w:val="0"/>
      <w:divBdr>
        <w:top w:val="none" w:sz="0" w:space="0" w:color="auto"/>
        <w:left w:val="none" w:sz="0" w:space="0" w:color="auto"/>
        <w:bottom w:val="none" w:sz="0" w:space="0" w:color="auto"/>
        <w:right w:val="none" w:sz="0" w:space="0" w:color="auto"/>
      </w:divBdr>
      <w:divsChild>
        <w:div w:id="261451320">
          <w:marLeft w:val="547"/>
          <w:marRight w:val="0"/>
          <w:marTop w:val="96"/>
          <w:marBottom w:val="0"/>
          <w:divBdr>
            <w:top w:val="none" w:sz="0" w:space="0" w:color="auto"/>
            <w:left w:val="none" w:sz="0" w:space="0" w:color="auto"/>
            <w:bottom w:val="none" w:sz="0" w:space="0" w:color="auto"/>
            <w:right w:val="none" w:sz="0" w:space="0" w:color="auto"/>
          </w:divBdr>
        </w:div>
      </w:divsChild>
    </w:div>
    <w:div w:id="319385760">
      <w:bodyDiv w:val="1"/>
      <w:marLeft w:val="0"/>
      <w:marRight w:val="0"/>
      <w:marTop w:val="0"/>
      <w:marBottom w:val="0"/>
      <w:divBdr>
        <w:top w:val="none" w:sz="0" w:space="0" w:color="auto"/>
        <w:left w:val="none" w:sz="0" w:space="0" w:color="auto"/>
        <w:bottom w:val="none" w:sz="0" w:space="0" w:color="auto"/>
        <w:right w:val="none" w:sz="0" w:space="0" w:color="auto"/>
      </w:divBdr>
      <w:divsChild>
        <w:div w:id="329404559">
          <w:marLeft w:val="547"/>
          <w:marRight w:val="0"/>
          <w:marTop w:val="115"/>
          <w:marBottom w:val="0"/>
          <w:divBdr>
            <w:top w:val="none" w:sz="0" w:space="0" w:color="auto"/>
            <w:left w:val="none" w:sz="0" w:space="0" w:color="auto"/>
            <w:bottom w:val="none" w:sz="0" w:space="0" w:color="auto"/>
            <w:right w:val="none" w:sz="0" w:space="0" w:color="auto"/>
          </w:divBdr>
        </w:div>
      </w:divsChild>
    </w:div>
    <w:div w:id="320891927">
      <w:bodyDiv w:val="1"/>
      <w:marLeft w:val="0"/>
      <w:marRight w:val="0"/>
      <w:marTop w:val="0"/>
      <w:marBottom w:val="0"/>
      <w:divBdr>
        <w:top w:val="none" w:sz="0" w:space="0" w:color="auto"/>
        <w:left w:val="none" w:sz="0" w:space="0" w:color="auto"/>
        <w:bottom w:val="none" w:sz="0" w:space="0" w:color="auto"/>
        <w:right w:val="none" w:sz="0" w:space="0" w:color="auto"/>
      </w:divBdr>
      <w:divsChild>
        <w:div w:id="613632842">
          <w:marLeft w:val="547"/>
          <w:marRight w:val="0"/>
          <w:marTop w:val="0"/>
          <w:marBottom w:val="0"/>
          <w:divBdr>
            <w:top w:val="none" w:sz="0" w:space="0" w:color="auto"/>
            <w:left w:val="none" w:sz="0" w:space="0" w:color="auto"/>
            <w:bottom w:val="none" w:sz="0" w:space="0" w:color="auto"/>
            <w:right w:val="none" w:sz="0" w:space="0" w:color="auto"/>
          </w:divBdr>
        </w:div>
        <w:div w:id="1841848863">
          <w:marLeft w:val="547"/>
          <w:marRight w:val="0"/>
          <w:marTop w:val="0"/>
          <w:marBottom w:val="0"/>
          <w:divBdr>
            <w:top w:val="none" w:sz="0" w:space="0" w:color="auto"/>
            <w:left w:val="none" w:sz="0" w:space="0" w:color="auto"/>
            <w:bottom w:val="none" w:sz="0" w:space="0" w:color="auto"/>
            <w:right w:val="none" w:sz="0" w:space="0" w:color="auto"/>
          </w:divBdr>
        </w:div>
        <w:div w:id="1355619784">
          <w:marLeft w:val="547"/>
          <w:marRight w:val="0"/>
          <w:marTop w:val="0"/>
          <w:marBottom w:val="0"/>
          <w:divBdr>
            <w:top w:val="none" w:sz="0" w:space="0" w:color="auto"/>
            <w:left w:val="none" w:sz="0" w:space="0" w:color="auto"/>
            <w:bottom w:val="none" w:sz="0" w:space="0" w:color="auto"/>
            <w:right w:val="none" w:sz="0" w:space="0" w:color="auto"/>
          </w:divBdr>
        </w:div>
        <w:div w:id="1123353139">
          <w:marLeft w:val="547"/>
          <w:marRight w:val="0"/>
          <w:marTop w:val="0"/>
          <w:marBottom w:val="0"/>
          <w:divBdr>
            <w:top w:val="none" w:sz="0" w:space="0" w:color="auto"/>
            <w:left w:val="none" w:sz="0" w:space="0" w:color="auto"/>
            <w:bottom w:val="none" w:sz="0" w:space="0" w:color="auto"/>
            <w:right w:val="none" w:sz="0" w:space="0" w:color="auto"/>
          </w:divBdr>
        </w:div>
        <w:div w:id="951211794">
          <w:marLeft w:val="547"/>
          <w:marRight w:val="0"/>
          <w:marTop w:val="0"/>
          <w:marBottom w:val="0"/>
          <w:divBdr>
            <w:top w:val="none" w:sz="0" w:space="0" w:color="auto"/>
            <w:left w:val="none" w:sz="0" w:space="0" w:color="auto"/>
            <w:bottom w:val="none" w:sz="0" w:space="0" w:color="auto"/>
            <w:right w:val="none" w:sz="0" w:space="0" w:color="auto"/>
          </w:divBdr>
        </w:div>
        <w:div w:id="1605728729">
          <w:marLeft w:val="547"/>
          <w:marRight w:val="0"/>
          <w:marTop w:val="0"/>
          <w:marBottom w:val="0"/>
          <w:divBdr>
            <w:top w:val="none" w:sz="0" w:space="0" w:color="auto"/>
            <w:left w:val="none" w:sz="0" w:space="0" w:color="auto"/>
            <w:bottom w:val="none" w:sz="0" w:space="0" w:color="auto"/>
            <w:right w:val="none" w:sz="0" w:space="0" w:color="auto"/>
          </w:divBdr>
        </w:div>
      </w:divsChild>
    </w:div>
    <w:div w:id="323321516">
      <w:bodyDiv w:val="1"/>
      <w:marLeft w:val="0"/>
      <w:marRight w:val="0"/>
      <w:marTop w:val="0"/>
      <w:marBottom w:val="0"/>
      <w:divBdr>
        <w:top w:val="none" w:sz="0" w:space="0" w:color="auto"/>
        <w:left w:val="none" w:sz="0" w:space="0" w:color="auto"/>
        <w:bottom w:val="none" w:sz="0" w:space="0" w:color="auto"/>
        <w:right w:val="none" w:sz="0" w:space="0" w:color="auto"/>
      </w:divBdr>
    </w:div>
    <w:div w:id="324165700">
      <w:bodyDiv w:val="1"/>
      <w:marLeft w:val="120"/>
      <w:marRight w:val="120"/>
      <w:marTop w:val="0"/>
      <w:marBottom w:val="0"/>
      <w:divBdr>
        <w:top w:val="none" w:sz="0" w:space="0" w:color="auto"/>
        <w:left w:val="none" w:sz="0" w:space="0" w:color="auto"/>
        <w:bottom w:val="none" w:sz="0" w:space="0" w:color="auto"/>
        <w:right w:val="none" w:sz="0" w:space="0" w:color="auto"/>
      </w:divBdr>
      <w:divsChild>
        <w:div w:id="1154643978">
          <w:marLeft w:val="0"/>
          <w:marRight w:val="0"/>
          <w:marTop w:val="60"/>
          <w:marBottom w:val="120"/>
          <w:divBdr>
            <w:top w:val="none" w:sz="0" w:space="0" w:color="auto"/>
            <w:left w:val="none" w:sz="0" w:space="0" w:color="auto"/>
            <w:bottom w:val="none" w:sz="0" w:space="0" w:color="auto"/>
            <w:right w:val="none" w:sz="0" w:space="0" w:color="auto"/>
          </w:divBdr>
        </w:div>
      </w:divsChild>
    </w:div>
    <w:div w:id="325597776">
      <w:bodyDiv w:val="1"/>
      <w:marLeft w:val="0"/>
      <w:marRight w:val="0"/>
      <w:marTop w:val="0"/>
      <w:marBottom w:val="0"/>
      <w:divBdr>
        <w:top w:val="none" w:sz="0" w:space="0" w:color="auto"/>
        <w:left w:val="none" w:sz="0" w:space="0" w:color="auto"/>
        <w:bottom w:val="none" w:sz="0" w:space="0" w:color="auto"/>
        <w:right w:val="none" w:sz="0" w:space="0" w:color="auto"/>
      </w:divBdr>
    </w:div>
    <w:div w:id="327441449">
      <w:bodyDiv w:val="1"/>
      <w:marLeft w:val="0"/>
      <w:marRight w:val="0"/>
      <w:marTop w:val="0"/>
      <w:marBottom w:val="0"/>
      <w:divBdr>
        <w:top w:val="none" w:sz="0" w:space="0" w:color="auto"/>
        <w:left w:val="none" w:sz="0" w:space="0" w:color="auto"/>
        <w:bottom w:val="none" w:sz="0" w:space="0" w:color="auto"/>
        <w:right w:val="none" w:sz="0" w:space="0" w:color="auto"/>
      </w:divBdr>
    </w:div>
    <w:div w:id="330374555">
      <w:bodyDiv w:val="1"/>
      <w:marLeft w:val="0"/>
      <w:marRight w:val="0"/>
      <w:marTop w:val="0"/>
      <w:marBottom w:val="0"/>
      <w:divBdr>
        <w:top w:val="none" w:sz="0" w:space="0" w:color="auto"/>
        <w:left w:val="none" w:sz="0" w:space="0" w:color="auto"/>
        <w:bottom w:val="none" w:sz="0" w:space="0" w:color="auto"/>
        <w:right w:val="none" w:sz="0" w:space="0" w:color="auto"/>
      </w:divBdr>
      <w:divsChild>
        <w:div w:id="732041713">
          <w:marLeft w:val="1166"/>
          <w:marRight w:val="0"/>
          <w:marTop w:val="96"/>
          <w:marBottom w:val="0"/>
          <w:divBdr>
            <w:top w:val="none" w:sz="0" w:space="0" w:color="auto"/>
            <w:left w:val="none" w:sz="0" w:space="0" w:color="auto"/>
            <w:bottom w:val="none" w:sz="0" w:space="0" w:color="auto"/>
            <w:right w:val="none" w:sz="0" w:space="0" w:color="auto"/>
          </w:divBdr>
        </w:div>
        <w:div w:id="1981418731">
          <w:marLeft w:val="1166"/>
          <w:marRight w:val="0"/>
          <w:marTop w:val="96"/>
          <w:marBottom w:val="0"/>
          <w:divBdr>
            <w:top w:val="none" w:sz="0" w:space="0" w:color="auto"/>
            <w:left w:val="none" w:sz="0" w:space="0" w:color="auto"/>
            <w:bottom w:val="none" w:sz="0" w:space="0" w:color="auto"/>
            <w:right w:val="none" w:sz="0" w:space="0" w:color="auto"/>
          </w:divBdr>
        </w:div>
        <w:div w:id="309212304">
          <w:marLeft w:val="1166"/>
          <w:marRight w:val="0"/>
          <w:marTop w:val="96"/>
          <w:marBottom w:val="0"/>
          <w:divBdr>
            <w:top w:val="none" w:sz="0" w:space="0" w:color="auto"/>
            <w:left w:val="none" w:sz="0" w:space="0" w:color="auto"/>
            <w:bottom w:val="none" w:sz="0" w:space="0" w:color="auto"/>
            <w:right w:val="none" w:sz="0" w:space="0" w:color="auto"/>
          </w:divBdr>
        </w:div>
      </w:divsChild>
    </w:div>
    <w:div w:id="333455290">
      <w:bodyDiv w:val="1"/>
      <w:marLeft w:val="0"/>
      <w:marRight w:val="0"/>
      <w:marTop w:val="0"/>
      <w:marBottom w:val="0"/>
      <w:divBdr>
        <w:top w:val="none" w:sz="0" w:space="0" w:color="auto"/>
        <w:left w:val="none" w:sz="0" w:space="0" w:color="auto"/>
        <w:bottom w:val="none" w:sz="0" w:space="0" w:color="auto"/>
        <w:right w:val="none" w:sz="0" w:space="0" w:color="auto"/>
      </w:divBdr>
      <w:divsChild>
        <w:div w:id="15080170">
          <w:marLeft w:val="547"/>
          <w:marRight w:val="0"/>
          <w:marTop w:val="96"/>
          <w:marBottom w:val="0"/>
          <w:divBdr>
            <w:top w:val="none" w:sz="0" w:space="0" w:color="auto"/>
            <w:left w:val="none" w:sz="0" w:space="0" w:color="auto"/>
            <w:bottom w:val="none" w:sz="0" w:space="0" w:color="auto"/>
            <w:right w:val="none" w:sz="0" w:space="0" w:color="auto"/>
          </w:divBdr>
        </w:div>
        <w:div w:id="494612828">
          <w:marLeft w:val="547"/>
          <w:marRight w:val="0"/>
          <w:marTop w:val="96"/>
          <w:marBottom w:val="0"/>
          <w:divBdr>
            <w:top w:val="none" w:sz="0" w:space="0" w:color="auto"/>
            <w:left w:val="none" w:sz="0" w:space="0" w:color="auto"/>
            <w:bottom w:val="none" w:sz="0" w:space="0" w:color="auto"/>
            <w:right w:val="none" w:sz="0" w:space="0" w:color="auto"/>
          </w:divBdr>
        </w:div>
        <w:div w:id="615871725">
          <w:marLeft w:val="547"/>
          <w:marRight w:val="0"/>
          <w:marTop w:val="96"/>
          <w:marBottom w:val="0"/>
          <w:divBdr>
            <w:top w:val="none" w:sz="0" w:space="0" w:color="auto"/>
            <w:left w:val="none" w:sz="0" w:space="0" w:color="auto"/>
            <w:bottom w:val="none" w:sz="0" w:space="0" w:color="auto"/>
            <w:right w:val="none" w:sz="0" w:space="0" w:color="auto"/>
          </w:divBdr>
        </w:div>
        <w:div w:id="766465187">
          <w:marLeft w:val="1166"/>
          <w:marRight w:val="0"/>
          <w:marTop w:val="77"/>
          <w:marBottom w:val="0"/>
          <w:divBdr>
            <w:top w:val="none" w:sz="0" w:space="0" w:color="auto"/>
            <w:left w:val="none" w:sz="0" w:space="0" w:color="auto"/>
            <w:bottom w:val="none" w:sz="0" w:space="0" w:color="auto"/>
            <w:right w:val="none" w:sz="0" w:space="0" w:color="auto"/>
          </w:divBdr>
        </w:div>
        <w:div w:id="1030764500">
          <w:marLeft w:val="547"/>
          <w:marRight w:val="0"/>
          <w:marTop w:val="96"/>
          <w:marBottom w:val="0"/>
          <w:divBdr>
            <w:top w:val="none" w:sz="0" w:space="0" w:color="auto"/>
            <w:left w:val="none" w:sz="0" w:space="0" w:color="auto"/>
            <w:bottom w:val="none" w:sz="0" w:space="0" w:color="auto"/>
            <w:right w:val="none" w:sz="0" w:space="0" w:color="auto"/>
          </w:divBdr>
        </w:div>
        <w:div w:id="1031958223">
          <w:marLeft w:val="547"/>
          <w:marRight w:val="0"/>
          <w:marTop w:val="96"/>
          <w:marBottom w:val="0"/>
          <w:divBdr>
            <w:top w:val="none" w:sz="0" w:space="0" w:color="auto"/>
            <w:left w:val="none" w:sz="0" w:space="0" w:color="auto"/>
            <w:bottom w:val="none" w:sz="0" w:space="0" w:color="auto"/>
            <w:right w:val="none" w:sz="0" w:space="0" w:color="auto"/>
          </w:divBdr>
        </w:div>
        <w:div w:id="1354696590">
          <w:marLeft w:val="547"/>
          <w:marRight w:val="0"/>
          <w:marTop w:val="96"/>
          <w:marBottom w:val="0"/>
          <w:divBdr>
            <w:top w:val="none" w:sz="0" w:space="0" w:color="auto"/>
            <w:left w:val="none" w:sz="0" w:space="0" w:color="auto"/>
            <w:bottom w:val="none" w:sz="0" w:space="0" w:color="auto"/>
            <w:right w:val="none" w:sz="0" w:space="0" w:color="auto"/>
          </w:divBdr>
        </w:div>
        <w:div w:id="1598518023">
          <w:marLeft w:val="547"/>
          <w:marRight w:val="0"/>
          <w:marTop w:val="96"/>
          <w:marBottom w:val="0"/>
          <w:divBdr>
            <w:top w:val="none" w:sz="0" w:space="0" w:color="auto"/>
            <w:left w:val="none" w:sz="0" w:space="0" w:color="auto"/>
            <w:bottom w:val="none" w:sz="0" w:space="0" w:color="auto"/>
            <w:right w:val="none" w:sz="0" w:space="0" w:color="auto"/>
          </w:divBdr>
        </w:div>
        <w:div w:id="1936206992">
          <w:marLeft w:val="547"/>
          <w:marRight w:val="0"/>
          <w:marTop w:val="96"/>
          <w:marBottom w:val="0"/>
          <w:divBdr>
            <w:top w:val="none" w:sz="0" w:space="0" w:color="auto"/>
            <w:left w:val="none" w:sz="0" w:space="0" w:color="auto"/>
            <w:bottom w:val="none" w:sz="0" w:space="0" w:color="auto"/>
            <w:right w:val="none" w:sz="0" w:space="0" w:color="auto"/>
          </w:divBdr>
        </w:div>
        <w:div w:id="2032998042">
          <w:marLeft w:val="547"/>
          <w:marRight w:val="0"/>
          <w:marTop w:val="96"/>
          <w:marBottom w:val="0"/>
          <w:divBdr>
            <w:top w:val="none" w:sz="0" w:space="0" w:color="auto"/>
            <w:left w:val="none" w:sz="0" w:space="0" w:color="auto"/>
            <w:bottom w:val="none" w:sz="0" w:space="0" w:color="auto"/>
            <w:right w:val="none" w:sz="0" w:space="0" w:color="auto"/>
          </w:divBdr>
        </w:div>
      </w:divsChild>
    </w:div>
    <w:div w:id="338392031">
      <w:bodyDiv w:val="1"/>
      <w:marLeft w:val="0"/>
      <w:marRight w:val="0"/>
      <w:marTop w:val="0"/>
      <w:marBottom w:val="0"/>
      <w:divBdr>
        <w:top w:val="none" w:sz="0" w:space="0" w:color="auto"/>
        <w:left w:val="none" w:sz="0" w:space="0" w:color="auto"/>
        <w:bottom w:val="none" w:sz="0" w:space="0" w:color="auto"/>
        <w:right w:val="none" w:sz="0" w:space="0" w:color="auto"/>
      </w:divBdr>
    </w:div>
    <w:div w:id="339476916">
      <w:bodyDiv w:val="1"/>
      <w:marLeft w:val="0"/>
      <w:marRight w:val="0"/>
      <w:marTop w:val="0"/>
      <w:marBottom w:val="0"/>
      <w:divBdr>
        <w:top w:val="none" w:sz="0" w:space="0" w:color="auto"/>
        <w:left w:val="none" w:sz="0" w:space="0" w:color="auto"/>
        <w:bottom w:val="none" w:sz="0" w:space="0" w:color="auto"/>
        <w:right w:val="none" w:sz="0" w:space="0" w:color="auto"/>
      </w:divBdr>
    </w:div>
    <w:div w:id="340545138">
      <w:bodyDiv w:val="1"/>
      <w:marLeft w:val="0"/>
      <w:marRight w:val="0"/>
      <w:marTop w:val="0"/>
      <w:marBottom w:val="0"/>
      <w:divBdr>
        <w:top w:val="none" w:sz="0" w:space="0" w:color="auto"/>
        <w:left w:val="none" w:sz="0" w:space="0" w:color="auto"/>
        <w:bottom w:val="none" w:sz="0" w:space="0" w:color="auto"/>
        <w:right w:val="none" w:sz="0" w:space="0" w:color="auto"/>
      </w:divBdr>
      <w:divsChild>
        <w:div w:id="1038626356">
          <w:marLeft w:val="1166"/>
          <w:marRight w:val="0"/>
          <w:marTop w:val="86"/>
          <w:marBottom w:val="0"/>
          <w:divBdr>
            <w:top w:val="none" w:sz="0" w:space="0" w:color="auto"/>
            <w:left w:val="none" w:sz="0" w:space="0" w:color="auto"/>
            <w:bottom w:val="none" w:sz="0" w:space="0" w:color="auto"/>
            <w:right w:val="none" w:sz="0" w:space="0" w:color="auto"/>
          </w:divBdr>
        </w:div>
      </w:divsChild>
    </w:div>
    <w:div w:id="343478730">
      <w:bodyDiv w:val="1"/>
      <w:marLeft w:val="0"/>
      <w:marRight w:val="0"/>
      <w:marTop w:val="0"/>
      <w:marBottom w:val="0"/>
      <w:divBdr>
        <w:top w:val="none" w:sz="0" w:space="0" w:color="auto"/>
        <w:left w:val="none" w:sz="0" w:space="0" w:color="auto"/>
        <w:bottom w:val="none" w:sz="0" w:space="0" w:color="auto"/>
        <w:right w:val="none" w:sz="0" w:space="0" w:color="auto"/>
      </w:divBdr>
      <w:divsChild>
        <w:div w:id="1857039306">
          <w:marLeft w:val="1166"/>
          <w:marRight w:val="0"/>
          <w:marTop w:val="77"/>
          <w:marBottom w:val="0"/>
          <w:divBdr>
            <w:top w:val="none" w:sz="0" w:space="0" w:color="auto"/>
            <w:left w:val="none" w:sz="0" w:space="0" w:color="auto"/>
            <w:bottom w:val="none" w:sz="0" w:space="0" w:color="auto"/>
            <w:right w:val="none" w:sz="0" w:space="0" w:color="auto"/>
          </w:divBdr>
        </w:div>
        <w:div w:id="342976646">
          <w:marLeft w:val="1166"/>
          <w:marRight w:val="0"/>
          <w:marTop w:val="77"/>
          <w:marBottom w:val="0"/>
          <w:divBdr>
            <w:top w:val="none" w:sz="0" w:space="0" w:color="auto"/>
            <w:left w:val="none" w:sz="0" w:space="0" w:color="auto"/>
            <w:bottom w:val="none" w:sz="0" w:space="0" w:color="auto"/>
            <w:right w:val="none" w:sz="0" w:space="0" w:color="auto"/>
          </w:divBdr>
        </w:div>
      </w:divsChild>
    </w:div>
    <w:div w:id="343749086">
      <w:bodyDiv w:val="1"/>
      <w:marLeft w:val="0"/>
      <w:marRight w:val="0"/>
      <w:marTop w:val="0"/>
      <w:marBottom w:val="0"/>
      <w:divBdr>
        <w:top w:val="none" w:sz="0" w:space="0" w:color="auto"/>
        <w:left w:val="none" w:sz="0" w:space="0" w:color="auto"/>
        <w:bottom w:val="none" w:sz="0" w:space="0" w:color="auto"/>
        <w:right w:val="none" w:sz="0" w:space="0" w:color="auto"/>
      </w:divBdr>
      <w:divsChild>
        <w:div w:id="1800804242">
          <w:marLeft w:val="547"/>
          <w:marRight w:val="0"/>
          <w:marTop w:val="96"/>
          <w:marBottom w:val="0"/>
          <w:divBdr>
            <w:top w:val="none" w:sz="0" w:space="0" w:color="auto"/>
            <w:left w:val="none" w:sz="0" w:space="0" w:color="auto"/>
            <w:bottom w:val="none" w:sz="0" w:space="0" w:color="auto"/>
            <w:right w:val="none" w:sz="0" w:space="0" w:color="auto"/>
          </w:divBdr>
        </w:div>
        <w:div w:id="325016155">
          <w:marLeft w:val="1166"/>
          <w:marRight w:val="0"/>
          <w:marTop w:val="77"/>
          <w:marBottom w:val="0"/>
          <w:divBdr>
            <w:top w:val="none" w:sz="0" w:space="0" w:color="auto"/>
            <w:left w:val="none" w:sz="0" w:space="0" w:color="auto"/>
            <w:bottom w:val="none" w:sz="0" w:space="0" w:color="auto"/>
            <w:right w:val="none" w:sz="0" w:space="0" w:color="auto"/>
          </w:divBdr>
        </w:div>
        <w:div w:id="692877127">
          <w:marLeft w:val="1166"/>
          <w:marRight w:val="0"/>
          <w:marTop w:val="77"/>
          <w:marBottom w:val="0"/>
          <w:divBdr>
            <w:top w:val="none" w:sz="0" w:space="0" w:color="auto"/>
            <w:left w:val="none" w:sz="0" w:space="0" w:color="auto"/>
            <w:bottom w:val="none" w:sz="0" w:space="0" w:color="auto"/>
            <w:right w:val="none" w:sz="0" w:space="0" w:color="auto"/>
          </w:divBdr>
        </w:div>
        <w:div w:id="728117866">
          <w:marLeft w:val="547"/>
          <w:marRight w:val="0"/>
          <w:marTop w:val="96"/>
          <w:marBottom w:val="0"/>
          <w:divBdr>
            <w:top w:val="none" w:sz="0" w:space="0" w:color="auto"/>
            <w:left w:val="none" w:sz="0" w:space="0" w:color="auto"/>
            <w:bottom w:val="none" w:sz="0" w:space="0" w:color="auto"/>
            <w:right w:val="none" w:sz="0" w:space="0" w:color="auto"/>
          </w:divBdr>
        </w:div>
        <w:div w:id="1789474350">
          <w:marLeft w:val="547"/>
          <w:marRight w:val="0"/>
          <w:marTop w:val="96"/>
          <w:marBottom w:val="0"/>
          <w:divBdr>
            <w:top w:val="none" w:sz="0" w:space="0" w:color="auto"/>
            <w:left w:val="none" w:sz="0" w:space="0" w:color="auto"/>
            <w:bottom w:val="none" w:sz="0" w:space="0" w:color="auto"/>
            <w:right w:val="none" w:sz="0" w:space="0" w:color="auto"/>
          </w:divBdr>
        </w:div>
        <w:div w:id="583613854">
          <w:marLeft w:val="547"/>
          <w:marRight w:val="0"/>
          <w:marTop w:val="96"/>
          <w:marBottom w:val="0"/>
          <w:divBdr>
            <w:top w:val="none" w:sz="0" w:space="0" w:color="auto"/>
            <w:left w:val="none" w:sz="0" w:space="0" w:color="auto"/>
            <w:bottom w:val="none" w:sz="0" w:space="0" w:color="auto"/>
            <w:right w:val="none" w:sz="0" w:space="0" w:color="auto"/>
          </w:divBdr>
        </w:div>
        <w:div w:id="1827669027">
          <w:marLeft w:val="547"/>
          <w:marRight w:val="0"/>
          <w:marTop w:val="96"/>
          <w:marBottom w:val="0"/>
          <w:divBdr>
            <w:top w:val="none" w:sz="0" w:space="0" w:color="auto"/>
            <w:left w:val="none" w:sz="0" w:space="0" w:color="auto"/>
            <w:bottom w:val="none" w:sz="0" w:space="0" w:color="auto"/>
            <w:right w:val="none" w:sz="0" w:space="0" w:color="auto"/>
          </w:divBdr>
        </w:div>
        <w:div w:id="1030644727">
          <w:marLeft w:val="547"/>
          <w:marRight w:val="0"/>
          <w:marTop w:val="96"/>
          <w:marBottom w:val="0"/>
          <w:divBdr>
            <w:top w:val="none" w:sz="0" w:space="0" w:color="auto"/>
            <w:left w:val="none" w:sz="0" w:space="0" w:color="auto"/>
            <w:bottom w:val="none" w:sz="0" w:space="0" w:color="auto"/>
            <w:right w:val="none" w:sz="0" w:space="0" w:color="auto"/>
          </w:divBdr>
        </w:div>
      </w:divsChild>
    </w:div>
    <w:div w:id="346255202">
      <w:bodyDiv w:val="1"/>
      <w:marLeft w:val="0"/>
      <w:marRight w:val="0"/>
      <w:marTop w:val="0"/>
      <w:marBottom w:val="0"/>
      <w:divBdr>
        <w:top w:val="none" w:sz="0" w:space="0" w:color="auto"/>
        <w:left w:val="none" w:sz="0" w:space="0" w:color="auto"/>
        <w:bottom w:val="none" w:sz="0" w:space="0" w:color="auto"/>
        <w:right w:val="none" w:sz="0" w:space="0" w:color="auto"/>
      </w:divBdr>
      <w:divsChild>
        <w:div w:id="445924874">
          <w:marLeft w:val="360"/>
          <w:marRight w:val="0"/>
          <w:marTop w:val="240"/>
          <w:marBottom w:val="0"/>
          <w:divBdr>
            <w:top w:val="none" w:sz="0" w:space="0" w:color="auto"/>
            <w:left w:val="none" w:sz="0" w:space="0" w:color="auto"/>
            <w:bottom w:val="none" w:sz="0" w:space="0" w:color="auto"/>
            <w:right w:val="none" w:sz="0" w:space="0" w:color="auto"/>
          </w:divBdr>
        </w:div>
      </w:divsChild>
    </w:div>
    <w:div w:id="353070145">
      <w:bodyDiv w:val="1"/>
      <w:marLeft w:val="0"/>
      <w:marRight w:val="0"/>
      <w:marTop w:val="0"/>
      <w:marBottom w:val="0"/>
      <w:divBdr>
        <w:top w:val="none" w:sz="0" w:space="0" w:color="auto"/>
        <w:left w:val="none" w:sz="0" w:space="0" w:color="auto"/>
        <w:bottom w:val="none" w:sz="0" w:space="0" w:color="auto"/>
        <w:right w:val="none" w:sz="0" w:space="0" w:color="auto"/>
      </w:divBdr>
      <w:divsChild>
        <w:div w:id="2016416112">
          <w:marLeft w:val="547"/>
          <w:marRight w:val="0"/>
          <w:marTop w:val="134"/>
          <w:marBottom w:val="0"/>
          <w:divBdr>
            <w:top w:val="none" w:sz="0" w:space="0" w:color="auto"/>
            <w:left w:val="none" w:sz="0" w:space="0" w:color="auto"/>
            <w:bottom w:val="none" w:sz="0" w:space="0" w:color="auto"/>
            <w:right w:val="none" w:sz="0" w:space="0" w:color="auto"/>
          </w:divBdr>
        </w:div>
      </w:divsChild>
    </w:div>
    <w:div w:id="355009985">
      <w:bodyDiv w:val="1"/>
      <w:marLeft w:val="120"/>
      <w:marRight w:val="120"/>
      <w:marTop w:val="0"/>
      <w:marBottom w:val="0"/>
      <w:divBdr>
        <w:top w:val="none" w:sz="0" w:space="0" w:color="auto"/>
        <w:left w:val="none" w:sz="0" w:space="0" w:color="auto"/>
        <w:bottom w:val="none" w:sz="0" w:space="0" w:color="auto"/>
        <w:right w:val="none" w:sz="0" w:space="0" w:color="auto"/>
      </w:divBdr>
      <w:divsChild>
        <w:div w:id="58746855">
          <w:marLeft w:val="0"/>
          <w:marRight w:val="0"/>
          <w:marTop w:val="60"/>
          <w:marBottom w:val="120"/>
          <w:divBdr>
            <w:top w:val="none" w:sz="0" w:space="0" w:color="auto"/>
            <w:left w:val="none" w:sz="0" w:space="0" w:color="auto"/>
            <w:bottom w:val="none" w:sz="0" w:space="0" w:color="auto"/>
            <w:right w:val="none" w:sz="0" w:space="0" w:color="auto"/>
          </w:divBdr>
        </w:div>
      </w:divsChild>
    </w:div>
    <w:div w:id="355498412">
      <w:bodyDiv w:val="1"/>
      <w:marLeft w:val="0"/>
      <w:marRight w:val="0"/>
      <w:marTop w:val="0"/>
      <w:marBottom w:val="0"/>
      <w:divBdr>
        <w:top w:val="none" w:sz="0" w:space="0" w:color="auto"/>
        <w:left w:val="none" w:sz="0" w:space="0" w:color="auto"/>
        <w:bottom w:val="none" w:sz="0" w:space="0" w:color="auto"/>
        <w:right w:val="none" w:sz="0" w:space="0" w:color="auto"/>
      </w:divBdr>
    </w:div>
    <w:div w:id="358312907">
      <w:bodyDiv w:val="1"/>
      <w:marLeft w:val="0"/>
      <w:marRight w:val="0"/>
      <w:marTop w:val="0"/>
      <w:marBottom w:val="0"/>
      <w:divBdr>
        <w:top w:val="none" w:sz="0" w:space="0" w:color="auto"/>
        <w:left w:val="none" w:sz="0" w:space="0" w:color="auto"/>
        <w:bottom w:val="none" w:sz="0" w:space="0" w:color="auto"/>
        <w:right w:val="none" w:sz="0" w:space="0" w:color="auto"/>
      </w:divBdr>
    </w:div>
    <w:div w:id="361639279">
      <w:bodyDiv w:val="1"/>
      <w:marLeft w:val="0"/>
      <w:marRight w:val="0"/>
      <w:marTop w:val="0"/>
      <w:marBottom w:val="0"/>
      <w:divBdr>
        <w:top w:val="none" w:sz="0" w:space="0" w:color="auto"/>
        <w:left w:val="none" w:sz="0" w:space="0" w:color="auto"/>
        <w:bottom w:val="none" w:sz="0" w:space="0" w:color="auto"/>
        <w:right w:val="none" w:sz="0" w:space="0" w:color="auto"/>
      </w:divBdr>
      <w:divsChild>
        <w:div w:id="1788698441">
          <w:marLeft w:val="547"/>
          <w:marRight w:val="0"/>
          <w:marTop w:val="120"/>
          <w:marBottom w:val="0"/>
          <w:divBdr>
            <w:top w:val="none" w:sz="0" w:space="0" w:color="auto"/>
            <w:left w:val="none" w:sz="0" w:space="0" w:color="auto"/>
            <w:bottom w:val="none" w:sz="0" w:space="0" w:color="auto"/>
            <w:right w:val="none" w:sz="0" w:space="0" w:color="auto"/>
          </w:divBdr>
        </w:div>
      </w:divsChild>
    </w:div>
    <w:div w:id="363210836">
      <w:bodyDiv w:val="1"/>
      <w:marLeft w:val="0"/>
      <w:marRight w:val="0"/>
      <w:marTop w:val="0"/>
      <w:marBottom w:val="0"/>
      <w:divBdr>
        <w:top w:val="none" w:sz="0" w:space="0" w:color="auto"/>
        <w:left w:val="none" w:sz="0" w:space="0" w:color="auto"/>
        <w:bottom w:val="none" w:sz="0" w:space="0" w:color="auto"/>
        <w:right w:val="none" w:sz="0" w:space="0" w:color="auto"/>
      </w:divBdr>
      <w:divsChild>
        <w:div w:id="1705210040">
          <w:marLeft w:val="1166"/>
          <w:marRight w:val="0"/>
          <w:marTop w:val="77"/>
          <w:marBottom w:val="0"/>
          <w:divBdr>
            <w:top w:val="none" w:sz="0" w:space="0" w:color="auto"/>
            <w:left w:val="none" w:sz="0" w:space="0" w:color="auto"/>
            <w:bottom w:val="none" w:sz="0" w:space="0" w:color="auto"/>
            <w:right w:val="none" w:sz="0" w:space="0" w:color="auto"/>
          </w:divBdr>
        </w:div>
        <w:div w:id="63912354">
          <w:marLeft w:val="1166"/>
          <w:marRight w:val="0"/>
          <w:marTop w:val="77"/>
          <w:marBottom w:val="0"/>
          <w:divBdr>
            <w:top w:val="none" w:sz="0" w:space="0" w:color="auto"/>
            <w:left w:val="none" w:sz="0" w:space="0" w:color="auto"/>
            <w:bottom w:val="none" w:sz="0" w:space="0" w:color="auto"/>
            <w:right w:val="none" w:sz="0" w:space="0" w:color="auto"/>
          </w:divBdr>
        </w:div>
      </w:divsChild>
    </w:div>
    <w:div w:id="364869379">
      <w:bodyDiv w:val="1"/>
      <w:marLeft w:val="0"/>
      <w:marRight w:val="0"/>
      <w:marTop w:val="0"/>
      <w:marBottom w:val="0"/>
      <w:divBdr>
        <w:top w:val="none" w:sz="0" w:space="0" w:color="auto"/>
        <w:left w:val="none" w:sz="0" w:space="0" w:color="auto"/>
        <w:bottom w:val="none" w:sz="0" w:space="0" w:color="auto"/>
        <w:right w:val="none" w:sz="0" w:space="0" w:color="auto"/>
      </w:divBdr>
    </w:div>
    <w:div w:id="365252426">
      <w:bodyDiv w:val="1"/>
      <w:marLeft w:val="0"/>
      <w:marRight w:val="0"/>
      <w:marTop w:val="0"/>
      <w:marBottom w:val="0"/>
      <w:divBdr>
        <w:top w:val="none" w:sz="0" w:space="0" w:color="auto"/>
        <w:left w:val="none" w:sz="0" w:space="0" w:color="auto"/>
        <w:bottom w:val="none" w:sz="0" w:space="0" w:color="auto"/>
        <w:right w:val="none" w:sz="0" w:space="0" w:color="auto"/>
      </w:divBdr>
    </w:div>
    <w:div w:id="365909072">
      <w:bodyDiv w:val="1"/>
      <w:marLeft w:val="0"/>
      <w:marRight w:val="0"/>
      <w:marTop w:val="0"/>
      <w:marBottom w:val="0"/>
      <w:divBdr>
        <w:top w:val="none" w:sz="0" w:space="0" w:color="auto"/>
        <w:left w:val="none" w:sz="0" w:space="0" w:color="auto"/>
        <w:bottom w:val="none" w:sz="0" w:space="0" w:color="auto"/>
        <w:right w:val="none" w:sz="0" w:space="0" w:color="auto"/>
      </w:divBdr>
      <w:divsChild>
        <w:div w:id="925653511">
          <w:marLeft w:val="547"/>
          <w:marRight w:val="0"/>
          <w:marTop w:val="96"/>
          <w:marBottom w:val="0"/>
          <w:divBdr>
            <w:top w:val="none" w:sz="0" w:space="0" w:color="auto"/>
            <w:left w:val="none" w:sz="0" w:space="0" w:color="auto"/>
            <w:bottom w:val="none" w:sz="0" w:space="0" w:color="auto"/>
            <w:right w:val="none" w:sz="0" w:space="0" w:color="auto"/>
          </w:divBdr>
        </w:div>
        <w:div w:id="611670645">
          <w:marLeft w:val="1166"/>
          <w:marRight w:val="0"/>
          <w:marTop w:val="77"/>
          <w:marBottom w:val="0"/>
          <w:divBdr>
            <w:top w:val="none" w:sz="0" w:space="0" w:color="auto"/>
            <w:left w:val="none" w:sz="0" w:space="0" w:color="auto"/>
            <w:bottom w:val="none" w:sz="0" w:space="0" w:color="auto"/>
            <w:right w:val="none" w:sz="0" w:space="0" w:color="auto"/>
          </w:divBdr>
        </w:div>
        <w:div w:id="153035712">
          <w:marLeft w:val="1166"/>
          <w:marRight w:val="0"/>
          <w:marTop w:val="77"/>
          <w:marBottom w:val="0"/>
          <w:divBdr>
            <w:top w:val="none" w:sz="0" w:space="0" w:color="auto"/>
            <w:left w:val="none" w:sz="0" w:space="0" w:color="auto"/>
            <w:bottom w:val="none" w:sz="0" w:space="0" w:color="auto"/>
            <w:right w:val="none" w:sz="0" w:space="0" w:color="auto"/>
          </w:divBdr>
        </w:div>
      </w:divsChild>
    </w:div>
    <w:div w:id="369576754">
      <w:bodyDiv w:val="1"/>
      <w:marLeft w:val="0"/>
      <w:marRight w:val="0"/>
      <w:marTop w:val="0"/>
      <w:marBottom w:val="0"/>
      <w:divBdr>
        <w:top w:val="none" w:sz="0" w:space="0" w:color="auto"/>
        <w:left w:val="none" w:sz="0" w:space="0" w:color="auto"/>
        <w:bottom w:val="none" w:sz="0" w:space="0" w:color="auto"/>
        <w:right w:val="none" w:sz="0" w:space="0" w:color="auto"/>
      </w:divBdr>
      <w:divsChild>
        <w:div w:id="89207872">
          <w:marLeft w:val="547"/>
          <w:marRight w:val="0"/>
          <w:marTop w:val="120"/>
          <w:marBottom w:val="0"/>
          <w:divBdr>
            <w:top w:val="none" w:sz="0" w:space="0" w:color="auto"/>
            <w:left w:val="none" w:sz="0" w:space="0" w:color="auto"/>
            <w:bottom w:val="none" w:sz="0" w:space="0" w:color="auto"/>
            <w:right w:val="none" w:sz="0" w:space="0" w:color="auto"/>
          </w:divBdr>
        </w:div>
      </w:divsChild>
    </w:div>
    <w:div w:id="370811727">
      <w:bodyDiv w:val="1"/>
      <w:marLeft w:val="0"/>
      <w:marRight w:val="0"/>
      <w:marTop w:val="0"/>
      <w:marBottom w:val="0"/>
      <w:divBdr>
        <w:top w:val="none" w:sz="0" w:space="0" w:color="auto"/>
        <w:left w:val="none" w:sz="0" w:space="0" w:color="auto"/>
        <w:bottom w:val="none" w:sz="0" w:space="0" w:color="auto"/>
        <w:right w:val="none" w:sz="0" w:space="0" w:color="auto"/>
      </w:divBdr>
      <w:divsChild>
        <w:div w:id="584151124">
          <w:marLeft w:val="1166"/>
          <w:marRight w:val="0"/>
          <w:marTop w:val="0"/>
          <w:marBottom w:val="0"/>
          <w:divBdr>
            <w:top w:val="none" w:sz="0" w:space="0" w:color="auto"/>
            <w:left w:val="none" w:sz="0" w:space="0" w:color="auto"/>
            <w:bottom w:val="none" w:sz="0" w:space="0" w:color="auto"/>
            <w:right w:val="none" w:sz="0" w:space="0" w:color="auto"/>
          </w:divBdr>
        </w:div>
        <w:div w:id="1455293824">
          <w:marLeft w:val="1166"/>
          <w:marRight w:val="0"/>
          <w:marTop w:val="0"/>
          <w:marBottom w:val="0"/>
          <w:divBdr>
            <w:top w:val="none" w:sz="0" w:space="0" w:color="auto"/>
            <w:left w:val="none" w:sz="0" w:space="0" w:color="auto"/>
            <w:bottom w:val="none" w:sz="0" w:space="0" w:color="auto"/>
            <w:right w:val="none" w:sz="0" w:space="0" w:color="auto"/>
          </w:divBdr>
        </w:div>
      </w:divsChild>
    </w:div>
    <w:div w:id="371419856">
      <w:bodyDiv w:val="1"/>
      <w:marLeft w:val="0"/>
      <w:marRight w:val="0"/>
      <w:marTop w:val="0"/>
      <w:marBottom w:val="0"/>
      <w:divBdr>
        <w:top w:val="none" w:sz="0" w:space="0" w:color="auto"/>
        <w:left w:val="none" w:sz="0" w:space="0" w:color="auto"/>
        <w:bottom w:val="none" w:sz="0" w:space="0" w:color="auto"/>
        <w:right w:val="none" w:sz="0" w:space="0" w:color="auto"/>
      </w:divBdr>
      <w:divsChild>
        <w:div w:id="1340426261">
          <w:marLeft w:val="547"/>
          <w:marRight w:val="0"/>
          <w:marTop w:val="120"/>
          <w:marBottom w:val="0"/>
          <w:divBdr>
            <w:top w:val="none" w:sz="0" w:space="0" w:color="auto"/>
            <w:left w:val="none" w:sz="0" w:space="0" w:color="auto"/>
            <w:bottom w:val="none" w:sz="0" w:space="0" w:color="auto"/>
            <w:right w:val="none" w:sz="0" w:space="0" w:color="auto"/>
          </w:divBdr>
        </w:div>
        <w:div w:id="97725813">
          <w:marLeft w:val="547"/>
          <w:marRight w:val="0"/>
          <w:marTop w:val="120"/>
          <w:marBottom w:val="0"/>
          <w:divBdr>
            <w:top w:val="none" w:sz="0" w:space="0" w:color="auto"/>
            <w:left w:val="none" w:sz="0" w:space="0" w:color="auto"/>
            <w:bottom w:val="none" w:sz="0" w:space="0" w:color="auto"/>
            <w:right w:val="none" w:sz="0" w:space="0" w:color="auto"/>
          </w:divBdr>
        </w:div>
        <w:div w:id="1142775175">
          <w:marLeft w:val="547"/>
          <w:marRight w:val="0"/>
          <w:marTop w:val="120"/>
          <w:marBottom w:val="0"/>
          <w:divBdr>
            <w:top w:val="none" w:sz="0" w:space="0" w:color="auto"/>
            <w:left w:val="none" w:sz="0" w:space="0" w:color="auto"/>
            <w:bottom w:val="none" w:sz="0" w:space="0" w:color="auto"/>
            <w:right w:val="none" w:sz="0" w:space="0" w:color="auto"/>
          </w:divBdr>
        </w:div>
      </w:divsChild>
    </w:div>
    <w:div w:id="377239288">
      <w:bodyDiv w:val="1"/>
      <w:marLeft w:val="0"/>
      <w:marRight w:val="0"/>
      <w:marTop w:val="0"/>
      <w:marBottom w:val="0"/>
      <w:divBdr>
        <w:top w:val="none" w:sz="0" w:space="0" w:color="auto"/>
        <w:left w:val="none" w:sz="0" w:space="0" w:color="auto"/>
        <w:bottom w:val="none" w:sz="0" w:space="0" w:color="auto"/>
        <w:right w:val="none" w:sz="0" w:space="0" w:color="auto"/>
      </w:divBdr>
      <w:divsChild>
        <w:div w:id="1646885815">
          <w:marLeft w:val="1166"/>
          <w:marRight w:val="0"/>
          <w:marTop w:val="96"/>
          <w:marBottom w:val="0"/>
          <w:divBdr>
            <w:top w:val="none" w:sz="0" w:space="0" w:color="auto"/>
            <w:left w:val="none" w:sz="0" w:space="0" w:color="auto"/>
            <w:bottom w:val="none" w:sz="0" w:space="0" w:color="auto"/>
            <w:right w:val="none" w:sz="0" w:space="0" w:color="auto"/>
          </w:divBdr>
        </w:div>
        <w:div w:id="1047609933">
          <w:marLeft w:val="1166"/>
          <w:marRight w:val="0"/>
          <w:marTop w:val="96"/>
          <w:marBottom w:val="0"/>
          <w:divBdr>
            <w:top w:val="none" w:sz="0" w:space="0" w:color="auto"/>
            <w:left w:val="none" w:sz="0" w:space="0" w:color="auto"/>
            <w:bottom w:val="none" w:sz="0" w:space="0" w:color="auto"/>
            <w:right w:val="none" w:sz="0" w:space="0" w:color="auto"/>
          </w:divBdr>
        </w:div>
      </w:divsChild>
    </w:div>
    <w:div w:id="378284926">
      <w:bodyDiv w:val="1"/>
      <w:marLeft w:val="0"/>
      <w:marRight w:val="0"/>
      <w:marTop w:val="0"/>
      <w:marBottom w:val="0"/>
      <w:divBdr>
        <w:top w:val="none" w:sz="0" w:space="0" w:color="auto"/>
        <w:left w:val="none" w:sz="0" w:space="0" w:color="auto"/>
        <w:bottom w:val="none" w:sz="0" w:space="0" w:color="auto"/>
        <w:right w:val="none" w:sz="0" w:space="0" w:color="auto"/>
      </w:divBdr>
    </w:div>
    <w:div w:id="380373068">
      <w:bodyDiv w:val="1"/>
      <w:marLeft w:val="0"/>
      <w:marRight w:val="0"/>
      <w:marTop w:val="0"/>
      <w:marBottom w:val="0"/>
      <w:divBdr>
        <w:top w:val="none" w:sz="0" w:space="0" w:color="auto"/>
        <w:left w:val="none" w:sz="0" w:space="0" w:color="auto"/>
        <w:bottom w:val="none" w:sz="0" w:space="0" w:color="auto"/>
        <w:right w:val="none" w:sz="0" w:space="0" w:color="auto"/>
      </w:divBdr>
      <w:divsChild>
        <w:div w:id="1746802693">
          <w:marLeft w:val="1166"/>
          <w:marRight w:val="0"/>
          <w:marTop w:val="77"/>
          <w:marBottom w:val="0"/>
          <w:divBdr>
            <w:top w:val="none" w:sz="0" w:space="0" w:color="auto"/>
            <w:left w:val="none" w:sz="0" w:space="0" w:color="auto"/>
            <w:bottom w:val="none" w:sz="0" w:space="0" w:color="auto"/>
            <w:right w:val="none" w:sz="0" w:space="0" w:color="auto"/>
          </w:divBdr>
        </w:div>
        <w:div w:id="1822235043">
          <w:marLeft w:val="547"/>
          <w:marRight w:val="0"/>
          <w:marTop w:val="115"/>
          <w:marBottom w:val="0"/>
          <w:divBdr>
            <w:top w:val="none" w:sz="0" w:space="0" w:color="auto"/>
            <w:left w:val="none" w:sz="0" w:space="0" w:color="auto"/>
            <w:bottom w:val="none" w:sz="0" w:space="0" w:color="auto"/>
            <w:right w:val="none" w:sz="0" w:space="0" w:color="auto"/>
          </w:divBdr>
        </w:div>
        <w:div w:id="1851139238">
          <w:marLeft w:val="1166"/>
          <w:marRight w:val="0"/>
          <w:marTop w:val="77"/>
          <w:marBottom w:val="0"/>
          <w:divBdr>
            <w:top w:val="none" w:sz="0" w:space="0" w:color="auto"/>
            <w:left w:val="none" w:sz="0" w:space="0" w:color="auto"/>
            <w:bottom w:val="none" w:sz="0" w:space="0" w:color="auto"/>
            <w:right w:val="none" w:sz="0" w:space="0" w:color="auto"/>
          </w:divBdr>
        </w:div>
      </w:divsChild>
    </w:div>
    <w:div w:id="389618040">
      <w:bodyDiv w:val="1"/>
      <w:marLeft w:val="0"/>
      <w:marRight w:val="0"/>
      <w:marTop w:val="0"/>
      <w:marBottom w:val="0"/>
      <w:divBdr>
        <w:top w:val="none" w:sz="0" w:space="0" w:color="auto"/>
        <w:left w:val="none" w:sz="0" w:space="0" w:color="auto"/>
        <w:bottom w:val="none" w:sz="0" w:space="0" w:color="auto"/>
        <w:right w:val="none" w:sz="0" w:space="0" w:color="auto"/>
      </w:divBdr>
    </w:div>
    <w:div w:id="392657363">
      <w:bodyDiv w:val="1"/>
      <w:marLeft w:val="0"/>
      <w:marRight w:val="0"/>
      <w:marTop w:val="0"/>
      <w:marBottom w:val="0"/>
      <w:divBdr>
        <w:top w:val="none" w:sz="0" w:space="0" w:color="auto"/>
        <w:left w:val="none" w:sz="0" w:space="0" w:color="auto"/>
        <w:bottom w:val="none" w:sz="0" w:space="0" w:color="auto"/>
        <w:right w:val="none" w:sz="0" w:space="0" w:color="auto"/>
      </w:divBdr>
      <w:divsChild>
        <w:div w:id="1017194055">
          <w:marLeft w:val="1166"/>
          <w:marRight w:val="0"/>
          <w:marTop w:val="96"/>
          <w:marBottom w:val="0"/>
          <w:divBdr>
            <w:top w:val="none" w:sz="0" w:space="0" w:color="auto"/>
            <w:left w:val="none" w:sz="0" w:space="0" w:color="auto"/>
            <w:bottom w:val="none" w:sz="0" w:space="0" w:color="auto"/>
            <w:right w:val="none" w:sz="0" w:space="0" w:color="auto"/>
          </w:divBdr>
        </w:div>
      </w:divsChild>
    </w:div>
    <w:div w:id="396632094">
      <w:bodyDiv w:val="1"/>
      <w:marLeft w:val="0"/>
      <w:marRight w:val="0"/>
      <w:marTop w:val="0"/>
      <w:marBottom w:val="0"/>
      <w:divBdr>
        <w:top w:val="none" w:sz="0" w:space="0" w:color="auto"/>
        <w:left w:val="none" w:sz="0" w:space="0" w:color="auto"/>
        <w:bottom w:val="none" w:sz="0" w:space="0" w:color="auto"/>
        <w:right w:val="none" w:sz="0" w:space="0" w:color="auto"/>
      </w:divBdr>
      <w:divsChild>
        <w:div w:id="1042828154">
          <w:marLeft w:val="1166"/>
          <w:marRight w:val="0"/>
          <w:marTop w:val="96"/>
          <w:marBottom w:val="0"/>
          <w:divBdr>
            <w:top w:val="none" w:sz="0" w:space="0" w:color="auto"/>
            <w:left w:val="none" w:sz="0" w:space="0" w:color="auto"/>
            <w:bottom w:val="none" w:sz="0" w:space="0" w:color="auto"/>
            <w:right w:val="none" w:sz="0" w:space="0" w:color="auto"/>
          </w:divBdr>
        </w:div>
      </w:divsChild>
    </w:div>
    <w:div w:id="398677270">
      <w:bodyDiv w:val="1"/>
      <w:marLeft w:val="0"/>
      <w:marRight w:val="0"/>
      <w:marTop w:val="0"/>
      <w:marBottom w:val="0"/>
      <w:divBdr>
        <w:top w:val="none" w:sz="0" w:space="0" w:color="auto"/>
        <w:left w:val="none" w:sz="0" w:space="0" w:color="auto"/>
        <w:bottom w:val="none" w:sz="0" w:space="0" w:color="auto"/>
        <w:right w:val="none" w:sz="0" w:space="0" w:color="auto"/>
      </w:divBdr>
      <w:divsChild>
        <w:div w:id="918714230">
          <w:marLeft w:val="547"/>
          <w:marRight w:val="0"/>
          <w:marTop w:val="115"/>
          <w:marBottom w:val="0"/>
          <w:divBdr>
            <w:top w:val="none" w:sz="0" w:space="0" w:color="auto"/>
            <w:left w:val="none" w:sz="0" w:space="0" w:color="auto"/>
            <w:bottom w:val="none" w:sz="0" w:space="0" w:color="auto"/>
            <w:right w:val="none" w:sz="0" w:space="0" w:color="auto"/>
          </w:divBdr>
        </w:div>
      </w:divsChild>
    </w:div>
    <w:div w:id="399258704">
      <w:bodyDiv w:val="1"/>
      <w:marLeft w:val="0"/>
      <w:marRight w:val="0"/>
      <w:marTop w:val="0"/>
      <w:marBottom w:val="0"/>
      <w:divBdr>
        <w:top w:val="none" w:sz="0" w:space="0" w:color="auto"/>
        <w:left w:val="none" w:sz="0" w:space="0" w:color="auto"/>
        <w:bottom w:val="none" w:sz="0" w:space="0" w:color="auto"/>
        <w:right w:val="none" w:sz="0" w:space="0" w:color="auto"/>
      </w:divBdr>
      <w:divsChild>
        <w:div w:id="1053046645">
          <w:marLeft w:val="547"/>
          <w:marRight w:val="0"/>
          <w:marTop w:val="115"/>
          <w:marBottom w:val="0"/>
          <w:divBdr>
            <w:top w:val="none" w:sz="0" w:space="0" w:color="auto"/>
            <w:left w:val="none" w:sz="0" w:space="0" w:color="auto"/>
            <w:bottom w:val="none" w:sz="0" w:space="0" w:color="auto"/>
            <w:right w:val="none" w:sz="0" w:space="0" w:color="auto"/>
          </w:divBdr>
        </w:div>
      </w:divsChild>
    </w:div>
    <w:div w:id="400760630">
      <w:bodyDiv w:val="1"/>
      <w:marLeft w:val="0"/>
      <w:marRight w:val="0"/>
      <w:marTop w:val="0"/>
      <w:marBottom w:val="0"/>
      <w:divBdr>
        <w:top w:val="none" w:sz="0" w:space="0" w:color="auto"/>
        <w:left w:val="none" w:sz="0" w:space="0" w:color="auto"/>
        <w:bottom w:val="none" w:sz="0" w:space="0" w:color="auto"/>
        <w:right w:val="none" w:sz="0" w:space="0" w:color="auto"/>
      </w:divBdr>
      <w:divsChild>
        <w:div w:id="1064252847">
          <w:marLeft w:val="274"/>
          <w:marRight w:val="0"/>
          <w:marTop w:val="160"/>
          <w:marBottom w:val="0"/>
          <w:divBdr>
            <w:top w:val="none" w:sz="0" w:space="0" w:color="auto"/>
            <w:left w:val="none" w:sz="0" w:space="0" w:color="auto"/>
            <w:bottom w:val="none" w:sz="0" w:space="0" w:color="auto"/>
            <w:right w:val="none" w:sz="0" w:space="0" w:color="auto"/>
          </w:divBdr>
        </w:div>
      </w:divsChild>
    </w:div>
    <w:div w:id="402217864">
      <w:bodyDiv w:val="1"/>
      <w:marLeft w:val="0"/>
      <w:marRight w:val="0"/>
      <w:marTop w:val="0"/>
      <w:marBottom w:val="0"/>
      <w:divBdr>
        <w:top w:val="none" w:sz="0" w:space="0" w:color="auto"/>
        <w:left w:val="none" w:sz="0" w:space="0" w:color="auto"/>
        <w:bottom w:val="none" w:sz="0" w:space="0" w:color="auto"/>
        <w:right w:val="none" w:sz="0" w:space="0" w:color="auto"/>
      </w:divBdr>
      <w:divsChild>
        <w:div w:id="1676810795">
          <w:marLeft w:val="547"/>
          <w:marRight w:val="0"/>
          <w:marTop w:val="115"/>
          <w:marBottom w:val="0"/>
          <w:divBdr>
            <w:top w:val="none" w:sz="0" w:space="0" w:color="auto"/>
            <w:left w:val="none" w:sz="0" w:space="0" w:color="auto"/>
            <w:bottom w:val="none" w:sz="0" w:space="0" w:color="auto"/>
            <w:right w:val="none" w:sz="0" w:space="0" w:color="auto"/>
          </w:divBdr>
        </w:div>
        <w:div w:id="1876187694">
          <w:marLeft w:val="547"/>
          <w:marRight w:val="0"/>
          <w:marTop w:val="115"/>
          <w:marBottom w:val="0"/>
          <w:divBdr>
            <w:top w:val="none" w:sz="0" w:space="0" w:color="auto"/>
            <w:left w:val="none" w:sz="0" w:space="0" w:color="auto"/>
            <w:bottom w:val="none" w:sz="0" w:space="0" w:color="auto"/>
            <w:right w:val="none" w:sz="0" w:space="0" w:color="auto"/>
          </w:divBdr>
        </w:div>
        <w:div w:id="2064132994">
          <w:marLeft w:val="1166"/>
          <w:marRight w:val="0"/>
          <w:marTop w:val="96"/>
          <w:marBottom w:val="0"/>
          <w:divBdr>
            <w:top w:val="none" w:sz="0" w:space="0" w:color="auto"/>
            <w:left w:val="none" w:sz="0" w:space="0" w:color="auto"/>
            <w:bottom w:val="none" w:sz="0" w:space="0" w:color="auto"/>
            <w:right w:val="none" w:sz="0" w:space="0" w:color="auto"/>
          </w:divBdr>
        </w:div>
        <w:div w:id="1995838336">
          <w:marLeft w:val="1166"/>
          <w:marRight w:val="0"/>
          <w:marTop w:val="96"/>
          <w:marBottom w:val="0"/>
          <w:divBdr>
            <w:top w:val="none" w:sz="0" w:space="0" w:color="auto"/>
            <w:left w:val="none" w:sz="0" w:space="0" w:color="auto"/>
            <w:bottom w:val="none" w:sz="0" w:space="0" w:color="auto"/>
            <w:right w:val="none" w:sz="0" w:space="0" w:color="auto"/>
          </w:divBdr>
        </w:div>
        <w:div w:id="1780175404">
          <w:marLeft w:val="547"/>
          <w:marRight w:val="0"/>
          <w:marTop w:val="115"/>
          <w:marBottom w:val="0"/>
          <w:divBdr>
            <w:top w:val="none" w:sz="0" w:space="0" w:color="auto"/>
            <w:left w:val="none" w:sz="0" w:space="0" w:color="auto"/>
            <w:bottom w:val="none" w:sz="0" w:space="0" w:color="auto"/>
            <w:right w:val="none" w:sz="0" w:space="0" w:color="auto"/>
          </w:divBdr>
        </w:div>
        <w:div w:id="1956011714">
          <w:marLeft w:val="1166"/>
          <w:marRight w:val="0"/>
          <w:marTop w:val="96"/>
          <w:marBottom w:val="0"/>
          <w:divBdr>
            <w:top w:val="none" w:sz="0" w:space="0" w:color="auto"/>
            <w:left w:val="none" w:sz="0" w:space="0" w:color="auto"/>
            <w:bottom w:val="none" w:sz="0" w:space="0" w:color="auto"/>
            <w:right w:val="none" w:sz="0" w:space="0" w:color="auto"/>
          </w:divBdr>
        </w:div>
        <w:div w:id="2042778303">
          <w:marLeft w:val="1166"/>
          <w:marRight w:val="0"/>
          <w:marTop w:val="96"/>
          <w:marBottom w:val="0"/>
          <w:divBdr>
            <w:top w:val="none" w:sz="0" w:space="0" w:color="auto"/>
            <w:left w:val="none" w:sz="0" w:space="0" w:color="auto"/>
            <w:bottom w:val="none" w:sz="0" w:space="0" w:color="auto"/>
            <w:right w:val="none" w:sz="0" w:space="0" w:color="auto"/>
          </w:divBdr>
        </w:div>
      </w:divsChild>
    </w:div>
    <w:div w:id="404691436">
      <w:bodyDiv w:val="1"/>
      <w:marLeft w:val="0"/>
      <w:marRight w:val="0"/>
      <w:marTop w:val="0"/>
      <w:marBottom w:val="0"/>
      <w:divBdr>
        <w:top w:val="none" w:sz="0" w:space="0" w:color="auto"/>
        <w:left w:val="none" w:sz="0" w:space="0" w:color="auto"/>
        <w:bottom w:val="none" w:sz="0" w:space="0" w:color="auto"/>
        <w:right w:val="none" w:sz="0" w:space="0" w:color="auto"/>
      </w:divBdr>
      <w:divsChild>
        <w:div w:id="487673660">
          <w:marLeft w:val="1166"/>
          <w:marRight w:val="0"/>
          <w:marTop w:val="0"/>
          <w:marBottom w:val="0"/>
          <w:divBdr>
            <w:top w:val="none" w:sz="0" w:space="0" w:color="auto"/>
            <w:left w:val="none" w:sz="0" w:space="0" w:color="auto"/>
            <w:bottom w:val="none" w:sz="0" w:space="0" w:color="auto"/>
            <w:right w:val="none" w:sz="0" w:space="0" w:color="auto"/>
          </w:divBdr>
        </w:div>
        <w:div w:id="778332799">
          <w:marLeft w:val="1166"/>
          <w:marRight w:val="0"/>
          <w:marTop w:val="0"/>
          <w:marBottom w:val="0"/>
          <w:divBdr>
            <w:top w:val="none" w:sz="0" w:space="0" w:color="auto"/>
            <w:left w:val="none" w:sz="0" w:space="0" w:color="auto"/>
            <w:bottom w:val="none" w:sz="0" w:space="0" w:color="auto"/>
            <w:right w:val="none" w:sz="0" w:space="0" w:color="auto"/>
          </w:divBdr>
        </w:div>
        <w:div w:id="764152460">
          <w:marLeft w:val="1166"/>
          <w:marRight w:val="0"/>
          <w:marTop w:val="0"/>
          <w:marBottom w:val="0"/>
          <w:divBdr>
            <w:top w:val="none" w:sz="0" w:space="0" w:color="auto"/>
            <w:left w:val="none" w:sz="0" w:space="0" w:color="auto"/>
            <w:bottom w:val="none" w:sz="0" w:space="0" w:color="auto"/>
            <w:right w:val="none" w:sz="0" w:space="0" w:color="auto"/>
          </w:divBdr>
        </w:div>
      </w:divsChild>
    </w:div>
    <w:div w:id="410129937">
      <w:bodyDiv w:val="1"/>
      <w:marLeft w:val="0"/>
      <w:marRight w:val="0"/>
      <w:marTop w:val="0"/>
      <w:marBottom w:val="0"/>
      <w:divBdr>
        <w:top w:val="none" w:sz="0" w:space="0" w:color="auto"/>
        <w:left w:val="none" w:sz="0" w:space="0" w:color="auto"/>
        <w:bottom w:val="none" w:sz="0" w:space="0" w:color="auto"/>
        <w:right w:val="none" w:sz="0" w:space="0" w:color="auto"/>
      </w:divBdr>
      <w:divsChild>
        <w:div w:id="1384912514">
          <w:marLeft w:val="547"/>
          <w:marRight w:val="0"/>
          <w:marTop w:val="115"/>
          <w:marBottom w:val="0"/>
          <w:divBdr>
            <w:top w:val="none" w:sz="0" w:space="0" w:color="auto"/>
            <w:left w:val="none" w:sz="0" w:space="0" w:color="auto"/>
            <w:bottom w:val="none" w:sz="0" w:space="0" w:color="auto"/>
            <w:right w:val="none" w:sz="0" w:space="0" w:color="auto"/>
          </w:divBdr>
        </w:div>
      </w:divsChild>
    </w:div>
    <w:div w:id="410347876">
      <w:bodyDiv w:val="1"/>
      <w:marLeft w:val="0"/>
      <w:marRight w:val="0"/>
      <w:marTop w:val="0"/>
      <w:marBottom w:val="0"/>
      <w:divBdr>
        <w:top w:val="none" w:sz="0" w:space="0" w:color="auto"/>
        <w:left w:val="none" w:sz="0" w:space="0" w:color="auto"/>
        <w:bottom w:val="none" w:sz="0" w:space="0" w:color="auto"/>
        <w:right w:val="none" w:sz="0" w:space="0" w:color="auto"/>
      </w:divBdr>
      <w:divsChild>
        <w:div w:id="36711408">
          <w:marLeft w:val="547"/>
          <w:marRight w:val="0"/>
          <w:marTop w:val="86"/>
          <w:marBottom w:val="0"/>
          <w:divBdr>
            <w:top w:val="none" w:sz="0" w:space="0" w:color="auto"/>
            <w:left w:val="none" w:sz="0" w:space="0" w:color="auto"/>
            <w:bottom w:val="none" w:sz="0" w:space="0" w:color="auto"/>
            <w:right w:val="none" w:sz="0" w:space="0" w:color="auto"/>
          </w:divBdr>
        </w:div>
      </w:divsChild>
    </w:div>
    <w:div w:id="415513205">
      <w:bodyDiv w:val="1"/>
      <w:marLeft w:val="0"/>
      <w:marRight w:val="0"/>
      <w:marTop w:val="0"/>
      <w:marBottom w:val="0"/>
      <w:divBdr>
        <w:top w:val="none" w:sz="0" w:space="0" w:color="auto"/>
        <w:left w:val="none" w:sz="0" w:space="0" w:color="auto"/>
        <w:bottom w:val="none" w:sz="0" w:space="0" w:color="auto"/>
        <w:right w:val="none" w:sz="0" w:space="0" w:color="auto"/>
      </w:divBdr>
      <w:divsChild>
        <w:div w:id="1972438083">
          <w:marLeft w:val="547"/>
          <w:marRight w:val="0"/>
          <w:marTop w:val="96"/>
          <w:marBottom w:val="0"/>
          <w:divBdr>
            <w:top w:val="none" w:sz="0" w:space="0" w:color="auto"/>
            <w:left w:val="none" w:sz="0" w:space="0" w:color="auto"/>
            <w:bottom w:val="none" w:sz="0" w:space="0" w:color="auto"/>
            <w:right w:val="none" w:sz="0" w:space="0" w:color="auto"/>
          </w:divBdr>
        </w:div>
      </w:divsChild>
    </w:div>
    <w:div w:id="427308820">
      <w:bodyDiv w:val="1"/>
      <w:marLeft w:val="0"/>
      <w:marRight w:val="0"/>
      <w:marTop w:val="0"/>
      <w:marBottom w:val="0"/>
      <w:divBdr>
        <w:top w:val="none" w:sz="0" w:space="0" w:color="auto"/>
        <w:left w:val="none" w:sz="0" w:space="0" w:color="auto"/>
        <w:bottom w:val="none" w:sz="0" w:space="0" w:color="auto"/>
        <w:right w:val="none" w:sz="0" w:space="0" w:color="auto"/>
      </w:divBdr>
      <w:divsChild>
        <w:div w:id="157617544">
          <w:marLeft w:val="547"/>
          <w:marRight w:val="0"/>
          <w:marTop w:val="67"/>
          <w:marBottom w:val="0"/>
          <w:divBdr>
            <w:top w:val="none" w:sz="0" w:space="0" w:color="auto"/>
            <w:left w:val="none" w:sz="0" w:space="0" w:color="auto"/>
            <w:bottom w:val="none" w:sz="0" w:space="0" w:color="auto"/>
            <w:right w:val="none" w:sz="0" w:space="0" w:color="auto"/>
          </w:divBdr>
        </w:div>
        <w:div w:id="212159166">
          <w:marLeft w:val="547"/>
          <w:marRight w:val="0"/>
          <w:marTop w:val="67"/>
          <w:marBottom w:val="0"/>
          <w:divBdr>
            <w:top w:val="none" w:sz="0" w:space="0" w:color="auto"/>
            <w:left w:val="none" w:sz="0" w:space="0" w:color="auto"/>
            <w:bottom w:val="none" w:sz="0" w:space="0" w:color="auto"/>
            <w:right w:val="none" w:sz="0" w:space="0" w:color="auto"/>
          </w:divBdr>
        </w:div>
        <w:div w:id="342056244">
          <w:marLeft w:val="547"/>
          <w:marRight w:val="0"/>
          <w:marTop w:val="67"/>
          <w:marBottom w:val="0"/>
          <w:divBdr>
            <w:top w:val="none" w:sz="0" w:space="0" w:color="auto"/>
            <w:left w:val="none" w:sz="0" w:space="0" w:color="auto"/>
            <w:bottom w:val="none" w:sz="0" w:space="0" w:color="auto"/>
            <w:right w:val="none" w:sz="0" w:space="0" w:color="auto"/>
          </w:divBdr>
        </w:div>
        <w:div w:id="366104939">
          <w:marLeft w:val="547"/>
          <w:marRight w:val="0"/>
          <w:marTop w:val="67"/>
          <w:marBottom w:val="0"/>
          <w:divBdr>
            <w:top w:val="none" w:sz="0" w:space="0" w:color="auto"/>
            <w:left w:val="none" w:sz="0" w:space="0" w:color="auto"/>
            <w:bottom w:val="none" w:sz="0" w:space="0" w:color="auto"/>
            <w:right w:val="none" w:sz="0" w:space="0" w:color="auto"/>
          </w:divBdr>
        </w:div>
        <w:div w:id="474372858">
          <w:marLeft w:val="547"/>
          <w:marRight w:val="0"/>
          <w:marTop w:val="67"/>
          <w:marBottom w:val="0"/>
          <w:divBdr>
            <w:top w:val="none" w:sz="0" w:space="0" w:color="auto"/>
            <w:left w:val="none" w:sz="0" w:space="0" w:color="auto"/>
            <w:bottom w:val="none" w:sz="0" w:space="0" w:color="auto"/>
            <w:right w:val="none" w:sz="0" w:space="0" w:color="auto"/>
          </w:divBdr>
        </w:div>
        <w:div w:id="808285510">
          <w:marLeft w:val="547"/>
          <w:marRight w:val="0"/>
          <w:marTop w:val="67"/>
          <w:marBottom w:val="0"/>
          <w:divBdr>
            <w:top w:val="none" w:sz="0" w:space="0" w:color="auto"/>
            <w:left w:val="none" w:sz="0" w:space="0" w:color="auto"/>
            <w:bottom w:val="none" w:sz="0" w:space="0" w:color="auto"/>
            <w:right w:val="none" w:sz="0" w:space="0" w:color="auto"/>
          </w:divBdr>
        </w:div>
        <w:div w:id="827792508">
          <w:marLeft w:val="547"/>
          <w:marRight w:val="0"/>
          <w:marTop w:val="67"/>
          <w:marBottom w:val="0"/>
          <w:divBdr>
            <w:top w:val="none" w:sz="0" w:space="0" w:color="auto"/>
            <w:left w:val="none" w:sz="0" w:space="0" w:color="auto"/>
            <w:bottom w:val="none" w:sz="0" w:space="0" w:color="auto"/>
            <w:right w:val="none" w:sz="0" w:space="0" w:color="auto"/>
          </w:divBdr>
        </w:div>
        <w:div w:id="895550611">
          <w:marLeft w:val="547"/>
          <w:marRight w:val="0"/>
          <w:marTop w:val="67"/>
          <w:marBottom w:val="0"/>
          <w:divBdr>
            <w:top w:val="none" w:sz="0" w:space="0" w:color="auto"/>
            <w:left w:val="none" w:sz="0" w:space="0" w:color="auto"/>
            <w:bottom w:val="none" w:sz="0" w:space="0" w:color="auto"/>
            <w:right w:val="none" w:sz="0" w:space="0" w:color="auto"/>
          </w:divBdr>
        </w:div>
        <w:div w:id="1061169563">
          <w:marLeft w:val="547"/>
          <w:marRight w:val="0"/>
          <w:marTop w:val="67"/>
          <w:marBottom w:val="0"/>
          <w:divBdr>
            <w:top w:val="none" w:sz="0" w:space="0" w:color="auto"/>
            <w:left w:val="none" w:sz="0" w:space="0" w:color="auto"/>
            <w:bottom w:val="none" w:sz="0" w:space="0" w:color="auto"/>
            <w:right w:val="none" w:sz="0" w:space="0" w:color="auto"/>
          </w:divBdr>
        </w:div>
        <w:div w:id="1064567874">
          <w:marLeft w:val="547"/>
          <w:marRight w:val="0"/>
          <w:marTop w:val="67"/>
          <w:marBottom w:val="0"/>
          <w:divBdr>
            <w:top w:val="none" w:sz="0" w:space="0" w:color="auto"/>
            <w:left w:val="none" w:sz="0" w:space="0" w:color="auto"/>
            <w:bottom w:val="none" w:sz="0" w:space="0" w:color="auto"/>
            <w:right w:val="none" w:sz="0" w:space="0" w:color="auto"/>
          </w:divBdr>
        </w:div>
        <w:div w:id="1170217129">
          <w:marLeft w:val="547"/>
          <w:marRight w:val="0"/>
          <w:marTop w:val="67"/>
          <w:marBottom w:val="0"/>
          <w:divBdr>
            <w:top w:val="none" w:sz="0" w:space="0" w:color="auto"/>
            <w:left w:val="none" w:sz="0" w:space="0" w:color="auto"/>
            <w:bottom w:val="none" w:sz="0" w:space="0" w:color="auto"/>
            <w:right w:val="none" w:sz="0" w:space="0" w:color="auto"/>
          </w:divBdr>
        </w:div>
        <w:div w:id="1221750320">
          <w:marLeft w:val="547"/>
          <w:marRight w:val="0"/>
          <w:marTop w:val="67"/>
          <w:marBottom w:val="0"/>
          <w:divBdr>
            <w:top w:val="none" w:sz="0" w:space="0" w:color="auto"/>
            <w:left w:val="none" w:sz="0" w:space="0" w:color="auto"/>
            <w:bottom w:val="none" w:sz="0" w:space="0" w:color="auto"/>
            <w:right w:val="none" w:sz="0" w:space="0" w:color="auto"/>
          </w:divBdr>
        </w:div>
        <w:div w:id="1784809028">
          <w:marLeft w:val="547"/>
          <w:marRight w:val="0"/>
          <w:marTop w:val="67"/>
          <w:marBottom w:val="0"/>
          <w:divBdr>
            <w:top w:val="none" w:sz="0" w:space="0" w:color="auto"/>
            <w:left w:val="none" w:sz="0" w:space="0" w:color="auto"/>
            <w:bottom w:val="none" w:sz="0" w:space="0" w:color="auto"/>
            <w:right w:val="none" w:sz="0" w:space="0" w:color="auto"/>
          </w:divBdr>
        </w:div>
        <w:div w:id="1852185380">
          <w:marLeft w:val="547"/>
          <w:marRight w:val="0"/>
          <w:marTop w:val="67"/>
          <w:marBottom w:val="0"/>
          <w:divBdr>
            <w:top w:val="none" w:sz="0" w:space="0" w:color="auto"/>
            <w:left w:val="none" w:sz="0" w:space="0" w:color="auto"/>
            <w:bottom w:val="none" w:sz="0" w:space="0" w:color="auto"/>
            <w:right w:val="none" w:sz="0" w:space="0" w:color="auto"/>
          </w:divBdr>
        </w:div>
        <w:div w:id="2137529534">
          <w:marLeft w:val="547"/>
          <w:marRight w:val="0"/>
          <w:marTop w:val="67"/>
          <w:marBottom w:val="0"/>
          <w:divBdr>
            <w:top w:val="none" w:sz="0" w:space="0" w:color="auto"/>
            <w:left w:val="none" w:sz="0" w:space="0" w:color="auto"/>
            <w:bottom w:val="none" w:sz="0" w:space="0" w:color="auto"/>
            <w:right w:val="none" w:sz="0" w:space="0" w:color="auto"/>
          </w:divBdr>
        </w:div>
      </w:divsChild>
    </w:div>
    <w:div w:id="432095149">
      <w:bodyDiv w:val="1"/>
      <w:marLeft w:val="0"/>
      <w:marRight w:val="0"/>
      <w:marTop w:val="0"/>
      <w:marBottom w:val="0"/>
      <w:divBdr>
        <w:top w:val="none" w:sz="0" w:space="0" w:color="auto"/>
        <w:left w:val="none" w:sz="0" w:space="0" w:color="auto"/>
        <w:bottom w:val="none" w:sz="0" w:space="0" w:color="auto"/>
        <w:right w:val="none" w:sz="0" w:space="0" w:color="auto"/>
      </w:divBdr>
    </w:div>
    <w:div w:id="434518453">
      <w:bodyDiv w:val="1"/>
      <w:marLeft w:val="0"/>
      <w:marRight w:val="0"/>
      <w:marTop w:val="0"/>
      <w:marBottom w:val="0"/>
      <w:divBdr>
        <w:top w:val="none" w:sz="0" w:space="0" w:color="auto"/>
        <w:left w:val="none" w:sz="0" w:space="0" w:color="auto"/>
        <w:bottom w:val="none" w:sz="0" w:space="0" w:color="auto"/>
        <w:right w:val="none" w:sz="0" w:space="0" w:color="auto"/>
      </w:divBdr>
    </w:div>
    <w:div w:id="436757145">
      <w:bodyDiv w:val="1"/>
      <w:marLeft w:val="0"/>
      <w:marRight w:val="0"/>
      <w:marTop w:val="0"/>
      <w:marBottom w:val="0"/>
      <w:divBdr>
        <w:top w:val="none" w:sz="0" w:space="0" w:color="auto"/>
        <w:left w:val="none" w:sz="0" w:space="0" w:color="auto"/>
        <w:bottom w:val="none" w:sz="0" w:space="0" w:color="auto"/>
        <w:right w:val="none" w:sz="0" w:space="0" w:color="auto"/>
      </w:divBdr>
      <w:divsChild>
        <w:div w:id="1601648035">
          <w:marLeft w:val="547"/>
          <w:marRight w:val="0"/>
          <w:marTop w:val="96"/>
          <w:marBottom w:val="0"/>
          <w:divBdr>
            <w:top w:val="none" w:sz="0" w:space="0" w:color="auto"/>
            <w:left w:val="none" w:sz="0" w:space="0" w:color="auto"/>
            <w:bottom w:val="none" w:sz="0" w:space="0" w:color="auto"/>
            <w:right w:val="none" w:sz="0" w:space="0" w:color="auto"/>
          </w:divBdr>
        </w:div>
        <w:div w:id="21564152">
          <w:marLeft w:val="547"/>
          <w:marRight w:val="0"/>
          <w:marTop w:val="96"/>
          <w:marBottom w:val="0"/>
          <w:divBdr>
            <w:top w:val="none" w:sz="0" w:space="0" w:color="auto"/>
            <w:left w:val="none" w:sz="0" w:space="0" w:color="auto"/>
            <w:bottom w:val="none" w:sz="0" w:space="0" w:color="auto"/>
            <w:right w:val="none" w:sz="0" w:space="0" w:color="auto"/>
          </w:divBdr>
        </w:div>
        <w:div w:id="235551675">
          <w:marLeft w:val="547"/>
          <w:marRight w:val="0"/>
          <w:marTop w:val="96"/>
          <w:marBottom w:val="0"/>
          <w:divBdr>
            <w:top w:val="none" w:sz="0" w:space="0" w:color="auto"/>
            <w:left w:val="none" w:sz="0" w:space="0" w:color="auto"/>
            <w:bottom w:val="none" w:sz="0" w:space="0" w:color="auto"/>
            <w:right w:val="none" w:sz="0" w:space="0" w:color="auto"/>
          </w:divBdr>
        </w:div>
        <w:div w:id="416639185">
          <w:marLeft w:val="547"/>
          <w:marRight w:val="0"/>
          <w:marTop w:val="96"/>
          <w:marBottom w:val="0"/>
          <w:divBdr>
            <w:top w:val="none" w:sz="0" w:space="0" w:color="auto"/>
            <w:left w:val="none" w:sz="0" w:space="0" w:color="auto"/>
            <w:bottom w:val="none" w:sz="0" w:space="0" w:color="auto"/>
            <w:right w:val="none" w:sz="0" w:space="0" w:color="auto"/>
          </w:divBdr>
        </w:div>
        <w:div w:id="1760447992">
          <w:marLeft w:val="547"/>
          <w:marRight w:val="0"/>
          <w:marTop w:val="96"/>
          <w:marBottom w:val="0"/>
          <w:divBdr>
            <w:top w:val="none" w:sz="0" w:space="0" w:color="auto"/>
            <w:left w:val="none" w:sz="0" w:space="0" w:color="auto"/>
            <w:bottom w:val="none" w:sz="0" w:space="0" w:color="auto"/>
            <w:right w:val="none" w:sz="0" w:space="0" w:color="auto"/>
          </w:divBdr>
        </w:div>
        <w:div w:id="1343358630">
          <w:marLeft w:val="547"/>
          <w:marRight w:val="0"/>
          <w:marTop w:val="96"/>
          <w:marBottom w:val="0"/>
          <w:divBdr>
            <w:top w:val="none" w:sz="0" w:space="0" w:color="auto"/>
            <w:left w:val="none" w:sz="0" w:space="0" w:color="auto"/>
            <w:bottom w:val="none" w:sz="0" w:space="0" w:color="auto"/>
            <w:right w:val="none" w:sz="0" w:space="0" w:color="auto"/>
          </w:divBdr>
        </w:div>
        <w:div w:id="1967272900">
          <w:marLeft w:val="1166"/>
          <w:marRight w:val="0"/>
          <w:marTop w:val="77"/>
          <w:marBottom w:val="0"/>
          <w:divBdr>
            <w:top w:val="none" w:sz="0" w:space="0" w:color="auto"/>
            <w:left w:val="none" w:sz="0" w:space="0" w:color="auto"/>
            <w:bottom w:val="none" w:sz="0" w:space="0" w:color="auto"/>
            <w:right w:val="none" w:sz="0" w:space="0" w:color="auto"/>
          </w:divBdr>
        </w:div>
        <w:div w:id="1286233034">
          <w:marLeft w:val="547"/>
          <w:marRight w:val="0"/>
          <w:marTop w:val="96"/>
          <w:marBottom w:val="0"/>
          <w:divBdr>
            <w:top w:val="none" w:sz="0" w:space="0" w:color="auto"/>
            <w:left w:val="none" w:sz="0" w:space="0" w:color="auto"/>
            <w:bottom w:val="none" w:sz="0" w:space="0" w:color="auto"/>
            <w:right w:val="none" w:sz="0" w:space="0" w:color="auto"/>
          </w:divBdr>
        </w:div>
        <w:div w:id="212620072">
          <w:marLeft w:val="547"/>
          <w:marRight w:val="0"/>
          <w:marTop w:val="96"/>
          <w:marBottom w:val="0"/>
          <w:divBdr>
            <w:top w:val="none" w:sz="0" w:space="0" w:color="auto"/>
            <w:left w:val="none" w:sz="0" w:space="0" w:color="auto"/>
            <w:bottom w:val="none" w:sz="0" w:space="0" w:color="auto"/>
            <w:right w:val="none" w:sz="0" w:space="0" w:color="auto"/>
          </w:divBdr>
        </w:div>
        <w:div w:id="2082480827">
          <w:marLeft w:val="547"/>
          <w:marRight w:val="0"/>
          <w:marTop w:val="96"/>
          <w:marBottom w:val="0"/>
          <w:divBdr>
            <w:top w:val="none" w:sz="0" w:space="0" w:color="auto"/>
            <w:left w:val="none" w:sz="0" w:space="0" w:color="auto"/>
            <w:bottom w:val="none" w:sz="0" w:space="0" w:color="auto"/>
            <w:right w:val="none" w:sz="0" w:space="0" w:color="auto"/>
          </w:divBdr>
        </w:div>
        <w:div w:id="753625244">
          <w:marLeft w:val="547"/>
          <w:marRight w:val="0"/>
          <w:marTop w:val="96"/>
          <w:marBottom w:val="0"/>
          <w:divBdr>
            <w:top w:val="none" w:sz="0" w:space="0" w:color="auto"/>
            <w:left w:val="none" w:sz="0" w:space="0" w:color="auto"/>
            <w:bottom w:val="none" w:sz="0" w:space="0" w:color="auto"/>
            <w:right w:val="none" w:sz="0" w:space="0" w:color="auto"/>
          </w:divBdr>
        </w:div>
        <w:div w:id="1016346452">
          <w:marLeft w:val="547"/>
          <w:marRight w:val="0"/>
          <w:marTop w:val="96"/>
          <w:marBottom w:val="0"/>
          <w:divBdr>
            <w:top w:val="none" w:sz="0" w:space="0" w:color="auto"/>
            <w:left w:val="none" w:sz="0" w:space="0" w:color="auto"/>
            <w:bottom w:val="none" w:sz="0" w:space="0" w:color="auto"/>
            <w:right w:val="none" w:sz="0" w:space="0" w:color="auto"/>
          </w:divBdr>
        </w:div>
      </w:divsChild>
    </w:div>
    <w:div w:id="437339980">
      <w:bodyDiv w:val="1"/>
      <w:marLeft w:val="0"/>
      <w:marRight w:val="0"/>
      <w:marTop w:val="0"/>
      <w:marBottom w:val="0"/>
      <w:divBdr>
        <w:top w:val="none" w:sz="0" w:space="0" w:color="auto"/>
        <w:left w:val="none" w:sz="0" w:space="0" w:color="auto"/>
        <w:bottom w:val="none" w:sz="0" w:space="0" w:color="auto"/>
        <w:right w:val="none" w:sz="0" w:space="0" w:color="auto"/>
      </w:divBdr>
      <w:divsChild>
        <w:div w:id="1852642713">
          <w:marLeft w:val="547"/>
          <w:marRight w:val="0"/>
          <w:marTop w:val="120"/>
          <w:marBottom w:val="0"/>
          <w:divBdr>
            <w:top w:val="none" w:sz="0" w:space="0" w:color="auto"/>
            <w:left w:val="none" w:sz="0" w:space="0" w:color="auto"/>
            <w:bottom w:val="none" w:sz="0" w:space="0" w:color="auto"/>
            <w:right w:val="none" w:sz="0" w:space="0" w:color="auto"/>
          </w:divBdr>
        </w:div>
      </w:divsChild>
    </w:div>
    <w:div w:id="437801619">
      <w:bodyDiv w:val="1"/>
      <w:marLeft w:val="0"/>
      <w:marRight w:val="0"/>
      <w:marTop w:val="0"/>
      <w:marBottom w:val="0"/>
      <w:divBdr>
        <w:top w:val="none" w:sz="0" w:space="0" w:color="auto"/>
        <w:left w:val="none" w:sz="0" w:space="0" w:color="auto"/>
        <w:bottom w:val="none" w:sz="0" w:space="0" w:color="auto"/>
        <w:right w:val="none" w:sz="0" w:space="0" w:color="auto"/>
      </w:divBdr>
      <w:divsChild>
        <w:div w:id="1869442483">
          <w:marLeft w:val="547"/>
          <w:marRight w:val="0"/>
          <w:marTop w:val="96"/>
          <w:marBottom w:val="0"/>
          <w:divBdr>
            <w:top w:val="none" w:sz="0" w:space="0" w:color="auto"/>
            <w:left w:val="none" w:sz="0" w:space="0" w:color="auto"/>
            <w:bottom w:val="none" w:sz="0" w:space="0" w:color="auto"/>
            <w:right w:val="none" w:sz="0" w:space="0" w:color="auto"/>
          </w:divBdr>
        </w:div>
      </w:divsChild>
    </w:div>
    <w:div w:id="441918000">
      <w:bodyDiv w:val="1"/>
      <w:marLeft w:val="0"/>
      <w:marRight w:val="0"/>
      <w:marTop w:val="0"/>
      <w:marBottom w:val="0"/>
      <w:divBdr>
        <w:top w:val="none" w:sz="0" w:space="0" w:color="auto"/>
        <w:left w:val="none" w:sz="0" w:space="0" w:color="auto"/>
        <w:bottom w:val="none" w:sz="0" w:space="0" w:color="auto"/>
        <w:right w:val="none" w:sz="0" w:space="0" w:color="auto"/>
      </w:divBdr>
    </w:div>
    <w:div w:id="443766271">
      <w:bodyDiv w:val="1"/>
      <w:marLeft w:val="0"/>
      <w:marRight w:val="0"/>
      <w:marTop w:val="0"/>
      <w:marBottom w:val="0"/>
      <w:divBdr>
        <w:top w:val="none" w:sz="0" w:space="0" w:color="auto"/>
        <w:left w:val="none" w:sz="0" w:space="0" w:color="auto"/>
        <w:bottom w:val="none" w:sz="0" w:space="0" w:color="auto"/>
        <w:right w:val="none" w:sz="0" w:space="0" w:color="auto"/>
      </w:divBdr>
      <w:divsChild>
        <w:div w:id="775905034">
          <w:marLeft w:val="547"/>
          <w:marRight w:val="0"/>
          <w:marTop w:val="96"/>
          <w:marBottom w:val="0"/>
          <w:divBdr>
            <w:top w:val="none" w:sz="0" w:space="0" w:color="auto"/>
            <w:left w:val="none" w:sz="0" w:space="0" w:color="auto"/>
            <w:bottom w:val="none" w:sz="0" w:space="0" w:color="auto"/>
            <w:right w:val="none" w:sz="0" w:space="0" w:color="auto"/>
          </w:divBdr>
        </w:div>
      </w:divsChild>
    </w:div>
    <w:div w:id="446395409">
      <w:bodyDiv w:val="1"/>
      <w:marLeft w:val="0"/>
      <w:marRight w:val="0"/>
      <w:marTop w:val="0"/>
      <w:marBottom w:val="0"/>
      <w:divBdr>
        <w:top w:val="none" w:sz="0" w:space="0" w:color="auto"/>
        <w:left w:val="none" w:sz="0" w:space="0" w:color="auto"/>
        <w:bottom w:val="none" w:sz="0" w:space="0" w:color="auto"/>
        <w:right w:val="none" w:sz="0" w:space="0" w:color="auto"/>
      </w:divBdr>
      <w:divsChild>
        <w:div w:id="206841420">
          <w:marLeft w:val="1166"/>
          <w:marRight w:val="0"/>
          <w:marTop w:val="77"/>
          <w:marBottom w:val="0"/>
          <w:divBdr>
            <w:top w:val="none" w:sz="0" w:space="0" w:color="auto"/>
            <w:left w:val="none" w:sz="0" w:space="0" w:color="auto"/>
            <w:bottom w:val="none" w:sz="0" w:space="0" w:color="auto"/>
            <w:right w:val="none" w:sz="0" w:space="0" w:color="auto"/>
          </w:divBdr>
        </w:div>
        <w:div w:id="796487578">
          <w:marLeft w:val="1166"/>
          <w:marRight w:val="0"/>
          <w:marTop w:val="77"/>
          <w:marBottom w:val="0"/>
          <w:divBdr>
            <w:top w:val="none" w:sz="0" w:space="0" w:color="auto"/>
            <w:left w:val="none" w:sz="0" w:space="0" w:color="auto"/>
            <w:bottom w:val="none" w:sz="0" w:space="0" w:color="auto"/>
            <w:right w:val="none" w:sz="0" w:space="0" w:color="auto"/>
          </w:divBdr>
        </w:div>
        <w:div w:id="1101754431">
          <w:marLeft w:val="1166"/>
          <w:marRight w:val="0"/>
          <w:marTop w:val="77"/>
          <w:marBottom w:val="0"/>
          <w:divBdr>
            <w:top w:val="none" w:sz="0" w:space="0" w:color="auto"/>
            <w:left w:val="none" w:sz="0" w:space="0" w:color="auto"/>
            <w:bottom w:val="none" w:sz="0" w:space="0" w:color="auto"/>
            <w:right w:val="none" w:sz="0" w:space="0" w:color="auto"/>
          </w:divBdr>
        </w:div>
        <w:div w:id="1126587756">
          <w:marLeft w:val="1166"/>
          <w:marRight w:val="0"/>
          <w:marTop w:val="77"/>
          <w:marBottom w:val="0"/>
          <w:divBdr>
            <w:top w:val="none" w:sz="0" w:space="0" w:color="auto"/>
            <w:left w:val="none" w:sz="0" w:space="0" w:color="auto"/>
            <w:bottom w:val="none" w:sz="0" w:space="0" w:color="auto"/>
            <w:right w:val="none" w:sz="0" w:space="0" w:color="auto"/>
          </w:divBdr>
        </w:div>
      </w:divsChild>
    </w:div>
    <w:div w:id="447506435">
      <w:bodyDiv w:val="1"/>
      <w:marLeft w:val="0"/>
      <w:marRight w:val="0"/>
      <w:marTop w:val="0"/>
      <w:marBottom w:val="0"/>
      <w:divBdr>
        <w:top w:val="none" w:sz="0" w:space="0" w:color="auto"/>
        <w:left w:val="none" w:sz="0" w:space="0" w:color="auto"/>
        <w:bottom w:val="none" w:sz="0" w:space="0" w:color="auto"/>
        <w:right w:val="none" w:sz="0" w:space="0" w:color="auto"/>
      </w:divBdr>
    </w:div>
    <w:div w:id="455411733">
      <w:bodyDiv w:val="1"/>
      <w:marLeft w:val="0"/>
      <w:marRight w:val="0"/>
      <w:marTop w:val="0"/>
      <w:marBottom w:val="0"/>
      <w:divBdr>
        <w:top w:val="none" w:sz="0" w:space="0" w:color="auto"/>
        <w:left w:val="none" w:sz="0" w:space="0" w:color="auto"/>
        <w:bottom w:val="none" w:sz="0" w:space="0" w:color="auto"/>
        <w:right w:val="none" w:sz="0" w:space="0" w:color="auto"/>
      </w:divBdr>
      <w:divsChild>
        <w:div w:id="1442609598">
          <w:marLeft w:val="547"/>
          <w:marRight w:val="0"/>
          <w:marTop w:val="115"/>
          <w:marBottom w:val="0"/>
          <w:divBdr>
            <w:top w:val="none" w:sz="0" w:space="0" w:color="auto"/>
            <w:left w:val="none" w:sz="0" w:space="0" w:color="auto"/>
            <w:bottom w:val="none" w:sz="0" w:space="0" w:color="auto"/>
            <w:right w:val="none" w:sz="0" w:space="0" w:color="auto"/>
          </w:divBdr>
        </w:div>
      </w:divsChild>
    </w:div>
    <w:div w:id="456219417">
      <w:bodyDiv w:val="1"/>
      <w:marLeft w:val="0"/>
      <w:marRight w:val="0"/>
      <w:marTop w:val="0"/>
      <w:marBottom w:val="0"/>
      <w:divBdr>
        <w:top w:val="none" w:sz="0" w:space="0" w:color="auto"/>
        <w:left w:val="none" w:sz="0" w:space="0" w:color="auto"/>
        <w:bottom w:val="none" w:sz="0" w:space="0" w:color="auto"/>
        <w:right w:val="none" w:sz="0" w:space="0" w:color="auto"/>
      </w:divBdr>
      <w:divsChild>
        <w:div w:id="690302249">
          <w:marLeft w:val="547"/>
          <w:marRight w:val="0"/>
          <w:marTop w:val="96"/>
          <w:marBottom w:val="0"/>
          <w:divBdr>
            <w:top w:val="none" w:sz="0" w:space="0" w:color="auto"/>
            <w:left w:val="none" w:sz="0" w:space="0" w:color="auto"/>
            <w:bottom w:val="none" w:sz="0" w:space="0" w:color="auto"/>
            <w:right w:val="none" w:sz="0" w:space="0" w:color="auto"/>
          </w:divBdr>
        </w:div>
      </w:divsChild>
    </w:div>
    <w:div w:id="456610597">
      <w:bodyDiv w:val="1"/>
      <w:marLeft w:val="0"/>
      <w:marRight w:val="0"/>
      <w:marTop w:val="0"/>
      <w:marBottom w:val="0"/>
      <w:divBdr>
        <w:top w:val="none" w:sz="0" w:space="0" w:color="auto"/>
        <w:left w:val="none" w:sz="0" w:space="0" w:color="auto"/>
        <w:bottom w:val="none" w:sz="0" w:space="0" w:color="auto"/>
        <w:right w:val="none" w:sz="0" w:space="0" w:color="auto"/>
      </w:divBdr>
      <w:divsChild>
        <w:div w:id="2036882190">
          <w:marLeft w:val="547"/>
          <w:marRight w:val="0"/>
          <w:marTop w:val="120"/>
          <w:marBottom w:val="0"/>
          <w:divBdr>
            <w:top w:val="none" w:sz="0" w:space="0" w:color="auto"/>
            <w:left w:val="none" w:sz="0" w:space="0" w:color="auto"/>
            <w:bottom w:val="none" w:sz="0" w:space="0" w:color="auto"/>
            <w:right w:val="none" w:sz="0" w:space="0" w:color="auto"/>
          </w:divBdr>
        </w:div>
        <w:div w:id="1347445768">
          <w:marLeft w:val="1166"/>
          <w:marRight w:val="0"/>
          <w:marTop w:val="100"/>
          <w:marBottom w:val="0"/>
          <w:divBdr>
            <w:top w:val="none" w:sz="0" w:space="0" w:color="auto"/>
            <w:left w:val="none" w:sz="0" w:space="0" w:color="auto"/>
            <w:bottom w:val="none" w:sz="0" w:space="0" w:color="auto"/>
            <w:right w:val="none" w:sz="0" w:space="0" w:color="auto"/>
          </w:divBdr>
        </w:div>
      </w:divsChild>
    </w:div>
    <w:div w:id="457526131">
      <w:bodyDiv w:val="1"/>
      <w:marLeft w:val="0"/>
      <w:marRight w:val="0"/>
      <w:marTop w:val="0"/>
      <w:marBottom w:val="0"/>
      <w:divBdr>
        <w:top w:val="none" w:sz="0" w:space="0" w:color="auto"/>
        <w:left w:val="none" w:sz="0" w:space="0" w:color="auto"/>
        <w:bottom w:val="none" w:sz="0" w:space="0" w:color="auto"/>
        <w:right w:val="none" w:sz="0" w:space="0" w:color="auto"/>
      </w:divBdr>
      <w:divsChild>
        <w:div w:id="275449882">
          <w:marLeft w:val="1166"/>
          <w:marRight w:val="0"/>
          <w:marTop w:val="77"/>
          <w:marBottom w:val="0"/>
          <w:divBdr>
            <w:top w:val="none" w:sz="0" w:space="0" w:color="auto"/>
            <w:left w:val="none" w:sz="0" w:space="0" w:color="auto"/>
            <w:bottom w:val="none" w:sz="0" w:space="0" w:color="auto"/>
            <w:right w:val="none" w:sz="0" w:space="0" w:color="auto"/>
          </w:divBdr>
        </w:div>
        <w:div w:id="1805271983">
          <w:marLeft w:val="1166"/>
          <w:marRight w:val="0"/>
          <w:marTop w:val="77"/>
          <w:marBottom w:val="0"/>
          <w:divBdr>
            <w:top w:val="none" w:sz="0" w:space="0" w:color="auto"/>
            <w:left w:val="none" w:sz="0" w:space="0" w:color="auto"/>
            <w:bottom w:val="none" w:sz="0" w:space="0" w:color="auto"/>
            <w:right w:val="none" w:sz="0" w:space="0" w:color="auto"/>
          </w:divBdr>
        </w:div>
      </w:divsChild>
    </w:div>
    <w:div w:id="460194776">
      <w:bodyDiv w:val="1"/>
      <w:marLeft w:val="0"/>
      <w:marRight w:val="0"/>
      <w:marTop w:val="0"/>
      <w:marBottom w:val="0"/>
      <w:divBdr>
        <w:top w:val="none" w:sz="0" w:space="0" w:color="auto"/>
        <w:left w:val="none" w:sz="0" w:space="0" w:color="auto"/>
        <w:bottom w:val="none" w:sz="0" w:space="0" w:color="auto"/>
        <w:right w:val="none" w:sz="0" w:space="0" w:color="auto"/>
      </w:divBdr>
      <w:divsChild>
        <w:div w:id="1894384537">
          <w:marLeft w:val="547"/>
          <w:marRight w:val="0"/>
          <w:marTop w:val="120"/>
          <w:marBottom w:val="0"/>
          <w:divBdr>
            <w:top w:val="none" w:sz="0" w:space="0" w:color="auto"/>
            <w:left w:val="none" w:sz="0" w:space="0" w:color="auto"/>
            <w:bottom w:val="none" w:sz="0" w:space="0" w:color="auto"/>
            <w:right w:val="none" w:sz="0" w:space="0" w:color="auto"/>
          </w:divBdr>
        </w:div>
      </w:divsChild>
    </w:div>
    <w:div w:id="465854973">
      <w:bodyDiv w:val="1"/>
      <w:marLeft w:val="0"/>
      <w:marRight w:val="0"/>
      <w:marTop w:val="0"/>
      <w:marBottom w:val="0"/>
      <w:divBdr>
        <w:top w:val="none" w:sz="0" w:space="0" w:color="auto"/>
        <w:left w:val="none" w:sz="0" w:space="0" w:color="auto"/>
        <w:bottom w:val="none" w:sz="0" w:space="0" w:color="auto"/>
        <w:right w:val="none" w:sz="0" w:space="0" w:color="auto"/>
      </w:divBdr>
      <w:divsChild>
        <w:div w:id="1390420244">
          <w:marLeft w:val="547"/>
          <w:marRight w:val="0"/>
          <w:marTop w:val="115"/>
          <w:marBottom w:val="0"/>
          <w:divBdr>
            <w:top w:val="none" w:sz="0" w:space="0" w:color="auto"/>
            <w:left w:val="none" w:sz="0" w:space="0" w:color="auto"/>
            <w:bottom w:val="none" w:sz="0" w:space="0" w:color="auto"/>
            <w:right w:val="none" w:sz="0" w:space="0" w:color="auto"/>
          </w:divBdr>
        </w:div>
      </w:divsChild>
    </w:div>
    <w:div w:id="466555720">
      <w:bodyDiv w:val="1"/>
      <w:marLeft w:val="0"/>
      <w:marRight w:val="0"/>
      <w:marTop w:val="0"/>
      <w:marBottom w:val="0"/>
      <w:divBdr>
        <w:top w:val="none" w:sz="0" w:space="0" w:color="auto"/>
        <w:left w:val="none" w:sz="0" w:space="0" w:color="auto"/>
        <w:bottom w:val="none" w:sz="0" w:space="0" w:color="auto"/>
        <w:right w:val="none" w:sz="0" w:space="0" w:color="auto"/>
      </w:divBdr>
    </w:div>
    <w:div w:id="474107653">
      <w:bodyDiv w:val="1"/>
      <w:marLeft w:val="0"/>
      <w:marRight w:val="0"/>
      <w:marTop w:val="0"/>
      <w:marBottom w:val="0"/>
      <w:divBdr>
        <w:top w:val="none" w:sz="0" w:space="0" w:color="auto"/>
        <w:left w:val="none" w:sz="0" w:space="0" w:color="auto"/>
        <w:bottom w:val="none" w:sz="0" w:space="0" w:color="auto"/>
        <w:right w:val="none" w:sz="0" w:space="0" w:color="auto"/>
      </w:divBdr>
      <w:divsChild>
        <w:div w:id="1086927533">
          <w:marLeft w:val="547"/>
          <w:marRight w:val="0"/>
          <w:marTop w:val="120"/>
          <w:marBottom w:val="0"/>
          <w:divBdr>
            <w:top w:val="none" w:sz="0" w:space="0" w:color="auto"/>
            <w:left w:val="none" w:sz="0" w:space="0" w:color="auto"/>
            <w:bottom w:val="none" w:sz="0" w:space="0" w:color="auto"/>
            <w:right w:val="none" w:sz="0" w:space="0" w:color="auto"/>
          </w:divBdr>
        </w:div>
      </w:divsChild>
    </w:div>
    <w:div w:id="476454090">
      <w:bodyDiv w:val="1"/>
      <w:marLeft w:val="0"/>
      <w:marRight w:val="0"/>
      <w:marTop w:val="0"/>
      <w:marBottom w:val="0"/>
      <w:divBdr>
        <w:top w:val="none" w:sz="0" w:space="0" w:color="auto"/>
        <w:left w:val="none" w:sz="0" w:space="0" w:color="auto"/>
        <w:bottom w:val="none" w:sz="0" w:space="0" w:color="auto"/>
        <w:right w:val="none" w:sz="0" w:space="0" w:color="auto"/>
      </w:divBdr>
      <w:divsChild>
        <w:div w:id="2129354429">
          <w:marLeft w:val="274"/>
          <w:marRight w:val="0"/>
          <w:marTop w:val="160"/>
          <w:marBottom w:val="0"/>
          <w:divBdr>
            <w:top w:val="none" w:sz="0" w:space="0" w:color="auto"/>
            <w:left w:val="none" w:sz="0" w:space="0" w:color="auto"/>
            <w:bottom w:val="none" w:sz="0" w:space="0" w:color="auto"/>
            <w:right w:val="none" w:sz="0" w:space="0" w:color="auto"/>
          </w:divBdr>
        </w:div>
      </w:divsChild>
    </w:div>
    <w:div w:id="477651957">
      <w:bodyDiv w:val="1"/>
      <w:marLeft w:val="0"/>
      <w:marRight w:val="0"/>
      <w:marTop w:val="0"/>
      <w:marBottom w:val="0"/>
      <w:divBdr>
        <w:top w:val="none" w:sz="0" w:space="0" w:color="auto"/>
        <w:left w:val="none" w:sz="0" w:space="0" w:color="auto"/>
        <w:bottom w:val="none" w:sz="0" w:space="0" w:color="auto"/>
        <w:right w:val="none" w:sz="0" w:space="0" w:color="auto"/>
      </w:divBdr>
      <w:divsChild>
        <w:div w:id="1536893825">
          <w:marLeft w:val="547"/>
          <w:marRight w:val="0"/>
          <w:marTop w:val="96"/>
          <w:marBottom w:val="0"/>
          <w:divBdr>
            <w:top w:val="none" w:sz="0" w:space="0" w:color="auto"/>
            <w:left w:val="none" w:sz="0" w:space="0" w:color="auto"/>
            <w:bottom w:val="none" w:sz="0" w:space="0" w:color="auto"/>
            <w:right w:val="none" w:sz="0" w:space="0" w:color="auto"/>
          </w:divBdr>
        </w:div>
      </w:divsChild>
    </w:div>
    <w:div w:id="478378296">
      <w:bodyDiv w:val="1"/>
      <w:marLeft w:val="0"/>
      <w:marRight w:val="0"/>
      <w:marTop w:val="0"/>
      <w:marBottom w:val="0"/>
      <w:divBdr>
        <w:top w:val="none" w:sz="0" w:space="0" w:color="auto"/>
        <w:left w:val="none" w:sz="0" w:space="0" w:color="auto"/>
        <w:bottom w:val="none" w:sz="0" w:space="0" w:color="auto"/>
        <w:right w:val="none" w:sz="0" w:space="0" w:color="auto"/>
      </w:divBdr>
      <w:divsChild>
        <w:div w:id="605423110">
          <w:marLeft w:val="1166"/>
          <w:marRight w:val="0"/>
          <w:marTop w:val="96"/>
          <w:marBottom w:val="0"/>
          <w:divBdr>
            <w:top w:val="none" w:sz="0" w:space="0" w:color="auto"/>
            <w:left w:val="none" w:sz="0" w:space="0" w:color="auto"/>
            <w:bottom w:val="none" w:sz="0" w:space="0" w:color="auto"/>
            <w:right w:val="none" w:sz="0" w:space="0" w:color="auto"/>
          </w:divBdr>
        </w:div>
      </w:divsChild>
    </w:div>
    <w:div w:id="479157469">
      <w:bodyDiv w:val="1"/>
      <w:marLeft w:val="0"/>
      <w:marRight w:val="0"/>
      <w:marTop w:val="0"/>
      <w:marBottom w:val="0"/>
      <w:divBdr>
        <w:top w:val="none" w:sz="0" w:space="0" w:color="auto"/>
        <w:left w:val="none" w:sz="0" w:space="0" w:color="auto"/>
        <w:bottom w:val="none" w:sz="0" w:space="0" w:color="auto"/>
        <w:right w:val="none" w:sz="0" w:space="0" w:color="auto"/>
      </w:divBdr>
      <w:divsChild>
        <w:div w:id="243804217">
          <w:marLeft w:val="547"/>
          <w:marRight w:val="0"/>
          <w:marTop w:val="120"/>
          <w:marBottom w:val="0"/>
          <w:divBdr>
            <w:top w:val="none" w:sz="0" w:space="0" w:color="auto"/>
            <w:left w:val="none" w:sz="0" w:space="0" w:color="auto"/>
            <w:bottom w:val="none" w:sz="0" w:space="0" w:color="auto"/>
            <w:right w:val="none" w:sz="0" w:space="0" w:color="auto"/>
          </w:divBdr>
        </w:div>
        <w:div w:id="1587156436">
          <w:marLeft w:val="547"/>
          <w:marRight w:val="0"/>
          <w:marTop w:val="120"/>
          <w:marBottom w:val="0"/>
          <w:divBdr>
            <w:top w:val="none" w:sz="0" w:space="0" w:color="auto"/>
            <w:left w:val="none" w:sz="0" w:space="0" w:color="auto"/>
            <w:bottom w:val="none" w:sz="0" w:space="0" w:color="auto"/>
            <w:right w:val="none" w:sz="0" w:space="0" w:color="auto"/>
          </w:divBdr>
        </w:div>
        <w:div w:id="859970469">
          <w:marLeft w:val="547"/>
          <w:marRight w:val="0"/>
          <w:marTop w:val="120"/>
          <w:marBottom w:val="0"/>
          <w:divBdr>
            <w:top w:val="none" w:sz="0" w:space="0" w:color="auto"/>
            <w:left w:val="none" w:sz="0" w:space="0" w:color="auto"/>
            <w:bottom w:val="none" w:sz="0" w:space="0" w:color="auto"/>
            <w:right w:val="none" w:sz="0" w:space="0" w:color="auto"/>
          </w:divBdr>
        </w:div>
      </w:divsChild>
    </w:div>
    <w:div w:id="479662084">
      <w:bodyDiv w:val="1"/>
      <w:marLeft w:val="0"/>
      <w:marRight w:val="0"/>
      <w:marTop w:val="0"/>
      <w:marBottom w:val="0"/>
      <w:divBdr>
        <w:top w:val="none" w:sz="0" w:space="0" w:color="auto"/>
        <w:left w:val="none" w:sz="0" w:space="0" w:color="auto"/>
        <w:bottom w:val="none" w:sz="0" w:space="0" w:color="auto"/>
        <w:right w:val="none" w:sz="0" w:space="0" w:color="auto"/>
      </w:divBdr>
      <w:divsChild>
        <w:div w:id="1828664388">
          <w:marLeft w:val="547"/>
          <w:marRight w:val="0"/>
          <w:marTop w:val="120"/>
          <w:marBottom w:val="0"/>
          <w:divBdr>
            <w:top w:val="none" w:sz="0" w:space="0" w:color="auto"/>
            <w:left w:val="none" w:sz="0" w:space="0" w:color="auto"/>
            <w:bottom w:val="none" w:sz="0" w:space="0" w:color="auto"/>
            <w:right w:val="none" w:sz="0" w:space="0" w:color="auto"/>
          </w:divBdr>
        </w:div>
      </w:divsChild>
    </w:div>
    <w:div w:id="480733795">
      <w:bodyDiv w:val="1"/>
      <w:marLeft w:val="0"/>
      <w:marRight w:val="0"/>
      <w:marTop w:val="0"/>
      <w:marBottom w:val="0"/>
      <w:divBdr>
        <w:top w:val="none" w:sz="0" w:space="0" w:color="auto"/>
        <w:left w:val="none" w:sz="0" w:space="0" w:color="auto"/>
        <w:bottom w:val="none" w:sz="0" w:space="0" w:color="auto"/>
        <w:right w:val="none" w:sz="0" w:space="0" w:color="auto"/>
      </w:divBdr>
      <w:divsChild>
        <w:div w:id="299387121">
          <w:marLeft w:val="1800"/>
          <w:marRight w:val="0"/>
          <w:marTop w:val="90"/>
          <w:marBottom w:val="0"/>
          <w:divBdr>
            <w:top w:val="none" w:sz="0" w:space="0" w:color="auto"/>
            <w:left w:val="none" w:sz="0" w:space="0" w:color="auto"/>
            <w:bottom w:val="none" w:sz="0" w:space="0" w:color="auto"/>
            <w:right w:val="none" w:sz="0" w:space="0" w:color="auto"/>
          </w:divBdr>
        </w:div>
        <w:div w:id="1194461042">
          <w:marLeft w:val="1800"/>
          <w:marRight w:val="0"/>
          <w:marTop w:val="90"/>
          <w:marBottom w:val="0"/>
          <w:divBdr>
            <w:top w:val="none" w:sz="0" w:space="0" w:color="auto"/>
            <w:left w:val="none" w:sz="0" w:space="0" w:color="auto"/>
            <w:bottom w:val="none" w:sz="0" w:space="0" w:color="auto"/>
            <w:right w:val="none" w:sz="0" w:space="0" w:color="auto"/>
          </w:divBdr>
        </w:div>
      </w:divsChild>
    </w:div>
    <w:div w:id="482625429">
      <w:bodyDiv w:val="1"/>
      <w:marLeft w:val="0"/>
      <w:marRight w:val="0"/>
      <w:marTop w:val="0"/>
      <w:marBottom w:val="0"/>
      <w:divBdr>
        <w:top w:val="none" w:sz="0" w:space="0" w:color="auto"/>
        <w:left w:val="none" w:sz="0" w:space="0" w:color="auto"/>
        <w:bottom w:val="none" w:sz="0" w:space="0" w:color="auto"/>
        <w:right w:val="none" w:sz="0" w:space="0" w:color="auto"/>
      </w:divBdr>
      <w:divsChild>
        <w:div w:id="556473070">
          <w:marLeft w:val="547"/>
          <w:marRight w:val="0"/>
          <w:marTop w:val="67"/>
          <w:marBottom w:val="0"/>
          <w:divBdr>
            <w:top w:val="none" w:sz="0" w:space="0" w:color="auto"/>
            <w:left w:val="none" w:sz="0" w:space="0" w:color="auto"/>
            <w:bottom w:val="none" w:sz="0" w:space="0" w:color="auto"/>
            <w:right w:val="none" w:sz="0" w:space="0" w:color="auto"/>
          </w:divBdr>
        </w:div>
      </w:divsChild>
    </w:div>
    <w:div w:id="483591482">
      <w:bodyDiv w:val="1"/>
      <w:marLeft w:val="0"/>
      <w:marRight w:val="0"/>
      <w:marTop w:val="0"/>
      <w:marBottom w:val="0"/>
      <w:divBdr>
        <w:top w:val="none" w:sz="0" w:space="0" w:color="auto"/>
        <w:left w:val="none" w:sz="0" w:space="0" w:color="auto"/>
        <w:bottom w:val="none" w:sz="0" w:space="0" w:color="auto"/>
        <w:right w:val="none" w:sz="0" w:space="0" w:color="auto"/>
      </w:divBdr>
      <w:divsChild>
        <w:div w:id="608195239">
          <w:marLeft w:val="1166"/>
          <w:marRight w:val="0"/>
          <w:marTop w:val="67"/>
          <w:marBottom w:val="0"/>
          <w:divBdr>
            <w:top w:val="none" w:sz="0" w:space="0" w:color="auto"/>
            <w:left w:val="none" w:sz="0" w:space="0" w:color="auto"/>
            <w:bottom w:val="none" w:sz="0" w:space="0" w:color="auto"/>
            <w:right w:val="none" w:sz="0" w:space="0" w:color="auto"/>
          </w:divBdr>
        </w:div>
        <w:div w:id="197551458">
          <w:marLeft w:val="1166"/>
          <w:marRight w:val="0"/>
          <w:marTop w:val="67"/>
          <w:marBottom w:val="0"/>
          <w:divBdr>
            <w:top w:val="none" w:sz="0" w:space="0" w:color="auto"/>
            <w:left w:val="none" w:sz="0" w:space="0" w:color="auto"/>
            <w:bottom w:val="none" w:sz="0" w:space="0" w:color="auto"/>
            <w:right w:val="none" w:sz="0" w:space="0" w:color="auto"/>
          </w:divBdr>
        </w:div>
        <w:div w:id="357202418">
          <w:marLeft w:val="1166"/>
          <w:marRight w:val="0"/>
          <w:marTop w:val="67"/>
          <w:marBottom w:val="0"/>
          <w:divBdr>
            <w:top w:val="none" w:sz="0" w:space="0" w:color="auto"/>
            <w:left w:val="none" w:sz="0" w:space="0" w:color="auto"/>
            <w:bottom w:val="none" w:sz="0" w:space="0" w:color="auto"/>
            <w:right w:val="none" w:sz="0" w:space="0" w:color="auto"/>
          </w:divBdr>
        </w:div>
        <w:div w:id="849877291">
          <w:marLeft w:val="1166"/>
          <w:marRight w:val="0"/>
          <w:marTop w:val="67"/>
          <w:marBottom w:val="0"/>
          <w:divBdr>
            <w:top w:val="none" w:sz="0" w:space="0" w:color="auto"/>
            <w:left w:val="none" w:sz="0" w:space="0" w:color="auto"/>
            <w:bottom w:val="none" w:sz="0" w:space="0" w:color="auto"/>
            <w:right w:val="none" w:sz="0" w:space="0" w:color="auto"/>
          </w:divBdr>
        </w:div>
        <w:div w:id="1281841131">
          <w:marLeft w:val="1166"/>
          <w:marRight w:val="0"/>
          <w:marTop w:val="67"/>
          <w:marBottom w:val="0"/>
          <w:divBdr>
            <w:top w:val="none" w:sz="0" w:space="0" w:color="auto"/>
            <w:left w:val="none" w:sz="0" w:space="0" w:color="auto"/>
            <w:bottom w:val="none" w:sz="0" w:space="0" w:color="auto"/>
            <w:right w:val="none" w:sz="0" w:space="0" w:color="auto"/>
          </w:divBdr>
        </w:div>
        <w:div w:id="2058553952">
          <w:marLeft w:val="1166"/>
          <w:marRight w:val="0"/>
          <w:marTop w:val="67"/>
          <w:marBottom w:val="0"/>
          <w:divBdr>
            <w:top w:val="none" w:sz="0" w:space="0" w:color="auto"/>
            <w:left w:val="none" w:sz="0" w:space="0" w:color="auto"/>
            <w:bottom w:val="none" w:sz="0" w:space="0" w:color="auto"/>
            <w:right w:val="none" w:sz="0" w:space="0" w:color="auto"/>
          </w:divBdr>
        </w:div>
      </w:divsChild>
    </w:div>
    <w:div w:id="486364247">
      <w:bodyDiv w:val="1"/>
      <w:marLeft w:val="0"/>
      <w:marRight w:val="0"/>
      <w:marTop w:val="0"/>
      <w:marBottom w:val="0"/>
      <w:divBdr>
        <w:top w:val="none" w:sz="0" w:space="0" w:color="auto"/>
        <w:left w:val="none" w:sz="0" w:space="0" w:color="auto"/>
        <w:bottom w:val="none" w:sz="0" w:space="0" w:color="auto"/>
        <w:right w:val="none" w:sz="0" w:space="0" w:color="auto"/>
      </w:divBdr>
      <w:divsChild>
        <w:div w:id="429356469">
          <w:marLeft w:val="1166"/>
          <w:marRight w:val="0"/>
          <w:marTop w:val="96"/>
          <w:marBottom w:val="0"/>
          <w:divBdr>
            <w:top w:val="none" w:sz="0" w:space="0" w:color="auto"/>
            <w:left w:val="none" w:sz="0" w:space="0" w:color="auto"/>
            <w:bottom w:val="none" w:sz="0" w:space="0" w:color="auto"/>
            <w:right w:val="none" w:sz="0" w:space="0" w:color="auto"/>
          </w:divBdr>
        </w:div>
        <w:div w:id="699626232">
          <w:marLeft w:val="1166"/>
          <w:marRight w:val="0"/>
          <w:marTop w:val="96"/>
          <w:marBottom w:val="0"/>
          <w:divBdr>
            <w:top w:val="none" w:sz="0" w:space="0" w:color="auto"/>
            <w:left w:val="none" w:sz="0" w:space="0" w:color="auto"/>
            <w:bottom w:val="none" w:sz="0" w:space="0" w:color="auto"/>
            <w:right w:val="none" w:sz="0" w:space="0" w:color="auto"/>
          </w:divBdr>
        </w:div>
        <w:div w:id="1146707875">
          <w:marLeft w:val="1166"/>
          <w:marRight w:val="0"/>
          <w:marTop w:val="96"/>
          <w:marBottom w:val="0"/>
          <w:divBdr>
            <w:top w:val="none" w:sz="0" w:space="0" w:color="auto"/>
            <w:left w:val="none" w:sz="0" w:space="0" w:color="auto"/>
            <w:bottom w:val="none" w:sz="0" w:space="0" w:color="auto"/>
            <w:right w:val="none" w:sz="0" w:space="0" w:color="auto"/>
          </w:divBdr>
        </w:div>
        <w:div w:id="1627539475">
          <w:marLeft w:val="1166"/>
          <w:marRight w:val="0"/>
          <w:marTop w:val="96"/>
          <w:marBottom w:val="0"/>
          <w:divBdr>
            <w:top w:val="none" w:sz="0" w:space="0" w:color="auto"/>
            <w:left w:val="none" w:sz="0" w:space="0" w:color="auto"/>
            <w:bottom w:val="none" w:sz="0" w:space="0" w:color="auto"/>
            <w:right w:val="none" w:sz="0" w:space="0" w:color="auto"/>
          </w:divBdr>
        </w:div>
        <w:div w:id="1857500537">
          <w:marLeft w:val="1166"/>
          <w:marRight w:val="0"/>
          <w:marTop w:val="96"/>
          <w:marBottom w:val="0"/>
          <w:divBdr>
            <w:top w:val="none" w:sz="0" w:space="0" w:color="auto"/>
            <w:left w:val="none" w:sz="0" w:space="0" w:color="auto"/>
            <w:bottom w:val="none" w:sz="0" w:space="0" w:color="auto"/>
            <w:right w:val="none" w:sz="0" w:space="0" w:color="auto"/>
          </w:divBdr>
        </w:div>
      </w:divsChild>
    </w:div>
    <w:div w:id="486436836">
      <w:bodyDiv w:val="1"/>
      <w:marLeft w:val="0"/>
      <w:marRight w:val="0"/>
      <w:marTop w:val="0"/>
      <w:marBottom w:val="0"/>
      <w:divBdr>
        <w:top w:val="none" w:sz="0" w:space="0" w:color="auto"/>
        <w:left w:val="none" w:sz="0" w:space="0" w:color="auto"/>
        <w:bottom w:val="none" w:sz="0" w:space="0" w:color="auto"/>
        <w:right w:val="none" w:sz="0" w:space="0" w:color="auto"/>
      </w:divBdr>
      <w:divsChild>
        <w:div w:id="1870407120">
          <w:marLeft w:val="547"/>
          <w:marRight w:val="0"/>
          <w:marTop w:val="115"/>
          <w:marBottom w:val="0"/>
          <w:divBdr>
            <w:top w:val="none" w:sz="0" w:space="0" w:color="auto"/>
            <w:left w:val="none" w:sz="0" w:space="0" w:color="auto"/>
            <w:bottom w:val="none" w:sz="0" w:space="0" w:color="auto"/>
            <w:right w:val="none" w:sz="0" w:space="0" w:color="auto"/>
          </w:divBdr>
        </w:div>
      </w:divsChild>
    </w:div>
    <w:div w:id="498933611">
      <w:bodyDiv w:val="1"/>
      <w:marLeft w:val="0"/>
      <w:marRight w:val="0"/>
      <w:marTop w:val="0"/>
      <w:marBottom w:val="0"/>
      <w:divBdr>
        <w:top w:val="none" w:sz="0" w:space="0" w:color="auto"/>
        <w:left w:val="none" w:sz="0" w:space="0" w:color="auto"/>
        <w:bottom w:val="none" w:sz="0" w:space="0" w:color="auto"/>
        <w:right w:val="none" w:sz="0" w:space="0" w:color="auto"/>
      </w:divBdr>
      <w:divsChild>
        <w:div w:id="1681004306">
          <w:marLeft w:val="1166"/>
          <w:marRight w:val="0"/>
          <w:marTop w:val="96"/>
          <w:marBottom w:val="0"/>
          <w:divBdr>
            <w:top w:val="none" w:sz="0" w:space="0" w:color="auto"/>
            <w:left w:val="none" w:sz="0" w:space="0" w:color="auto"/>
            <w:bottom w:val="none" w:sz="0" w:space="0" w:color="auto"/>
            <w:right w:val="none" w:sz="0" w:space="0" w:color="auto"/>
          </w:divBdr>
        </w:div>
      </w:divsChild>
    </w:div>
    <w:div w:id="503856815">
      <w:bodyDiv w:val="1"/>
      <w:marLeft w:val="0"/>
      <w:marRight w:val="0"/>
      <w:marTop w:val="0"/>
      <w:marBottom w:val="0"/>
      <w:divBdr>
        <w:top w:val="none" w:sz="0" w:space="0" w:color="auto"/>
        <w:left w:val="none" w:sz="0" w:space="0" w:color="auto"/>
        <w:bottom w:val="none" w:sz="0" w:space="0" w:color="auto"/>
        <w:right w:val="none" w:sz="0" w:space="0" w:color="auto"/>
      </w:divBdr>
      <w:divsChild>
        <w:div w:id="1123695590">
          <w:marLeft w:val="547"/>
          <w:marRight w:val="0"/>
          <w:marTop w:val="0"/>
          <w:marBottom w:val="0"/>
          <w:divBdr>
            <w:top w:val="none" w:sz="0" w:space="0" w:color="auto"/>
            <w:left w:val="none" w:sz="0" w:space="0" w:color="auto"/>
            <w:bottom w:val="none" w:sz="0" w:space="0" w:color="auto"/>
            <w:right w:val="none" w:sz="0" w:space="0" w:color="auto"/>
          </w:divBdr>
        </w:div>
        <w:div w:id="1183547244">
          <w:marLeft w:val="547"/>
          <w:marRight w:val="0"/>
          <w:marTop w:val="0"/>
          <w:marBottom w:val="0"/>
          <w:divBdr>
            <w:top w:val="none" w:sz="0" w:space="0" w:color="auto"/>
            <w:left w:val="none" w:sz="0" w:space="0" w:color="auto"/>
            <w:bottom w:val="none" w:sz="0" w:space="0" w:color="auto"/>
            <w:right w:val="none" w:sz="0" w:space="0" w:color="auto"/>
          </w:divBdr>
        </w:div>
        <w:div w:id="1969506970">
          <w:marLeft w:val="547"/>
          <w:marRight w:val="0"/>
          <w:marTop w:val="0"/>
          <w:marBottom w:val="0"/>
          <w:divBdr>
            <w:top w:val="none" w:sz="0" w:space="0" w:color="auto"/>
            <w:left w:val="none" w:sz="0" w:space="0" w:color="auto"/>
            <w:bottom w:val="none" w:sz="0" w:space="0" w:color="auto"/>
            <w:right w:val="none" w:sz="0" w:space="0" w:color="auto"/>
          </w:divBdr>
        </w:div>
      </w:divsChild>
    </w:div>
    <w:div w:id="512570550">
      <w:bodyDiv w:val="1"/>
      <w:marLeft w:val="0"/>
      <w:marRight w:val="0"/>
      <w:marTop w:val="0"/>
      <w:marBottom w:val="0"/>
      <w:divBdr>
        <w:top w:val="none" w:sz="0" w:space="0" w:color="auto"/>
        <w:left w:val="none" w:sz="0" w:space="0" w:color="auto"/>
        <w:bottom w:val="none" w:sz="0" w:space="0" w:color="auto"/>
        <w:right w:val="none" w:sz="0" w:space="0" w:color="auto"/>
      </w:divBdr>
      <w:divsChild>
        <w:div w:id="1054236896">
          <w:marLeft w:val="547"/>
          <w:marRight w:val="0"/>
          <w:marTop w:val="115"/>
          <w:marBottom w:val="0"/>
          <w:divBdr>
            <w:top w:val="none" w:sz="0" w:space="0" w:color="auto"/>
            <w:left w:val="none" w:sz="0" w:space="0" w:color="auto"/>
            <w:bottom w:val="none" w:sz="0" w:space="0" w:color="auto"/>
            <w:right w:val="none" w:sz="0" w:space="0" w:color="auto"/>
          </w:divBdr>
        </w:div>
      </w:divsChild>
    </w:div>
    <w:div w:id="515000790">
      <w:bodyDiv w:val="1"/>
      <w:marLeft w:val="0"/>
      <w:marRight w:val="0"/>
      <w:marTop w:val="0"/>
      <w:marBottom w:val="0"/>
      <w:divBdr>
        <w:top w:val="none" w:sz="0" w:space="0" w:color="auto"/>
        <w:left w:val="none" w:sz="0" w:space="0" w:color="auto"/>
        <w:bottom w:val="none" w:sz="0" w:space="0" w:color="auto"/>
        <w:right w:val="none" w:sz="0" w:space="0" w:color="auto"/>
      </w:divBdr>
      <w:divsChild>
        <w:div w:id="2083092676">
          <w:marLeft w:val="547"/>
          <w:marRight w:val="0"/>
          <w:marTop w:val="106"/>
          <w:marBottom w:val="0"/>
          <w:divBdr>
            <w:top w:val="none" w:sz="0" w:space="0" w:color="auto"/>
            <w:left w:val="none" w:sz="0" w:space="0" w:color="auto"/>
            <w:bottom w:val="none" w:sz="0" w:space="0" w:color="auto"/>
            <w:right w:val="none" w:sz="0" w:space="0" w:color="auto"/>
          </w:divBdr>
        </w:div>
      </w:divsChild>
    </w:div>
    <w:div w:id="516700567">
      <w:bodyDiv w:val="1"/>
      <w:marLeft w:val="0"/>
      <w:marRight w:val="0"/>
      <w:marTop w:val="0"/>
      <w:marBottom w:val="0"/>
      <w:divBdr>
        <w:top w:val="none" w:sz="0" w:space="0" w:color="auto"/>
        <w:left w:val="none" w:sz="0" w:space="0" w:color="auto"/>
        <w:bottom w:val="none" w:sz="0" w:space="0" w:color="auto"/>
        <w:right w:val="none" w:sz="0" w:space="0" w:color="auto"/>
      </w:divBdr>
      <w:divsChild>
        <w:div w:id="544371570">
          <w:marLeft w:val="547"/>
          <w:marRight w:val="0"/>
          <w:marTop w:val="96"/>
          <w:marBottom w:val="0"/>
          <w:divBdr>
            <w:top w:val="none" w:sz="0" w:space="0" w:color="auto"/>
            <w:left w:val="none" w:sz="0" w:space="0" w:color="auto"/>
            <w:bottom w:val="none" w:sz="0" w:space="0" w:color="auto"/>
            <w:right w:val="none" w:sz="0" w:space="0" w:color="auto"/>
          </w:divBdr>
        </w:div>
        <w:div w:id="876043354">
          <w:marLeft w:val="547"/>
          <w:marRight w:val="0"/>
          <w:marTop w:val="96"/>
          <w:marBottom w:val="0"/>
          <w:divBdr>
            <w:top w:val="none" w:sz="0" w:space="0" w:color="auto"/>
            <w:left w:val="none" w:sz="0" w:space="0" w:color="auto"/>
            <w:bottom w:val="none" w:sz="0" w:space="0" w:color="auto"/>
            <w:right w:val="none" w:sz="0" w:space="0" w:color="auto"/>
          </w:divBdr>
        </w:div>
        <w:div w:id="575094553">
          <w:marLeft w:val="547"/>
          <w:marRight w:val="0"/>
          <w:marTop w:val="96"/>
          <w:marBottom w:val="0"/>
          <w:divBdr>
            <w:top w:val="none" w:sz="0" w:space="0" w:color="auto"/>
            <w:left w:val="none" w:sz="0" w:space="0" w:color="auto"/>
            <w:bottom w:val="none" w:sz="0" w:space="0" w:color="auto"/>
            <w:right w:val="none" w:sz="0" w:space="0" w:color="auto"/>
          </w:divBdr>
        </w:div>
        <w:div w:id="807550477">
          <w:marLeft w:val="547"/>
          <w:marRight w:val="0"/>
          <w:marTop w:val="96"/>
          <w:marBottom w:val="0"/>
          <w:divBdr>
            <w:top w:val="none" w:sz="0" w:space="0" w:color="auto"/>
            <w:left w:val="none" w:sz="0" w:space="0" w:color="auto"/>
            <w:bottom w:val="none" w:sz="0" w:space="0" w:color="auto"/>
            <w:right w:val="none" w:sz="0" w:space="0" w:color="auto"/>
          </w:divBdr>
        </w:div>
      </w:divsChild>
    </w:div>
    <w:div w:id="517349359">
      <w:bodyDiv w:val="1"/>
      <w:marLeft w:val="0"/>
      <w:marRight w:val="0"/>
      <w:marTop w:val="0"/>
      <w:marBottom w:val="0"/>
      <w:divBdr>
        <w:top w:val="none" w:sz="0" w:space="0" w:color="auto"/>
        <w:left w:val="none" w:sz="0" w:space="0" w:color="auto"/>
        <w:bottom w:val="none" w:sz="0" w:space="0" w:color="auto"/>
        <w:right w:val="none" w:sz="0" w:space="0" w:color="auto"/>
      </w:divBdr>
      <w:divsChild>
        <w:div w:id="987124632">
          <w:marLeft w:val="1166"/>
          <w:marRight w:val="0"/>
          <w:marTop w:val="96"/>
          <w:marBottom w:val="0"/>
          <w:divBdr>
            <w:top w:val="none" w:sz="0" w:space="0" w:color="auto"/>
            <w:left w:val="none" w:sz="0" w:space="0" w:color="auto"/>
            <w:bottom w:val="none" w:sz="0" w:space="0" w:color="auto"/>
            <w:right w:val="none" w:sz="0" w:space="0" w:color="auto"/>
          </w:divBdr>
        </w:div>
      </w:divsChild>
    </w:div>
    <w:div w:id="520899115">
      <w:bodyDiv w:val="1"/>
      <w:marLeft w:val="0"/>
      <w:marRight w:val="0"/>
      <w:marTop w:val="0"/>
      <w:marBottom w:val="0"/>
      <w:divBdr>
        <w:top w:val="none" w:sz="0" w:space="0" w:color="auto"/>
        <w:left w:val="none" w:sz="0" w:space="0" w:color="auto"/>
        <w:bottom w:val="none" w:sz="0" w:space="0" w:color="auto"/>
        <w:right w:val="none" w:sz="0" w:space="0" w:color="auto"/>
      </w:divBdr>
      <w:divsChild>
        <w:div w:id="2058695287">
          <w:marLeft w:val="547"/>
          <w:marRight w:val="0"/>
          <w:marTop w:val="139"/>
          <w:marBottom w:val="0"/>
          <w:divBdr>
            <w:top w:val="none" w:sz="0" w:space="0" w:color="auto"/>
            <w:left w:val="none" w:sz="0" w:space="0" w:color="auto"/>
            <w:bottom w:val="none" w:sz="0" w:space="0" w:color="auto"/>
            <w:right w:val="none" w:sz="0" w:space="0" w:color="auto"/>
          </w:divBdr>
        </w:div>
      </w:divsChild>
    </w:div>
    <w:div w:id="522328415">
      <w:bodyDiv w:val="1"/>
      <w:marLeft w:val="0"/>
      <w:marRight w:val="0"/>
      <w:marTop w:val="0"/>
      <w:marBottom w:val="0"/>
      <w:divBdr>
        <w:top w:val="none" w:sz="0" w:space="0" w:color="auto"/>
        <w:left w:val="none" w:sz="0" w:space="0" w:color="auto"/>
        <w:bottom w:val="none" w:sz="0" w:space="0" w:color="auto"/>
        <w:right w:val="none" w:sz="0" w:space="0" w:color="auto"/>
      </w:divBdr>
      <w:divsChild>
        <w:div w:id="1948614546">
          <w:marLeft w:val="1166"/>
          <w:marRight w:val="0"/>
          <w:marTop w:val="86"/>
          <w:marBottom w:val="0"/>
          <w:divBdr>
            <w:top w:val="none" w:sz="0" w:space="0" w:color="auto"/>
            <w:left w:val="none" w:sz="0" w:space="0" w:color="auto"/>
            <w:bottom w:val="none" w:sz="0" w:space="0" w:color="auto"/>
            <w:right w:val="none" w:sz="0" w:space="0" w:color="auto"/>
          </w:divBdr>
        </w:div>
      </w:divsChild>
    </w:div>
    <w:div w:id="522673881">
      <w:bodyDiv w:val="1"/>
      <w:marLeft w:val="0"/>
      <w:marRight w:val="0"/>
      <w:marTop w:val="0"/>
      <w:marBottom w:val="0"/>
      <w:divBdr>
        <w:top w:val="none" w:sz="0" w:space="0" w:color="auto"/>
        <w:left w:val="none" w:sz="0" w:space="0" w:color="auto"/>
        <w:bottom w:val="none" w:sz="0" w:space="0" w:color="auto"/>
        <w:right w:val="none" w:sz="0" w:space="0" w:color="auto"/>
      </w:divBdr>
      <w:divsChild>
        <w:div w:id="2079013749">
          <w:marLeft w:val="547"/>
          <w:marRight w:val="0"/>
          <w:marTop w:val="115"/>
          <w:marBottom w:val="0"/>
          <w:divBdr>
            <w:top w:val="none" w:sz="0" w:space="0" w:color="auto"/>
            <w:left w:val="none" w:sz="0" w:space="0" w:color="auto"/>
            <w:bottom w:val="none" w:sz="0" w:space="0" w:color="auto"/>
            <w:right w:val="none" w:sz="0" w:space="0" w:color="auto"/>
          </w:divBdr>
        </w:div>
      </w:divsChild>
    </w:div>
    <w:div w:id="527332587">
      <w:bodyDiv w:val="1"/>
      <w:marLeft w:val="0"/>
      <w:marRight w:val="0"/>
      <w:marTop w:val="0"/>
      <w:marBottom w:val="0"/>
      <w:divBdr>
        <w:top w:val="none" w:sz="0" w:space="0" w:color="auto"/>
        <w:left w:val="none" w:sz="0" w:space="0" w:color="auto"/>
        <w:bottom w:val="none" w:sz="0" w:space="0" w:color="auto"/>
        <w:right w:val="none" w:sz="0" w:space="0" w:color="auto"/>
      </w:divBdr>
      <w:divsChild>
        <w:div w:id="1466969722">
          <w:marLeft w:val="547"/>
          <w:marRight w:val="0"/>
          <w:marTop w:val="120"/>
          <w:marBottom w:val="0"/>
          <w:divBdr>
            <w:top w:val="none" w:sz="0" w:space="0" w:color="auto"/>
            <w:left w:val="none" w:sz="0" w:space="0" w:color="auto"/>
            <w:bottom w:val="none" w:sz="0" w:space="0" w:color="auto"/>
            <w:right w:val="none" w:sz="0" w:space="0" w:color="auto"/>
          </w:divBdr>
        </w:div>
      </w:divsChild>
    </w:div>
    <w:div w:id="529612880">
      <w:bodyDiv w:val="1"/>
      <w:marLeft w:val="0"/>
      <w:marRight w:val="0"/>
      <w:marTop w:val="0"/>
      <w:marBottom w:val="0"/>
      <w:divBdr>
        <w:top w:val="none" w:sz="0" w:space="0" w:color="auto"/>
        <w:left w:val="none" w:sz="0" w:space="0" w:color="auto"/>
        <w:bottom w:val="none" w:sz="0" w:space="0" w:color="auto"/>
        <w:right w:val="none" w:sz="0" w:space="0" w:color="auto"/>
      </w:divBdr>
      <w:divsChild>
        <w:div w:id="5448541">
          <w:marLeft w:val="547"/>
          <w:marRight w:val="0"/>
          <w:marTop w:val="77"/>
          <w:marBottom w:val="0"/>
          <w:divBdr>
            <w:top w:val="none" w:sz="0" w:space="0" w:color="auto"/>
            <w:left w:val="none" w:sz="0" w:space="0" w:color="auto"/>
            <w:bottom w:val="none" w:sz="0" w:space="0" w:color="auto"/>
            <w:right w:val="none" w:sz="0" w:space="0" w:color="auto"/>
          </w:divBdr>
        </w:div>
        <w:div w:id="1022322270">
          <w:marLeft w:val="547"/>
          <w:marRight w:val="0"/>
          <w:marTop w:val="77"/>
          <w:marBottom w:val="0"/>
          <w:divBdr>
            <w:top w:val="none" w:sz="0" w:space="0" w:color="auto"/>
            <w:left w:val="none" w:sz="0" w:space="0" w:color="auto"/>
            <w:bottom w:val="none" w:sz="0" w:space="0" w:color="auto"/>
            <w:right w:val="none" w:sz="0" w:space="0" w:color="auto"/>
          </w:divBdr>
        </w:div>
        <w:div w:id="92822785">
          <w:marLeft w:val="547"/>
          <w:marRight w:val="0"/>
          <w:marTop w:val="77"/>
          <w:marBottom w:val="0"/>
          <w:divBdr>
            <w:top w:val="none" w:sz="0" w:space="0" w:color="auto"/>
            <w:left w:val="none" w:sz="0" w:space="0" w:color="auto"/>
            <w:bottom w:val="none" w:sz="0" w:space="0" w:color="auto"/>
            <w:right w:val="none" w:sz="0" w:space="0" w:color="auto"/>
          </w:divBdr>
        </w:div>
        <w:div w:id="225651052">
          <w:marLeft w:val="547"/>
          <w:marRight w:val="0"/>
          <w:marTop w:val="77"/>
          <w:marBottom w:val="0"/>
          <w:divBdr>
            <w:top w:val="none" w:sz="0" w:space="0" w:color="auto"/>
            <w:left w:val="none" w:sz="0" w:space="0" w:color="auto"/>
            <w:bottom w:val="none" w:sz="0" w:space="0" w:color="auto"/>
            <w:right w:val="none" w:sz="0" w:space="0" w:color="auto"/>
          </w:divBdr>
        </w:div>
        <w:div w:id="783698295">
          <w:marLeft w:val="547"/>
          <w:marRight w:val="0"/>
          <w:marTop w:val="77"/>
          <w:marBottom w:val="0"/>
          <w:divBdr>
            <w:top w:val="none" w:sz="0" w:space="0" w:color="auto"/>
            <w:left w:val="none" w:sz="0" w:space="0" w:color="auto"/>
            <w:bottom w:val="none" w:sz="0" w:space="0" w:color="auto"/>
            <w:right w:val="none" w:sz="0" w:space="0" w:color="auto"/>
          </w:divBdr>
        </w:div>
        <w:div w:id="1593051792">
          <w:marLeft w:val="547"/>
          <w:marRight w:val="0"/>
          <w:marTop w:val="77"/>
          <w:marBottom w:val="0"/>
          <w:divBdr>
            <w:top w:val="none" w:sz="0" w:space="0" w:color="auto"/>
            <w:left w:val="none" w:sz="0" w:space="0" w:color="auto"/>
            <w:bottom w:val="none" w:sz="0" w:space="0" w:color="auto"/>
            <w:right w:val="none" w:sz="0" w:space="0" w:color="auto"/>
          </w:divBdr>
        </w:div>
        <w:div w:id="62795622">
          <w:marLeft w:val="547"/>
          <w:marRight w:val="0"/>
          <w:marTop w:val="77"/>
          <w:marBottom w:val="0"/>
          <w:divBdr>
            <w:top w:val="none" w:sz="0" w:space="0" w:color="auto"/>
            <w:left w:val="none" w:sz="0" w:space="0" w:color="auto"/>
            <w:bottom w:val="none" w:sz="0" w:space="0" w:color="auto"/>
            <w:right w:val="none" w:sz="0" w:space="0" w:color="auto"/>
          </w:divBdr>
        </w:div>
        <w:div w:id="1593660298">
          <w:marLeft w:val="547"/>
          <w:marRight w:val="0"/>
          <w:marTop w:val="77"/>
          <w:marBottom w:val="0"/>
          <w:divBdr>
            <w:top w:val="none" w:sz="0" w:space="0" w:color="auto"/>
            <w:left w:val="none" w:sz="0" w:space="0" w:color="auto"/>
            <w:bottom w:val="none" w:sz="0" w:space="0" w:color="auto"/>
            <w:right w:val="none" w:sz="0" w:space="0" w:color="auto"/>
          </w:divBdr>
        </w:div>
        <w:div w:id="1243611744">
          <w:marLeft w:val="547"/>
          <w:marRight w:val="0"/>
          <w:marTop w:val="77"/>
          <w:marBottom w:val="0"/>
          <w:divBdr>
            <w:top w:val="none" w:sz="0" w:space="0" w:color="auto"/>
            <w:left w:val="none" w:sz="0" w:space="0" w:color="auto"/>
            <w:bottom w:val="none" w:sz="0" w:space="0" w:color="auto"/>
            <w:right w:val="none" w:sz="0" w:space="0" w:color="auto"/>
          </w:divBdr>
        </w:div>
      </w:divsChild>
    </w:div>
    <w:div w:id="533076895">
      <w:bodyDiv w:val="1"/>
      <w:marLeft w:val="0"/>
      <w:marRight w:val="0"/>
      <w:marTop w:val="0"/>
      <w:marBottom w:val="0"/>
      <w:divBdr>
        <w:top w:val="none" w:sz="0" w:space="0" w:color="auto"/>
        <w:left w:val="none" w:sz="0" w:space="0" w:color="auto"/>
        <w:bottom w:val="none" w:sz="0" w:space="0" w:color="auto"/>
        <w:right w:val="none" w:sz="0" w:space="0" w:color="auto"/>
      </w:divBdr>
    </w:div>
    <w:div w:id="539631349">
      <w:bodyDiv w:val="1"/>
      <w:marLeft w:val="0"/>
      <w:marRight w:val="0"/>
      <w:marTop w:val="0"/>
      <w:marBottom w:val="0"/>
      <w:divBdr>
        <w:top w:val="none" w:sz="0" w:space="0" w:color="auto"/>
        <w:left w:val="none" w:sz="0" w:space="0" w:color="auto"/>
        <w:bottom w:val="none" w:sz="0" w:space="0" w:color="auto"/>
        <w:right w:val="none" w:sz="0" w:space="0" w:color="auto"/>
      </w:divBdr>
      <w:divsChild>
        <w:div w:id="2089644561">
          <w:marLeft w:val="547"/>
          <w:marRight w:val="0"/>
          <w:marTop w:val="120"/>
          <w:marBottom w:val="0"/>
          <w:divBdr>
            <w:top w:val="none" w:sz="0" w:space="0" w:color="auto"/>
            <w:left w:val="none" w:sz="0" w:space="0" w:color="auto"/>
            <w:bottom w:val="none" w:sz="0" w:space="0" w:color="auto"/>
            <w:right w:val="none" w:sz="0" w:space="0" w:color="auto"/>
          </w:divBdr>
        </w:div>
      </w:divsChild>
    </w:div>
    <w:div w:id="541403396">
      <w:bodyDiv w:val="1"/>
      <w:marLeft w:val="0"/>
      <w:marRight w:val="0"/>
      <w:marTop w:val="0"/>
      <w:marBottom w:val="0"/>
      <w:divBdr>
        <w:top w:val="none" w:sz="0" w:space="0" w:color="auto"/>
        <w:left w:val="none" w:sz="0" w:space="0" w:color="auto"/>
        <w:bottom w:val="none" w:sz="0" w:space="0" w:color="auto"/>
        <w:right w:val="none" w:sz="0" w:space="0" w:color="auto"/>
      </w:divBdr>
      <w:divsChild>
        <w:div w:id="650671316">
          <w:marLeft w:val="547"/>
          <w:marRight w:val="0"/>
          <w:marTop w:val="120"/>
          <w:marBottom w:val="0"/>
          <w:divBdr>
            <w:top w:val="none" w:sz="0" w:space="0" w:color="auto"/>
            <w:left w:val="none" w:sz="0" w:space="0" w:color="auto"/>
            <w:bottom w:val="none" w:sz="0" w:space="0" w:color="auto"/>
            <w:right w:val="none" w:sz="0" w:space="0" w:color="auto"/>
          </w:divBdr>
        </w:div>
      </w:divsChild>
    </w:div>
    <w:div w:id="543250269">
      <w:bodyDiv w:val="1"/>
      <w:marLeft w:val="0"/>
      <w:marRight w:val="0"/>
      <w:marTop w:val="0"/>
      <w:marBottom w:val="0"/>
      <w:divBdr>
        <w:top w:val="none" w:sz="0" w:space="0" w:color="auto"/>
        <w:left w:val="none" w:sz="0" w:space="0" w:color="auto"/>
        <w:bottom w:val="none" w:sz="0" w:space="0" w:color="auto"/>
        <w:right w:val="none" w:sz="0" w:space="0" w:color="auto"/>
      </w:divBdr>
      <w:divsChild>
        <w:div w:id="200896549">
          <w:marLeft w:val="547"/>
          <w:marRight w:val="0"/>
          <w:marTop w:val="115"/>
          <w:marBottom w:val="0"/>
          <w:divBdr>
            <w:top w:val="none" w:sz="0" w:space="0" w:color="auto"/>
            <w:left w:val="none" w:sz="0" w:space="0" w:color="auto"/>
            <w:bottom w:val="none" w:sz="0" w:space="0" w:color="auto"/>
            <w:right w:val="none" w:sz="0" w:space="0" w:color="auto"/>
          </w:divBdr>
        </w:div>
        <w:div w:id="1336034970">
          <w:marLeft w:val="1166"/>
          <w:marRight w:val="0"/>
          <w:marTop w:val="96"/>
          <w:marBottom w:val="0"/>
          <w:divBdr>
            <w:top w:val="none" w:sz="0" w:space="0" w:color="auto"/>
            <w:left w:val="none" w:sz="0" w:space="0" w:color="auto"/>
            <w:bottom w:val="none" w:sz="0" w:space="0" w:color="auto"/>
            <w:right w:val="none" w:sz="0" w:space="0" w:color="auto"/>
          </w:divBdr>
        </w:div>
      </w:divsChild>
    </w:div>
    <w:div w:id="546111873">
      <w:bodyDiv w:val="1"/>
      <w:marLeft w:val="0"/>
      <w:marRight w:val="0"/>
      <w:marTop w:val="0"/>
      <w:marBottom w:val="0"/>
      <w:divBdr>
        <w:top w:val="none" w:sz="0" w:space="0" w:color="auto"/>
        <w:left w:val="none" w:sz="0" w:space="0" w:color="auto"/>
        <w:bottom w:val="none" w:sz="0" w:space="0" w:color="auto"/>
        <w:right w:val="none" w:sz="0" w:space="0" w:color="auto"/>
      </w:divBdr>
    </w:div>
    <w:div w:id="551574544">
      <w:bodyDiv w:val="1"/>
      <w:marLeft w:val="0"/>
      <w:marRight w:val="0"/>
      <w:marTop w:val="0"/>
      <w:marBottom w:val="0"/>
      <w:divBdr>
        <w:top w:val="none" w:sz="0" w:space="0" w:color="auto"/>
        <w:left w:val="none" w:sz="0" w:space="0" w:color="auto"/>
        <w:bottom w:val="none" w:sz="0" w:space="0" w:color="auto"/>
        <w:right w:val="none" w:sz="0" w:space="0" w:color="auto"/>
      </w:divBdr>
      <w:divsChild>
        <w:div w:id="556942844">
          <w:marLeft w:val="547"/>
          <w:marRight w:val="0"/>
          <w:marTop w:val="77"/>
          <w:marBottom w:val="0"/>
          <w:divBdr>
            <w:top w:val="none" w:sz="0" w:space="0" w:color="auto"/>
            <w:left w:val="none" w:sz="0" w:space="0" w:color="auto"/>
            <w:bottom w:val="none" w:sz="0" w:space="0" w:color="auto"/>
            <w:right w:val="none" w:sz="0" w:space="0" w:color="auto"/>
          </w:divBdr>
        </w:div>
        <w:div w:id="1027566912">
          <w:marLeft w:val="547"/>
          <w:marRight w:val="0"/>
          <w:marTop w:val="77"/>
          <w:marBottom w:val="0"/>
          <w:divBdr>
            <w:top w:val="none" w:sz="0" w:space="0" w:color="auto"/>
            <w:left w:val="none" w:sz="0" w:space="0" w:color="auto"/>
            <w:bottom w:val="none" w:sz="0" w:space="0" w:color="auto"/>
            <w:right w:val="none" w:sz="0" w:space="0" w:color="auto"/>
          </w:divBdr>
        </w:div>
        <w:div w:id="1763256096">
          <w:marLeft w:val="547"/>
          <w:marRight w:val="0"/>
          <w:marTop w:val="77"/>
          <w:marBottom w:val="0"/>
          <w:divBdr>
            <w:top w:val="none" w:sz="0" w:space="0" w:color="auto"/>
            <w:left w:val="none" w:sz="0" w:space="0" w:color="auto"/>
            <w:bottom w:val="none" w:sz="0" w:space="0" w:color="auto"/>
            <w:right w:val="none" w:sz="0" w:space="0" w:color="auto"/>
          </w:divBdr>
        </w:div>
        <w:div w:id="1917208323">
          <w:marLeft w:val="547"/>
          <w:marRight w:val="0"/>
          <w:marTop w:val="77"/>
          <w:marBottom w:val="0"/>
          <w:divBdr>
            <w:top w:val="none" w:sz="0" w:space="0" w:color="auto"/>
            <w:left w:val="none" w:sz="0" w:space="0" w:color="auto"/>
            <w:bottom w:val="none" w:sz="0" w:space="0" w:color="auto"/>
            <w:right w:val="none" w:sz="0" w:space="0" w:color="auto"/>
          </w:divBdr>
        </w:div>
        <w:div w:id="777601234">
          <w:marLeft w:val="547"/>
          <w:marRight w:val="0"/>
          <w:marTop w:val="77"/>
          <w:marBottom w:val="0"/>
          <w:divBdr>
            <w:top w:val="none" w:sz="0" w:space="0" w:color="auto"/>
            <w:left w:val="none" w:sz="0" w:space="0" w:color="auto"/>
            <w:bottom w:val="none" w:sz="0" w:space="0" w:color="auto"/>
            <w:right w:val="none" w:sz="0" w:space="0" w:color="auto"/>
          </w:divBdr>
        </w:div>
        <w:div w:id="1674146603">
          <w:marLeft w:val="547"/>
          <w:marRight w:val="0"/>
          <w:marTop w:val="77"/>
          <w:marBottom w:val="0"/>
          <w:divBdr>
            <w:top w:val="none" w:sz="0" w:space="0" w:color="auto"/>
            <w:left w:val="none" w:sz="0" w:space="0" w:color="auto"/>
            <w:bottom w:val="none" w:sz="0" w:space="0" w:color="auto"/>
            <w:right w:val="none" w:sz="0" w:space="0" w:color="auto"/>
          </w:divBdr>
        </w:div>
        <w:div w:id="326829398">
          <w:marLeft w:val="547"/>
          <w:marRight w:val="0"/>
          <w:marTop w:val="77"/>
          <w:marBottom w:val="0"/>
          <w:divBdr>
            <w:top w:val="none" w:sz="0" w:space="0" w:color="auto"/>
            <w:left w:val="none" w:sz="0" w:space="0" w:color="auto"/>
            <w:bottom w:val="none" w:sz="0" w:space="0" w:color="auto"/>
            <w:right w:val="none" w:sz="0" w:space="0" w:color="auto"/>
          </w:divBdr>
        </w:div>
        <w:div w:id="1514757938">
          <w:marLeft w:val="547"/>
          <w:marRight w:val="0"/>
          <w:marTop w:val="77"/>
          <w:marBottom w:val="0"/>
          <w:divBdr>
            <w:top w:val="none" w:sz="0" w:space="0" w:color="auto"/>
            <w:left w:val="none" w:sz="0" w:space="0" w:color="auto"/>
            <w:bottom w:val="none" w:sz="0" w:space="0" w:color="auto"/>
            <w:right w:val="none" w:sz="0" w:space="0" w:color="auto"/>
          </w:divBdr>
        </w:div>
        <w:div w:id="1792548137">
          <w:marLeft w:val="547"/>
          <w:marRight w:val="0"/>
          <w:marTop w:val="77"/>
          <w:marBottom w:val="0"/>
          <w:divBdr>
            <w:top w:val="none" w:sz="0" w:space="0" w:color="auto"/>
            <w:left w:val="none" w:sz="0" w:space="0" w:color="auto"/>
            <w:bottom w:val="none" w:sz="0" w:space="0" w:color="auto"/>
            <w:right w:val="none" w:sz="0" w:space="0" w:color="auto"/>
          </w:divBdr>
        </w:div>
        <w:div w:id="267280827">
          <w:marLeft w:val="547"/>
          <w:marRight w:val="0"/>
          <w:marTop w:val="77"/>
          <w:marBottom w:val="0"/>
          <w:divBdr>
            <w:top w:val="none" w:sz="0" w:space="0" w:color="auto"/>
            <w:left w:val="none" w:sz="0" w:space="0" w:color="auto"/>
            <w:bottom w:val="none" w:sz="0" w:space="0" w:color="auto"/>
            <w:right w:val="none" w:sz="0" w:space="0" w:color="auto"/>
          </w:divBdr>
        </w:div>
        <w:div w:id="572592673">
          <w:marLeft w:val="547"/>
          <w:marRight w:val="0"/>
          <w:marTop w:val="77"/>
          <w:marBottom w:val="0"/>
          <w:divBdr>
            <w:top w:val="none" w:sz="0" w:space="0" w:color="auto"/>
            <w:left w:val="none" w:sz="0" w:space="0" w:color="auto"/>
            <w:bottom w:val="none" w:sz="0" w:space="0" w:color="auto"/>
            <w:right w:val="none" w:sz="0" w:space="0" w:color="auto"/>
          </w:divBdr>
        </w:div>
        <w:div w:id="1325470491">
          <w:marLeft w:val="547"/>
          <w:marRight w:val="0"/>
          <w:marTop w:val="77"/>
          <w:marBottom w:val="0"/>
          <w:divBdr>
            <w:top w:val="none" w:sz="0" w:space="0" w:color="auto"/>
            <w:left w:val="none" w:sz="0" w:space="0" w:color="auto"/>
            <w:bottom w:val="none" w:sz="0" w:space="0" w:color="auto"/>
            <w:right w:val="none" w:sz="0" w:space="0" w:color="auto"/>
          </w:divBdr>
        </w:div>
        <w:div w:id="788865481">
          <w:marLeft w:val="547"/>
          <w:marRight w:val="0"/>
          <w:marTop w:val="77"/>
          <w:marBottom w:val="0"/>
          <w:divBdr>
            <w:top w:val="none" w:sz="0" w:space="0" w:color="auto"/>
            <w:left w:val="none" w:sz="0" w:space="0" w:color="auto"/>
            <w:bottom w:val="none" w:sz="0" w:space="0" w:color="auto"/>
            <w:right w:val="none" w:sz="0" w:space="0" w:color="auto"/>
          </w:divBdr>
        </w:div>
      </w:divsChild>
    </w:div>
    <w:div w:id="558247704">
      <w:bodyDiv w:val="1"/>
      <w:marLeft w:val="0"/>
      <w:marRight w:val="0"/>
      <w:marTop w:val="0"/>
      <w:marBottom w:val="0"/>
      <w:divBdr>
        <w:top w:val="none" w:sz="0" w:space="0" w:color="auto"/>
        <w:left w:val="none" w:sz="0" w:space="0" w:color="auto"/>
        <w:bottom w:val="none" w:sz="0" w:space="0" w:color="auto"/>
        <w:right w:val="none" w:sz="0" w:space="0" w:color="auto"/>
      </w:divBdr>
      <w:divsChild>
        <w:div w:id="1520581297">
          <w:marLeft w:val="547"/>
          <w:marRight w:val="0"/>
          <w:marTop w:val="0"/>
          <w:marBottom w:val="0"/>
          <w:divBdr>
            <w:top w:val="none" w:sz="0" w:space="0" w:color="auto"/>
            <w:left w:val="none" w:sz="0" w:space="0" w:color="auto"/>
            <w:bottom w:val="none" w:sz="0" w:space="0" w:color="auto"/>
            <w:right w:val="none" w:sz="0" w:space="0" w:color="auto"/>
          </w:divBdr>
        </w:div>
      </w:divsChild>
    </w:div>
    <w:div w:id="564412603">
      <w:bodyDiv w:val="1"/>
      <w:marLeft w:val="0"/>
      <w:marRight w:val="0"/>
      <w:marTop w:val="0"/>
      <w:marBottom w:val="0"/>
      <w:divBdr>
        <w:top w:val="none" w:sz="0" w:space="0" w:color="auto"/>
        <w:left w:val="none" w:sz="0" w:space="0" w:color="auto"/>
        <w:bottom w:val="none" w:sz="0" w:space="0" w:color="auto"/>
        <w:right w:val="none" w:sz="0" w:space="0" w:color="auto"/>
      </w:divBdr>
    </w:div>
    <w:div w:id="567031975">
      <w:bodyDiv w:val="1"/>
      <w:marLeft w:val="0"/>
      <w:marRight w:val="0"/>
      <w:marTop w:val="0"/>
      <w:marBottom w:val="0"/>
      <w:divBdr>
        <w:top w:val="none" w:sz="0" w:space="0" w:color="auto"/>
        <w:left w:val="none" w:sz="0" w:space="0" w:color="auto"/>
        <w:bottom w:val="none" w:sz="0" w:space="0" w:color="auto"/>
        <w:right w:val="none" w:sz="0" w:space="0" w:color="auto"/>
      </w:divBdr>
      <w:divsChild>
        <w:div w:id="1851065785">
          <w:marLeft w:val="547"/>
          <w:marRight w:val="0"/>
          <w:marTop w:val="120"/>
          <w:marBottom w:val="0"/>
          <w:divBdr>
            <w:top w:val="none" w:sz="0" w:space="0" w:color="auto"/>
            <w:left w:val="none" w:sz="0" w:space="0" w:color="auto"/>
            <w:bottom w:val="none" w:sz="0" w:space="0" w:color="auto"/>
            <w:right w:val="none" w:sz="0" w:space="0" w:color="auto"/>
          </w:divBdr>
        </w:div>
      </w:divsChild>
    </w:div>
    <w:div w:id="568007052">
      <w:bodyDiv w:val="1"/>
      <w:marLeft w:val="0"/>
      <w:marRight w:val="0"/>
      <w:marTop w:val="0"/>
      <w:marBottom w:val="0"/>
      <w:divBdr>
        <w:top w:val="none" w:sz="0" w:space="0" w:color="auto"/>
        <w:left w:val="none" w:sz="0" w:space="0" w:color="auto"/>
        <w:bottom w:val="none" w:sz="0" w:space="0" w:color="auto"/>
        <w:right w:val="none" w:sz="0" w:space="0" w:color="auto"/>
      </w:divBdr>
      <w:divsChild>
        <w:div w:id="2050260802">
          <w:marLeft w:val="547"/>
          <w:marRight w:val="0"/>
          <w:marTop w:val="115"/>
          <w:marBottom w:val="0"/>
          <w:divBdr>
            <w:top w:val="none" w:sz="0" w:space="0" w:color="auto"/>
            <w:left w:val="none" w:sz="0" w:space="0" w:color="auto"/>
            <w:bottom w:val="none" w:sz="0" w:space="0" w:color="auto"/>
            <w:right w:val="none" w:sz="0" w:space="0" w:color="auto"/>
          </w:divBdr>
        </w:div>
      </w:divsChild>
    </w:div>
    <w:div w:id="572087952">
      <w:bodyDiv w:val="1"/>
      <w:marLeft w:val="0"/>
      <w:marRight w:val="0"/>
      <w:marTop w:val="0"/>
      <w:marBottom w:val="0"/>
      <w:divBdr>
        <w:top w:val="none" w:sz="0" w:space="0" w:color="auto"/>
        <w:left w:val="none" w:sz="0" w:space="0" w:color="auto"/>
        <w:bottom w:val="none" w:sz="0" w:space="0" w:color="auto"/>
        <w:right w:val="none" w:sz="0" w:space="0" w:color="auto"/>
      </w:divBdr>
      <w:divsChild>
        <w:div w:id="1077508968">
          <w:marLeft w:val="547"/>
          <w:marRight w:val="0"/>
          <w:marTop w:val="120"/>
          <w:marBottom w:val="0"/>
          <w:divBdr>
            <w:top w:val="none" w:sz="0" w:space="0" w:color="auto"/>
            <w:left w:val="none" w:sz="0" w:space="0" w:color="auto"/>
            <w:bottom w:val="none" w:sz="0" w:space="0" w:color="auto"/>
            <w:right w:val="none" w:sz="0" w:space="0" w:color="auto"/>
          </w:divBdr>
        </w:div>
        <w:div w:id="1879582127">
          <w:marLeft w:val="547"/>
          <w:marRight w:val="0"/>
          <w:marTop w:val="120"/>
          <w:marBottom w:val="0"/>
          <w:divBdr>
            <w:top w:val="none" w:sz="0" w:space="0" w:color="auto"/>
            <w:left w:val="none" w:sz="0" w:space="0" w:color="auto"/>
            <w:bottom w:val="none" w:sz="0" w:space="0" w:color="auto"/>
            <w:right w:val="none" w:sz="0" w:space="0" w:color="auto"/>
          </w:divBdr>
        </w:div>
        <w:div w:id="1005011741">
          <w:marLeft w:val="547"/>
          <w:marRight w:val="0"/>
          <w:marTop w:val="120"/>
          <w:marBottom w:val="0"/>
          <w:divBdr>
            <w:top w:val="none" w:sz="0" w:space="0" w:color="auto"/>
            <w:left w:val="none" w:sz="0" w:space="0" w:color="auto"/>
            <w:bottom w:val="none" w:sz="0" w:space="0" w:color="auto"/>
            <w:right w:val="none" w:sz="0" w:space="0" w:color="auto"/>
          </w:divBdr>
        </w:div>
        <w:div w:id="1310600374">
          <w:marLeft w:val="547"/>
          <w:marRight w:val="0"/>
          <w:marTop w:val="120"/>
          <w:marBottom w:val="0"/>
          <w:divBdr>
            <w:top w:val="none" w:sz="0" w:space="0" w:color="auto"/>
            <w:left w:val="none" w:sz="0" w:space="0" w:color="auto"/>
            <w:bottom w:val="none" w:sz="0" w:space="0" w:color="auto"/>
            <w:right w:val="none" w:sz="0" w:space="0" w:color="auto"/>
          </w:divBdr>
        </w:div>
        <w:div w:id="1731227995">
          <w:marLeft w:val="547"/>
          <w:marRight w:val="0"/>
          <w:marTop w:val="120"/>
          <w:marBottom w:val="0"/>
          <w:divBdr>
            <w:top w:val="none" w:sz="0" w:space="0" w:color="auto"/>
            <w:left w:val="none" w:sz="0" w:space="0" w:color="auto"/>
            <w:bottom w:val="none" w:sz="0" w:space="0" w:color="auto"/>
            <w:right w:val="none" w:sz="0" w:space="0" w:color="auto"/>
          </w:divBdr>
        </w:div>
        <w:div w:id="369917371">
          <w:marLeft w:val="547"/>
          <w:marRight w:val="0"/>
          <w:marTop w:val="120"/>
          <w:marBottom w:val="0"/>
          <w:divBdr>
            <w:top w:val="none" w:sz="0" w:space="0" w:color="auto"/>
            <w:left w:val="none" w:sz="0" w:space="0" w:color="auto"/>
            <w:bottom w:val="none" w:sz="0" w:space="0" w:color="auto"/>
            <w:right w:val="none" w:sz="0" w:space="0" w:color="auto"/>
          </w:divBdr>
        </w:div>
      </w:divsChild>
    </w:div>
    <w:div w:id="573856616">
      <w:bodyDiv w:val="1"/>
      <w:marLeft w:val="0"/>
      <w:marRight w:val="0"/>
      <w:marTop w:val="0"/>
      <w:marBottom w:val="0"/>
      <w:divBdr>
        <w:top w:val="none" w:sz="0" w:space="0" w:color="auto"/>
        <w:left w:val="none" w:sz="0" w:space="0" w:color="auto"/>
        <w:bottom w:val="none" w:sz="0" w:space="0" w:color="auto"/>
        <w:right w:val="none" w:sz="0" w:space="0" w:color="auto"/>
      </w:divBdr>
    </w:div>
    <w:div w:id="573859805">
      <w:bodyDiv w:val="1"/>
      <w:marLeft w:val="0"/>
      <w:marRight w:val="0"/>
      <w:marTop w:val="0"/>
      <w:marBottom w:val="0"/>
      <w:divBdr>
        <w:top w:val="none" w:sz="0" w:space="0" w:color="auto"/>
        <w:left w:val="none" w:sz="0" w:space="0" w:color="auto"/>
        <w:bottom w:val="none" w:sz="0" w:space="0" w:color="auto"/>
        <w:right w:val="none" w:sz="0" w:space="0" w:color="auto"/>
      </w:divBdr>
    </w:div>
    <w:div w:id="576986924">
      <w:bodyDiv w:val="1"/>
      <w:marLeft w:val="0"/>
      <w:marRight w:val="0"/>
      <w:marTop w:val="0"/>
      <w:marBottom w:val="0"/>
      <w:divBdr>
        <w:top w:val="none" w:sz="0" w:space="0" w:color="auto"/>
        <w:left w:val="none" w:sz="0" w:space="0" w:color="auto"/>
        <w:bottom w:val="none" w:sz="0" w:space="0" w:color="auto"/>
        <w:right w:val="none" w:sz="0" w:space="0" w:color="auto"/>
      </w:divBdr>
      <w:divsChild>
        <w:div w:id="71852534">
          <w:marLeft w:val="547"/>
          <w:marRight w:val="0"/>
          <w:marTop w:val="115"/>
          <w:marBottom w:val="0"/>
          <w:divBdr>
            <w:top w:val="none" w:sz="0" w:space="0" w:color="auto"/>
            <w:left w:val="none" w:sz="0" w:space="0" w:color="auto"/>
            <w:bottom w:val="none" w:sz="0" w:space="0" w:color="auto"/>
            <w:right w:val="none" w:sz="0" w:space="0" w:color="auto"/>
          </w:divBdr>
        </w:div>
        <w:div w:id="567377378">
          <w:marLeft w:val="547"/>
          <w:marRight w:val="0"/>
          <w:marTop w:val="115"/>
          <w:marBottom w:val="0"/>
          <w:divBdr>
            <w:top w:val="none" w:sz="0" w:space="0" w:color="auto"/>
            <w:left w:val="none" w:sz="0" w:space="0" w:color="auto"/>
            <w:bottom w:val="none" w:sz="0" w:space="0" w:color="auto"/>
            <w:right w:val="none" w:sz="0" w:space="0" w:color="auto"/>
          </w:divBdr>
        </w:div>
        <w:div w:id="1778329485">
          <w:marLeft w:val="547"/>
          <w:marRight w:val="0"/>
          <w:marTop w:val="115"/>
          <w:marBottom w:val="0"/>
          <w:divBdr>
            <w:top w:val="none" w:sz="0" w:space="0" w:color="auto"/>
            <w:left w:val="none" w:sz="0" w:space="0" w:color="auto"/>
            <w:bottom w:val="none" w:sz="0" w:space="0" w:color="auto"/>
            <w:right w:val="none" w:sz="0" w:space="0" w:color="auto"/>
          </w:divBdr>
        </w:div>
        <w:div w:id="1131439642">
          <w:marLeft w:val="547"/>
          <w:marRight w:val="0"/>
          <w:marTop w:val="115"/>
          <w:marBottom w:val="0"/>
          <w:divBdr>
            <w:top w:val="none" w:sz="0" w:space="0" w:color="auto"/>
            <w:left w:val="none" w:sz="0" w:space="0" w:color="auto"/>
            <w:bottom w:val="none" w:sz="0" w:space="0" w:color="auto"/>
            <w:right w:val="none" w:sz="0" w:space="0" w:color="auto"/>
          </w:divBdr>
        </w:div>
      </w:divsChild>
    </w:div>
    <w:div w:id="579943416">
      <w:bodyDiv w:val="1"/>
      <w:marLeft w:val="0"/>
      <w:marRight w:val="0"/>
      <w:marTop w:val="0"/>
      <w:marBottom w:val="0"/>
      <w:divBdr>
        <w:top w:val="none" w:sz="0" w:space="0" w:color="auto"/>
        <w:left w:val="none" w:sz="0" w:space="0" w:color="auto"/>
        <w:bottom w:val="none" w:sz="0" w:space="0" w:color="auto"/>
        <w:right w:val="none" w:sz="0" w:space="0" w:color="auto"/>
      </w:divBdr>
      <w:divsChild>
        <w:div w:id="643705983">
          <w:marLeft w:val="547"/>
          <w:marRight w:val="0"/>
          <w:marTop w:val="115"/>
          <w:marBottom w:val="0"/>
          <w:divBdr>
            <w:top w:val="none" w:sz="0" w:space="0" w:color="auto"/>
            <w:left w:val="none" w:sz="0" w:space="0" w:color="auto"/>
            <w:bottom w:val="none" w:sz="0" w:space="0" w:color="auto"/>
            <w:right w:val="none" w:sz="0" w:space="0" w:color="auto"/>
          </w:divBdr>
        </w:div>
      </w:divsChild>
    </w:div>
    <w:div w:id="582104812">
      <w:bodyDiv w:val="1"/>
      <w:marLeft w:val="0"/>
      <w:marRight w:val="0"/>
      <w:marTop w:val="0"/>
      <w:marBottom w:val="0"/>
      <w:divBdr>
        <w:top w:val="none" w:sz="0" w:space="0" w:color="auto"/>
        <w:left w:val="none" w:sz="0" w:space="0" w:color="auto"/>
        <w:bottom w:val="none" w:sz="0" w:space="0" w:color="auto"/>
        <w:right w:val="none" w:sz="0" w:space="0" w:color="auto"/>
      </w:divBdr>
      <w:divsChild>
        <w:div w:id="1958634797">
          <w:marLeft w:val="547"/>
          <w:marRight w:val="0"/>
          <w:marTop w:val="120"/>
          <w:marBottom w:val="0"/>
          <w:divBdr>
            <w:top w:val="none" w:sz="0" w:space="0" w:color="auto"/>
            <w:left w:val="none" w:sz="0" w:space="0" w:color="auto"/>
            <w:bottom w:val="none" w:sz="0" w:space="0" w:color="auto"/>
            <w:right w:val="none" w:sz="0" w:space="0" w:color="auto"/>
          </w:divBdr>
        </w:div>
      </w:divsChild>
    </w:div>
    <w:div w:id="583875987">
      <w:bodyDiv w:val="1"/>
      <w:marLeft w:val="0"/>
      <w:marRight w:val="0"/>
      <w:marTop w:val="0"/>
      <w:marBottom w:val="0"/>
      <w:divBdr>
        <w:top w:val="none" w:sz="0" w:space="0" w:color="auto"/>
        <w:left w:val="none" w:sz="0" w:space="0" w:color="auto"/>
        <w:bottom w:val="none" w:sz="0" w:space="0" w:color="auto"/>
        <w:right w:val="none" w:sz="0" w:space="0" w:color="auto"/>
      </w:divBdr>
    </w:div>
    <w:div w:id="588657780">
      <w:bodyDiv w:val="1"/>
      <w:marLeft w:val="0"/>
      <w:marRight w:val="0"/>
      <w:marTop w:val="0"/>
      <w:marBottom w:val="0"/>
      <w:divBdr>
        <w:top w:val="none" w:sz="0" w:space="0" w:color="auto"/>
        <w:left w:val="none" w:sz="0" w:space="0" w:color="auto"/>
        <w:bottom w:val="none" w:sz="0" w:space="0" w:color="auto"/>
        <w:right w:val="none" w:sz="0" w:space="0" w:color="auto"/>
      </w:divBdr>
    </w:div>
    <w:div w:id="589968272">
      <w:bodyDiv w:val="1"/>
      <w:marLeft w:val="0"/>
      <w:marRight w:val="0"/>
      <w:marTop w:val="0"/>
      <w:marBottom w:val="0"/>
      <w:divBdr>
        <w:top w:val="none" w:sz="0" w:space="0" w:color="auto"/>
        <w:left w:val="none" w:sz="0" w:space="0" w:color="auto"/>
        <w:bottom w:val="none" w:sz="0" w:space="0" w:color="auto"/>
        <w:right w:val="none" w:sz="0" w:space="0" w:color="auto"/>
      </w:divBdr>
      <w:divsChild>
        <w:div w:id="1175847346">
          <w:marLeft w:val="547"/>
          <w:marRight w:val="0"/>
          <w:marTop w:val="120"/>
          <w:marBottom w:val="0"/>
          <w:divBdr>
            <w:top w:val="none" w:sz="0" w:space="0" w:color="auto"/>
            <w:left w:val="none" w:sz="0" w:space="0" w:color="auto"/>
            <w:bottom w:val="none" w:sz="0" w:space="0" w:color="auto"/>
            <w:right w:val="none" w:sz="0" w:space="0" w:color="auto"/>
          </w:divBdr>
        </w:div>
      </w:divsChild>
    </w:div>
    <w:div w:id="591204765">
      <w:bodyDiv w:val="1"/>
      <w:marLeft w:val="0"/>
      <w:marRight w:val="0"/>
      <w:marTop w:val="0"/>
      <w:marBottom w:val="0"/>
      <w:divBdr>
        <w:top w:val="none" w:sz="0" w:space="0" w:color="auto"/>
        <w:left w:val="none" w:sz="0" w:space="0" w:color="auto"/>
        <w:bottom w:val="none" w:sz="0" w:space="0" w:color="auto"/>
        <w:right w:val="none" w:sz="0" w:space="0" w:color="auto"/>
      </w:divBdr>
      <w:divsChild>
        <w:div w:id="419638903">
          <w:marLeft w:val="547"/>
          <w:marRight w:val="0"/>
          <w:marTop w:val="115"/>
          <w:marBottom w:val="0"/>
          <w:divBdr>
            <w:top w:val="none" w:sz="0" w:space="0" w:color="auto"/>
            <w:left w:val="none" w:sz="0" w:space="0" w:color="auto"/>
            <w:bottom w:val="none" w:sz="0" w:space="0" w:color="auto"/>
            <w:right w:val="none" w:sz="0" w:space="0" w:color="auto"/>
          </w:divBdr>
        </w:div>
        <w:div w:id="1310137116">
          <w:marLeft w:val="547"/>
          <w:marRight w:val="0"/>
          <w:marTop w:val="115"/>
          <w:marBottom w:val="0"/>
          <w:divBdr>
            <w:top w:val="none" w:sz="0" w:space="0" w:color="auto"/>
            <w:left w:val="none" w:sz="0" w:space="0" w:color="auto"/>
            <w:bottom w:val="none" w:sz="0" w:space="0" w:color="auto"/>
            <w:right w:val="none" w:sz="0" w:space="0" w:color="auto"/>
          </w:divBdr>
        </w:div>
      </w:divsChild>
    </w:div>
    <w:div w:id="593785682">
      <w:bodyDiv w:val="1"/>
      <w:marLeft w:val="0"/>
      <w:marRight w:val="0"/>
      <w:marTop w:val="0"/>
      <w:marBottom w:val="0"/>
      <w:divBdr>
        <w:top w:val="none" w:sz="0" w:space="0" w:color="auto"/>
        <w:left w:val="none" w:sz="0" w:space="0" w:color="auto"/>
        <w:bottom w:val="none" w:sz="0" w:space="0" w:color="auto"/>
        <w:right w:val="none" w:sz="0" w:space="0" w:color="auto"/>
      </w:divBdr>
      <w:divsChild>
        <w:div w:id="531497374">
          <w:marLeft w:val="547"/>
          <w:marRight w:val="0"/>
          <w:marTop w:val="120"/>
          <w:marBottom w:val="0"/>
          <w:divBdr>
            <w:top w:val="none" w:sz="0" w:space="0" w:color="auto"/>
            <w:left w:val="none" w:sz="0" w:space="0" w:color="auto"/>
            <w:bottom w:val="none" w:sz="0" w:space="0" w:color="auto"/>
            <w:right w:val="none" w:sz="0" w:space="0" w:color="auto"/>
          </w:divBdr>
        </w:div>
      </w:divsChild>
    </w:div>
    <w:div w:id="600183875">
      <w:bodyDiv w:val="1"/>
      <w:marLeft w:val="0"/>
      <w:marRight w:val="0"/>
      <w:marTop w:val="0"/>
      <w:marBottom w:val="0"/>
      <w:divBdr>
        <w:top w:val="none" w:sz="0" w:space="0" w:color="auto"/>
        <w:left w:val="none" w:sz="0" w:space="0" w:color="auto"/>
        <w:bottom w:val="none" w:sz="0" w:space="0" w:color="auto"/>
        <w:right w:val="none" w:sz="0" w:space="0" w:color="auto"/>
      </w:divBdr>
      <w:divsChild>
        <w:div w:id="1434547953">
          <w:marLeft w:val="547"/>
          <w:marRight w:val="0"/>
          <w:marTop w:val="106"/>
          <w:marBottom w:val="0"/>
          <w:divBdr>
            <w:top w:val="none" w:sz="0" w:space="0" w:color="auto"/>
            <w:left w:val="none" w:sz="0" w:space="0" w:color="auto"/>
            <w:bottom w:val="none" w:sz="0" w:space="0" w:color="auto"/>
            <w:right w:val="none" w:sz="0" w:space="0" w:color="auto"/>
          </w:divBdr>
        </w:div>
      </w:divsChild>
    </w:div>
    <w:div w:id="606043537">
      <w:bodyDiv w:val="1"/>
      <w:marLeft w:val="0"/>
      <w:marRight w:val="0"/>
      <w:marTop w:val="0"/>
      <w:marBottom w:val="0"/>
      <w:divBdr>
        <w:top w:val="none" w:sz="0" w:space="0" w:color="auto"/>
        <w:left w:val="none" w:sz="0" w:space="0" w:color="auto"/>
        <w:bottom w:val="none" w:sz="0" w:space="0" w:color="auto"/>
        <w:right w:val="none" w:sz="0" w:space="0" w:color="auto"/>
      </w:divBdr>
    </w:div>
    <w:div w:id="611522445">
      <w:bodyDiv w:val="1"/>
      <w:marLeft w:val="0"/>
      <w:marRight w:val="0"/>
      <w:marTop w:val="0"/>
      <w:marBottom w:val="0"/>
      <w:divBdr>
        <w:top w:val="none" w:sz="0" w:space="0" w:color="auto"/>
        <w:left w:val="none" w:sz="0" w:space="0" w:color="auto"/>
        <w:bottom w:val="none" w:sz="0" w:space="0" w:color="auto"/>
        <w:right w:val="none" w:sz="0" w:space="0" w:color="auto"/>
      </w:divBdr>
      <w:divsChild>
        <w:div w:id="17857677">
          <w:marLeft w:val="1166"/>
          <w:marRight w:val="0"/>
          <w:marTop w:val="96"/>
          <w:marBottom w:val="0"/>
          <w:divBdr>
            <w:top w:val="none" w:sz="0" w:space="0" w:color="auto"/>
            <w:left w:val="none" w:sz="0" w:space="0" w:color="auto"/>
            <w:bottom w:val="none" w:sz="0" w:space="0" w:color="auto"/>
            <w:right w:val="none" w:sz="0" w:space="0" w:color="auto"/>
          </w:divBdr>
        </w:div>
        <w:div w:id="1905867951">
          <w:marLeft w:val="1166"/>
          <w:marRight w:val="0"/>
          <w:marTop w:val="96"/>
          <w:marBottom w:val="0"/>
          <w:divBdr>
            <w:top w:val="none" w:sz="0" w:space="0" w:color="auto"/>
            <w:left w:val="none" w:sz="0" w:space="0" w:color="auto"/>
            <w:bottom w:val="none" w:sz="0" w:space="0" w:color="auto"/>
            <w:right w:val="none" w:sz="0" w:space="0" w:color="auto"/>
          </w:divBdr>
        </w:div>
      </w:divsChild>
    </w:div>
    <w:div w:id="613168927">
      <w:bodyDiv w:val="1"/>
      <w:marLeft w:val="0"/>
      <w:marRight w:val="0"/>
      <w:marTop w:val="0"/>
      <w:marBottom w:val="0"/>
      <w:divBdr>
        <w:top w:val="none" w:sz="0" w:space="0" w:color="auto"/>
        <w:left w:val="none" w:sz="0" w:space="0" w:color="auto"/>
        <w:bottom w:val="none" w:sz="0" w:space="0" w:color="auto"/>
        <w:right w:val="none" w:sz="0" w:space="0" w:color="auto"/>
      </w:divBdr>
      <w:divsChild>
        <w:div w:id="458573744">
          <w:marLeft w:val="547"/>
          <w:marRight w:val="0"/>
          <w:marTop w:val="120"/>
          <w:marBottom w:val="0"/>
          <w:divBdr>
            <w:top w:val="none" w:sz="0" w:space="0" w:color="auto"/>
            <w:left w:val="none" w:sz="0" w:space="0" w:color="auto"/>
            <w:bottom w:val="none" w:sz="0" w:space="0" w:color="auto"/>
            <w:right w:val="none" w:sz="0" w:space="0" w:color="auto"/>
          </w:divBdr>
        </w:div>
        <w:div w:id="955721892">
          <w:marLeft w:val="547"/>
          <w:marRight w:val="0"/>
          <w:marTop w:val="120"/>
          <w:marBottom w:val="0"/>
          <w:divBdr>
            <w:top w:val="none" w:sz="0" w:space="0" w:color="auto"/>
            <w:left w:val="none" w:sz="0" w:space="0" w:color="auto"/>
            <w:bottom w:val="none" w:sz="0" w:space="0" w:color="auto"/>
            <w:right w:val="none" w:sz="0" w:space="0" w:color="auto"/>
          </w:divBdr>
        </w:div>
        <w:div w:id="371735674">
          <w:marLeft w:val="547"/>
          <w:marRight w:val="0"/>
          <w:marTop w:val="120"/>
          <w:marBottom w:val="0"/>
          <w:divBdr>
            <w:top w:val="none" w:sz="0" w:space="0" w:color="auto"/>
            <w:left w:val="none" w:sz="0" w:space="0" w:color="auto"/>
            <w:bottom w:val="none" w:sz="0" w:space="0" w:color="auto"/>
            <w:right w:val="none" w:sz="0" w:space="0" w:color="auto"/>
          </w:divBdr>
        </w:div>
        <w:div w:id="1424572248">
          <w:marLeft w:val="547"/>
          <w:marRight w:val="0"/>
          <w:marTop w:val="120"/>
          <w:marBottom w:val="0"/>
          <w:divBdr>
            <w:top w:val="none" w:sz="0" w:space="0" w:color="auto"/>
            <w:left w:val="none" w:sz="0" w:space="0" w:color="auto"/>
            <w:bottom w:val="none" w:sz="0" w:space="0" w:color="auto"/>
            <w:right w:val="none" w:sz="0" w:space="0" w:color="auto"/>
          </w:divBdr>
        </w:div>
      </w:divsChild>
    </w:div>
    <w:div w:id="623969612">
      <w:bodyDiv w:val="1"/>
      <w:marLeft w:val="0"/>
      <w:marRight w:val="0"/>
      <w:marTop w:val="0"/>
      <w:marBottom w:val="0"/>
      <w:divBdr>
        <w:top w:val="none" w:sz="0" w:space="0" w:color="auto"/>
        <w:left w:val="none" w:sz="0" w:space="0" w:color="auto"/>
        <w:bottom w:val="none" w:sz="0" w:space="0" w:color="auto"/>
        <w:right w:val="none" w:sz="0" w:space="0" w:color="auto"/>
      </w:divBdr>
    </w:div>
    <w:div w:id="627473070">
      <w:bodyDiv w:val="1"/>
      <w:marLeft w:val="0"/>
      <w:marRight w:val="0"/>
      <w:marTop w:val="0"/>
      <w:marBottom w:val="0"/>
      <w:divBdr>
        <w:top w:val="none" w:sz="0" w:space="0" w:color="auto"/>
        <w:left w:val="none" w:sz="0" w:space="0" w:color="auto"/>
        <w:bottom w:val="none" w:sz="0" w:space="0" w:color="auto"/>
        <w:right w:val="none" w:sz="0" w:space="0" w:color="auto"/>
      </w:divBdr>
      <w:divsChild>
        <w:div w:id="1721980081">
          <w:marLeft w:val="547"/>
          <w:marRight w:val="0"/>
          <w:marTop w:val="115"/>
          <w:marBottom w:val="0"/>
          <w:divBdr>
            <w:top w:val="none" w:sz="0" w:space="0" w:color="auto"/>
            <w:left w:val="none" w:sz="0" w:space="0" w:color="auto"/>
            <w:bottom w:val="none" w:sz="0" w:space="0" w:color="auto"/>
            <w:right w:val="none" w:sz="0" w:space="0" w:color="auto"/>
          </w:divBdr>
        </w:div>
      </w:divsChild>
    </w:div>
    <w:div w:id="627665184">
      <w:bodyDiv w:val="1"/>
      <w:marLeft w:val="0"/>
      <w:marRight w:val="0"/>
      <w:marTop w:val="0"/>
      <w:marBottom w:val="0"/>
      <w:divBdr>
        <w:top w:val="none" w:sz="0" w:space="0" w:color="auto"/>
        <w:left w:val="none" w:sz="0" w:space="0" w:color="auto"/>
        <w:bottom w:val="none" w:sz="0" w:space="0" w:color="auto"/>
        <w:right w:val="none" w:sz="0" w:space="0" w:color="auto"/>
      </w:divBdr>
      <w:divsChild>
        <w:div w:id="177743719">
          <w:marLeft w:val="547"/>
          <w:marRight w:val="0"/>
          <w:marTop w:val="96"/>
          <w:marBottom w:val="0"/>
          <w:divBdr>
            <w:top w:val="none" w:sz="0" w:space="0" w:color="auto"/>
            <w:left w:val="none" w:sz="0" w:space="0" w:color="auto"/>
            <w:bottom w:val="none" w:sz="0" w:space="0" w:color="auto"/>
            <w:right w:val="none" w:sz="0" w:space="0" w:color="auto"/>
          </w:divBdr>
        </w:div>
      </w:divsChild>
    </w:div>
    <w:div w:id="628390718">
      <w:bodyDiv w:val="1"/>
      <w:marLeft w:val="0"/>
      <w:marRight w:val="0"/>
      <w:marTop w:val="0"/>
      <w:marBottom w:val="0"/>
      <w:divBdr>
        <w:top w:val="none" w:sz="0" w:space="0" w:color="auto"/>
        <w:left w:val="none" w:sz="0" w:space="0" w:color="auto"/>
        <w:bottom w:val="none" w:sz="0" w:space="0" w:color="auto"/>
        <w:right w:val="none" w:sz="0" w:space="0" w:color="auto"/>
      </w:divBdr>
      <w:divsChild>
        <w:div w:id="1754014123">
          <w:marLeft w:val="547"/>
          <w:marRight w:val="0"/>
          <w:marTop w:val="115"/>
          <w:marBottom w:val="0"/>
          <w:divBdr>
            <w:top w:val="none" w:sz="0" w:space="0" w:color="auto"/>
            <w:left w:val="none" w:sz="0" w:space="0" w:color="auto"/>
            <w:bottom w:val="none" w:sz="0" w:space="0" w:color="auto"/>
            <w:right w:val="none" w:sz="0" w:space="0" w:color="auto"/>
          </w:divBdr>
        </w:div>
      </w:divsChild>
    </w:div>
    <w:div w:id="629479874">
      <w:bodyDiv w:val="1"/>
      <w:marLeft w:val="0"/>
      <w:marRight w:val="0"/>
      <w:marTop w:val="0"/>
      <w:marBottom w:val="0"/>
      <w:divBdr>
        <w:top w:val="none" w:sz="0" w:space="0" w:color="auto"/>
        <w:left w:val="none" w:sz="0" w:space="0" w:color="auto"/>
        <w:bottom w:val="none" w:sz="0" w:space="0" w:color="auto"/>
        <w:right w:val="none" w:sz="0" w:space="0" w:color="auto"/>
      </w:divBdr>
    </w:div>
    <w:div w:id="630205575">
      <w:bodyDiv w:val="1"/>
      <w:marLeft w:val="0"/>
      <w:marRight w:val="0"/>
      <w:marTop w:val="0"/>
      <w:marBottom w:val="0"/>
      <w:divBdr>
        <w:top w:val="none" w:sz="0" w:space="0" w:color="auto"/>
        <w:left w:val="none" w:sz="0" w:space="0" w:color="auto"/>
        <w:bottom w:val="none" w:sz="0" w:space="0" w:color="auto"/>
        <w:right w:val="none" w:sz="0" w:space="0" w:color="auto"/>
      </w:divBdr>
      <w:divsChild>
        <w:div w:id="2069915773">
          <w:marLeft w:val="547"/>
          <w:marRight w:val="0"/>
          <w:marTop w:val="96"/>
          <w:marBottom w:val="0"/>
          <w:divBdr>
            <w:top w:val="none" w:sz="0" w:space="0" w:color="auto"/>
            <w:left w:val="none" w:sz="0" w:space="0" w:color="auto"/>
            <w:bottom w:val="none" w:sz="0" w:space="0" w:color="auto"/>
            <w:right w:val="none" w:sz="0" w:space="0" w:color="auto"/>
          </w:divBdr>
        </w:div>
      </w:divsChild>
    </w:div>
    <w:div w:id="635642108">
      <w:bodyDiv w:val="1"/>
      <w:marLeft w:val="0"/>
      <w:marRight w:val="0"/>
      <w:marTop w:val="0"/>
      <w:marBottom w:val="0"/>
      <w:divBdr>
        <w:top w:val="none" w:sz="0" w:space="0" w:color="auto"/>
        <w:left w:val="none" w:sz="0" w:space="0" w:color="auto"/>
        <w:bottom w:val="none" w:sz="0" w:space="0" w:color="auto"/>
        <w:right w:val="none" w:sz="0" w:space="0" w:color="auto"/>
      </w:divBdr>
      <w:divsChild>
        <w:div w:id="1119030001">
          <w:marLeft w:val="547"/>
          <w:marRight w:val="0"/>
          <w:marTop w:val="120"/>
          <w:marBottom w:val="0"/>
          <w:divBdr>
            <w:top w:val="none" w:sz="0" w:space="0" w:color="auto"/>
            <w:left w:val="none" w:sz="0" w:space="0" w:color="auto"/>
            <w:bottom w:val="none" w:sz="0" w:space="0" w:color="auto"/>
            <w:right w:val="none" w:sz="0" w:space="0" w:color="auto"/>
          </w:divBdr>
        </w:div>
        <w:div w:id="1093356348">
          <w:marLeft w:val="547"/>
          <w:marRight w:val="0"/>
          <w:marTop w:val="120"/>
          <w:marBottom w:val="0"/>
          <w:divBdr>
            <w:top w:val="none" w:sz="0" w:space="0" w:color="auto"/>
            <w:left w:val="none" w:sz="0" w:space="0" w:color="auto"/>
            <w:bottom w:val="none" w:sz="0" w:space="0" w:color="auto"/>
            <w:right w:val="none" w:sz="0" w:space="0" w:color="auto"/>
          </w:divBdr>
        </w:div>
        <w:div w:id="468667813">
          <w:marLeft w:val="547"/>
          <w:marRight w:val="0"/>
          <w:marTop w:val="120"/>
          <w:marBottom w:val="0"/>
          <w:divBdr>
            <w:top w:val="none" w:sz="0" w:space="0" w:color="auto"/>
            <w:left w:val="none" w:sz="0" w:space="0" w:color="auto"/>
            <w:bottom w:val="none" w:sz="0" w:space="0" w:color="auto"/>
            <w:right w:val="none" w:sz="0" w:space="0" w:color="auto"/>
          </w:divBdr>
        </w:div>
        <w:div w:id="1659335422">
          <w:marLeft w:val="547"/>
          <w:marRight w:val="0"/>
          <w:marTop w:val="120"/>
          <w:marBottom w:val="0"/>
          <w:divBdr>
            <w:top w:val="none" w:sz="0" w:space="0" w:color="auto"/>
            <w:left w:val="none" w:sz="0" w:space="0" w:color="auto"/>
            <w:bottom w:val="none" w:sz="0" w:space="0" w:color="auto"/>
            <w:right w:val="none" w:sz="0" w:space="0" w:color="auto"/>
          </w:divBdr>
        </w:div>
        <w:div w:id="1548832428">
          <w:marLeft w:val="547"/>
          <w:marRight w:val="0"/>
          <w:marTop w:val="120"/>
          <w:marBottom w:val="0"/>
          <w:divBdr>
            <w:top w:val="none" w:sz="0" w:space="0" w:color="auto"/>
            <w:left w:val="none" w:sz="0" w:space="0" w:color="auto"/>
            <w:bottom w:val="none" w:sz="0" w:space="0" w:color="auto"/>
            <w:right w:val="none" w:sz="0" w:space="0" w:color="auto"/>
          </w:divBdr>
        </w:div>
        <w:div w:id="464393045">
          <w:marLeft w:val="547"/>
          <w:marRight w:val="0"/>
          <w:marTop w:val="120"/>
          <w:marBottom w:val="0"/>
          <w:divBdr>
            <w:top w:val="none" w:sz="0" w:space="0" w:color="auto"/>
            <w:left w:val="none" w:sz="0" w:space="0" w:color="auto"/>
            <w:bottom w:val="none" w:sz="0" w:space="0" w:color="auto"/>
            <w:right w:val="none" w:sz="0" w:space="0" w:color="auto"/>
          </w:divBdr>
        </w:div>
        <w:div w:id="1678194211">
          <w:marLeft w:val="547"/>
          <w:marRight w:val="0"/>
          <w:marTop w:val="120"/>
          <w:marBottom w:val="0"/>
          <w:divBdr>
            <w:top w:val="none" w:sz="0" w:space="0" w:color="auto"/>
            <w:left w:val="none" w:sz="0" w:space="0" w:color="auto"/>
            <w:bottom w:val="none" w:sz="0" w:space="0" w:color="auto"/>
            <w:right w:val="none" w:sz="0" w:space="0" w:color="auto"/>
          </w:divBdr>
        </w:div>
        <w:div w:id="503203662">
          <w:marLeft w:val="547"/>
          <w:marRight w:val="0"/>
          <w:marTop w:val="120"/>
          <w:marBottom w:val="0"/>
          <w:divBdr>
            <w:top w:val="none" w:sz="0" w:space="0" w:color="auto"/>
            <w:left w:val="none" w:sz="0" w:space="0" w:color="auto"/>
            <w:bottom w:val="none" w:sz="0" w:space="0" w:color="auto"/>
            <w:right w:val="none" w:sz="0" w:space="0" w:color="auto"/>
          </w:divBdr>
        </w:div>
      </w:divsChild>
    </w:div>
    <w:div w:id="637685228">
      <w:bodyDiv w:val="1"/>
      <w:marLeft w:val="0"/>
      <w:marRight w:val="0"/>
      <w:marTop w:val="0"/>
      <w:marBottom w:val="0"/>
      <w:divBdr>
        <w:top w:val="none" w:sz="0" w:space="0" w:color="auto"/>
        <w:left w:val="none" w:sz="0" w:space="0" w:color="auto"/>
        <w:bottom w:val="none" w:sz="0" w:space="0" w:color="auto"/>
        <w:right w:val="none" w:sz="0" w:space="0" w:color="auto"/>
      </w:divBdr>
      <w:divsChild>
        <w:div w:id="739712507">
          <w:marLeft w:val="547"/>
          <w:marRight w:val="0"/>
          <w:marTop w:val="96"/>
          <w:marBottom w:val="0"/>
          <w:divBdr>
            <w:top w:val="none" w:sz="0" w:space="0" w:color="auto"/>
            <w:left w:val="none" w:sz="0" w:space="0" w:color="auto"/>
            <w:bottom w:val="none" w:sz="0" w:space="0" w:color="auto"/>
            <w:right w:val="none" w:sz="0" w:space="0" w:color="auto"/>
          </w:divBdr>
        </w:div>
        <w:div w:id="1841046836">
          <w:marLeft w:val="1166"/>
          <w:marRight w:val="0"/>
          <w:marTop w:val="77"/>
          <w:marBottom w:val="0"/>
          <w:divBdr>
            <w:top w:val="none" w:sz="0" w:space="0" w:color="auto"/>
            <w:left w:val="none" w:sz="0" w:space="0" w:color="auto"/>
            <w:bottom w:val="none" w:sz="0" w:space="0" w:color="auto"/>
            <w:right w:val="none" w:sz="0" w:space="0" w:color="auto"/>
          </w:divBdr>
        </w:div>
        <w:div w:id="1299651963">
          <w:marLeft w:val="1166"/>
          <w:marRight w:val="0"/>
          <w:marTop w:val="77"/>
          <w:marBottom w:val="0"/>
          <w:divBdr>
            <w:top w:val="none" w:sz="0" w:space="0" w:color="auto"/>
            <w:left w:val="none" w:sz="0" w:space="0" w:color="auto"/>
            <w:bottom w:val="none" w:sz="0" w:space="0" w:color="auto"/>
            <w:right w:val="none" w:sz="0" w:space="0" w:color="auto"/>
          </w:divBdr>
        </w:div>
        <w:div w:id="1654986902">
          <w:marLeft w:val="1166"/>
          <w:marRight w:val="0"/>
          <w:marTop w:val="77"/>
          <w:marBottom w:val="0"/>
          <w:divBdr>
            <w:top w:val="none" w:sz="0" w:space="0" w:color="auto"/>
            <w:left w:val="none" w:sz="0" w:space="0" w:color="auto"/>
            <w:bottom w:val="none" w:sz="0" w:space="0" w:color="auto"/>
            <w:right w:val="none" w:sz="0" w:space="0" w:color="auto"/>
          </w:divBdr>
        </w:div>
        <w:div w:id="1940871886">
          <w:marLeft w:val="1166"/>
          <w:marRight w:val="0"/>
          <w:marTop w:val="77"/>
          <w:marBottom w:val="0"/>
          <w:divBdr>
            <w:top w:val="none" w:sz="0" w:space="0" w:color="auto"/>
            <w:left w:val="none" w:sz="0" w:space="0" w:color="auto"/>
            <w:bottom w:val="none" w:sz="0" w:space="0" w:color="auto"/>
            <w:right w:val="none" w:sz="0" w:space="0" w:color="auto"/>
          </w:divBdr>
        </w:div>
      </w:divsChild>
    </w:div>
    <w:div w:id="638612305">
      <w:bodyDiv w:val="1"/>
      <w:marLeft w:val="0"/>
      <w:marRight w:val="0"/>
      <w:marTop w:val="0"/>
      <w:marBottom w:val="0"/>
      <w:divBdr>
        <w:top w:val="none" w:sz="0" w:space="0" w:color="auto"/>
        <w:left w:val="none" w:sz="0" w:space="0" w:color="auto"/>
        <w:bottom w:val="none" w:sz="0" w:space="0" w:color="auto"/>
        <w:right w:val="none" w:sz="0" w:space="0" w:color="auto"/>
      </w:divBdr>
      <w:divsChild>
        <w:div w:id="1690990291">
          <w:marLeft w:val="1166"/>
          <w:marRight w:val="0"/>
          <w:marTop w:val="96"/>
          <w:marBottom w:val="0"/>
          <w:divBdr>
            <w:top w:val="none" w:sz="0" w:space="0" w:color="auto"/>
            <w:left w:val="none" w:sz="0" w:space="0" w:color="auto"/>
            <w:bottom w:val="none" w:sz="0" w:space="0" w:color="auto"/>
            <w:right w:val="none" w:sz="0" w:space="0" w:color="auto"/>
          </w:divBdr>
        </w:div>
      </w:divsChild>
    </w:div>
    <w:div w:id="640694766">
      <w:bodyDiv w:val="1"/>
      <w:marLeft w:val="0"/>
      <w:marRight w:val="0"/>
      <w:marTop w:val="0"/>
      <w:marBottom w:val="0"/>
      <w:divBdr>
        <w:top w:val="none" w:sz="0" w:space="0" w:color="auto"/>
        <w:left w:val="none" w:sz="0" w:space="0" w:color="auto"/>
        <w:bottom w:val="none" w:sz="0" w:space="0" w:color="auto"/>
        <w:right w:val="none" w:sz="0" w:space="0" w:color="auto"/>
      </w:divBdr>
      <w:divsChild>
        <w:div w:id="390005798">
          <w:marLeft w:val="547"/>
          <w:marRight w:val="0"/>
          <w:marTop w:val="120"/>
          <w:marBottom w:val="0"/>
          <w:divBdr>
            <w:top w:val="none" w:sz="0" w:space="0" w:color="auto"/>
            <w:left w:val="none" w:sz="0" w:space="0" w:color="auto"/>
            <w:bottom w:val="none" w:sz="0" w:space="0" w:color="auto"/>
            <w:right w:val="none" w:sz="0" w:space="0" w:color="auto"/>
          </w:divBdr>
        </w:div>
      </w:divsChild>
    </w:div>
    <w:div w:id="643196249">
      <w:bodyDiv w:val="1"/>
      <w:marLeft w:val="0"/>
      <w:marRight w:val="0"/>
      <w:marTop w:val="0"/>
      <w:marBottom w:val="0"/>
      <w:divBdr>
        <w:top w:val="none" w:sz="0" w:space="0" w:color="auto"/>
        <w:left w:val="none" w:sz="0" w:space="0" w:color="auto"/>
        <w:bottom w:val="none" w:sz="0" w:space="0" w:color="auto"/>
        <w:right w:val="none" w:sz="0" w:space="0" w:color="auto"/>
      </w:divBdr>
      <w:divsChild>
        <w:div w:id="1150170353">
          <w:marLeft w:val="547"/>
          <w:marRight w:val="0"/>
          <w:marTop w:val="115"/>
          <w:marBottom w:val="0"/>
          <w:divBdr>
            <w:top w:val="none" w:sz="0" w:space="0" w:color="auto"/>
            <w:left w:val="none" w:sz="0" w:space="0" w:color="auto"/>
            <w:bottom w:val="none" w:sz="0" w:space="0" w:color="auto"/>
            <w:right w:val="none" w:sz="0" w:space="0" w:color="auto"/>
          </w:divBdr>
        </w:div>
      </w:divsChild>
    </w:div>
    <w:div w:id="650524393">
      <w:bodyDiv w:val="1"/>
      <w:marLeft w:val="0"/>
      <w:marRight w:val="0"/>
      <w:marTop w:val="0"/>
      <w:marBottom w:val="0"/>
      <w:divBdr>
        <w:top w:val="none" w:sz="0" w:space="0" w:color="auto"/>
        <w:left w:val="none" w:sz="0" w:space="0" w:color="auto"/>
        <w:bottom w:val="none" w:sz="0" w:space="0" w:color="auto"/>
        <w:right w:val="none" w:sz="0" w:space="0" w:color="auto"/>
      </w:divBdr>
      <w:divsChild>
        <w:div w:id="361171659">
          <w:marLeft w:val="547"/>
          <w:marRight w:val="0"/>
          <w:marTop w:val="120"/>
          <w:marBottom w:val="0"/>
          <w:divBdr>
            <w:top w:val="none" w:sz="0" w:space="0" w:color="auto"/>
            <w:left w:val="none" w:sz="0" w:space="0" w:color="auto"/>
            <w:bottom w:val="none" w:sz="0" w:space="0" w:color="auto"/>
            <w:right w:val="none" w:sz="0" w:space="0" w:color="auto"/>
          </w:divBdr>
        </w:div>
      </w:divsChild>
    </w:div>
    <w:div w:id="654115220">
      <w:bodyDiv w:val="1"/>
      <w:marLeft w:val="0"/>
      <w:marRight w:val="0"/>
      <w:marTop w:val="0"/>
      <w:marBottom w:val="0"/>
      <w:divBdr>
        <w:top w:val="none" w:sz="0" w:space="0" w:color="auto"/>
        <w:left w:val="none" w:sz="0" w:space="0" w:color="auto"/>
        <w:bottom w:val="none" w:sz="0" w:space="0" w:color="auto"/>
        <w:right w:val="none" w:sz="0" w:space="0" w:color="auto"/>
      </w:divBdr>
      <w:divsChild>
        <w:div w:id="188180802">
          <w:marLeft w:val="547"/>
          <w:marRight w:val="0"/>
          <w:marTop w:val="134"/>
          <w:marBottom w:val="0"/>
          <w:divBdr>
            <w:top w:val="none" w:sz="0" w:space="0" w:color="auto"/>
            <w:left w:val="none" w:sz="0" w:space="0" w:color="auto"/>
            <w:bottom w:val="none" w:sz="0" w:space="0" w:color="auto"/>
            <w:right w:val="none" w:sz="0" w:space="0" w:color="auto"/>
          </w:divBdr>
        </w:div>
      </w:divsChild>
    </w:div>
    <w:div w:id="657000898">
      <w:bodyDiv w:val="1"/>
      <w:marLeft w:val="0"/>
      <w:marRight w:val="0"/>
      <w:marTop w:val="0"/>
      <w:marBottom w:val="0"/>
      <w:divBdr>
        <w:top w:val="none" w:sz="0" w:space="0" w:color="auto"/>
        <w:left w:val="none" w:sz="0" w:space="0" w:color="auto"/>
        <w:bottom w:val="none" w:sz="0" w:space="0" w:color="auto"/>
        <w:right w:val="none" w:sz="0" w:space="0" w:color="auto"/>
      </w:divBdr>
    </w:div>
    <w:div w:id="657196285">
      <w:bodyDiv w:val="1"/>
      <w:marLeft w:val="0"/>
      <w:marRight w:val="0"/>
      <w:marTop w:val="0"/>
      <w:marBottom w:val="0"/>
      <w:divBdr>
        <w:top w:val="none" w:sz="0" w:space="0" w:color="auto"/>
        <w:left w:val="none" w:sz="0" w:space="0" w:color="auto"/>
        <w:bottom w:val="none" w:sz="0" w:space="0" w:color="auto"/>
        <w:right w:val="none" w:sz="0" w:space="0" w:color="auto"/>
      </w:divBdr>
    </w:div>
    <w:div w:id="657346536">
      <w:bodyDiv w:val="1"/>
      <w:marLeft w:val="0"/>
      <w:marRight w:val="0"/>
      <w:marTop w:val="0"/>
      <w:marBottom w:val="0"/>
      <w:divBdr>
        <w:top w:val="none" w:sz="0" w:space="0" w:color="auto"/>
        <w:left w:val="none" w:sz="0" w:space="0" w:color="auto"/>
        <w:bottom w:val="none" w:sz="0" w:space="0" w:color="auto"/>
        <w:right w:val="none" w:sz="0" w:space="0" w:color="auto"/>
      </w:divBdr>
      <w:divsChild>
        <w:div w:id="349915849">
          <w:marLeft w:val="547"/>
          <w:marRight w:val="0"/>
          <w:marTop w:val="120"/>
          <w:marBottom w:val="0"/>
          <w:divBdr>
            <w:top w:val="none" w:sz="0" w:space="0" w:color="auto"/>
            <w:left w:val="none" w:sz="0" w:space="0" w:color="auto"/>
            <w:bottom w:val="none" w:sz="0" w:space="0" w:color="auto"/>
            <w:right w:val="none" w:sz="0" w:space="0" w:color="auto"/>
          </w:divBdr>
        </w:div>
      </w:divsChild>
    </w:div>
    <w:div w:id="659308327">
      <w:bodyDiv w:val="1"/>
      <w:marLeft w:val="0"/>
      <w:marRight w:val="0"/>
      <w:marTop w:val="0"/>
      <w:marBottom w:val="0"/>
      <w:divBdr>
        <w:top w:val="none" w:sz="0" w:space="0" w:color="auto"/>
        <w:left w:val="none" w:sz="0" w:space="0" w:color="auto"/>
        <w:bottom w:val="none" w:sz="0" w:space="0" w:color="auto"/>
        <w:right w:val="none" w:sz="0" w:space="0" w:color="auto"/>
      </w:divBdr>
      <w:divsChild>
        <w:div w:id="1949501906">
          <w:marLeft w:val="547"/>
          <w:marRight w:val="0"/>
          <w:marTop w:val="0"/>
          <w:marBottom w:val="0"/>
          <w:divBdr>
            <w:top w:val="none" w:sz="0" w:space="0" w:color="auto"/>
            <w:left w:val="none" w:sz="0" w:space="0" w:color="auto"/>
            <w:bottom w:val="none" w:sz="0" w:space="0" w:color="auto"/>
            <w:right w:val="none" w:sz="0" w:space="0" w:color="auto"/>
          </w:divBdr>
        </w:div>
        <w:div w:id="688681045">
          <w:marLeft w:val="547"/>
          <w:marRight w:val="0"/>
          <w:marTop w:val="0"/>
          <w:marBottom w:val="0"/>
          <w:divBdr>
            <w:top w:val="none" w:sz="0" w:space="0" w:color="auto"/>
            <w:left w:val="none" w:sz="0" w:space="0" w:color="auto"/>
            <w:bottom w:val="none" w:sz="0" w:space="0" w:color="auto"/>
            <w:right w:val="none" w:sz="0" w:space="0" w:color="auto"/>
          </w:divBdr>
        </w:div>
        <w:div w:id="51346031">
          <w:marLeft w:val="547"/>
          <w:marRight w:val="0"/>
          <w:marTop w:val="0"/>
          <w:marBottom w:val="0"/>
          <w:divBdr>
            <w:top w:val="none" w:sz="0" w:space="0" w:color="auto"/>
            <w:left w:val="none" w:sz="0" w:space="0" w:color="auto"/>
            <w:bottom w:val="none" w:sz="0" w:space="0" w:color="auto"/>
            <w:right w:val="none" w:sz="0" w:space="0" w:color="auto"/>
          </w:divBdr>
        </w:div>
      </w:divsChild>
    </w:div>
    <w:div w:id="662662858">
      <w:bodyDiv w:val="1"/>
      <w:marLeft w:val="0"/>
      <w:marRight w:val="0"/>
      <w:marTop w:val="0"/>
      <w:marBottom w:val="0"/>
      <w:divBdr>
        <w:top w:val="none" w:sz="0" w:space="0" w:color="auto"/>
        <w:left w:val="none" w:sz="0" w:space="0" w:color="auto"/>
        <w:bottom w:val="none" w:sz="0" w:space="0" w:color="auto"/>
        <w:right w:val="none" w:sz="0" w:space="0" w:color="auto"/>
      </w:divBdr>
      <w:divsChild>
        <w:div w:id="1137529673">
          <w:marLeft w:val="547"/>
          <w:marRight w:val="0"/>
          <w:marTop w:val="120"/>
          <w:marBottom w:val="0"/>
          <w:divBdr>
            <w:top w:val="none" w:sz="0" w:space="0" w:color="auto"/>
            <w:left w:val="none" w:sz="0" w:space="0" w:color="auto"/>
            <w:bottom w:val="none" w:sz="0" w:space="0" w:color="auto"/>
            <w:right w:val="none" w:sz="0" w:space="0" w:color="auto"/>
          </w:divBdr>
        </w:div>
      </w:divsChild>
    </w:div>
    <w:div w:id="663824201">
      <w:bodyDiv w:val="1"/>
      <w:marLeft w:val="0"/>
      <w:marRight w:val="0"/>
      <w:marTop w:val="0"/>
      <w:marBottom w:val="0"/>
      <w:divBdr>
        <w:top w:val="none" w:sz="0" w:space="0" w:color="auto"/>
        <w:left w:val="none" w:sz="0" w:space="0" w:color="auto"/>
        <w:bottom w:val="none" w:sz="0" w:space="0" w:color="auto"/>
        <w:right w:val="none" w:sz="0" w:space="0" w:color="auto"/>
      </w:divBdr>
    </w:div>
    <w:div w:id="666051865">
      <w:bodyDiv w:val="1"/>
      <w:marLeft w:val="0"/>
      <w:marRight w:val="0"/>
      <w:marTop w:val="0"/>
      <w:marBottom w:val="0"/>
      <w:divBdr>
        <w:top w:val="none" w:sz="0" w:space="0" w:color="auto"/>
        <w:left w:val="none" w:sz="0" w:space="0" w:color="auto"/>
        <w:bottom w:val="none" w:sz="0" w:space="0" w:color="auto"/>
        <w:right w:val="none" w:sz="0" w:space="0" w:color="auto"/>
      </w:divBdr>
      <w:divsChild>
        <w:div w:id="1363363072">
          <w:marLeft w:val="547"/>
          <w:marRight w:val="0"/>
          <w:marTop w:val="120"/>
          <w:marBottom w:val="0"/>
          <w:divBdr>
            <w:top w:val="none" w:sz="0" w:space="0" w:color="auto"/>
            <w:left w:val="none" w:sz="0" w:space="0" w:color="auto"/>
            <w:bottom w:val="none" w:sz="0" w:space="0" w:color="auto"/>
            <w:right w:val="none" w:sz="0" w:space="0" w:color="auto"/>
          </w:divBdr>
        </w:div>
      </w:divsChild>
    </w:div>
    <w:div w:id="666052847">
      <w:bodyDiv w:val="1"/>
      <w:marLeft w:val="0"/>
      <w:marRight w:val="0"/>
      <w:marTop w:val="0"/>
      <w:marBottom w:val="0"/>
      <w:divBdr>
        <w:top w:val="none" w:sz="0" w:space="0" w:color="auto"/>
        <w:left w:val="none" w:sz="0" w:space="0" w:color="auto"/>
        <w:bottom w:val="none" w:sz="0" w:space="0" w:color="auto"/>
        <w:right w:val="none" w:sz="0" w:space="0" w:color="auto"/>
      </w:divBdr>
      <w:divsChild>
        <w:div w:id="1440025552">
          <w:marLeft w:val="547"/>
          <w:marRight w:val="0"/>
          <w:marTop w:val="120"/>
          <w:marBottom w:val="0"/>
          <w:divBdr>
            <w:top w:val="none" w:sz="0" w:space="0" w:color="auto"/>
            <w:left w:val="none" w:sz="0" w:space="0" w:color="auto"/>
            <w:bottom w:val="none" w:sz="0" w:space="0" w:color="auto"/>
            <w:right w:val="none" w:sz="0" w:space="0" w:color="auto"/>
          </w:divBdr>
        </w:div>
      </w:divsChild>
    </w:div>
    <w:div w:id="669941175">
      <w:bodyDiv w:val="1"/>
      <w:marLeft w:val="0"/>
      <w:marRight w:val="0"/>
      <w:marTop w:val="0"/>
      <w:marBottom w:val="0"/>
      <w:divBdr>
        <w:top w:val="none" w:sz="0" w:space="0" w:color="auto"/>
        <w:left w:val="none" w:sz="0" w:space="0" w:color="auto"/>
        <w:bottom w:val="none" w:sz="0" w:space="0" w:color="auto"/>
        <w:right w:val="none" w:sz="0" w:space="0" w:color="auto"/>
      </w:divBdr>
      <w:divsChild>
        <w:div w:id="2017151643">
          <w:marLeft w:val="547"/>
          <w:marRight w:val="0"/>
          <w:marTop w:val="96"/>
          <w:marBottom w:val="0"/>
          <w:divBdr>
            <w:top w:val="none" w:sz="0" w:space="0" w:color="auto"/>
            <w:left w:val="none" w:sz="0" w:space="0" w:color="auto"/>
            <w:bottom w:val="none" w:sz="0" w:space="0" w:color="auto"/>
            <w:right w:val="none" w:sz="0" w:space="0" w:color="auto"/>
          </w:divBdr>
        </w:div>
      </w:divsChild>
    </w:div>
    <w:div w:id="672875702">
      <w:bodyDiv w:val="1"/>
      <w:marLeft w:val="0"/>
      <w:marRight w:val="0"/>
      <w:marTop w:val="0"/>
      <w:marBottom w:val="0"/>
      <w:divBdr>
        <w:top w:val="none" w:sz="0" w:space="0" w:color="auto"/>
        <w:left w:val="none" w:sz="0" w:space="0" w:color="auto"/>
        <w:bottom w:val="none" w:sz="0" w:space="0" w:color="auto"/>
        <w:right w:val="none" w:sz="0" w:space="0" w:color="auto"/>
      </w:divBdr>
      <w:divsChild>
        <w:div w:id="415520424">
          <w:marLeft w:val="547"/>
          <w:marRight w:val="0"/>
          <w:marTop w:val="120"/>
          <w:marBottom w:val="0"/>
          <w:divBdr>
            <w:top w:val="none" w:sz="0" w:space="0" w:color="auto"/>
            <w:left w:val="none" w:sz="0" w:space="0" w:color="auto"/>
            <w:bottom w:val="none" w:sz="0" w:space="0" w:color="auto"/>
            <w:right w:val="none" w:sz="0" w:space="0" w:color="auto"/>
          </w:divBdr>
        </w:div>
        <w:div w:id="579565570">
          <w:marLeft w:val="547"/>
          <w:marRight w:val="0"/>
          <w:marTop w:val="120"/>
          <w:marBottom w:val="0"/>
          <w:divBdr>
            <w:top w:val="none" w:sz="0" w:space="0" w:color="auto"/>
            <w:left w:val="none" w:sz="0" w:space="0" w:color="auto"/>
            <w:bottom w:val="none" w:sz="0" w:space="0" w:color="auto"/>
            <w:right w:val="none" w:sz="0" w:space="0" w:color="auto"/>
          </w:divBdr>
        </w:div>
        <w:div w:id="1019234644">
          <w:marLeft w:val="547"/>
          <w:marRight w:val="0"/>
          <w:marTop w:val="120"/>
          <w:marBottom w:val="0"/>
          <w:divBdr>
            <w:top w:val="none" w:sz="0" w:space="0" w:color="auto"/>
            <w:left w:val="none" w:sz="0" w:space="0" w:color="auto"/>
            <w:bottom w:val="none" w:sz="0" w:space="0" w:color="auto"/>
            <w:right w:val="none" w:sz="0" w:space="0" w:color="auto"/>
          </w:divBdr>
        </w:div>
      </w:divsChild>
    </w:div>
    <w:div w:id="678119588">
      <w:bodyDiv w:val="1"/>
      <w:marLeft w:val="0"/>
      <w:marRight w:val="0"/>
      <w:marTop w:val="0"/>
      <w:marBottom w:val="0"/>
      <w:divBdr>
        <w:top w:val="none" w:sz="0" w:space="0" w:color="auto"/>
        <w:left w:val="none" w:sz="0" w:space="0" w:color="auto"/>
        <w:bottom w:val="none" w:sz="0" w:space="0" w:color="auto"/>
        <w:right w:val="none" w:sz="0" w:space="0" w:color="auto"/>
      </w:divBdr>
      <w:divsChild>
        <w:div w:id="264730883">
          <w:marLeft w:val="1166"/>
          <w:marRight w:val="0"/>
          <w:marTop w:val="58"/>
          <w:marBottom w:val="0"/>
          <w:divBdr>
            <w:top w:val="none" w:sz="0" w:space="0" w:color="auto"/>
            <w:left w:val="none" w:sz="0" w:space="0" w:color="auto"/>
            <w:bottom w:val="none" w:sz="0" w:space="0" w:color="auto"/>
            <w:right w:val="none" w:sz="0" w:space="0" w:color="auto"/>
          </w:divBdr>
        </w:div>
        <w:div w:id="267666284">
          <w:marLeft w:val="1166"/>
          <w:marRight w:val="0"/>
          <w:marTop w:val="58"/>
          <w:marBottom w:val="0"/>
          <w:divBdr>
            <w:top w:val="none" w:sz="0" w:space="0" w:color="auto"/>
            <w:left w:val="none" w:sz="0" w:space="0" w:color="auto"/>
            <w:bottom w:val="none" w:sz="0" w:space="0" w:color="auto"/>
            <w:right w:val="none" w:sz="0" w:space="0" w:color="auto"/>
          </w:divBdr>
        </w:div>
        <w:div w:id="315570836">
          <w:marLeft w:val="1166"/>
          <w:marRight w:val="0"/>
          <w:marTop w:val="58"/>
          <w:marBottom w:val="0"/>
          <w:divBdr>
            <w:top w:val="none" w:sz="0" w:space="0" w:color="auto"/>
            <w:left w:val="none" w:sz="0" w:space="0" w:color="auto"/>
            <w:bottom w:val="none" w:sz="0" w:space="0" w:color="auto"/>
            <w:right w:val="none" w:sz="0" w:space="0" w:color="auto"/>
          </w:divBdr>
        </w:div>
        <w:div w:id="589503912">
          <w:marLeft w:val="1166"/>
          <w:marRight w:val="0"/>
          <w:marTop w:val="58"/>
          <w:marBottom w:val="0"/>
          <w:divBdr>
            <w:top w:val="none" w:sz="0" w:space="0" w:color="auto"/>
            <w:left w:val="none" w:sz="0" w:space="0" w:color="auto"/>
            <w:bottom w:val="none" w:sz="0" w:space="0" w:color="auto"/>
            <w:right w:val="none" w:sz="0" w:space="0" w:color="auto"/>
          </w:divBdr>
        </w:div>
        <w:div w:id="1289045094">
          <w:marLeft w:val="1166"/>
          <w:marRight w:val="0"/>
          <w:marTop w:val="58"/>
          <w:marBottom w:val="0"/>
          <w:divBdr>
            <w:top w:val="none" w:sz="0" w:space="0" w:color="auto"/>
            <w:left w:val="none" w:sz="0" w:space="0" w:color="auto"/>
            <w:bottom w:val="none" w:sz="0" w:space="0" w:color="auto"/>
            <w:right w:val="none" w:sz="0" w:space="0" w:color="auto"/>
          </w:divBdr>
        </w:div>
        <w:div w:id="1433624431">
          <w:marLeft w:val="1166"/>
          <w:marRight w:val="0"/>
          <w:marTop w:val="58"/>
          <w:marBottom w:val="0"/>
          <w:divBdr>
            <w:top w:val="none" w:sz="0" w:space="0" w:color="auto"/>
            <w:left w:val="none" w:sz="0" w:space="0" w:color="auto"/>
            <w:bottom w:val="none" w:sz="0" w:space="0" w:color="auto"/>
            <w:right w:val="none" w:sz="0" w:space="0" w:color="auto"/>
          </w:divBdr>
        </w:div>
        <w:div w:id="1765614239">
          <w:marLeft w:val="1166"/>
          <w:marRight w:val="0"/>
          <w:marTop w:val="58"/>
          <w:marBottom w:val="0"/>
          <w:divBdr>
            <w:top w:val="none" w:sz="0" w:space="0" w:color="auto"/>
            <w:left w:val="none" w:sz="0" w:space="0" w:color="auto"/>
            <w:bottom w:val="none" w:sz="0" w:space="0" w:color="auto"/>
            <w:right w:val="none" w:sz="0" w:space="0" w:color="auto"/>
          </w:divBdr>
        </w:div>
        <w:div w:id="1836527221">
          <w:marLeft w:val="1166"/>
          <w:marRight w:val="0"/>
          <w:marTop w:val="58"/>
          <w:marBottom w:val="0"/>
          <w:divBdr>
            <w:top w:val="none" w:sz="0" w:space="0" w:color="auto"/>
            <w:left w:val="none" w:sz="0" w:space="0" w:color="auto"/>
            <w:bottom w:val="none" w:sz="0" w:space="0" w:color="auto"/>
            <w:right w:val="none" w:sz="0" w:space="0" w:color="auto"/>
          </w:divBdr>
        </w:div>
      </w:divsChild>
    </w:div>
    <w:div w:id="682320079">
      <w:bodyDiv w:val="1"/>
      <w:marLeft w:val="0"/>
      <w:marRight w:val="0"/>
      <w:marTop w:val="0"/>
      <w:marBottom w:val="0"/>
      <w:divBdr>
        <w:top w:val="none" w:sz="0" w:space="0" w:color="auto"/>
        <w:left w:val="none" w:sz="0" w:space="0" w:color="auto"/>
        <w:bottom w:val="none" w:sz="0" w:space="0" w:color="auto"/>
        <w:right w:val="none" w:sz="0" w:space="0" w:color="auto"/>
      </w:divBdr>
      <w:divsChild>
        <w:div w:id="1158232109">
          <w:marLeft w:val="547"/>
          <w:marRight w:val="0"/>
          <w:marTop w:val="0"/>
          <w:marBottom w:val="0"/>
          <w:divBdr>
            <w:top w:val="none" w:sz="0" w:space="0" w:color="auto"/>
            <w:left w:val="none" w:sz="0" w:space="0" w:color="auto"/>
            <w:bottom w:val="none" w:sz="0" w:space="0" w:color="auto"/>
            <w:right w:val="none" w:sz="0" w:space="0" w:color="auto"/>
          </w:divBdr>
        </w:div>
      </w:divsChild>
    </w:div>
    <w:div w:id="687214259">
      <w:bodyDiv w:val="1"/>
      <w:marLeft w:val="0"/>
      <w:marRight w:val="0"/>
      <w:marTop w:val="0"/>
      <w:marBottom w:val="0"/>
      <w:divBdr>
        <w:top w:val="none" w:sz="0" w:space="0" w:color="auto"/>
        <w:left w:val="none" w:sz="0" w:space="0" w:color="auto"/>
        <w:bottom w:val="none" w:sz="0" w:space="0" w:color="auto"/>
        <w:right w:val="none" w:sz="0" w:space="0" w:color="auto"/>
      </w:divBdr>
    </w:div>
    <w:div w:id="688289084">
      <w:bodyDiv w:val="1"/>
      <w:marLeft w:val="0"/>
      <w:marRight w:val="0"/>
      <w:marTop w:val="0"/>
      <w:marBottom w:val="0"/>
      <w:divBdr>
        <w:top w:val="none" w:sz="0" w:space="0" w:color="auto"/>
        <w:left w:val="none" w:sz="0" w:space="0" w:color="auto"/>
        <w:bottom w:val="none" w:sz="0" w:space="0" w:color="auto"/>
        <w:right w:val="none" w:sz="0" w:space="0" w:color="auto"/>
      </w:divBdr>
      <w:divsChild>
        <w:div w:id="1496800900">
          <w:marLeft w:val="547"/>
          <w:marRight w:val="0"/>
          <w:marTop w:val="106"/>
          <w:marBottom w:val="0"/>
          <w:divBdr>
            <w:top w:val="none" w:sz="0" w:space="0" w:color="auto"/>
            <w:left w:val="none" w:sz="0" w:space="0" w:color="auto"/>
            <w:bottom w:val="none" w:sz="0" w:space="0" w:color="auto"/>
            <w:right w:val="none" w:sz="0" w:space="0" w:color="auto"/>
          </w:divBdr>
        </w:div>
        <w:div w:id="124474871">
          <w:marLeft w:val="1166"/>
          <w:marRight w:val="0"/>
          <w:marTop w:val="86"/>
          <w:marBottom w:val="0"/>
          <w:divBdr>
            <w:top w:val="none" w:sz="0" w:space="0" w:color="auto"/>
            <w:left w:val="none" w:sz="0" w:space="0" w:color="auto"/>
            <w:bottom w:val="none" w:sz="0" w:space="0" w:color="auto"/>
            <w:right w:val="none" w:sz="0" w:space="0" w:color="auto"/>
          </w:divBdr>
        </w:div>
        <w:div w:id="787161201">
          <w:marLeft w:val="1166"/>
          <w:marRight w:val="0"/>
          <w:marTop w:val="86"/>
          <w:marBottom w:val="0"/>
          <w:divBdr>
            <w:top w:val="none" w:sz="0" w:space="0" w:color="auto"/>
            <w:left w:val="none" w:sz="0" w:space="0" w:color="auto"/>
            <w:bottom w:val="none" w:sz="0" w:space="0" w:color="auto"/>
            <w:right w:val="none" w:sz="0" w:space="0" w:color="auto"/>
          </w:divBdr>
        </w:div>
      </w:divsChild>
    </w:div>
    <w:div w:id="696587962">
      <w:bodyDiv w:val="1"/>
      <w:marLeft w:val="0"/>
      <w:marRight w:val="0"/>
      <w:marTop w:val="0"/>
      <w:marBottom w:val="0"/>
      <w:divBdr>
        <w:top w:val="none" w:sz="0" w:space="0" w:color="auto"/>
        <w:left w:val="none" w:sz="0" w:space="0" w:color="auto"/>
        <w:bottom w:val="none" w:sz="0" w:space="0" w:color="auto"/>
        <w:right w:val="none" w:sz="0" w:space="0" w:color="auto"/>
      </w:divBdr>
    </w:div>
    <w:div w:id="699210445">
      <w:bodyDiv w:val="1"/>
      <w:marLeft w:val="0"/>
      <w:marRight w:val="0"/>
      <w:marTop w:val="0"/>
      <w:marBottom w:val="0"/>
      <w:divBdr>
        <w:top w:val="none" w:sz="0" w:space="0" w:color="auto"/>
        <w:left w:val="none" w:sz="0" w:space="0" w:color="auto"/>
        <w:bottom w:val="none" w:sz="0" w:space="0" w:color="auto"/>
        <w:right w:val="none" w:sz="0" w:space="0" w:color="auto"/>
      </w:divBdr>
      <w:divsChild>
        <w:div w:id="1592857112">
          <w:marLeft w:val="547"/>
          <w:marRight w:val="0"/>
          <w:marTop w:val="77"/>
          <w:marBottom w:val="0"/>
          <w:divBdr>
            <w:top w:val="none" w:sz="0" w:space="0" w:color="auto"/>
            <w:left w:val="none" w:sz="0" w:space="0" w:color="auto"/>
            <w:bottom w:val="none" w:sz="0" w:space="0" w:color="auto"/>
            <w:right w:val="none" w:sz="0" w:space="0" w:color="auto"/>
          </w:divBdr>
        </w:div>
      </w:divsChild>
    </w:div>
    <w:div w:id="701053167">
      <w:bodyDiv w:val="1"/>
      <w:marLeft w:val="0"/>
      <w:marRight w:val="0"/>
      <w:marTop w:val="0"/>
      <w:marBottom w:val="0"/>
      <w:divBdr>
        <w:top w:val="none" w:sz="0" w:space="0" w:color="auto"/>
        <w:left w:val="none" w:sz="0" w:space="0" w:color="auto"/>
        <w:bottom w:val="none" w:sz="0" w:space="0" w:color="auto"/>
        <w:right w:val="none" w:sz="0" w:space="0" w:color="auto"/>
      </w:divBdr>
      <w:divsChild>
        <w:div w:id="662780743">
          <w:marLeft w:val="547"/>
          <w:marRight w:val="0"/>
          <w:marTop w:val="115"/>
          <w:marBottom w:val="0"/>
          <w:divBdr>
            <w:top w:val="none" w:sz="0" w:space="0" w:color="auto"/>
            <w:left w:val="none" w:sz="0" w:space="0" w:color="auto"/>
            <w:bottom w:val="none" w:sz="0" w:space="0" w:color="auto"/>
            <w:right w:val="none" w:sz="0" w:space="0" w:color="auto"/>
          </w:divBdr>
        </w:div>
      </w:divsChild>
    </w:div>
    <w:div w:id="706298863">
      <w:bodyDiv w:val="1"/>
      <w:marLeft w:val="0"/>
      <w:marRight w:val="0"/>
      <w:marTop w:val="0"/>
      <w:marBottom w:val="0"/>
      <w:divBdr>
        <w:top w:val="none" w:sz="0" w:space="0" w:color="auto"/>
        <w:left w:val="none" w:sz="0" w:space="0" w:color="auto"/>
        <w:bottom w:val="none" w:sz="0" w:space="0" w:color="auto"/>
        <w:right w:val="none" w:sz="0" w:space="0" w:color="auto"/>
      </w:divBdr>
      <w:divsChild>
        <w:div w:id="169414781">
          <w:marLeft w:val="547"/>
          <w:marRight w:val="0"/>
          <w:marTop w:val="120"/>
          <w:marBottom w:val="0"/>
          <w:divBdr>
            <w:top w:val="none" w:sz="0" w:space="0" w:color="auto"/>
            <w:left w:val="none" w:sz="0" w:space="0" w:color="auto"/>
            <w:bottom w:val="none" w:sz="0" w:space="0" w:color="auto"/>
            <w:right w:val="none" w:sz="0" w:space="0" w:color="auto"/>
          </w:divBdr>
        </w:div>
      </w:divsChild>
    </w:div>
    <w:div w:id="710110304">
      <w:bodyDiv w:val="1"/>
      <w:marLeft w:val="0"/>
      <w:marRight w:val="0"/>
      <w:marTop w:val="0"/>
      <w:marBottom w:val="0"/>
      <w:divBdr>
        <w:top w:val="none" w:sz="0" w:space="0" w:color="auto"/>
        <w:left w:val="none" w:sz="0" w:space="0" w:color="auto"/>
        <w:bottom w:val="none" w:sz="0" w:space="0" w:color="auto"/>
        <w:right w:val="none" w:sz="0" w:space="0" w:color="auto"/>
      </w:divBdr>
    </w:div>
    <w:div w:id="710152613">
      <w:bodyDiv w:val="1"/>
      <w:marLeft w:val="0"/>
      <w:marRight w:val="0"/>
      <w:marTop w:val="0"/>
      <w:marBottom w:val="0"/>
      <w:divBdr>
        <w:top w:val="none" w:sz="0" w:space="0" w:color="auto"/>
        <w:left w:val="none" w:sz="0" w:space="0" w:color="auto"/>
        <w:bottom w:val="none" w:sz="0" w:space="0" w:color="auto"/>
        <w:right w:val="none" w:sz="0" w:space="0" w:color="auto"/>
      </w:divBdr>
      <w:divsChild>
        <w:div w:id="1629117514">
          <w:marLeft w:val="547"/>
          <w:marRight w:val="0"/>
          <w:marTop w:val="115"/>
          <w:marBottom w:val="0"/>
          <w:divBdr>
            <w:top w:val="none" w:sz="0" w:space="0" w:color="auto"/>
            <w:left w:val="none" w:sz="0" w:space="0" w:color="auto"/>
            <w:bottom w:val="none" w:sz="0" w:space="0" w:color="auto"/>
            <w:right w:val="none" w:sz="0" w:space="0" w:color="auto"/>
          </w:divBdr>
        </w:div>
      </w:divsChild>
    </w:div>
    <w:div w:id="710345168">
      <w:bodyDiv w:val="1"/>
      <w:marLeft w:val="0"/>
      <w:marRight w:val="0"/>
      <w:marTop w:val="0"/>
      <w:marBottom w:val="0"/>
      <w:divBdr>
        <w:top w:val="none" w:sz="0" w:space="0" w:color="auto"/>
        <w:left w:val="none" w:sz="0" w:space="0" w:color="auto"/>
        <w:bottom w:val="none" w:sz="0" w:space="0" w:color="auto"/>
        <w:right w:val="none" w:sz="0" w:space="0" w:color="auto"/>
      </w:divBdr>
      <w:divsChild>
        <w:div w:id="1098327741">
          <w:marLeft w:val="547"/>
          <w:marRight w:val="0"/>
          <w:marTop w:val="77"/>
          <w:marBottom w:val="0"/>
          <w:divBdr>
            <w:top w:val="none" w:sz="0" w:space="0" w:color="auto"/>
            <w:left w:val="none" w:sz="0" w:space="0" w:color="auto"/>
            <w:bottom w:val="none" w:sz="0" w:space="0" w:color="auto"/>
            <w:right w:val="none" w:sz="0" w:space="0" w:color="auto"/>
          </w:divBdr>
        </w:div>
      </w:divsChild>
    </w:div>
    <w:div w:id="711878864">
      <w:bodyDiv w:val="1"/>
      <w:marLeft w:val="0"/>
      <w:marRight w:val="0"/>
      <w:marTop w:val="0"/>
      <w:marBottom w:val="0"/>
      <w:divBdr>
        <w:top w:val="none" w:sz="0" w:space="0" w:color="auto"/>
        <w:left w:val="none" w:sz="0" w:space="0" w:color="auto"/>
        <w:bottom w:val="none" w:sz="0" w:space="0" w:color="auto"/>
        <w:right w:val="none" w:sz="0" w:space="0" w:color="auto"/>
      </w:divBdr>
      <w:divsChild>
        <w:div w:id="1590843699">
          <w:marLeft w:val="547"/>
          <w:marRight w:val="0"/>
          <w:marTop w:val="115"/>
          <w:marBottom w:val="0"/>
          <w:divBdr>
            <w:top w:val="none" w:sz="0" w:space="0" w:color="auto"/>
            <w:left w:val="none" w:sz="0" w:space="0" w:color="auto"/>
            <w:bottom w:val="none" w:sz="0" w:space="0" w:color="auto"/>
            <w:right w:val="none" w:sz="0" w:space="0" w:color="auto"/>
          </w:divBdr>
        </w:div>
      </w:divsChild>
    </w:div>
    <w:div w:id="714085767">
      <w:bodyDiv w:val="1"/>
      <w:marLeft w:val="0"/>
      <w:marRight w:val="0"/>
      <w:marTop w:val="0"/>
      <w:marBottom w:val="0"/>
      <w:divBdr>
        <w:top w:val="none" w:sz="0" w:space="0" w:color="auto"/>
        <w:left w:val="none" w:sz="0" w:space="0" w:color="auto"/>
        <w:bottom w:val="none" w:sz="0" w:space="0" w:color="auto"/>
        <w:right w:val="none" w:sz="0" w:space="0" w:color="auto"/>
      </w:divBdr>
      <w:divsChild>
        <w:div w:id="1943302076">
          <w:marLeft w:val="547"/>
          <w:marRight w:val="0"/>
          <w:marTop w:val="120"/>
          <w:marBottom w:val="0"/>
          <w:divBdr>
            <w:top w:val="none" w:sz="0" w:space="0" w:color="auto"/>
            <w:left w:val="none" w:sz="0" w:space="0" w:color="auto"/>
            <w:bottom w:val="none" w:sz="0" w:space="0" w:color="auto"/>
            <w:right w:val="none" w:sz="0" w:space="0" w:color="auto"/>
          </w:divBdr>
        </w:div>
      </w:divsChild>
    </w:div>
    <w:div w:id="715003911">
      <w:bodyDiv w:val="1"/>
      <w:marLeft w:val="0"/>
      <w:marRight w:val="0"/>
      <w:marTop w:val="0"/>
      <w:marBottom w:val="0"/>
      <w:divBdr>
        <w:top w:val="none" w:sz="0" w:space="0" w:color="auto"/>
        <w:left w:val="none" w:sz="0" w:space="0" w:color="auto"/>
        <w:bottom w:val="none" w:sz="0" w:space="0" w:color="auto"/>
        <w:right w:val="none" w:sz="0" w:space="0" w:color="auto"/>
      </w:divBdr>
      <w:divsChild>
        <w:div w:id="912668624">
          <w:marLeft w:val="547"/>
          <w:marRight w:val="0"/>
          <w:marTop w:val="120"/>
          <w:marBottom w:val="0"/>
          <w:divBdr>
            <w:top w:val="none" w:sz="0" w:space="0" w:color="auto"/>
            <w:left w:val="none" w:sz="0" w:space="0" w:color="auto"/>
            <w:bottom w:val="none" w:sz="0" w:space="0" w:color="auto"/>
            <w:right w:val="none" w:sz="0" w:space="0" w:color="auto"/>
          </w:divBdr>
        </w:div>
        <w:div w:id="846284379">
          <w:marLeft w:val="547"/>
          <w:marRight w:val="0"/>
          <w:marTop w:val="120"/>
          <w:marBottom w:val="0"/>
          <w:divBdr>
            <w:top w:val="none" w:sz="0" w:space="0" w:color="auto"/>
            <w:left w:val="none" w:sz="0" w:space="0" w:color="auto"/>
            <w:bottom w:val="none" w:sz="0" w:space="0" w:color="auto"/>
            <w:right w:val="none" w:sz="0" w:space="0" w:color="auto"/>
          </w:divBdr>
        </w:div>
      </w:divsChild>
    </w:div>
    <w:div w:id="716396224">
      <w:bodyDiv w:val="1"/>
      <w:marLeft w:val="0"/>
      <w:marRight w:val="0"/>
      <w:marTop w:val="0"/>
      <w:marBottom w:val="0"/>
      <w:divBdr>
        <w:top w:val="none" w:sz="0" w:space="0" w:color="auto"/>
        <w:left w:val="none" w:sz="0" w:space="0" w:color="auto"/>
        <w:bottom w:val="none" w:sz="0" w:space="0" w:color="auto"/>
        <w:right w:val="none" w:sz="0" w:space="0" w:color="auto"/>
      </w:divBdr>
      <w:divsChild>
        <w:div w:id="1582791743">
          <w:marLeft w:val="547"/>
          <w:marRight w:val="0"/>
          <w:marTop w:val="120"/>
          <w:marBottom w:val="0"/>
          <w:divBdr>
            <w:top w:val="none" w:sz="0" w:space="0" w:color="auto"/>
            <w:left w:val="none" w:sz="0" w:space="0" w:color="auto"/>
            <w:bottom w:val="none" w:sz="0" w:space="0" w:color="auto"/>
            <w:right w:val="none" w:sz="0" w:space="0" w:color="auto"/>
          </w:divBdr>
        </w:div>
      </w:divsChild>
    </w:div>
    <w:div w:id="716778949">
      <w:bodyDiv w:val="1"/>
      <w:marLeft w:val="0"/>
      <w:marRight w:val="0"/>
      <w:marTop w:val="0"/>
      <w:marBottom w:val="0"/>
      <w:divBdr>
        <w:top w:val="none" w:sz="0" w:space="0" w:color="auto"/>
        <w:left w:val="none" w:sz="0" w:space="0" w:color="auto"/>
        <w:bottom w:val="none" w:sz="0" w:space="0" w:color="auto"/>
        <w:right w:val="none" w:sz="0" w:space="0" w:color="auto"/>
      </w:divBdr>
      <w:divsChild>
        <w:div w:id="68118054">
          <w:marLeft w:val="547"/>
          <w:marRight w:val="0"/>
          <w:marTop w:val="115"/>
          <w:marBottom w:val="0"/>
          <w:divBdr>
            <w:top w:val="none" w:sz="0" w:space="0" w:color="auto"/>
            <w:left w:val="none" w:sz="0" w:space="0" w:color="auto"/>
            <w:bottom w:val="none" w:sz="0" w:space="0" w:color="auto"/>
            <w:right w:val="none" w:sz="0" w:space="0" w:color="auto"/>
          </w:divBdr>
        </w:div>
        <w:div w:id="448012778">
          <w:marLeft w:val="547"/>
          <w:marRight w:val="0"/>
          <w:marTop w:val="115"/>
          <w:marBottom w:val="0"/>
          <w:divBdr>
            <w:top w:val="none" w:sz="0" w:space="0" w:color="auto"/>
            <w:left w:val="none" w:sz="0" w:space="0" w:color="auto"/>
            <w:bottom w:val="none" w:sz="0" w:space="0" w:color="auto"/>
            <w:right w:val="none" w:sz="0" w:space="0" w:color="auto"/>
          </w:divBdr>
        </w:div>
        <w:div w:id="1294873766">
          <w:marLeft w:val="547"/>
          <w:marRight w:val="0"/>
          <w:marTop w:val="115"/>
          <w:marBottom w:val="0"/>
          <w:divBdr>
            <w:top w:val="none" w:sz="0" w:space="0" w:color="auto"/>
            <w:left w:val="none" w:sz="0" w:space="0" w:color="auto"/>
            <w:bottom w:val="none" w:sz="0" w:space="0" w:color="auto"/>
            <w:right w:val="none" w:sz="0" w:space="0" w:color="auto"/>
          </w:divBdr>
        </w:div>
        <w:div w:id="1605455617">
          <w:marLeft w:val="547"/>
          <w:marRight w:val="0"/>
          <w:marTop w:val="115"/>
          <w:marBottom w:val="0"/>
          <w:divBdr>
            <w:top w:val="none" w:sz="0" w:space="0" w:color="auto"/>
            <w:left w:val="none" w:sz="0" w:space="0" w:color="auto"/>
            <w:bottom w:val="none" w:sz="0" w:space="0" w:color="auto"/>
            <w:right w:val="none" w:sz="0" w:space="0" w:color="auto"/>
          </w:divBdr>
        </w:div>
      </w:divsChild>
    </w:div>
    <w:div w:id="716972919">
      <w:bodyDiv w:val="1"/>
      <w:marLeft w:val="0"/>
      <w:marRight w:val="0"/>
      <w:marTop w:val="0"/>
      <w:marBottom w:val="0"/>
      <w:divBdr>
        <w:top w:val="none" w:sz="0" w:space="0" w:color="auto"/>
        <w:left w:val="none" w:sz="0" w:space="0" w:color="auto"/>
        <w:bottom w:val="none" w:sz="0" w:space="0" w:color="auto"/>
        <w:right w:val="none" w:sz="0" w:space="0" w:color="auto"/>
      </w:divBdr>
    </w:div>
    <w:div w:id="717555801">
      <w:bodyDiv w:val="1"/>
      <w:marLeft w:val="0"/>
      <w:marRight w:val="0"/>
      <w:marTop w:val="0"/>
      <w:marBottom w:val="0"/>
      <w:divBdr>
        <w:top w:val="none" w:sz="0" w:space="0" w:color="auto"/>
        <w:left w:val="none" w:sz="0" w:space="0" w:color="auto"/>
        <w:bottom w:val="none" w:sz="0" w:space="0" w:color="auto"/>
        <w:right w:val="none" w:sz="0" w:space="0" w:color="auto"/>
      </w:divBdr>
    </w:div>
    <w:div w:id="723140581">
      <w:bodyDiv w:val="1"/>
      <w:marLeft w:val="0"/>
      <w:marRight w:val="0"/>
      <w:marTop w:val="0"/>
      <w:marBottom w:val="0"/>
      <w:divBdr>
        <w:top w:val="none" w:sz="0" w:space="0" w:color="auto"/>
        <w:left w:val="none" w:sz="0" w:space="0" w:color="auto"/>
        <w:bottom w:val="none" w:sz="0" w:space="0" w:color="auto"/>
        <w:right w:val="none" w:sz="0" w:space="0" w:color="auto"/>
      </w:divBdr>
    </w:div>
    <w:div w:id="723791109">
      <w:bodyDiv w:val="1"/>
      <w:marLeft w:val="0"/>
      <w:marRight w:val="0"/>
      <w:marTop w:val="0"/>
      <w:marBottom w:val="0"/>
      <w:divBdr>
        <w:top w:val="none" w:sz="0" w:space="0" w:color="auto"/>
        <w:left w:val="none" w:sz="0" w:space="0" w:color="auto"/>
        <w:bottom w:val="none" w:sz="0" w:space="0" w:color="auto"/>
        <w:right w:val="none" w:sz="0" w:space="0" w:color="auto"/>
      </w:divBdr>
      <w:divsChild>
        <w:div w:id="410548694">
          <w:marLeft w:val="547"/>
          <w:marRight w:val="0"/>
          <w:marTop w:val="115"/>
          <w:marBottom w:val="0"/>
          <w:divBdr>
            <w:top w:val="none" w:sz="0" w:space="0" w:color="auto"/>
            <w:left w:val="none" w:sz="0" w:space="0" w:color="auto"/>
            <w:bottom w:val="none" w:sz="0" w:space="0" w:color="auto"/>
            <w:right w:val="none" w:sz="0" w:space="0" w:color="auto"/>
          </w:divBdr>
        </w:div>
        <w:div w:id="809246613">
          <w:marLeft w:val="547"/>
          <w:marRight w:val="0"/>
          <w:marTop w:val="115"/>
          <w:marBottom w:val="0"/>
          <w:divBdr>
            <w:top w:val="none" w:sz="0" w:space="0" w:color="auto"/>
            <w:left w:val="none" w:sz="0" w:space="0" w:color="auto"/>
            <w:bottom w:val="none" w:sz="0" w:space="0" w:color="auto"/>
            <w:right w:val="none" w:sz="0" w:space="0" w:color="auto"/>
          </w:divBdr>
        </w:div>
        <w:div w:id="1970355278">
          <w:marLeft w:val="547"/>
          <w:marRight w:val="0"/>
          <w:marTop w:val="115"/>
          <w:marBottom w:val="0"/>
          <w:divBdr>
            <w:top w:val="none" w:sz="0" w:space="0" w:color="auto"/>
            <w:left w:val="none" w:sz="0" w:space="0" w:color="auto"/>
            <w:bottom w:val="none" w:sz="0" w:space="0" w:color="auto"/>
            <w:right w:val="none" w:sz="0" w:space="0" w:color="auto"/>
          </w:divBdr>
        </w:div>
      </w:divsChild>
    </w:div>
    <w:div w:id="724834905">
      <w:bodyDiv w:val="1"/>
      <w:marLeft w:val="0"/>
      <w:marRight w:val="0"/>
      <w:marTop w:val="0"/>
      <w:marBottom w:val="0"/>
      <w:divBdr>
        <w:top w:val="none" w:sz="0" w:space="0" w:color="auto"/>
        <w:left w:val="none" w:sz="0" w:space="0" w:color="auto"/>
        <w:bottom w:val="none" w:sz="0" w:space="0" w:color="auto"/>
        <w:right w:val="none" w:sz="0" w:space="0" w:color="auto"/>
      </w:divBdr>
      <w:divsChild>
        <w:div w:id="400834352">
          <w:marLeft w:val="547"/>
          <w:marRight w:val="0"/>
          <w:marTop w:val="96"/>
          <w:marBottom w:val="0"/>
          <w:divBdr>
            <w:top w:val="none" w:sz="0" w:space="0" w:color="auto"/>
            <w:left w:val="none" w:sz="0" w:space="0" w:color="auto"/>
            <w:bottom w:val="none" w:sz="0" w:space="0" w:color="auto"/>
            <w:right w:val="none" w:sz="0" w:space="0" w:color="auto"/>
          </w:divBdr>
        </w:div>
      </w:divsChild>
    </w:div>
    <w:div w:id="731121978">
      <w:bodyDiv w:val="1"/>
      <w:marLeft w:val="0"/>
      <w:marRight w:val="0"/>
      <w:marTop w:val="0"/>
      <w:marBottom w:val="0"/>
      <w:divBdr>
        <w:top w:val="none" w:sz="0" w:space="0" w:color="auto"/>
        <w:left w:val="none" w:sz="0" w:space="0" w:color="auto"/>
        <w:bottom w:val="none" w:sz="0" w:space="0" w:color="auto"/>
        <w:right w:val="none" w:sz="0" w:space="0" w:color="auto"/>
      </w:divBdr>
      <w:divsChild>
        <w:div w:id="2082556804">
          <w:marLeft w:val="547"/>
          <w:marRight w:val="0"/>
          <w:marTop w:val="115"/>
          <w:marBottom w:val="0"/>
          <w:divBdr>
            <w:top w:val="none" w:sz="0" w:space="0" w:color="auto"/>
            <w:left w:val="none" w:sz="0" w:space="0" w:color="auto"/>
            <w:bottom w:val="none" w:sz="0" w:space="0" w:color="auto"/>
            <w:right w:val="none" w:sz="0" w:space="0" w:color="auto"/>
          </w:divBdr>
        </w:div>
      </w:divsChild>
    </w:div>
    <w:div w:id="731655090">
      <w:bodyDiv w:val="1"/>
      <w:marLeft w:val="0"/>
      <w:marRight w:val="0"/>
      <w:marTop w:val="0"/>
      <w:marBottom w:val="0"/>
      <w:divBdr>
        <w:top w:val="none" w:sz="0" w:space="0" w:color="auto"/>
        <w:left w:val="none" w:sz="0" w:space="0" w:color="auto"/>
        <w:bottom w:val="none" w:sz="0" w:space="0" w:color="auto"/>
        <w:right w:val="none" w:sz="0" w:space="0" w:color="auto"/>
      </w:divBdr>
      <w:divsChild>
        <w:div w:id="811557776">
          <w:marLeft w:val="547"/>
          <w:marRight w:val="0"/>
          <w:marTop w:val="67"/>
          <w:marBottom w:val="0"/>
          <w:divBdr>
            <w:top w:val="none" w:sz="0" w:space="0" w:color="auto"/>
            <w:left w:val="none" w:sz="0" w:space="0" w:color="auto"/>
            <w:bottom w:val="none" w:sz="0" w:space="0" w:color="auto"/>
            <w:right w:val="none" w:sz="0" w:space="0" w:color="auto"/>
          </w:divBdr>
        </w:div>
      </w:divsChild>
    </w:div>
    <w:div w:id="737244698">
      <w:bodyDiv w:val="1"/>
      <w:marLeft w:val="0"/>
      <w:marRight w:val="0"/>
      <w:marTop w:val="0"/>
      <w:marBottom w:val="0"/>
      <w:divBdr>
        <w:top w:val="none" w:sz="0" w:space="0" w:color="auto"/>
        <w:left w:val="none" w:sz="0" w:space="0" w:color="auto"/>
        <w:bottom w:val="none" w:sz="0" w:space="0" w:color="auto"/>
        <w:right w:val="none" w:sz="0" w:space="0" w:color="auto"/>
      </w:divBdr>
      <w:divsChild>
        <w:div w:id="1694183555">
          <w:marLeft w:val="547"/>
          <w:marRight w:val="0"/>
          <w:marTop w:val="120"/>
          <w:marBottom w:val="0"/>
          <w:divBdr>
            <w:top w:val="none" w:sz="0" w:space="0" w:color="auto"/>
            <w:left w:val="none" w:sz="0" w:space="0" w:color="auto"/>
            <w:bottom w:val="none" w:sz="0" w:space="0" w:color="auto"/>
            <w:right w:val="none" w:sz="0" w:space="0" w:color="auto"/>
          </w:divBdr>
        </w:div>
        <w:div w:id="586160279">
          <w:marLeft w:val="547"/>
          <w:marRight w:val="0"/>
          <w:marTop w:val="120"/>
          <w:marBottom w:val="0"/>
          <w:divBdr>
            <w:top w:val="none" w:sz="0" w:space="0" w:color="auto"/>
            <w:left w:val="none" w:sz="0" w:space="0" w:color="auto"/>
            <w:bottom w:val="none" w:sz="0" w:space="0" w:color="auto"/>
            <w:right w:val="none" w:sz="0" w:space="0" w:color="auto"/>
          </w:divBdr>
        </w:div>
        <w:div w:id="2035499180">
          <w:marLeft w:val="1166"/>
          <w:marRight w:val="0"/>
          <w:marTop w:val="100"/>
          <w:marBottom w:val="0"/>
          <w:divBdr>
            <w:top w:val="none" w:sz="0" w:space="0" w:color="auto"/>
            <w:left w:val="none" w:sz="0" w:space="0" w:color="auto"/>
            <w:bottom w:val="none" w:sz="0" w:space="0" w:color="auto"/>
            <w:right w:val="none" w:sz="0" w:space="0" w:color="auto"/>
          </w:divBdr>
        </w:div>
        <w:div w:id="1328165586">
          <w:marLeft w:val="547"/>
          <w:marRight w:val="0"/>
          <w:marTop w:val="120"/>
          <w:marBottom w:val="0"/>
          <w:divBdr>
            <w:top w:val="none" w:sz="0" w:space="0" w:color="auto"/>
            <w:left w:val="none" w:sz="0" w:space="0" w:color="auto"/>
            <w:bottom w:val="none" w:sz="0" w:space="0" w:color="auto"/>
            <w:right w:val="none" w:sz="0" w:space="0" w:color="auto"/>
          </w:divBdr>
        </w:div>
      </w:divsChild>
    </w:div>
    <w:div w:id="744303253">
      <w:bodyDiv w:val="1"/>
      <w:marLeft w:val="0"/>
      <w:marRight w:val="0"/>
      <w:marTop w:val="0"/>
      <w:marBottom w:val="0"/>
      <w:divBdr>
        <w:top w:val="none" w:sz="0" w:space="0" w:color="auto"/>
        <w:left w:val="none" w:sz="0" w:space="0" w:color="auto"/>
        <w:bottom w:val="none" w:sz="0" w:space="0" w:color="auto"/>
        <w:right w:val="none" w:sz="0" w:space="0" w:color="auto"/>
      </w:divBdr>
      <w:divsChild>
        <w:div w:id="1040088253">
          <w:marLeft w:val="547"/>
          <w:marRight w:val="0"/>
          <w:marTop w:val="67"/>
          <w:marBottom w:val="0"/>
          <w:divBdr>
            <w:top w:val="none" w:sz="0" w:space="0" w:color="auto"/>
            <w:left w:val="none" w:sz="0" w:space="0" w:color="auto"/>
            <w:bottom w:val="none" w:sz="0" w:space="0" w:color="auto"/>
            <w:right w:val="none" w:sz="0" w:space="0" w:color="auto"/>
          </w:divBdr>
        </w:div>
        <w:div w:id="1235043031">
          <w:marLeft w:val="547"/>
          <w:marRight w:val="0"/>
          <w:marTop w:val="67"/>
          <w:marBottom w:val="0"/>
          <w:divBdr>
            <w:top w:val="none" w:sz="0" w:space="0" w:color="auto"/>
            <w:left w:val="none" w:sz="0" w:space="0" w:color="auto"/>
            <w:bottom w:val="none" w:sz="0" w:space="0" w:color="auto"/>
            <w:right w:val="none" w:sz="0" w:space="0" w:color="auto"/>
          </w:divBdr>
        </w:div>
        <w:div w:id="2055232156">
          <w:marLeft w:val="547"/>
          <w:marRight w:val="0"/>
          <w:marTop w:val="67"/>
          <w:marBottom w:val="0"/>
          <w:divBdr>
            <w:top w:val="none" w:sz="0" w:space="0" w:color="auto"/>
            <w:left w:val="none" w:sz="0" w:space="0" w:color="auto"/>
            <w:bottom w:val="none" w:sz="0" w:space="0" w:color="auto"/>
            <w:right w:val="none" w:sz="0" w:space="0" w:color="auto"/>
          </w:divBdr>
        </w:div>
      </w:divsChild>
    </w:div>
    <w:div w:id="744382115">
      <w:bodyDiv w:val="1"/>
      <w:marLeft w:val="0"/>
      <w:marRight w:val="0"/>
      <w:marTop w:val="0"/>
      <w:marBottom w:val="0"/>
      <w:divBdr>
        <w:top w:val="none" w:sz="0" w:space="0" w:color="auto"/>
        <w:left w:val="none" w:sz="0" w:space="0" w:color="auto"/>
        <w:bottom w:val="none" w:sz="0" w:space="0" w:color="auto"/>
        <w:right w:val="none" w:sz="0" w:space="0" w:color="auto"/>
      </w:divBdr>
      <w:divsChild>
        <w:div w:id="1921213254">
          <w:marLeft w:val="547"/>
          <w:marRight w:val="0"/>
          <w:marTop w:val="115"/>
          <w:marBottom w:val="0"/>
          <w:divBdr>
            <w:top w:val="none" w:sz="0" w:space="0" w:color="auto"/>
            <w:left w:val="none" w:sz="0" w:space="0" w:color="auto"/>
            <w:bottom w:val="none" w:sz="0" w:space="0" w:color="auto"/>
            <w:right w:val="none" w:sz="0" w:space="0" w:color="auto"/>
          </w:divBdr>
        </w:div>
      </w:divsChild>
    </w:div>
    <w:div w:id="745759109">
      <w:bodyDiv w:val="1"/>
      <w:marLeft w:val="0"/>
      <w:marRight w:val="0"/>
      <w:marTop w:val="0"/>
      <w:marBottom w:val="0"/>
      <w:divBdr>
        <w:top w:val="none" w:sz="0" w:space="0" w:color="auto"/>
        <w:left w:val="none" w:sz="0" w:space="0" w:color="auto"/>
        <w:bottom w:val="none" w:sz="0" w:space="0" w:color="auto"/>
        <w:right w:val="none" w:sz="0" w:space="0" w:color="auto"/>
      </w:divBdr>
    </w:div>
    <w:div w:id="748113267">
      <w:bodyDiv w:val="1"/>
      <w:marLeft w:val="0"/>
      <w:marRight w:val="0"/>
      <w:marTop w:val="0"/>
      <w:marBottom w:val="0"/>
      <w:divBdr>
        <w:top w:val="none" w:sz="0" w:space="0" w:color="auto"/>
        <w:left w:val="none" w:sz="0" w:space="0" w:color="auto"/>
        <w:bottom w:val="none" w:sz="0" w:space="0" w:color="auto"/>
        <w:right w:val="none" w:sz="0" w:space="0" w:color="auto"/>
      </w:divBdr>
    </w:div>
    <w:div w:id="749666372">
      <w:bodyDiv w:val="1"/>
      <w:marLeft w:val="0"/>
      <w:marRight w:val="0"/>
      <w:marTop w:val="0"/>
      <w:marBottom w:val="0"/>
      <w:divBdr>
        <w:top w:val="none" w:sz="0" w:space="0" w:color="auto"/>
        <w:left w:val="none" w:sz="0" w:space="0" w:color="auto"/>
        <w:bottom w:val="none" w:sz="0" w:space="0" w:color="auto"/>
        <w:right w:val="none" w:sz="0" w:space="0" w:color="auto"/>
      </w:divBdr>
      <w:divsChild>
        <w:div w:id="1573808650">
          <w:marLeft w:val="547"/>
          <w:marRight w:val="0"/>
          <w:marTop w:val="77"/>
          <w:marBottom w:val="0"/>
          <w:divBdr>
            <w:top w:val="none" w:sz="0" w:space="0" w:color="auto"/>
            <w:left w:val="none" w:sz="0" w:space="0" w:color="auto"/>
            <w:bottom w:val="none" w:sz="0" w:space="0" w:color="auto"/>
            <w:right w:val="none" w:sz="0" w:space="0" w:color="auto"/>
          </w:divBdr>
        </w:div>
      </w:divsChild>
    </w:div>
    <w:div w:id="750656966">
      <w:bodyDiv w:val="1"/>
      <w:marLeft w:val="120"/>
      <w:marRight w:val="120"/>
      <w:marTop w:val="0"/>
      <w:marBottom w:val="0"/>
      <w:divBdr>
        <w:top w:val="none" w:sz="0" w:space="0" w:color="auto"/>
        <w:left w:val="none" w:sz="0" w:space="0" w:color="auto"/>
        <w:bottom w:val="none" w:sz="0" w:space="0" w:color="auto"/>
        <w:right w:val="none" w:sz="0" w:space="0" w:color="auto"/>
      </w:divBdr>
      <w:divsChild>
        <w:div w:id="382755325">
          <w:marLeft w:val="0"/>
          <w:marRight w:val="0"/>
          <w:marTop w:val="60"/>
          <w:marBottom w:val="120"/>
          <w:divBdr>
            <w:top w:val="none" w:sz="0" w:space="0" w:color="auto"/>
            <w:left w:val="none" w:sz="0" w:space="0" w:color="auto"/>
            <w:bottom w:val="none" w:sz="0" w:space="0" w:color="auto"/>
            <w:right w:val="none" w:sz="0" w:space="0" w:color="auto"/>
          </w:divBdr>
        </w:div>
      </w:divsChild>
    </w:div>
    <w:div w:id="751663075">
      <w:bodyDiv w:val="1"/>
      <w:marLeft w:val="0"/>
      <w:marRight w:val="0"/>
      <w:marTop w:val="0"/>
      <w:marBottom w:val="0"/>
      <w:divBdr>
        <w:top w:val="none" w:sz="0" w:space="0" w:color="auto"/>
        <w:left w:val="none" w:sz="0" w:space="0" w:color="auto"/>
        <w:bottom w:val="none" w:sz="0" w:space="0" w:color="auto"/>
        <w:right w:val="none" w:sz="0" w:space="0" w:color="auto"/>
      </w:divBdr>
    </w:div>
    <w:div w:id="754400707">
      <w:bodyDiv w:val="1"/>
      <w:marLeft w:val="0"/>
      <w:marRight w:val="0"/>
      <w:marTop w:val="0"/>
      <w:marBottom w:val="0"/>
      <w:divBdr>
        <w:top w:val="none" w:sz="0" w:space="0" w:color="auto"/>
        <w:left w:val="none" w:sz="0" w:space="0" w:color="auto"/>
        <w:bottom w:val="none" w:sz="0" w:space="0" w:color="auto"/>
        <w:right w:val="none" w:sz="0" w:space="0" w:color="auto"/>
      </w:divBdr>
      <w:divsChild>
        <w:div w:id="1422679468">
          <w:marLeft w:val="547"/>
          <w:marRight w:val="0"/>
          <w:marTop w:val="115"/>
          <w:marBottom w:val="0"/>
          <w:divBdr>
            <w:top w:val="none" w:sz="0" w:space="0" w:color="auto"/>
            <w:left w:val="none" w:sz="0" w:space="0" w:color="auto"/>
            <w:bottom w:val="none" w:sz="0" w:space="0" w:color="auto"/>
            <w:right w:val="none" w:sz="0" w:space="0" w:color="auto"/>
          </w:divBdr>
        </w:div>
      </w:divsChild>
    </w:div>
    <w:div w:id="754981903">
      <w:bodyDiv w:val="1"/>
      <w:marLeft w:val="0"/>
      <w:marRight w:val="0"/>
      <w:marTop w:val="0"/>
      <w:marBottom w:val="0"/>
      <w:divBdr>
        <w:top w:val="none" w:sz="0" w:space="0" w:color="auto"/>
        <w:left w:val="none" w:sz="0" w:space="0" w:color="auto"/>
        <w:bottom w:val="none" w:sz="0" w:space="0" w:color="auto"/>
        <w:right w:val="none" w:sz="0" w:space="0" w:color="auto"/>
      </w:divBdr>
      <w:divsChild>
        <w:div w:id="618419727">
          <w:marLeft w:val="547"/>
          <w:marRight w:val="0"/>
          <w:marTop w:val="106"/>
          <w:marBottom w:val="0"/>
          <w:divBdr>
            <w:top w:val="none" w:sz="0" w:space="0" w:color="auto"/>
            <w:left w:val="none" w:sz="0" w:space="0" w:color="auto"/>
            <w:bottom w:val="none" w:sz="0" w:space="0" w:color="auto"/>
            <w:right w:val="none" w:sz="0" w:space="0" w:color="auto"/>
          </w:divBdr>
        </w:div>
      </w:divsChild>
    </w:div>
    <w:div w:id="771239696">
      <w:bodyDiv w:val="1"/>
      <w:marLeft w:val="0"/>
      <w:marRight w:val="0"/>
      <w:marTop w:val="0"/>
      <w:marBottom w:val="0"/>
      <w:divBdr>
        <w:top w:val="none" w:sz="0" w:space="0" w:color="auto"/>
        <w:left w:val="none" w:sz="0" w:space="0" w:color="auto"/>
        <w:bottom w:val="none" w:sz="0" w:space="0" w:color="auto"/>
        <w:right w:val="none" w:sz="0" w:space="0" w:color="auto"/>
      </w:divBdr>
      <w:divsChild>
        <w:div w:id="1071348225">
          <w:marLeft w:val="360"/>
          <w:marRight w:val="0"/>
          <w:marTop w:val="240"/>
          <w:marBottom w:val="0"/>
          <w:divBdr>
            <w:top w:val="none" w:sz="0" w:space="0" w:color="auto"/>
            <w:left w:val="none" w:sz="0" w:space="0" w:color="auto"/>
            <w:bottom w:val="none" w:sz="0" w:space="0" w:color="auto"/>
            <w:right w:val="none" w:sz="0" w:space="0" w:color="auto"/>
          </w:divBdr>
        </w:div>
      </w:divsChild>
    </w:div>
    <w:div w:id="773523649">
      <w:bodyDiv w:val="1"/>
      <w:marLeft w:val="0"/>
      <w:marRight w:val="0"/>
      <w:marTop w:val="0"/>
      <w:marBottom w:val="0"/>
      <w:divBdr>
        <w:top w:val="none" w:sz="0" w:space="0" w:color="auto"/>
        <w:left w:val="none" w:sz="0" w:space="0" w:color="auto"/>
        <w:bottom w:val="none" w:sz="0" w:space="0" w:color="auto"/>
        <w:right w:val="none" w:sz="0" w:space="0" w:color="auto"/>
      </w:divBdr>
      <w:divsChild>
        <w:div w:id="95254978">
          <w:marLeft w:val="1166"/>
          <w:marRight w:val="0"/>
          <w:marTop w:val="86"/>
          <w:marBottom w:val="0"/>
          <w:divBdr>
            <w:top w:val="none" w:sz="0" w:space="0" w:color="auto"/>
            <w:left w:val="none" w:sz="0" w:space="0" w:color="auto"/>
            <w:bottom w:val="none" w:sz="0" w:space="0" w:color="auto"/>
            <w:right w:val="none" w:sz="0" w:space="0" w:color="auto"/>
          </w:divBdr>
        </w:div>
      </w:divsChild>
    </w:div>
    <w:div w:id="774983032">
      <w:bodyDiv w:val="1"/>
      <w:marLeft w:val="0"/>
      <w:marRight w:val="0"/>
      <w:marTop w:val="0"/>
      <w:marBottom w:val="0"/>
      <w:divBdr>
        <w:top w:val="none" w:sz="0" w:space="0" w:color="auto"/>
        <w:left w:val="none" w:sz="0" w:space="0" w:color="auto"/>
        <w:bottom w:val="none" w:sz="0" w:space="0" w:color="auto"/>
        <w:right w:val="none" w:sz="0" w:space="0" w:color="auto"/>
      </w:divBdr>
      <w:divsChild>
        <w:div w:id="1666859187">
          <w:marLeft w:val="547"/>
          <w:marRight w:val="0"/>
          <w:marTop w:val="115"/>
          <w:marBottom w:val="0"/>
          <w:divBdr>
            <w:top w:val="none" w:sz="0" w:space="0" w:color="auto"/>
            <w:left w:val="none" w:sz="0" w:space="0" w:color="auto"/>
            <w:bottom w:val="none" w:sz="0" w:space="0" w:color="auto"/>
            <w:right w:val="none" w:sz="0" w:space="0" w:color="auto"/>
          </w:divBdr>
        </w:div>
      </w:divsChild>
    </w:div>
    <w:div w:id="776097930">
      <w:bodyDiv w:val="1"/>
      <w:marLeft w:val="0"/>
      <w:marRight w:val="0"/>
      <w:marTop w:val="0"/>
      <w:marBottom w:val="0"/>
      <w:divBdr>
        <w:top w:val="none" w:sz="0" w:space="0" w:color="auto"/>
        <w:left w:val="none" w:sz="0" w:space="0" w:color="auto"/>
        <w:bottom w:val="none" w:sz="0" w:space="0" w:color="auto"/>
        <w:right w:val="none" w:sz="0" w:space="0" w:color="auto"/>
      </w:divBdr>
      <w:divsChild>
        <w:div w:id="461264024">
          <w:marLeft w:val="547"/>
          <w:marRight w:val="0"/>
          <w:marTop w:val="115"/>
          <w:marBottom w:val="0"/>
          <w:divBdr>
            <w:top w:val="none" w:sz="0" w:space="0" w:color="auto"/>
            <w:left w:val="none" w:sz="0" w:space="0" w:color="auto"/>
            <w:bottom w:val="none" w:sz="0" w:space="0" w:color="auto"/>
            <w:right w:val="none" w:sz="0" w:space="0" w:color="auto"/>
          </w:divBdr>
        </w:div>
        <w:div w:id="1896577514">
          <w:marLeft w:val="547"/>
          <w:marRight w:val="0"/>
          <w:marTop w:val="115"/>
          <w:marBottom w:val="0"/>
          <w:divBdr>
            <w:top w:val="none" w:sz="0" w:space="0" w:color="auto"/>
            <w:left w:val="none" w:sz="0" w:space="0" w:color="auto"/>
            <w:bottom w:val="none" w:sz="0" w:space="0" w:color="auto"/>
            <w:right w:val="none" w:sz="0" w:space="0" w:color="auto"/>
          </w:divBdr>
        </w:div>
      </w:divsChild>
    </w:div>
    <w:div w:id="781876749">
      <w:bodyDiv w:val="1"/>
      <w:marLeft w:val="0"/>
      <w:marRight w:val="0"/>
      <w:marTop w:val="0"/>
      <w:marBottom w:val="0"/>
      <w:divBdr>
        <w:top w:val="none" w:sz="0" w:space="0" w:color="auto"/>
        <w:left w:val="none" w:sz="0" w:space="0" w:color="auto"/>
        <w:bottom w:val="none" w:sz="0" w:space="0" w:color="auto"/>
        <w:right w:val="none" w:sz="0" w:space="0" w:color="auto"/>
      </w:divBdr>
      <w:divsChild>
        <w:div w:id="146172389">
          <w:marLeft w:val="547"/>
          <w:marRight w:val="0"/>
          <w:marTop w:val="115"/>
          <w:marBottom w:val="0"/>
          <w:divBdr>
            <w:top w:val="none" w:sz="0" w:space="0" w:color="auto"/>
            <w:left w:val="none" w:sz="0" w:space="0" w:color="auto"/>
            <w:bottom w:val="none" w:sz="0" w:space="0" w:color="auto"/>
            <w:right w:val="none" w:sz="0" w:space="0" w:color="auto"/>
          </w:divBdr>
        </w:div>
      </w:divsChild>
    </w:div>
    <w:div w:id="781995457">
      <w:bodyDiv w:val="1"/>
      <w:marLeft w:val="0"/>
      <w:marRight w:val="0"/>
      <w:marTop w:val="0"/>
      <w:marBottom w:val="0"/>
      <w:divBdr>
        <w:top w:val="none" w:sz="0" w:space="0" w:color="auto"/>
        <w:left w:val="none" w:sz="0" w:space="0" w:color="auto"/>
        <w:bottom w:val="none" w:sz="0" w:space="0" w:color="auto"/>
        <w:right w:val="none" w:sz="0" w:space="0" w:color="auto"/>
      </w:divBdr>
      <w:divsChild>
        <w:div w:id="46927047">
          <w:marLeft w:val="547"/>
          <w:marRight w:val="0"/>
          <w:marTop w:val="115"/>
          <w:marBottom w:val="0"/>
          <w:divBdr>
            <w:top w:val="none" w:sz="0" w:space="0" w:color="auto"/>
            <w:left w:val="none" w:sz="0" w:space="0" w:color="auto"/>
            <w:bottom w:val="none" w:sz="0" w:space="0" w:color="auto"/>
            <w:right w:val="none" w:sz="0" w:space="0" w:color="auto"/>
          </w:divBdr>
        </w:div>
      </w:divsChild>
    </w:div>
    <w:div w:id="786240844">
      <w:bodyDiv w:val="1"/>
      <w:marLeft w:val="0"/>
      <w:marRight w:val="0"/>
      <w:marTop w:val="0"/>
      <w:marBottom w:val="0"/>
      <w:divBdr>
        <w:top w:val="none" w:sz="0" w:space="0" w:color="auto"/>
        <w:left w:val="none" w:sz="0" w:space="0" w:color="auto"/>
        <w:bottom w:val="none" w:sz="0" w:space="0" w:color="auto"/>
        <w:right w:val="none" w:sz="0" w:space="0" w:color="auto"/>
      </w:divBdr>
      <w:divsChild>
        <w:div w:id="415519948">
          <w:marLeft w:val="1627"/>
          <w:marRight w:val="0"/>
          <w:marTop w:val="77"/>
          <w:marBottom w:val="0"/>
          <w:divBdr>
            <w:top w:val="none" w:sz="0" w:space="0" w:color="auto"/>
            <w:left w:val="none" w:sz="0" w:space="0" w:color="auto"/>
            <w:bottom w:val="none" w:sz="0" w:space="0" w:color="auto"/>
            <w:right w:val="none" w:sz="0" w:space="0" w:color="auto"/>
          </w:divBdr>
        </w:div>
      </w:divsChild>
    </w:div>
    <w:div w:id="786971342">
      <w:bodyDiv w:val="1"/>
      <w:marLeft w:val="0"/>
      <w:marRight w:val="0"/>
      <w:marTop w:val="0"/>
      <w:marBottom w:val="0"/>
      <w:divBdr>
        <w:top w:val="none" w:sz="0" w:space="0" w:color="auto"/>
        <w:left w:val="none" w:sz="0" w:space="0" w:color="auto"/>
        <w:bottom w:val="none" w:sz="0" w:space="0" w:color="auto"/>
        <w:right w:val="none" w:sz="0" w:space="0" w:color="auto"/>
      </w:divBdr>
    </w:div>
    <w:div w:id="787705006">
      <w:bodyDiv w:val="1"/>
      <w:marLeft w:val="0"/>
      <w:marRight w:val="0"/>
      <w:marTop w:val="0"/>
      <w:marBottom w:val="0"/>
      <w:divBdr>
        <w:top w:val="none" w:sz="0" w:space="0" w:color="auto"/>
        <w:left w:val="none" w:sz="0" w:space="0" w:color="auto"/>
        <w:bottom w:val="none" w:sz="0" w:space="0" w:color="auto"/>
        <w:right w:val="none" w:sz="0" w:space="0" w:color="auto"/>
      </w:divBdr>
      <w:divsChild>
        <w:div w:id="1661418942">
          <w:marLeft w:val="547"/>
          <w:marRight w:val="0"/>
          <w:marTop w:val="115"/>
          <w:marBottom w:val="0"/>
          <w:divBdr>
            <w:top w:val="none" w:sz="0" w:space="0" w:color="auto"/>
            <w:left w:val="none" w:sz="0" w:space="0" w:color="auto"/>
            <w:bottom w:val="none" w:sz="0" w:space="0" w:color="auto"/>
            <w:right w:val="none" w:sz="0" w:space="0" w:color="auto"/>
          </w:divBdr>
        </w:div>
      </w:divsChild>
    </w:div>
    <w:div w:id="788664625">
      <w:bodyDiv w:val="1"/>
      <w:marLeft w:val="0"/>
      <w:marRight w:val="0"/>
      <w:marTop w:val="0"/>
      <w:marBottom w:val="0"/>
      <w:divBdr>
        <w:top w:val="none" w:sz="0" w:space="0" w:color="auto"/>
        <w:left w:val="none" w:sz="0" w:space="0" w:color="auto"/>
        <w:bottom w:val="none" w:sz="0" w:space="0" w:color="auto"/>
        <w:right w:val="none" w:sz="0" w:space="0" w:color="auto"/>
      </w:divBdr>
      <w:divsChild>
        <w:div w:id="1183012444">
          <w:marLeft w:val="547"/>
          <w:marRight w:val="0"/>
          <w:marTop w:val="86"/>
          <w:marBottom w:val="0"/>
          <w:divBdr>
            <w:top w:val="none" w:sz="0" w:space="0" w:color="auto"/>
            <w:left w:val="none" w:sz="0" w:space="0" w:color="auto"/>
            <w:bottom w:val="none" w:sz="0" w:space="0" w:color="auto"/>
            <w:right w:val="none" w:sz="0" w:space="0" w:color="auto"/>
          </w:divBdr>
        </w:div>
      </w:divsChild>
    </w:div>
    <w:div w:id="794177160">
      <w:bodyDiv w:val="1"/>
      <w:marLeft w:val="0"/>
      <w:marRight w:val="0"/>
      <w:marTop w:val="0"/>
      <w:marBottom w:val="0"/>
      <w:divBdr>
        <w:top w:val="none" w:sz="0" w:space="0" w:color="auto"/>
        <w:left w:val="none" w:sz="0" w:space="0" w:color="auto"/>
        <w:bottom w:val="none" w:sz="0" w:space="0" w:color="auto"/>
        <w:right w:val="none" w:sz="0" w:space="0" w:color="auto"/>
      </w:divBdr>
      <w:divsChild>
        <w:div w:id="1436755662">
          <w:marLeft w:val="547"/>
          <w:marRight w:val="0"/>
          <w:marTop w:val="115"/>
          <w:marBottom w:val="0"/>
          <w:divBdr>
            <w:top w:val="none" w:sz="0" w:space="0" w:color="auto"/>
            <w:left w:val="none" w:sz="0" w:space="0" w:color="auto"/>
            <w:bottom w:val="none" w:sz="0" w:space="0" w:color="auto"/>
            <w:right w:val="none" w:sz="0" w:space="0" w:color="auto"/>
          </w:divBdr>
        </w:div>
      </w:divsChild>
    </w:div>
    <w:div w:id="795216415">
      <w:bodyDiv w:val="1"/>
      <w:marLeft w:val="0"/>
      <w:marRight w:val="0"/>
      <w:marTop w:val="0"/>
      <w:marBottom w:val="0"/>
      <w:divBdr>
        <w:top w:val="none" w:sz="0" w:space="0" w:color="auto"/>
        <w:left w:val="none" w:sz="0" w:space="0" w:color="auto"/>
        <w:bottom w:val="none" w:sz="0" w:space="0" w:color="auto"/>
        <w:right w:val="none" w:sz="0" w:space="0" w:color="auto"/>
      </w:divBdr>
    </w:div>
    <w:div w:id="797408288">
      <w:bodyDiv w:val="1"/>
      <w:marLeft w:val="0"/>
      <w:marRight w:val="0"/>
      <w:marTop w:val="0"/>
      <w:marBottom w:val="0"/>
      <w:divBdr>
        <w:top w:val="none" w:sz="0" w:space="0" w:color="auto"/>
        <w:left w:val="none" w:sz="0" w:space="0" w:color="auto"/>
        <w:bottom w:val="none" w:sz="0" w:space="0" w:color="auto"/>
        <w:right w:val="none" w:sz="0" w:space="0" w:color="auto"/>
      </w:divBdr>
      <w:divsChild>
        <w:div w:id="1386023444">
          <w:marLeft w:val="547"/>
          <w:marRight w:val="0"/>
          <w:marTop w:val="120"/>
          <w:marBottom w:val="0"/>
          <w:divBdr>
            <w:top w:val="none" w:sz="0" w:space="0" w:color="auto"/>
            <w:left w:val="none" w:sz="0" w:space="0" w:color="auto"/>
            <w:bottom w:val="none" w:sz="0" w:space="0" w:color="auto"/>
            <w:right w:val="none" w:sz="0" w:space="0" w:color="auto"/>
          </w:divBdr>
        </w:div>
      </w:divsChild>
    </w:div>
    <w:div w:id="798643146">
      <w:bodyDiv w:val="1"/>
      <w:marLeft w:val="0"/>
      <w:marRight w:val="0"/>
      <w:marTop w:val="0"/>
      <w:marBottom w:val="0"/>
      <w:divBdr>
        <w:top w:val="none" w:sz="0" w:space="0" w:color="auto"/>
        <w:left w:val="none" w:sz="0" w:space="0" w:color="auto"/>
        <w:bottom w:val="none" w:sz="0" w:space="0" w:color="auto"/>
        <w:right w:val="none" w:sz="0" w:space="0" w:color="auto"/>
      </w:divBdr>
      <w:divsChild>
        <w:div w:id="765544357">
          <w:marLeft w:val="274"/>
          <w:marRight w:val="0"/>
          <w:marTop w:val="160"/>
          <w:marBottom w:val="0"/>
          <w:divBdr>
            <w:top w:val="none" w:sz="0" w:space="0" w:color="auto"/>
            <w:left w:val="none" w:sz="0" w:space="0" w:color="auto"/>
            <w:bottom w:val="none" w:sz="0" w:space="0" w:color="auto"/>
            <w:right w:val="none" w:sz="0" w:space="0" w:color="auto"/>
          </w:divBdr>
        </w:div>
      </w:divsChild>
    </w:div>
    <w:div w:id="805897797">
      <w:bodyDiv w:val="1"/>
      <w:marLeft w:val="0"/>
      <w:marRight w:val="0"/>
      <w:marTop w:val="0"/>
      <w:marBottom w:val="0"/>
      <w:divBdr>
        <w:top w:val="none" w:sz="0" w:space="0" w:color="auto"/>
        <w:left w:val="none" w:sz="0" w:space="0" w:color="auto"/>
        <w:bottom w:val="none" w:sz="0" w:space="0" w:color="auto"/>
        <w:right w:val="none" w:sz="0" w:space="0" w:color="auto"/>
      </w:divBdr>
      <w:divsChild>
        <w:div w:id="721755092">
          <w:marLeft w:val="547"/>
          <w:marRight w:val="0"/>
          <w:marTop w:val="120"/>
          <w:marBottom w:val="192"/>
          <w:divBdr>
            <w:top w:val="none" w:sz="0" w:space="0" w:color="auto"/>
            <w:left w:val="none" w:sz="0" w:space="0" w:color="auto"/>
            <w:bottom w:val="none" w:sz="0" w:space="0" w:color="auto"/>
            <w:right w:val="none" w:sz="0" w:space="0" w:color="auto"/>
          </w:divBdr>
        </w:div>
        <w:div w:id="1405378310">
          <w:marLeft w:val="1166"/>
          <w:marRight w:val="0"/>
          <w:marTop w:val="100"/>
          <w:marBottom w:val="173"/>
          <w:divBdr>
            <w:top w:val="none" w:sz="0" w:space="0" w:color="auto"/>
            <w:left w:val="none" w:sz="0" w:space="0" w:color="auto"/>
            <w:bottom w:val="none" w:sz="0" w:space="0" w:color="auto"/>
            <w:right w:val="none" w:sz="0" w:space="0" w:color="auto"/>
          </w:divBdr>
        </w:div>
        <w:div w:id="1792088318">
          <w:marLeft w:val="1166"/>
          <w:marRight w:val="0"/>
          <w:marTop w:val="100"/>
          <w:marBottom w:val="173"/>
          <w:divBdr>
            <w:top w:val="none" w:sz="0" w:space="0" w:color="auto"/>
            <w:left w:val="none" w:sz="0" w:space="0" w:color="auto"/>
            <w:bottom w:val="none" w:sz="0" w:space="0" w:color="auto"/>
            <w:right w:val="none" w:sz="0" w:space="0" w:color="auto"/>
          </w:divBdr>
        </w:div>
        <w:div w:id="1585919464">
          <w:marLeft w:val="1800"/>
          <w:marRight w:val="0"/>
          <w:marTop w:val="90"/>
          <w:marBottom w:val="154"/>
          <w:divBdr>
            <w:top w:val="none" w:sz="0" w:space="0" w:color="auto"/>
            <w:left w:val="none" w:sz="0" w:space="0" w:color="auto"/>
            <w:bottom w:val="none" w:sz="0" w:space="0" w:color="auto"/>
            <w:right w:val="none" w:sz="0" w:space="0" w:color="auto"/>
          </w:divBdr>
        </w:div>
        <w:div w:id="89394529">
          <w:marLeft w:val="2520"/>
          <w:marRight w:val="0"/>
          <w:marTop w:val="80"/>
          <w:marBottom w:val="154"/>
          <w:divBdr>
            <w:top w:val="none" w:sz="0" w:space="0" w:color="auto"/>
            <w:left w:val="none" w:sz="0" w:space="0" w:color="auto"/>
            <w:bottom w:val="none" w:sz="0" w:space="0" w:color="auto"/>
            <w:right w:val="none" w:sz="0" w:space="0" w:color="auto"/>
          </w:divBdr>
        </w:div>
        <w:div w:id="634873743">
          <w:marLeft w:val="1166"/>
          <w:marRight w:val="0"/>
          <w:marTop w:val="100"/>
          <w:marBottom w:val="173"/>
          <w:divBdr>
            <w:top w:val="none" w:sz="0" w:space="0" w:color="auto"/>
            <w:left w:val="none" w:sz="0" w:space="0" w:color="auto"/>
            <w:bottom w:val="none" w:sz="0" w:space="0" w:color="auto"/>
            <w:right w:val="none" w:sz="0" w:space="0" w:color="auto"/>
          </w:divBdr>
        </w:div>
        <w:div w:id="570895886">
          <w:marLeft w:val="1166"/>
          <w:marRight w:val="0"/>
          <w:marTop w:val="100"/>
          <w:marBottom w:val="173"/>
          <w:divBdr>
            <w:top w:val="none" w:sz="0" w:space="0" w:color="auto"/>
            <w:left w:val="none" w:sz="0" w:space="0" w:color="auto"/>
            <w:bottom w:val="none" w:sz="0" w:space="0" w:color="auto"/>
            <w:right w:val="none" w:sz="0" w:space="0" w:color="auto"/>
          </w:divBdr>
        </w:div>
        <w:div w:id="1504587253">
          <w:marLeft w:val="1166"/>
          <w:marRight w:val="0"/>
          <w:marTop w:val="100"/>
          <w:marBottom w:val="173"/>
          <w:divBdr>
            <w:top w:val="none" w:sz="0" w:space="0" w:color="auto"/>
            <w:left w:val="none" w:sz="0" w:space="0" w:color="auto"/>
            <w:bottom w:val="none" w:sz="0" w:space="0" w:color="auto"/>
            <w:right w:val="none" w:sz="0" w:space="0" w:color="auto"/>
          </w:divBdr>
        </w:div>
      </w:divsChild>
    </w:div>
    <w:div w:id="830410498">
      <w:bodyDiv w:val="1"/>
      <w:marLeft w:val="0"/>
      <w:marRight w:val="0"/>
      <w:marTop w:val="0"/>
      <w:marBottom w:val="0"/>
      <w:divBdr>
        <w:top w:val="none" w:sz="0" w:space="0" w:color="auto"/>
        <w:left w:val="none" w:sz="0" w:space="0" w:color="auto"/>
        <w:bottom w:val="none" w:sz="0" w:space="0" w:color="auto"/>
        <w:right w:val="none" w:sz="0" w:space="0" w:color="auto"/>
      </w:divBdr>
    </w:div>
    <w:div w:id="831719338">
      <w:bodyDiv w:val="1"/>
      <w:marLeft w:val="0"/>
      <w:marRight w:val="0"/>
      <w:marTop w:val="0"/>
      <w:marBottom w:val="0"/>
      <w:divBdr>
        <w:top w:val="none" w:sz="0" w:space="0" w:color="auto"/>
        <w:left w:val="none" w:sz="0" w:space="0" w:color="auto"/>
        <w:bottom w:val="none" w:sz="0" w:space="0" w:color="auto"/>
        <w:right w:val="none" w:sz="0" w:space="0" w:color="auto"/>
      </w:divBdr>
      <w:divsChild>
        <w:div w:id="673804047">
          <w:marLeft w:val="547"/>
          <w:marRight w:val="0"/>
          <w:marTop w:val="58"/>
          <w:marBottom w:val="0"/>
          <w:divBdr>
            <w:top w:val="none" w:sz="0" w:space="0" w:color="auto"/>
            <w:left w:val="none" w:sz="0" w:space="0" w:color="auto"/>
            <w:bottom w:val="none" w:sz="0" w:space="0" w:color="auto"/>
            <w:right w:val="none" w:sz="0" w:space="0" w:color="auto"/>
          </w:divBdr>
        </w:div>
        <w:div w:id="873692469">
          <w:marLeft w:val="547"/>
          <w:marRight w:val="0"/>
          <w:marTop w:val="58"/>
          <w:marBottom w:val="0"/>
          <w:divBdr>
            <w:top w:val="none" w:sz="0" w:space="0" w:color="auto"/>
            <w:left w:val="none" w:sz="0" w:space="0" w:color="auto"/>
            <w:bottom w:val="none" w:sz="0" w:space="0" w:color="auto"/>
            <w:right w:val="none" w:sz="0" w:space="0" w:color="auto"/>
          </w:divBdr>
        </w:div>
        <w:div w:id="278881995">
          <w:marLeft w:val="547"/>
          <w:marRight w:val="0"/>
          <w:marTop w:val="58"/>
          <w:marBottom w:val="0"/>
          <w:divBdr>
            <w:top w:val="none" w:sz="0" w:space="0" w:color="auto"/>
            <w:left w:val="none" w:sz="0" w:space="0" w:color="auto"/>
            <w:bottom w:val="none" w:sz="0" w:space="0" w:color="auto"/>
            <w:right w:val="none" w:sz="0" w:space="0" w:color="auto"/>
          </w:divBdr>
        </w:div>
      </w:divsChild>
    </w:div>
    <w:div w:id="833450252">
      <w:bodyDiv w:val="1"/>
      <w:marLeft w:val="0"/>
      <w:marRight w:val="0"/>
      <w:marTop w:val="0"/>
      <w:marBottom w:val="0"/>
      <w:divBdr>
        <w:top w:val="none" w:sz="0" w:space="0" w:color="auto"/>
        <w:left w:val="none" w:sz="0" w:space="0" w:color="auto"/>
        <w:bottom w:val="none" w:sz="0" w:space="0" w:color="auto"/>
        <w:right w:val="none" w:sz="0" w:space="0" w:color="auto"/>
      </w:divBdr>
      <w:divsChild>
        <w:div w:id="662389060">
          <w:marLeft w:val="720"/>
          <w:marRight w:val="0"/>
          <w:marTop w:val="120"/>
          <w:marBottom w:val="0"/>
          <w:divBdr>
            <w:top w:val="none" w:sz="0" w:space="0" w:color="auto"/>
            <w:left w:val="none" w:sz="0" w:space="0" w:color="auto"/>
            <w:bottom w:val="none" w:sz="0" w:space="0" w:color="auto"/>
            <w:right w:val="none" w:sz="0" w:space="0" w:color="auto"/>
          </w:divBdr>
        </w:div>
        <w:div w:id="258560609">
          <w:marLeft w:val="720"/>
          <w:marRight w:val="0"/>
          <w:marTop w:val="120"/>
          <w:marBottom w:val="0"/>
          <w:divBdr>
            <w:top w:val="none" w:sz="0" w:space="0" w:color="auto"/>
            <w:left w:val="none" w:sz="0" w:space="0" w:color="auto"/>
            <w:bottom w:val="none" w:sz="0" w:space="0" w:color="auto"/>
            <w:right w:val="none" w:sz="0" w:space="0" w:color="auto"/>
          </w:divBdr>
        </w:div>
        <w:div w:id="1409842890">
          <w:marLeft w:val="720"/>
          <w:marRight w:val="0"/>
          <w:marTop w:val="120"/>
          <w:marBottom w:val="0"/>
          <w:divBdr>
            <w:top w:val="none" w:sz="0" w:space="0" w:color="auto"/>
            <w:left w:val="none" w:sz="0" w:space="0" w:color="auto"/>
            <w:bottom w:val="none" w:sz="0" w:space="0" w:color="auto"/>
            <w:right w:val="none" w:sz="0" w:space="0" w:color="auto"/>
          </w:divBdr>
        </w:div>
      </w:divsChild>
    </w:div>
    <w:div w:id="835078427">
      <w:bodyDiv w:val="1"/>
      <w:marLeft w:val="0"/>
      <w:marRight w:val="0"/>
      <w:marTop w:val="0"/>
      <w:marBottom w:val="0"/>
      <w:divBdr>
        <w:top w:val="none" w:sz="0" w:space="0" w:color="auto"/>
        <w:left w:val="none" w:sz="0" w:space="0" w:color="auto"/>
        <w:bottom w:val="none" w:sz="0" w:space="0" w:color="auto"/>
        <w:right w:val="none" w:sz="0" w:space="0" w:color="auto"/>
      </w:divBdr>
      <w:divsChild>
        <w:div w:id="1869760575">
          <w:marLeft w:val="547"/>
          <w:marRight w:val="0"/>
          <w:marTop w:val="96"/>
          <w:marBottom w:val="0"/>
          <w:divBdr>
            <w:top w:val="none" w:sz="0" w:space="0" w:color="auto"/>
            <w:left w:val="none" w:sz="0" w:space="0" w:color="auto"/>
            <w:bottom w:val="none" w:sz="0" w:space="0" w:color="auto"/>
            <w:right w:val="none" w:sz="0" w:space="0" w:color="auto"/>
          </w:divBdr>
        </w:div>
      </w:divsChild>
    </w:div>
    <w:div w:id="838496651">
      <w:bodyDiv w:val="1"/>
      <w:marLeft w:val="0"/>
      <w:marRight w:val="0"/>
      <w:marTop w:val="0"/>
      <w:marBottom w:val="0"/>
      <w:divBdr>
        <w:top w:val="none" w:sz="0" w:space="0" w:color="auto"/>
        <w:left w:val="none" w:sz="0" w:space="0" w:color="auto"/>
        <w:bottom w:val="none" w:sz="0" w:space="0" w:color="auto"/>
        <w:right w:val="none" w:sz="0" w:space="0" w:color="auto"/>
      </w:divBdr>
    </w:div>
    <w:div w:id="840850444">
      <w:bodyDiv w:val="1"/>
      <w:marLeft w:val="0"/>
      <w:marRight w:val="0"/>
      <w:marTop w:val="0"/>
      <w:marBottom w:val="0"/>
      <w:divBdr>
        <w:top w:val="none" w:sz="0" w:space="0" w:color="auto"/>
        <w:left w:val="none" w:sz="0" w:space="0" w:color="auto"/>
        <w:bottom w:val="none" w:sz="0" w:space="0" w:color="auto"/>
        <w:right w:val="none" w:sz="0" w:space="0" w:color="auto"/>
      </w:divBdr>
      <w:divsChild>
        <w:div w:id="1467699678">
          <w:marLeft w:val="547"/>
          <w:marRight w:val="0"/>
          <w:marTop w:val="115"/>
          <w:marBottom w:val="0"/>
          <w:divBdr>
            <w:top w:val="none" w:sz="0" w:space="0" w:color="auto"/>
            <w:left w:val="none" w:sz="0" w:space="0" w:color="auto"/>
            <w:bottom w:val="none" w:sz="0" w:space="0" w:color="auto"/>
            <w:right w:val="none" w:sz="0" w:space="0" w:color="auto"/>
          </w:divBdr>
        </w:div>
        <w:div w:id="510754360">
          <w:marLeft w:val="1166"/>
          <w:marRight w:val="0"/>
          <w:marTop w:val="96"/>
          <w:marBottom w:val="0"/>
          <w:divBdr>
            <w:top w:val="none" w:sz="0" w:space="0" w:color="auto"/>
            <w:left w:val="none" w:sz="0" w:space="0" w:color="auto"/>
            <w:bottom w:val="none" w:sz="0" w:space="0" w:color="auto"/>
            <w:right w:val="none" w:sz="0" w:space="0" w:color="auto"/>
          </w:divBdr>
        </w:div>
        <w:div w:id="1286082202">
          <w:marLeft w:val="1166"/>
          <w:marRight w:val="0"/>
          <w:marTop w:val="96"/>
          <w:marBottom w:val="0"/>
          <w:divBdr>
            <w:top w:val="none" w:sz="0" w:space="0" w:color="auto"/>
            <w:left w:val="none" w:sz="0" w:space="0" w:color="auto"/>
            <w:bottom w:val="none" w:sz="0" w:space="0" w:color="auto"/>
            <w:right w:val="none" w:sz="0" w:space="0" w:color="auto"/>
          </w:divBdr>
        </w:div>
      </w:divsChild>
    </w:div>
    <w:div w:id="840971082">
      <w:bodyDiv w:val="1"/>
      <w:marLeft w:val="0"/>
      <w:marRight w:val="0"/>
      <w:marTop w:val="0"/>
      <w:marBottom w:val="0"/>
      <w:divBdr>
        <w:top w:val="none" w:sz="0" w:space="0" w:color="auto"/>
        <w:left w:val="none" w:sz="0" w:space="0" w:color="auto"/>
        <w:bottom w:val="none" w:sz="0" w:space="0" w:color="auto"/>
        <w:right w:val="none" w:sz="0" w:space="0" w:color="auto"/>
      </w:divBdr>
      <w:divsChild>
        <w:div w:id="156843474">
          <w:marLeft w:val="547"/>
          <w:marRight w:val="0"/>
          <w:marTop w:val="96"/>
          <w:marBottom w:val="0"/>
          <w:divBdr>
            <w:top w:val="none" w:sz="0" w:space="0" w:color="auto"/>
            <w:left w:val="none" w:sz="0" w:space="0" w:color="auto"/>
            <w:bottom w:val="none" w:sz="0" w:space="0" w:color="auto"/>
            <w:right w:val="none" w:sz="0" w:space="0" w:color="auto"/>
          </w:divBdr>
        </w:div>
      </w:divsChild>
    </w:div>
    <w:div w:id="844563044">
      <w:bodyDiv w:val="1"/>
      <w:marLeft w:val="0"/>
      <w:marRight w:val="0"/>
      <w:marTop w:val="0"/>
      <w:marBottom w:val="0"/>
      <w:divBdr>
        <w:top w:val="none" w:sz="0" w:space="0" w:color="auto"/>
        <w:left w:val="none" w:sz="0" w:space="0" w:color="auto"/>
        <w:bottom w:val="none" w:sz="0" w:space="0" w:color="auto"/>
        <w:right w:val="none" w:sz="0" w:space="0" w:color="auto"/>
      </w:divBdr>
      <w:divsChild>
        <w:div w:id="1360812163">
          <w:marLeft w:val="547"/>
          <w:marRight w:val="0"/>
          <w:marTop w:val="115"/>
          <w:marBottom w:val="0"/>
          <w:divBdr>
            <w:top w:val="none" w:sz="0" w:space="0" w:color="auto"/>
            <w:left w:val="none" w:sz="0" w:space="0" w:color="auto"/>
            <w:bottom w:val="none" w:sz="0" w:space="0" w:color="auto"/>
            <w:right w:val="none" w:sz="0" w:space="0" w:color="auto"/>
          </w:divBdr>
        </w:div>
      </w:divsChild>
    </w:div>
    <w:div w:id="846093939">
      <w:bodyDiv w:val="1"/>
      <w:marLeft w:val="0"/>
      <w:marRight w:val="0"/>
      <w:marTop w:val="0"/>
      <w:marBottom w:val="0"/>
      <w:divBdr>
        <w:top w:val="none" w:sz="0" w:space="0" w:color="auto"/>
        <w:left w:val="none" w:sz="0" w:space="0" w:color="auto"/>
        <w:bottom w:val="none" w:sz="0" w:space="0" w:color="auto"/>
        <w:right w:val="none" w:sz="0" w:space="0" w:color="auto"/>
      </w:divBdr>
      <w:divsChild>
        <w:div w:id="1233277922">
          <w:marLeft w:val="1166"/>
          <w:marRight w:val="0"/>
          <w:marTop w:val="96"/>
          <w:marBottom w:val="0"/>
          <w:divBdr>
            <w:top w:val="none" w:sz="0" w:space="0" w:color="auto"/>
            <w:left w:val="none" w:sz="0" w:space="0" w:color="auto"/>
            <w:bottom w:val="none" w:sz="0" w:space="0" w:color="auto"/>
            <w:right w:val="none" w:sz="0" w:space="0" w:color="auto"/>
          </w:divBdr>
        </w:div>
        <w:div w:id="1241528614">
          <w:marLeft w:val="547"/>
          <w:marRight w:val="0"/>
          <w:marTop w:val="115"/>
          <w:marBottom w:val="0"/>
          <w:divBdr>
            <w:top w:val="none" w:sz="0" w:space="0" w:color="auto"/>
            <w:left w:val="none" w:sz="0" w:space="0" w:color="auto"/>
            <w:bottom w:val="none" w:sz="0" w:space="0" w:color="auto"/>
            <w:right w:val="none" w:sz="0" w:space="0" w:color="auto"/>
          </w:divBdr>
        </w:div>
      </w:divsChild>
    </w:div>
    <w:div w:id="846558501">
      <w:bodyDiv w:val="1"/>
      <w:marLeft w:val="0"/>
      <w:marRight w:val="0"/>
      <w:marTop w:val="0"/>
      <w:marBottom w:val="0"/>
      <w:divBdr>
        <w:top w:val="none" w:sz="0" w:space="0" w:color="auto"/>
        <w:left w:val="none" w:sz="0" w:space="0" w:color="auto"/>
        <w:bottom w:val="none" w:sz="0" w:space="0" w:color="auto"/>
        <w:right w:val="none" w:sz="0" w:space="0" w:color="auto"/>
      </w:divBdr>
    </w:div>
    <w:div w:id="847061057">
      <w:bodyDiv w:val="1"/>
      <w:marLeft w:val="0"/>
      <w:marRight w:val="0"/>
      <w:marTop w:val="0"/>
      <w:marBottom w:val="0"/>
      <w:divBdr>
        <w:top w:val="none" w:sz="0" w:space="0" w:color="auto"/>
        <w:left w:val="none" w:sz="0" w:space="0" w:color="auto"/>
        <w:bottom w:val="none" w:sz="0" w:space="0" w:color="auto"/>
        <w:right w:val="none" w:sz="0" w:space="0" w:color="auto"/>
      </w:divBdr>
    </w:div>
    <w:div w:id="847521264">
      <w:bodyDiv w:val="1"/>
      <w:marLeft w:val="0"/>
      <w:marRight w:val="0"/>
      <w:marTop w:val="0"/>
      <w:marBottom w:val="0"/>
      <w:divBdr>
        <w:top w:val="none" w:sz="0" w:space="0" w:color="auto"/>
        <w:left w:val="none" w:sz="0" w:space="0" w:color="auto"/>
        <w:bottom w:val="none" w:sz="0" w:space="0" w:color="auto"/>
        <w:right w:val="none" w:sz="0" w:space="0" w:color="auto"/>
      </w:divBdr>
      <w:divsChild>
        <w:div w:id="308556027">
          <w:marLeft w:val="547"/>
          <w:marRight w:val="0"/>
          <w:marTop w:val="115"/>
          <w:marBottom w:val="0"/>
          <w:divBdr>
            <w:top w:val="none" w:sz="0" w:space="0" w:color="auto"/>
            <w:left w:val="none" w:sz="0" w:space="0" w:color="auto"/>
            <w:bottom w:val="none" w:sz="0" w:space="0" w:color="auto"/>
            <w:right w:val="none" w:sz="0" w:space="0" w:color="auto"/>
          </w:divBdr>
        </w:div>
      </w:divsChild>
    </w:div>
    <w:div w:id="848177090">
      <w:bodyDiv w:val="1"/>
      <w:marLeft w:val="0"/>
      <w:marRight w:val="0"/>
      <w:marTop w:val="0"/>
      <w:marBottom w:val="0"/>
      <w:divBdr>
        <w:top w:val="none" w:sz="0" w:space="0" w:color="auto"/>
        <w:left w:val="none" w:sz="0" w:space="0" w:color="auto"/>
        <w:bottom w:val="none" w:sz="0" w:space="0" w:color="auto"/>
        <w:right w:val="none" w:sz="0" w:space="0" w:color="auto"/>
      </w:divBdr>
      <w:divsChild>
        <w:div w:id="1688290161">
          <w:marLeft w:val="547"/>
          <w:marRight w:val="0"/>
          <w:marTop w:val="86"/>
          <w:marBottom w:val="0"/>
          <w:divBdr>
            <w:top w:val="none" w:sz="0" w:space="0" w:color="auto"/>
            <w:left w:val="none" w:sz="0" w:space="0" w:color="auto"/>
            <w:bottom w:val="none" w:sz="0" w:space="0" w:color="auto"/>
            <w:right w:val="none" w:sz="0" w:space="0" w:color="auto"/>
          </w:divBdr>
        </w:div>
        <w:div w:id="1154955188">
          <w:marLeft w:val="1166"/>
          <w:marRight w:val="0"/>
          <w:marTop w:val="77"/>
          <w:marBottom w:val="0"/>
          <w:divBdr>
            <w:top w:val="none" w:sz="0" w:space="0" w:color="auto"/>
            <w:left w:val="none" w:sz="0" w:space="0" w:color="auto"/>
            <w:bottom w:val="none" w:sz="0" w:space="0" w:color="auto"/>
            <w:right w:val="none" w:sz="0" w:space="0" w:color="auto"/>
          </w:divBdr>
        </w:div>
        <w:div w:id="801113129">
          <w:marLeft w:val="1166"/>
          <w:marRight w:val="0"/>
          <w:marTop w:val="77"/>
          <w:marBottom w:val="0"/>
          <w:divBdr>
            <w:top w:val="none" w:sz="0" w:space="0" w:color="auto"/>
            <w:left w:val="none" w:sz="0" w:space="0" w:color="auto"/>
            <w:bottom w:val="none" w:sz="0" w:space="0" w:color="auto"/>
            <w:right w:val="none" w:sz="0" w:space="0" w:color="auto"/>
          </w:divBdr>
        </w:div>
      </w:divsChild>
    </w:div>
    <w:div w:id="848325935">
      <w:bodyDiv w:val="1"/>
      <w:marLeft w:val="0"/>
      <w:marRight w:val="0"/>
      <w:marTop w:val="0"/>
      <w:marBottom w:val="0"/>
      <w:divBdr>
        <w:top w:val="none" w:sz="0" w:space="0" w:color="auto"/>
        <w:left w:val="none" w:sz="0" w:space="0" w:color="auto"/>
        <w:bottom w:val="none" w:sz="0" w:space="0" w:color="auto"/>
        <w:right w:val="none" w:sz="0" w:space="0" w:color="auto"/>
      </w:divBdr>
      <w:divsChild>
        <w:div w:id="304552222">
          <w:marLeft w:val="547"/>
          <w:marRight w:val="0"/>
          <w:marTop w:val="115"/>
          <w:marBottom w:val="0"/>
          <w:divBdr>
            <w:top w:val="none" w:sz="0" w:space="0" w:color="auto"/>
            <w:left w:val="none" w:sz="0" w:space="0" w:color="auto"/>
            <w:bottom w:val="none" w:sz="0" w:space="0" w:color="auto"/>
            <w:right w:val="none" w:sz="0" w:space="0" w:color="auto"/>
          </w:divBdr>
        </w:div>
      </w:divsChild>
    </w:div>
    <w:div w:id="848495097">
      <w:bodyDiv w:val="1"/>
      <w:marLeft w:val="0"/>
      <w:marRight w:val="0"/>
      <w:marTop w:val="0"/>
      <w:marBottom w:val="0"/>
      <w:divBdr>
        <w:top w:val="none" w:sz="0" w:space="0" w:color="auto"/>
        <w:left w:val="none" w:sz="0" w:space="0" w:color="auto"/>
        <w:bottom w:val="none" w:sz="0" w:space="0" w:color="auto"/>
        <w:right w:val="none" w:sz="0" w:space="0" w:color="auto"/>
      </w:divBdr>
      <w:divsChild>
        <w:div w:id="100885269">
          <w:marLeft w:val="547"/>
          <w:marRight w:val="0"/>
          <w:marTop w:val="96"/>
          <w:marBottom w:val="0"/>
          <w:divBdr>
            <w:top w:val="none" w:sz="0" w:space="0" w:color="auto"/>
            <w:left w:val="none" w:sz="0" w:space="0" w:color="auto"/>
            <w:bottom w:val="none" w:sz="0" w:space="0" w:color="auto"/>
            <w:right w:val="none" w:sz="0" w:space="0" w:color="auto"/>
          </w:divBdr>
        </w:div>
        <w:div w:id="112330950">
          <w:marLeft w:val="547"/>
          <w:marRight w:val="0"/>
          <w:marTop w:val="96"/>
          <w:marBottom w:val="0"/>
          <w:divBdr>
            <w:top w:val="none" w:sz="0" w:space="0" w:color="auto"/>
            <w:left w:val="none" w:sz="0" w:space="0" w:color="auto"/>
            <w:bottom w:val="none" w:sz="0" w:space="0" w:color="auto"/>
            <w:right w:val="none" w:sz="0" w:space="0" w:color="auto"/>
          </w:divBdr>
        </w:div>
        <w:div w:id="258414088">
          <w:marLeft w:val="547"/>
          <w:marRight w:val="0"/>
          <w:marTop w:val="115"/>
          <w:marBottom w:val="0"/>
          <w:divBdr>
            <w:top w:val="none" w:sz="0" w:space="0" w:color="auto"/>
            <w:left w:val="none" w:sz="0" w:space="0" w:color="auto"/>
            <w:bottom w:val="none" w:sz="0" w:space="0" w:color="auto"/>
            <w:right w:val="none" w:sz="0" w:space="0" w:color="auto"/>
          </w:divBdr>
        </w:div>
        <w:div w:id="1029911041">
          <w:marLeft w:val="547"/>
          <w:marRight w:val="0"/>
          <w:marTop w:val="96"/>
          <w:marBottom w:val="0"/>
          <w:divBdr>
            <w:top w:val="none" w:sz="0" w:space="0" w:color="auto"/>
            <w:left w:val="none" w:sz="0" w:space="0" w:color="auto"/>
            <w:bottom w:val="none" w:sz="0" w:space="0" w:color="auto"/>
            <w:right w:val="none" w:sz="0" w:space="0" w:color="auto"/>
          </w:divBdr>
        </w:div>
        <w:div w:id="1272784362">
          <w:marLeft w:val="547"/>
          <w:marRight w:val="0"/>
          <w:marTop w:val="96"/>
          <w:marBottom w:val="0"/>
          <w:divBdr>
            <w:top w:val="none" w:sz="0" w:space="0" w:color="auto"/>
            <w:left w:val="none" w:sz="0" w:space="0" w:color="auto"/>
            <w:bottom w:val="none" w:sz="0" w:space="0" w:color="auto"/>
            <w:right w:val="none" w:sz="0" w:space="0" w:color="auto"/>
          </w:divBdr>
        </w:div>
        <w:div w:id="1433864746">
          <w:marLeft w:val="547"/>
          <w:marRight w:val="0"/>
          <w:marTop w:val="96"/>
          <w:marBottom w:val="0"/>
          <w:divBdr>
            <w:top w:val="none" w:sz="0" w:space="0" w:color="auto"/>
            <w:left w:val="none" w:sz="0" w:space="0" w:color="auto"/>
            <w:bottom w:val="none" w:sz="0" w:space="0" w:color="auto"/>
            <w:right w:val="none" w:sz="0" w:space="0" w:color="auto"/>
          </w:divBdr>
        </w:div>
        <w:div w:id="1680232710">
          <w:marLeft w:val="547"/>
          <w:marRight w:val="0"/>
          <w:marTop w:val="96"/>
          <w:marBottom w:val="0"/>
          <w:divBdr>
            <w:top w:val="none" w:sz="0" w:space="0" w:color="auto"/>
            <w:left w:val="none" w:sz="0" w:space="0" w:color="auto"/>
            <w:bottom w:val="none" w:sz="0" w:space="0" w:color="auto"/>
            <w:right w:val="none" w:sz="0" w:space="0" w:color="auto"/>
          </w:divBdr>
        </w:div>
        <w:div w:id="1970092035">
          <w:marLeft w:val="547"/>
          <w:marRight w:val="0"/>
          <w:marTop w:val="96"/>
          <w:marBottom w:val="0"/>
          <w:divBdr>
            <w:top w:val="none" w:sz="0" w:space="0" w:color="auto"/>
            <w:left w:val="none" w:sz="0" w:space="0" w:color="auto"/>
            <w:bottom w:val="none" w:sz="0" w:space="0" w:color="auto"/>
            <w:right w:val="none" w:sz="0" w:space="0" w:color="auto"/>
          </w:divBdr>
        </w:div>
        <w:div w:id="2074694063">
          <w:marLeft w:val="1166"/>
          <w:marRight w:val="0"/>
          <w:marTop w:val="77"/>
          <w:marBottom w:val="0"/>
          <w:divBdr>
            <w:top w:val="none" w:sz="0" w:space="0" w:color="auto"/>
            <w:left w:val="none" w:sz="0" w:space="0" w:color="auto"/>
            <w:bottom w:val="none" w:sz="0" w:space="0" w:color="auto"/>
            <w:right w:val="none" w:sz="0" w:space="0" w:color="auto"/>
          </w:divBdr>
        </w:div>
        <w:div w:id="2130784301">
          <w:marLeft w:val="547"/>
          <w:marRight w:val="0"/>
          <w:marTop w:val="96"/>
          <w:marBottom w:val="0"/>
          <w:divBdr>
            <w:top w:val="none" w:sz="0" w:space="0" w:color="auto"/>
            <w:left w:val="none" w:sz="0" w:space="0" w:color="auto"/>
            <w:bottom w:val="none" w:sz="0" w:space="0" w:color="auto"/>
            <w:right w:val="none" w:sz="0" w:space="0" w:color="auto"/>
          </w:divBdr>
        </w:div>
      </w:divsChild>
    </w:div>
    <w:div w:id="851145395">
      <w:bodyDiv w:val="1"/>
      <w:marLeft w:val="0"/>
      <w:marRight w:val="0"/>
      <w:marTop w:val="0"/>
      <w:marBottom w:val="0"/>
      <w:divBdr>
        <w:top w:val="none" w:sz="0" w:space="0" w:color="auto"/>
        <w:left w:val="none" w:sz="0" w:space="0" w:color="auto"/>
        <w:bottom w:val="none" w:sz="0" w:space="0" w:color="auto"/>
        <w:right w:val="none" w:sz="0" w:space="0" w:color="auto"/>
      </w:divBdr>
      <w:divsChild>
        <w:div w:id="536545992">
          <w:marLeft w:val="547"/>
          <w:marRight w:val="0"/>
          <w:marTop w:val="96"/>
          <w:marBottom w:val="0"/>
          <w:divBdr>
            <w:top w:val="none" w:sz="0" w:space="0" w:color="auto"/>
            <w:left w:val="none" w:sz="0" w:space="0" w:color="auto"/>
            <w:bottom w:val="none" w:sz="0" w:space="0" w:color="auto"/>
            <w:right w:val="none" w:sz="0" w:space="0" w:color="auto"/>
          </w:divBdr>
        </w:div>
      </w:divsChild>
    </w:div>
    <w:div w:id="855846480">
      <w:bodyDiv w:val="1"/>
      <w:marLeft w:val="0"/>
      <w:marRight w:val="0"/>
      <w:marTop w:val="0"/>
      <w:marBottom w:val="0"/>
      <w:divBdr>
        <w:top w:val="none" w:sz="0" w:space="0" w:color="auto"/>
        <w:left w:val="none" w:sz="0" w:space="0" w:color="auto"/>
        <w:bottom w:val="none" w:sz="0" w:space="0" w:color="auto"/>
        <w:right w:val="none" w:sz="0" w:space="0" w:color="auto"/>
      </w:divBdr>
      <w:divsChild>
        <w:div w:id="259339432">
          <w:marLeft w:val="547"/>
          <w:marRight w:val="0"/>
          <w:marTop w:val="115"/>
          <w:marBottom w:val="0"/>
          <w:divBdr>
            <w:top w:val="none" w:sz="0" w:space="0" w:color="auto"/>
            <w:left w:val="none" w:sz="0" w:space="0" w:color="auto"/>
            <w:bottom w:val="none" w:sz="0" w:space="0" w:color="auto"/>
            <w:right w:val="none" w:sz="0" w:space="0" w:color="auto"/>
          </w:divBdr>
        </w:div>
      </w:divsChild>
    </w:div>
    <w:div w:id="856499997">
      <w:bodyDiv w:val="1"/>
      <w:marLeft w:val="0"/>
      <w:marRight w:val="0"/>
      <w:marTop w:val="0"/>
      <w:marBottom w:val="0"/>
      <w:divBdr>
        <w:top w:val="none" w:sz="0" w:space="0" w:color="auto"/>
        <w:left w:val="none" w:sz="0" w:space="0" w:color="auto"/>
        <w:bottom w:val="none" w:sz="0" w:space="0" w:color="auto"/>
        <w:right w:val="none" w:sz="0" w:space="0" w:color="auto"/>
      </w:divBdr>
    </w:div>
    <w:div w:id="864560340">
      <w:bodyDiv w:val="1"/>
      <w:marLeft w:val="0"/>
      <w:marRight w:val="0"/>
      <w:marTop w:val="0"/>
      <w:marBottom w:val="0"/>
      <w:divBdr>
        <w:top w:val="none" w:sz="0" w:space="0" w:color="auto"/>
        <w:left w:val="none" w:sz="0" w:space="0" w:color="auto"/>
        <w:bottom w:val="none" w:sz="0" w:space="0" w:color="auto"/>
        <w:right w:val="none" w:sz="0" w:space="0" w:color="auto"/>
      </w:divBdr>
      <w:divsChild>
        <w:div w:id="351885947">
          <w:marLeft w:val="547"/>
          <w:marRight w:val="0"/>
          <w:marTop w:val="115"/>
          <w:marBottom w:val="0"/>
          <w:divBdr>
            <w:top w:val="none" w:sz="0" w:space="0" w:color="auto"/>
            <w:left w:val="none" w:sz="0" w:space="0" w:color="auto"/>
            <w:bottom w:val="none" w:sz="0" w:space="0" w:color="auto"/>
            <w:right w:val="none" w:sz="0" w:space="0" w:color="auto"/>
          </w:divBdr>
        </w:div>
      </w:divsChild>
    </w:div>
    <w:div w:id="867330360">
      <w:bodyDiv w:val="1"/>
      <w:marLeft w:val="0"/>
      <w:marRight w:val="0"/>
      <w:marTop w:val="0"/>
      <w:marBottom w:val="0"/>
      <w:divBdr>
        <w:top w:val="none" w:sz="0" w:space="0" w:color="auto"/>
        <w:left w:val="none" w:sz="0" w:space="0" w:color="auto"/>
        <w:bottom w:val="none" w:sz="0" w:space="0" w:color="auto"/>
        <w:right w:val="none" w:sz="0" w:space="0" w:color="auto"/>
      </w:divBdr>
      <w:divsChild>
        <w:div w:id="220333922">
          <w:marLeft w:val="547"/>
          <w:marRight w:val="0"/>
          <w:marTop w:val="96"/>
          <w:marBottom w:val="0"/>
          <w:divBdr>
            <w:top w:val="none" w:sz="0" w:space="0" w:color="auto"/>
            <w:left w:val="none" w:sz="0" w:space="0" w:color="auto"/>
            <w:bottom w:val="none" w:sz="0" w:space="0" w:color="auto"/>
            <w:right w:val="none" w:sz="0" w:space="0" w:color="auto"/>
          </w:divBdr>
        </w:div>
      </w:divsChild>
    </w:div>
    <w:div w:id="869342316">
      <w:bodyDiv w:val="1"/>
      <w:marLeft w:val="0"/>
      <w:marRight w:val="0"/>
      <w:marTop w:val="0"/>
      <w:marBottom w:val="0"/>
      <w:divBdr>
        <w:top w:val="none" w:sz="0" w:space="0" w:color="auto"/>
        <w:left w:val="none" w:sz="0" w:space="0" w:color="auto"/>
        <w:bottom w:val="none" w:sz="0" w:space="0" w:color="auto"/>
        <w:right w:val="none" w:sz="0" w:space="0" w:color="auto"/>
      </w:divBdr>
      <w:divsChild>
        <w:div w:id="2139881567">
          <w:marLeft w:val="547"/>
          <w:marRight w:val="0"/>
          <w:marTop w:val="58"/>
          <w:marBottom w:val="0"/>
          <w:divBdr>
            <w:top w:val="none" w:sz="0" w:space="0" w:color="auto"/>
            <w:left w:val="none" w:sz="0" w:space="0" w:color="auto"/>
            <w:bottom w:val="none" w:sz="0" w:space="0" w:color="auto"/>
            <w:right w:val="none" w:sz="0" w:space="0" w:color="auto"/>
          </w:divBdr>
        </w:div>
        <w:div w:id="155264375">
          <w:marLeft w:val="547"/>
          <w:marRight w:val="0"/>
          <w:marTop w:val="58"/>
          <w:marBottom w:val="0"/>
          <w:divBdr>
            <w:top w:val="none" w:sz="0" w:space="0" w:color="auto"/>
            <w:left w:val="none" w:sz="0" w:space="0" w:color="auto"/>
            <w:bottom w:val="none" w:sz="0" w:space="0" w:color="auto"/>
            <w:right w:val="none" w:sz="0" w:space="0" w:color="auto"/>
          </w:divBdr>
        </w:div>
        <w:div w:id="468403194">
          <w:marLeft w:val="547"/>
          <w:marRight w:val="0"/>
          <w:marTop w:val="58"/>
          <w:marBottom w:val="0"/>
          <w:divBdr>
            <w:top w:val="none" w:sz="0" w:space="0" w:color="auto"/>
            <w:left w:val="none" w:sz="0" w:space="0" w:color="auto"/>
            <w:bottom w:val="none" w:sz="0" w:space="0" w:color="auto"/>
            <w:right w:val="none" w:sz="0" w:space="0" w:color="auto"/>
          </w:divBdr>
        </w:div>
        <w:div w:id="1188524152">
          <w:marLeft w:val="547"/>
          <w:marRight w:val="0"/>
          <w:marTop w:val="58"/>
          <w:marBottom w:val="0"/>
          <w:divBdr>
            <w:top w:val="none" w:sz="0" w:space="0" w:color="auto"/>
            <w:left w:val="none" w:sz="0" w:space="0" w:color="auto"/>
            <w:bottom w:val="none" w:sz="0" w:space="0" w:color="auto"/>
            <w:right w:val="none" w:sz="0" w:space="0" w:color="auto"/>
          </w:divBdr>
        </w:div>
        <w:div w:id="1677421678">
          <w:marLeft w:val="547"/>
          <w:marRight w:val="0"/>
          <w:marTop w:val="58"/>
          <w:marBottom w:val="0"/>
          <w:divBdr>
            <w:top w:val="none" w:sz="0" w:space="0" w:color="auto"/>
            <w:left w:val="none" w:sz="0" w:space="0" w:color="auto"/>
            <w:bottom w:val="none" w:sz="0" w:space="0" w:color="auto"/>
            <w:right w:val="none" w:sz="0" w:space="0" w:color="auto"/>
          </w:divBdr>
        </w:div>
        <w:div w:id="1195535477">
          <w:marLeft w:val="547"/>
          <w:marRight w:val="0"/>
          <w:marTop w:val="58"/>
          <w:marBottom w:val="0"/>
          <w:divBdr>
            <w:top w:val="none" w:sz="0" w:space="0" w:color="auto"/>
            <w:left w:val="none" w:sz="0" w:space="0" w:color="auto"/>
            <w:bottom w:val="none" w:sz="0" w:space="0" w:color="auto"/>
            <w:right w:val="none" w:sz="0" w:space="0" w:color="auto"/>
          </w:divBdr>
        </w:div>
        <w:div w:id="1098986678">
          <w:marLeft w:val="547"/>
          <w:marRight w:val="0"/>
          <w:marTop w:val="58"/>
          <w:marBottom w:val="0"/>
          <w:divBdr>
            <w:top w:val="none" w:sz="0" w:space="0" w:color="auto"/>
            <w:left w:val="none" w:sz="0" w:space="0" w:color="auto"/>
            <w:bottom w:val="none" w:sz="0" w:space="0" w:color="auto"/>
            <w:right w:val="none" w:sz="0" w:space="0" w:color="auto"/>
          </w:divBdr>
        </w:div>
        <w:div w:id="1926377859">
          <w:marLeft w:val="547"/>
          <w:marRight w:val="0"/>
          <w:marTop w:val="58"/>
          <w:marBottom w:val="0"/>
          <w:divBdr>
            <w:top w:val="none" w:sz="0" w:space="0" w:color="auto"/>
            <w:left w:val="none" w:sz="0" w:space="0" w:color="auto"/>
            <w:bottom w:val="none" w:sz="0" w:space="0" w:color="auto"/>
            <w:right w:val="none" w:sz="0" w:space="0" w:color="auto"/>
          </w:divBdr>
        </w:div>
        <w:div w:id="883558901">
          <w:marLeft w:val="547"/>
          <w:marRight w:val="0"/>
          <w:marTop w:val="58"/>
          <w:marBottom w:val="0"/>
          <w:divBdr>
            <w:top w:val="none" w:sz="0" w:space="0" w:color="auto"/>
            <w:left w:val="none" w:sz="0" w:space="0" w:color="auto"/>
            <w:bottom w:val="none" w:sz="0" w:space="0" w:color="auto"/>
            <w:right w:val="none" w:sz="0" w:space="0" w:color="auto"/>
          </w:divBdr>
        </w:div>
        <w:div w:id="1370951194">
          <w:marLeft w:val="547"/>
          <w:marRight w:val="0"/>
          <w:marTop w:val="58"/>
          <w:marBottom w:val="0"/>
          <w:divBdr>
            <w:top w:val="none" w:sz="0" w:space="0" w:color="auto"/>
            <w:left w:val="none" w:sz="0" w:space="0" w:color="auto"/>
            <w:bottom w:val="none" w:sz="0" w:space="0" w:color="auto"/>
            <w:right w:val="none" w:sz="0" w:space="0" w:color="auto"/>
          </w:divBdr>
        </w:div>
        <w:div w:id="1755786551">
          <w:marLeft w:val="547"/>
          <w:marRight w:val="0"/>
          <w:marTop w:val="58"/>
          <w:marBottom w:val="0"/>
          <w:divBdr>
            <w:top w:val="none" w:sz="0" w:space="0" w:color="auto"/>
            <w:left w:val="none" w:sz="0" w:space="0" w:color="auto"/>
            <w:bottom w:val="none" w:sz="0" w:space="0" w:color="auto"/>
            <w:right w:val="none" w:sz="0" w:space="0" w:color="auto"/>
          </w:divBdr>
        </w:div>
        <w:div w:id="869993519">
          <w:marLeft w:val="547"/>
          <w:marRight w:val="0"/>
          <w:marTop w:val="58"/>
          <w:marBottom w:val="0"/>
          <w:divBdr>
            <w:top w:val="none" w:sz="0" w:space="0" w:color="auto"/>
            <w:left w:val="none" w:sz="0" w:space="0" w:color="auto"/>
            <w:bottom w:val="none" w:sz="0" w:space="0" w:color="auto"/>
            <w:right w:val="none" w:sz="0" w:space="0" w:color="auto"/>
          </w:divBdr>
        </w:div>
        <w:div w:id="199050044">
          <w:marLeft w:val="547"/>
          <w:marRight w:val="0"/>
          <w:marTop w:val="58"/>
          <w:marBottom w:val="0"/>
          <w:divBdr>
            <w:top w:val="none" w:sz="0" w:space="0" w:color="auto"/>
            <w:left w:val="none" w:sz="0" w:space="0" w:color="auto"/>
            <w:bottom w:val="none" w:sz="0" w:space="0" w:color="auto"/>
            <w:right w:val="none" w:sz="0" w:space="0" w:color="auto"/>
          </w:divBdr>
        </w:div>
        <w:div w:id="1307004212">
          <w:marLeft w:val="547"/>
          <w:marRight w:val="0"/>
          <w:marTop w:val="58"/>
          <w:marBottom w:val="0"/>
          <w:divBdr>
            <w:top w:val="none" w:sz="0" w:space="0" w:color="auto"/>
            <w:left w:val="none" w:sz="0" w:space="0" w:color="auto"/>
            <w:bottom w:val="none" w:sz="0" w:space="0" w:color="auto"/>
            <w:right w:val="none" w:sz="0" w:space="0" w:color="auto"/>
          </w:divBdr>
        </w:div>
        <w:div w:id="2011061801">
          <w:marLeft w:val="547"/>
          <w:marRight w:val="0"/>
          <w:marTop w:val="58"/>
          <w:marBottom w:val="0"/>
          <w:divBdr>
            <w:top w:val="none" w:sz="0" w:space="0" w:color="auto"/>
            <w:left w:val="none" w:sz="0" w:space="0" w:color="auto"/>
            <w:bottom w:val="none" w:sz="0" w:space="0" w:color="auto"/>
            <w:right w:val="none" w:sz="0" w:space="0" w:color="auto"/>
          </w:divBdr>
        </w:div>
        <w:div w:id="1386180313">
          <w:marLeft w:val="547"/>
          <w:marRight w:val="0"/>
          <w:marTop w:val="58"/>
          <w:marBottom w:val="0"/>
          <w:divBdr>
            <w:top w:val="none" w:sz="0" w:space="0" w:color="auto"/>
            <w:left w:val="none" w:sz="0" w:space="0" w:color="auto"/>
            <w:bottom w:val="none" w:sz="0" w:space="0" w:color="auto"/>
            <w:right w:val="none" w:sz="0" w:space="0" w:color="auto"/>
          </w:divBdr>
        </w:div>
        <w:div w:id="633802351">
          <w:marLeft w:val="547"/>
          <w:marRight w:val="0"/>
          <w:marTop w:val="58"/>
          <w:marBottom w:val="0"/>
          <w:divBdr>
            <w:top w:val="none" w:sz="0" w:space="0" w:color="auto"/>
            <w:left w:val="none" w:sz="0" w:space="0" w:color="auto"/>
            <w:bottom w:val="none" w:sz="0" w:space="0" w:color="auto"/>
            <w:right w:val="none" w:sz="0" w:space="0" w:color="auto"/>
          </w:divBdr>
        </w:div>
      </w:divsChild>
    </w:div>
    <w:div w:id="880828618">
      <w:bodyDiv w:val="1"/>
      <w:marLeft w:val="0"/>
      <w:marRight w:val="0"/>
      <w:marTop w:val="0"/>
      <w:marBottom w:val="0"/>
      <w:divBdr>
        <w:top w:val="none" w:sz="0" w:space="0" w:color="auto"/>
        <w:left w:val="none" w:sz="0" w:space="0" w:color="auto"/>
        <w:bottom w:val="none" w:sz="0" w:space="0" w:color="auto"/>
        <w:right w:val="none" w:sz="0" w:space="0" w:color="auto"/>
      </w:divBdr>
      <w:divsChild>
        <w:div w:id="85350317">
          <w:marLeft w:val="547"/>
          <w:marRight w:val="0"/>
          <w:marTop w:val="0"/>
          <w:marBottom w:val="0"/>
          <w:divBdr>
            <w:top w:val="none" w:sz="0" w:space="0" w:color="auto"/>
            <w:left w:val="none" w:sz="0" w:space="0" w:color="auto"/>
            <w:bottom w:val="none" w:sz="0" w:space="0" w:color="auto"/>
            <w:right w:val="none" w:sz="0" w:space="0" w:color="auto"/>
          </w:divBdr>
        </w:div>
      </w:divsChild>
    </w:div>
    <w:div w:id="880942470">
      <w:bodyDiv w:val="1"/>
      <w:marLeft w:val="0"/>
      <w:marRight w:val="0"/>
      <w:marTop w:val="0"/>
      <w:marBottom w:val="0"/>
      <w:divBdr>
        <w:top w:val="none" w:sz="0" w:space="0" w:color="auto"/>
        <w:left w:val="none" w:sz="0" w:space="0" w:color="auto"/>
        <w:bottom w:val="none" w:sz="0" w:space="0" w:color="auto"/>
        <w:right w:val="none" w:sz="0" w:space="0" w:color="auto"/>
      </w:divBdr>
      <w:divsChild>
        <w:div w:id="489100618">
          <w:marLeft w:val="547"/>
          <w:marRight w:val="0"/>
          <w:marTop w:val="120"/>
          <w:marBottom w:val="0"/>
          <w:divBdr>
            <w:top w:val="none" w:sz="0" w:space="0" w:color="auto"/>
            <w:left w:val="none" w:sz="0" w:space="0" w:color="auto"/>
            <w:bottom w:val="none" w:sz="0" w:space="0" w:color="auto"/>
            <w:right w:val="none" w:sz="0" w:space="0" w:color="auto"/>
          </w:divBdr>
        </w:div>
      </w:divsChild>
    </w:div>
    <w:div w:id="881864766">
      <w:bodyDiv w:val="1"/>
      <w:marLeft w:val="0"/>
      <w:marRight w:val="0"/>
      <w:marTop w:val="0"/>
      <w:marBottom w:val="0"/>
      <w:divBdr>
        <w:top w:val="none" w:sz="0" w:space="0" w:color="auto"/>
        <w:left w:val="none" w:sz="0" w:space="0" w:color="auto"/>
        <w:bottom w:val="none" w:sz="0" w:space="0" w:color="auto"/>
        <w:right w:val="none" w:sz="0" w:space="0" w:color="auto"/>
      </w:divBdr>
      <w:divsChild>
        <w:div w:id="1556772917">
          <w:marLeft w:val="547"/>
          <w:marRight w:val="0"/>
          <w:marTop w:val="115"/>
          <w:marBottom w:val="0"/>
          <w:divBdr>
            <w:top w:val="none" w:sz="0" w:space="0" w:color="auto"/>
            <w:left w:val="none" w:sz="0" w:space="0" w:color="auto"/>
            <w:bottom w:val="none" w:sz="0" w:space="0" w:color="auto"/>
            <w:right w:val="none" w:sz="0" w:space="0" w:color="auto"/>
          </w:divBdr>
        </w:div>
      </w:divsChild>
    </w:div>
    <w:div w:id="887497085">
      <w:bodyDiv w:val="1"/>
      <w:marLeft w:val="0"/>
      <w:marRight w:val="0"/>
      <w:marTop w:val="0"/>
      <w:marBottom w:val="0"/>
      <w:divBdr>
        <w:top w:val="none" w:sz="0" w:space="0" w:color="auto"/>
        <w:left w:val="none" w:sz="0" w:space="0" w:color="auto"/>
        <w:bottom w:val="none" w:sz="0" w:space="0" w:color="auto"/>
        <w:right w:val="none" w:sz="0" w:space="0" w:color="auto"/>
      </w:divBdr>
      <w:divsChild>
        <w:div w:id="145900336">
          <w:marLeft w:val="720"/>
          <w:marRight w:val="0"/>
          <w:marTop w:val="110"/>
          <w:marBottom w:val="0"/>
          <w:divBdr>
            <w:top w:val="none" w:sz="0" w:space="0" w:color="auto"/>
            <w:left w:val="none" w:sz="0" w:space="0" w:color="auto"/>
            <w:bottom w:val="none" w:sz="0" w:space="0" w:color="auto"/>
            <w:right w:val="none" w:sz="0" w:space="0" w:color="auto"/>
          </w:divBdr>
        </w:div>
      </w:divsChild>
    </w:div>
    <w:div w:id="888030541">
      <w:bodyDiv w:val="1"/>
      <w:marLeft w:val="0"/>
      <w:marRight w:val="0"/>
      <w:marTop w:val="0"/>
      <w:marBottom w:val="0"/>
      <w:divBdr>
        <w:top w:val="none" w:sz="0" w:space="0" w:color="auto"/>
        <w:left w:val="none" w:sz="0" w:space="0" w:color="auto"/>
        <w:bottom w:val="none" w:sz="0" w:space="0" w:color="auto"/>
        <w:right w:val="none" w:sz="0" w:space="0" w:color="auto"/>
      </w:divBdr>
      <w:divsChild>
        <w:div w:id="1971738741">
          <w:marLeft w:val="547"/>
          <w:marRight w:val="0"/>
          <w:marTop w:val="96"/>
          <w:marBottom w:val="0"/>
          <w:divBdr>
            <w:top w:val="none" w:sz="0" w:space="0" w:color="auto"/>
            <w:left w:val="none" w:sz="0" w:space="0" w:color="auto"/>
            <w:bottom w:val="none" w:sz="0" w:space="0" w:color="auto"/>
            <w:right w:val="none" w:sz="0" w:space="0" w:color="auto"/>
          </w:divBdr>
        </w:div>
      </w:divsChild>
    </w:div>
    <w:div w:id="890189686">
      <w:bodyDiv w:val="1"/>
      <w:marLeft w:val="0"/>
      <w:marRight w:val="0"/>
      <w:marTop w:val="0"/>
      <w:marBottom w:val="0"/>
      <w:divBdr>
        <w:top w:val="none" w:sz="0" w:space="0" w:color="auto"/>
        <w:left w:val="none" w:sz="0" w:space="0" w:color="auto"/>
        <w:bottom w:val="none" w:sz="0" w:space="0" w:color="auto"/>
        <w:right w:val="none" w:sz="0" w:space="0" w:color="auto"/>
      </w:divBdr>
      <w:divsChild>
        <w:div w:id="1242250466">
          <w:marLeft w:val="547"/>
          <w:marRight w:val="0"/>
          <w:marTop w:val="120"/>
          <w:marBottom w:val="0"/>
          <w:divBdr>
            <w:top w:val="none" w:sz="0" w:space="0" w:color="auto"/>
            <w:left w:val="none" w:sz="0" w:space="0" w:color="auto"/>
            <w:bottom w:val="none" w:sz="0" w:space="0" w:color="auto"/>
            <w:right w:val="none" w:sz="0" w:space="0" w:color="auto"/>
          </w:divBdr>
        </w:div>
      </w:divsChild>
    </w:div>
    <w:div w:id="891772898">
      <w:bodyDiv w:val="1"/>
      <w:marLeft w:val="0"/>
      <w:marRight w:val="0"/>
      <w:marTop w:val="0"/>
      <w:marBottom w:val="0"/>
      <w:divBdr>
        <w:top w:val="none" w:sz="0" w:space="0" w:color="auto"/>
        <w:left w:val="none" w:sz="0" w:space="0" w:color="auto"/>
        <w:bottom w:val="none" w:sz="0" w:space="0" w:color="auto"/>
        <w:right w:val="none" w:sz="0" w:space="0" w:color="auto"/>
      </w:divBdr>
      <w:divsChild>
        <w:div w:id="921792147">
          <w:marLeft w:val="547"/>
          <w:marRight w:val="0"/>
          <w:marTop w:val="115"/>
          <w:marBottom w:val="0"/>
          <w:divBdr>
            <w:top w:val="none" w:sz="0" w:space="0" w:color="auto"/>
            <w:left w:val="none" w:sz="0" w:space="0" w:color="auto"/>
            <w:bottom w:val="none" w:sz="0" w:space="0" w:color="auto"/>
            <w:right w:val="none" w:sz="0" w:space="0" w:color="auto"/>
          </w:divBdr>
        </w:div>
      </w:divsChild>
    </w:div>
    <w:div w:id="892809970">
      <w:bodyDiv w:val="1"/>
      <w:marLeft w:val="0"/>
      <w:marRight w:val="0"/>
      <w:marTop w:val="0"/>
      <w:marBottom w:val="0"/>
      <w:divBdr>
        <w:top w:val="none" w:sz="0" w:space="0" w:color="auto"/>
        <w:left w:val="none" w:sz="0" w:space="0" w:color="auto"/>
        <w:bottom w:val="none" w:sz="0" w:space="0" w:color="auto"/>
        <w:right w:val="none" w:sz="0" w:space="0" w:color="auto"/>
      </w:divBdr>
      <w:divsChild>
        <w:div w:id="1211500416">
          <w:marLeft w:val="547"/>
          <w:marRight w:val="0"/>
          <w:marTop w:val="115"/>
          <w:marBottom w:val="0"/>
          <w:divBdr>
            <w:top w:val="none" w:sz="0" w:space="0" w:color="auto"/>
            <w:left w:val="none" w:sz="0" w:space="0" w:color="auto"/>
            <w:bottom w:val="none" w:sz="0" w:space="0" w:color="auto"/>
            <w:right w:val="none" w:sz="0" w:space="0" w:color="auto"/>
          </w:divBdr>
        </w:div>
      </w:divsChild>
    </w:div>
    <w:div w:id="898396198">
      <w:bodyDiv w:val="1"/>
      <w:marLeft w:val="0"/>
      <w:marRight w:val="0"/>
      <w:marTop w:val="0"/>
      <w:marBottom w:val="0"/>
      <w:divBdr>
        <w:top w:val="none" w:sz="0" w:space="0" w:color="auto"/>
        <w:left w:val="none" w:sz="0" w:space="0" w:color="auto"/>
        <w:bottom w:val="none" w:sz="0" w:space="0" w:color="auto"/>
        <w:right w:val="none" w:sz="0" w:space="0" w:color="auto"/>
      </w:divBdr>
      <w:divsChild>
        <w:div w:id="1288470061">
          <w:marLeft w:val="1166"/>
          <w:marRight w:val="0"/>
          <w:marTop w:val="77"/>
          <w:marBottom w:val="0"/>
          <w:divBdr>
            <w:top w:val="none" w:sz="0" w:space="0" w:color="auto"/>
            <w:left w:val="none" w:sz="0" w:space="0" w:color="auto"/>
            <w:bottom w:val="none" w:sz="0" w:space="0" w:color="auto"/>
            <w:right w:val="none" w:sz="0" w:space="0" w:color="auto"/>
          </w:divBdr>
        </w:div>
      </w:divsChild>
    </w:div>
    <w:div w:id="903174441">
      <w:bodyDiv w:val="1"/>
      <w:marLeft w:val="0"/>
      <w:marRight w:val="0"/>
      <w:marTop w:val="0"/>
      <w:marBottom w:val="0"/>
      <w:divBdr>
        <w:top w:val="none" w:sz="0" w:space="0" w:color="auto"/>
        <w:left w:val="none" w:sz="0" w:space="0" w:color="auto"/>
        <w:bottom w:val="none" w:sz="0" w:space="0" w:color="auto"/>
        <w:right w:val="none" w:sz="0" w:space="0" w:color="auto"/>
      </w:divBdr>
    </w:div>
    <w:div w:id="908266373">
      <w:bodyDiv w:val="1"/>
      <w:marLeft w:val="0"/>
      <w:marRight w:val="0"/>
      <w:marTop w:val="0"/>
      <w:marBottom w:val="0"/>
      <w:divBdr>
        <w:top w:val="none" w:sz="0" w:space="0" w:color="auto"/>
        <w:left w:val="none" w:sz="0" w:space="0" w:color="auto"/>
        <w:bottom w:val="none" w:sz="0" w:space="0" w:color="auto"/>
        <w:right w:val="none" w:sz="0" w:space="0" w:color="auto"/>
      </w:divBdr>
    </w:div>
    <w:div w:id="909122187">
      <w:bodyDiv w:val="1"/>
      <w:marLeft w:val="0"/>
      <w:marRight w:val="0"/>
      <w:marTop w:val="0"/>
      <w:marBottom w:val="0"/>
      <w:divBdr>
        <w:top w:val="none" w:sz="0" w:space="0" w:color="auto"/>
        <w:left w:val="none" w:sz="0" w:space="0" w:color="auto"/>
        <w:bottom w:val="none" w:sz="0" w:space="0" w:color="auto"/>
        <w:right w:val="none" w:sz="0" w:space="0" w:color="auto"/>
      </w:divBdr>
      <w:divsChild>
        <w:div w:id="382489237">
          <w:marLeft w:val="547"/>
          <w:marRight w:val="0"/>
          <w:marTop w:val="115"/>
          <w:marBottom w:val="0"/>
          <w:divBdr>
            <w:top w:val="none" w:sz="0" w:space="0" w:color="auto"/>
            <w:left w:val="none" w:sz="0" w:space="0" w:color="auto"/>
            <w:bottom w:val="none" w:sz="0" w:space="0" w:color="auto"/>
            <w:right w:val="none" w:sz="0" w:space="0" w:color="auto"/>
          </w:divBdr>
        </w:div>
        <w:div w:id="1260017223">
          <w:marLeft w:val="547"/>
          <w:marRight w:val="0"/>
          <w:marTop w:val="115"/>
          <w:marBottom w:val="0"/>
          <w:divBdr>
            <w:top w:val="none" w:sz="0" w:space="0" w:color="auto"/>
            <w:left w:val="none" w:sz="0" w:space="0" w:color="auto"/>
            <w:bottom w:val="none" w:sz="0" w:space="0" w:color="auto"/>
            <w:right w:val="none" w:sz="0" w:space="0" w:color="auto"/>
          </w:divBdr>
        </w:div>
        <w:div w:id="1546601663">
          <w:marLeft w:val="547"/>
          <w:marRight w:val="0"/>
          <w:marTop w:val="115"/>
          <w:marBottom w:val="0"/>
          <w:divBdr>
            <w:top w:val="none" w:sz="0" w:space="0" w:color="auto"/>
            <w:left w:val="none" w:sz="0" w:space="0" w:color="auto"/>
            <w:bottom w:val="none" w:sz="0" w:space="0" w:color="auto"/>
            <w:right w:val="none" w:sz="0" w:space="0" w:color="auto"/>
          </w:divBdr>
        </w:div>
      </w:divsChild>
    </w:div>
    <w:div w:id="912736961">
      <w:bodyDiv w:val="1"/>
      <w:marLeft w:val="0"/>
      <w:marRight w:val="0"/>
      <w:marTop w:val="0"/>
      <w:marBottom w:val="0"/>
      <w:divBdr>
        <w:top w:val="none" w:sz="0" w:space="0" w:color="auto"/>
        <w:left w:val="none" w:sz="0" w:space="0" w:color="auto"/>
        <w:bottom w:val="none" w:sz="0" w:space="0" w:color="auto"/>
        <w:right w:val="none" w:sz="0" w:space="0" w:color="auto"/>
      </w:divBdr>
      <w:divsChild>
        <w:div w:id="110828103">
          <w:marLeft w:val="547"/>
          <w:marRight w:val="0"/>
          <w:marTop w:val="120"/>
          <w:marBottom w:val="0"/>
          <w:divBdr>
            <w:top w:val="none" w:sz="0" w:space="0" w:color="auto"/>
            <w:left w:val="none" w:sz="0" w:space="0" w:color="auto"/>
            <w:bottom w:val="none" w:sz="0" w:space="0" w:color="auto"/>
            <w:right w:val="none" w:sz="0" w:space="0" w:color="auto"/>
          </w:divBdr>
        </w:div>
        <w:div w:id="1348214382">
          <w:marLeft w:val="547"/>
          <w:marRight w:val="0"/>
          <w:marTop w:val="120"/>
          <w:marBottom w:val="0"/>
          <w:divBdr>
            <w:top w:val="none" w:sz="0" w:space="0" w:color="auto"/>
            <w:left w:val="none" w:sz="0" w:space="0" w:color="auto"/>
            <w:bottom w:val="none" w:sz="0" w:space="0" w:color="auto"/>
            <w:right w:val="none" w:sz="0" w:space="0" w:color="auto"/>
          </w:divBdr>
        </w:div>
        <w:div w:id="1586105542">
          <w:marLeft w:val="547"/>
          <w:marRight w:val="0"/>
          <w:marTop w:val="120"/>
          <w:marBottom w:val="0"/>
          <w:divBdr>
            <w:top w:val="none" w:sz="0" w:space="0" w:color="auto"/>
            <w:left w:val="none" w:sz="0" w:space="0" w:color="auto"/>
            <w:bottom w:val="none" w:sz="0" w:space="0" w:color="auto"/>
            <w:right w:val="none" w:sz="0" w:space="0" w:color="auto"/>
          </w:divBdr>
        </w:div>
        <w:div w:id="933854548">
          <w:marLeft w:val="547"/>
          <w:marRight w:val="0"/>
          <w:marTop w:val="120"/>
          <w:marBottom w:val="0"/>
          <w:divBdr>
            <w:top w:val="none" w:sz="0" w:space="0" w:color="auto"/>
            <w:left w:val="none" w:sz="0" w:space="0" w:color="auto"/>
            <w:bottom w:val="none" w:sz="0" w:space="0" w:color="auto"/>
            <w:right w:val="none" w:sz="0" w:space="0" w:color="auto"/>
          </w:divBdr>
        </w:div>
        <w:div w:id="54085416">
          <w:marLeft w:val="547"/>
          <w:marRight w:val="0"/>
          <w:marTop w:val="120"/>
          <w:marBottom w:val="0"/>
          <w:divBdr>
            <w:top w:val="none" w:sz="0" w:space="0" w:color="auto"/>
            <w:left w:val="none" w:sz="0" w:space="0" w:color="auto"/>
            <w:bottom w:val="none" w:sz="0" w:space="0" w:color="auto"/>
            <w:right w:val="none" w:sz="0" w:space="0" w:color="auto"/>
          </w:divBdr>
        </w:div>
        <w:div w:id="1104962466">
          <w:marLeft w:val="547"/>
          <w:marRight w:val="0"/>
          <w:marTop w:val="120"/>
          <w:marBottom w:val="0"/>
          <w:divBdr>
            <w:top w:val="none" w:sz="0" w:space="0" w:color="auto"/>
            <w:left w:val="none" w:sz="0" w:space="0" w:color="auto"/>
            <w:bottom w:val="none" w:sz="0" w:space="0" w:color="auto"/>
            <w:right w:val="none" w:sz="0" w:space="0" w:color="auto"/>
          </w:divBdr>
        </w:div>
        <w:div w:id="1049915118">
          <w:marLeft w:val="547"/>
          <w:marRight w:val="0"/>
          <w:marTop w:val="120"/>
          <w:marBottom w:val="0"/>
          <w:divBdr>
            <w:top w:val="none" w:sz="0" w:space="0" w:color="auto"/>
            <w:left w:val="none" w:sz="0" w:space="0" w:color="auto"/>
            <w:bottom w:val="none" w:sz="0" w:space="0" w:color="auto"/>
            <w:right w:val="none" w:sz="0" w:space="0" w:color="auto"/>
          </w:divBdr>
        </w:div>
      </w:divsChild>
    </w:div>
    <w:div w:id="915944195">
      <w:bodyDiv w:val="1"/>
      <w:marLeft w:val="0"/>
      <w:marRight w:val="0"/>
      <w:marTop w:val="0"/>
      <w:marBottom w:val="0"/>
      <w:divBdr>
        <w:top w:val="none" w:sz="0" w:space="0" w:color="auto"/>
        <w:left w:val="none" w:sz="0" w:space="0" w:color="auto"/>
        <w:bottom w:val="none" w:sz="0" w:space="0" w:color="auto"/>
        <w:right w:val="none" w:sz="0" w:space="0" w:color="auto"/>
      </w:divBdr>
      <w:divsChild>
        <w:div w:id="925460696">
          <w:marLeft w:val="1166"/>
          <w:marRight w:val="0"/>
          <w:marTop w:val="67"/>
          <w:marBottom w:val="0"/>
          <w:divBdr>
            <w:top w:val="none" w:sz="0" w:space="0" w:color="auto"/>
            <w:left w:val="none" w:sz="0" w:space="0" w:color="auto"/>
            <w:bottom w:val="none" w:sz="0" w:space="0" w:color="auto"/>
            <w:right w:val="none" w:sz="0" w:space="0" w:color="auto"/>
          </w:divBdr>
        </w:div>
        <w:div w:id="1502505357">
          <w:marLeft w:val="1166"/>
          <w:marRight w:val="0"/>
          <w:marTop w:val="67"/>
          <w:marBottom w:val="0"/>
          <w:divBdr>
            <w:top w:val="none" w:sz="0" w:space="0" w:color="auto"/>
            <w:left w:val="none" w:sz="0" w:space="0" w:color="auto"/>
            <w:bottom w:val="none" w:sz="0" w:space="0" w:color="auto"/>
            <w:right w:val="none" w:sz="0" w:space="0" w:color="auto"/>
          </w:divBdr>
        </w:div>
        <w:div w:id="371266884">
          <w:marLeft w:val="1166"/>
          <w:marRight w:val="0"/>
          <w:marTop w:val="67"/>
          <w:marBottom w:val="0"/>
          <w:divBdr>
            <w:top w:val="none" w:sz="0" w:space="0" w:color="auto"/>
            <w:left w:val="none" w:sz="0" w:space="0" w:color="auto"/>
            <w:bottom w:val="none" w:sz="0" w:space="0" w:color="auto"/>
            <w:right w:val="none" w:sz="0" w:space="0" w:color="auto"/>
          </w:divBdr>
        </w:div>
        <w:div w:id="68889703">
          <w:marLeft w:val="1166"/>
          <w:marRight w:val="0"/>
          <w:marTop w:val="67"/>
          <w:marBottom w:val="0"/>
          <w:divBdr>
            <w:top w:val="none" w:sz="0" w:space="0" w:color="auto"/>
            <w:left w:val="none" w:sz="0" w:space="0" w:color="auto"/>
            <w:bottom w:val="none" w:sz="0" w:space="0" w:color="auto"/>
            <w:right w:val="none" w:sz="0" w:space="0" w:color="auto"/>
          </w:divBdr>
        </w:div>
        <w:div w:id="23408660">
          <w:marLeft w:val="1166"/>
          <w:marRight w:val="0"/>
          <w:marTop w:val="67"/>
          <w:marBottom w:val="0"/>
          <w:divBdr>
            <w:top w:val="none" w:sz="0" w:space="0" w:color="auto"/>
            <w:left w:val="none" w:sz="0" w:space="0" w:color="auto"/>
            <w:bottom w:val="none" w:sz="0" w:space="0" w:color="auto"/>
            <w:right w:val="none" w:sz="0" w:space="0" w:color="auto"/>
          </w:divBdr>
        </w:div>
        <w:div w:id="1385178192">
          <w:marLeft w:val="1166"/>
          <w:marRight w:val="0"/>
          <w:marTop w:val="67"/>
          <w:marBottom w:val="0"/>
          <w:divBdr>
            <w:top w:val="none" w:sz="0" w:space="0" w:color="auto"/>
            <w:left w:val="none" w:sz="0" w:space="0" w:color="auto"/>
            <w:bottom w:val="none" w:sz="0" w:space="0" w:color="auto"/>
            <w:right w:val="none" w:sz="0" w:space="0" w:color="auto"/>
          </w:divBdr>
        </w:div>
      </w:divsChild>
    </w:div>
    <w:div w:id="918169902">
      <w:bodyDiv w:val="1"/>
      <w:marLeft w:val="0"/>
      <w:marRight w:val="0"/>
      <w:marTop w:val="0"/>
      <w:marBottom w:val="0"/>
      <w:divBdr>
        <w:top w:val="none" w:sz="0" w:space="0" w:color="auto"/>
        <w:left w:val="none" w:sz="0" w:space="0" w:color="auto"/>
        <w:bottom w:val="none" w:sz="0" w:space="0" w:color="auto"/>
        <w:right w:val="none" w:sz="0" w:space="0" w:color="auto"/>
      </w:divBdr>
      <w:divsChild>
        <w:div w:id="1262253502">
          <w:marLeft w:val="547"/>
          <w:marRight w:val="0"/>
          <w:marTop w:val="115"/>
          <w:marBottom w:val="0"/>
          <w:divBdr>
            <w:top w:val="none" w:sz="0" w:space="0" w:color="auto"/>
            <w:left w:val="none" w:sz="0" w:space="0" w:color="auto"/>
            <w:bottom w:val="none" w:sz="0" w:space="0" w:color="auto"/>
            <w:right w:val="none" w:sz="0" w:space="0" w:color="auto"/>
          </w:divBdr>
        </w:div>
      </w:divsChild>
    </w:div>
    <w:div w:id="919364047">
      <w:bodyDiv w:val="1"/>
      <w:marLeft w:val="0"/>
      <w:marRight w:val="0"/>
      <w:marTop w:val="0"/>
      <w:marBottom w:val="0"/>
      <w:divBdr>
        <w:top w:val="none" w:sz="0" w:space="0" w:color="auto"/>
        <w:left w:val="none" w:sz="0" w:space="0" w:color="auto"/>
        <w:bottom w:val="none" w:sz="0" w:space="0" w:color="auto"/>
        <w:right w:val="none" w:sz="0" w:space="0" w:color="auto"/>
      </w:divBdr>
      <w:divsChild>
        <w:div w:id="175772995">
          <w:marLeft w:val="1166"/>
          <w:marRight w:val="0"/>
          <w:marTop w:val="96"/>
          <w:marBottom w:val="0"/>
          <w:divBdr>
            <w:top w:val="none" w:sz="0" w:space="0" w:color="auto"/>
            <w:left w:val="none" w:sz="0" w:space="0" w:color="auto"/>
            <w:bottom w:val="none" w:sz="0" w:space="0" w:color="auto"/>
            <w:right w:val="none" w:sz="0" w:space="0" w:color="auto"/>
          </w:divBdr>
        </w:div>
      </w:divsChild>
    </w:div>
    <w:div w:id="923993640">
      <w:bodyDiv w:val="1"/>
      <w:marLeft w:val="0"/>
      <w:marRight w:val="0"/>
      <w:marTop w:val="0"/>
      <w:marBottom w:val="0"/>
      <w:divBdr>
        <w:top w:val="none" w:sz="0" w:space="0" w:color="auto"/>
        <w:left w:val="none" w:sz="0" w:space="0" w:color="auto"/>
        <w:bottom w:val="none" w:sz="0" w:space="0" w:color="auto"/>
        <w:right w:val="none" w:sz="0" w:space="0" w:color="auto"/>
      </w:divBdr>
    </w:div>
    <w:div w:id="926234693">
      <w:bodyDiv w:val="1"/>
      <w:marLeft w:val="0"/>
      <w:marRight w:val="0"/>
      <w:marTop w:val="0"/>
      <w:marBottom w:val="0"/>
      <w:divBdr>
        <w:top w:val="none" w:sz="0" w:space="0" w:color="auto"/>
        <w:left w:val="none" w:sz="0" w:space="0" w:color="auto"/>
        <w:bottom w:val="none" w:sz="0" w:space="0" w:color="auto"/>
        <w:right w:val="none" w:sz="0" w:space="0" w:color="auto"/>
      </w:divBdr>
    </w:div>
    <w:div w:id="927084623">
      <w:bodyDiv w:val="1"/>
      <w:marLeft w:val="0"/>
      <w:marRight w:val="0"/>
      <w:marTop w:val="0"/>
      <w:marBottom w:val="0"/>
      <w:divBdr>
        <w:top w:val="none" w:sz="0" w:space="0" w:color="auto"/>
        <w:left w:val="none" w:sz="0" w:space="0" w:color="auto"/>
        <w:bottom w:val="none" w:sz="0" w:space="0" w:color="auto"/>
        <w:right w:val="none" w:sz="0" w:space="0" w:color="auto"/>
      </w:divBdr>
      <w:divsChild>
        <w:div w:id="286157858">
          <w:marLeft w:val="720"/>
          <w:marRight w:val="0"/>
          <w:marTop w:val="120"/>
          <w:marBottom w:val="0"/>
          <w:divBdr>
            <w:top w:val="none" w:sz="0" w:space="0" w:color="auto"/>
            <w:left w:val="none" w:sz="0" w:space="0" w:color="auto"/>
            <w:bottom w:val="none" w:sz="0" w:space="0" w:color="auto"/>
            <w:right w:val="none" w:sz="0" w:space="0" w:color="auto"/>
          </w:divBdr>
        </w:div>
        <w:div w:id="631130876">
          <w:marLeft w:val="720"/>
          <w:marRight w:val="0"/>
          <w:marTop w:val="120"/>
          <w:marBottom w:val="0"/>
          <w:divBdr>
            <w:top w:val="none" w:sz="0" w:space="0" w:color="auto"/>
            <w:left w:val="none" w:sz="0" w:space="0" w:color="auto"/>
            <w:bottom w:val="none" w:sz="0" w:space="0" w:color="auto"/>
            <w:right w:val="none" w:sz="0" w:space="0" w:color="auto"/>
          </w:divBdr>
        </w:div>
        <w:div w:id="784546256">
          <w:marLeft w:val="720"/>
          <w:marRight w:val="0"/>
          <w:marTop w:val="120"/>
          <w:marBottom w:val="0"/>
          <w:divBdr>
            <w:top w:val="none" w:sz="0" w:space="0" w:color="auto"/>
            <w:left w:val="none" w:sz="0" w:space="0" w:color="auto"/>
            <w:bottom w:val="none" w:sz="0" w:space="0" w:color="auto"/>
            <w:right w:val="none" w:sz="0" w:space="0" w:color="auto"/>
          </w:divBdr>
        </w:div>
        <w:div w:id="1243179243">
          <w:marLeft w:val="720"/>
          <w:marRight w:val="0"/>
          <w:marTop w:val="120"/>
          <w:marBottom w:val="0"/>
          <w:divBdr>
            <w:top w:val="none" w:sz="0" w:space="0" w:color="auto"/>
            <w:left w:val="none" w:sz="0" w:space="0" w:color="auto"/>
            <w:bottom w:val="none" w:sz="0" w:space="0" w:color="auto"/>
            <w:right w:val="none" w:sz="0" w:space="0" w:color="auto"/>
          </w:divBdr>
        </w:div>
      </w:divsChild>
    </w:div>
    <w:div w:id="955605114">
      <w:bodyDiv w:val="1"/>
      <w:marLeft w:val="0"/>
      <w:marRight w:val="0"/>
      <w:marTop w:val="0"/>
      <w:marBottom w:val="0"/>
      <w:divBdr>
        <w:top w:val="none" w:sz="0" w:space="0" w:color="auto"/>
        <w:left w:val="none" w:sz="0" w:space="0" w:color="auto"/>
        <w:bottom w:val="none" w:sz="0" w:space="0" w:color="auto"/>
        <w:right w:val="none" w:sz="0" w:space="0" w:color="auto"/>
      </w:divBdr>
      <w:divsChild>
        <w:div w:id="900945434">
          <w:marLeft w:val="547"/>
          <w:marRight w:val="0"/>
          <w:marTop w:val="115"/>
          <w:marBottom w:val="0"/>
          <w:divBdr>
            <w:top w:val="none" w:sz="0" w:space="0" w:color="auto"/>
            <w:left w:val="none" w:sz="0" w:space="0" w:color="auto"/>
            <w:bottom w:val="none" w:sz="0" w:space="0" w:color="auto"/>
            <w:right w:val="none" w:sz="0" w:space="0" w:color="auto"/>
          </w:divBdr>
        </w:div>
      </w:divsChild>
    </w:div>
    <w:div w:id="965503705">
      <w:bodyDiv w:val="1"/>
      <w:marLeft w:val="0"/>
      <w:marRight w:val="0"/>
      <w:marTop w:val="0"/>
      <w:marBottom w:val="0"/>
      <w:divBdr>
        <w:top w:val="none" w:sz="0" w:space="0" w:color="auto"/>
        <w:left w:val="none" w:sz="0" w:space="0" w:color="auto"/>
        <w:bottom w:val="none" w:sz="0" w:space="0" w:color="auto"/>
        <w:right w:val="none" w:sz="0" w:space="0" w:color="auto"/>
      </w:divBdr>
      <w:divsChild>
        <w:div w:id="1953896122">
          <w:marLeft w:val="547"/>
          <w:marRight w:val="0"/>
          <w:marTop w:val="115"/>
          <w:marBottom w:val="0"/>
          <w:divBdr>
            <w:top w:val="none" w:sz="0" w:space="0" w:color="auto"/>
            <w:left w:val="none" w:sz="0" w:space="0" w:color="auto"/>
            <w:bottom w:val="none" w:sz="0" w:space="0" w:color="auto"/>
            <w:right w:val="none" w:sz="0" w:space="0" w:color="auto"/>
          </w:divBdr>
        </w:div>
        <w:div w:id="1872910377">
          <w:marLeft w:val="1080"/>
          <w:marRight w:val="0"/>
          <w:marTop w:val="115"/>
          <w:marBottom w:val="0"/>
          <w:divBdr>
            <w:top w:val="none" w:sz="0" w:space="0" w:color="auto"/>
            <w:left w:val="none" w:sz="0" w:space="0" w:color="auto"/>
            <w:bottom w:val="none" w:sz="0" w:space="0" w:color="auto"/>
            <w:right w:val="none" w:sz="0" w:space="0" w:color="auto"/>
          </w:divBdr>
        </w:div>
      </w:divsChild>
    </w:div>
    <w:div w:id="971523088">
      <w:bodyDiv w:val="1"/>
      <w:marLeft w:val="0"/>
      <w:marRight w:val="0"/>
      <w:marTop w:val="0"/>
      <w:marBottom w:val="0"/>
      <w:divBdr>
        <w:top w:val="none" w:sz="0" w:space="0" w:color="auto"/>
        <w:left w:val="none" w:sz="0" w:space="0" w:color="auto"/>
        <w:bottom w:val="none" w:sz="0" w:space="0" w:color="auto"/>
        <w:right w:val="none" w:sz="0" w:space="0" w:color="auto"/>
      </w:divBdr>
    </w:div>
    <w:div w:id="971666723">
      <w:bodyDiv w:val="1"/>
      <w:marLeft w:val="0"/>
      <w:marRight w:val="0"/>
      <w:marTop w:val="0"/>
      <w:marBottom w:val="0"/>
      <w:divBdr>
        <w:top w:val="none" w:sz="0" w:space="0" w:color="auto"/>
        <w:left w:val="none" w:sz="0" w:space="0" w:color="auto"/>
        <w:bottom w:val="none" w:sz="0" w:space="0" w:color="auto"/>
        <w:right w:val="none" w:sz="0" w:space="0" w:color="auto"/>
      </w:divBdr>
      <w:divsChild>
        <w:div w:id="1674381287">
          <w:marLeft w:val="547"/>
          <w:marRight w:val="0"/>
          <w:marTop w:val="115"/>
          <w:marBottom w:val="0"/>
          <w:divBdr>
            <w:top w:val="none" w:sz="0" w:space="0" w:color="auto"/>
            <w:left w:val="none" w:sz="0" w:space="0" w:color="auto"/>
            <w:bottom w:val="none" w:sz="0" w:space="0" w:color="auto"/>
            <w:right w:val="none" w:sz="0" w:space="0" w:color="auto"/>
          </w:divBdr>
        </w:div>
        <w:div w:id="1857772907">
          <w:marLeft w:val="1166"/>
          <w:marRight w:val="0"/>
          <w:marTop w:val="96"/>
          <w:marBottom w:val="0"/>
          <w:divBdr>
            <w:top w:val="none" w:sz="0" w:space="0" w:color="auto"/>
            <w:left w:val="none" w:sz="0" w:space="0" w:color="auto"/>
            <w:bottom w:val="none" w:sz="0" w:space="0" w:color="auto"/>
            <w:right w:val="none" w:sz="0" w:space="0" w:color="auto"/>
          </w:divBdr>
        </w:div>
        <w:div w:id="1962345344">
          <w:marLeft w:val="1800"/>
          <w:marRight w:val="0"/>
          <w:marTop w:val="86"/>
          <w:marBottom w:val="0"/>
          <w:divBdr>
            <w:top w:val="none" w:sz="0" w:space="0" w:color="auto"/>
            <w:left w:val="none" w:sz="0" w:space="0" w:color="auto"/>
            <w:bottom w:val="none" w:sz="0" w:space="0" w:color="auto"/>
            <w:right w:val="none" w:sz="0" w:space="0" w:color="auto"/>
          </w:divBdr>
        </w:div>
        <w:div w:id="845292316">
          <w:marLeft w:val="2520"/>
          <w:marRight w:val="0"/>
          <w:marTop w:val="77"/>
          <w:marBottom w:val="0"/>
          <w:divBdr>
            <w:top w:val="none" w:sz="0" w:space="0" w:color="auto"/>
            <w:left w:val="none" w:sz="0" w:space="0" w:color="auto"/>
            <w:bottom w:val="none" w:sz="0" w:space="0" w:color="auto"/>
            <w:right w:val="none" w:sz="0" w:space="0" w:color="auto"/>
          </w:divBdr>
        </w:div>
        <w:div w:id="1097555069">
          <w:marLeft w:val="2520"/>
          <w:marRight w:val="0"/>
          <w:marTop w:val="77"/>
          <w:marBottom w:val="0"/>
          <w:divBdr>
            <w:top w:val="none" w:sz="0" w:space="0" w:color="auto"/>
            <w:left w:val="none" w:sz="0" w:space="0" w:color="auto"/>
            <w:bottom w:val="none" w:sz="0" w:space="0" w:color="auto"/>
            <w:right w:val="none" w:sz="0" w:space="0" w:color="auto"/>
          </w:divBdr>
        </w:div>
      </w:divsChild>
    </w:div>
    <w:div w:id="971911381">
      <w:bodyDiv w:val="1"/>
      <w:marLeft w:val="0"/>
      <w:marRight w:val="0"/>
      <w:marTop w:val="0"/>
      <w:marBottom w:val="0"/>
      <w:divBdr>
        <w:top w:val="none" w:sz="0" w:space="0" w:color="auto"/>
        <w:left w:val="none" w:sz="0" w:space="0" w:color="auto"/>
        <w:bottom w:val="none" w:sz="0" w:space="0" w:color="auto"/>
        <w:right w:val="none" w:sz="0" w:space="0" w:color="auto"/>
      </w:divBdr>
    </w:div>
    <w:div w:id="973028479">
      <w:bodyDiv w:val="1"/>
      <w:marLeft w:val="120"/>
      <w:marRight w:val="120"/>
      <w:marTop w:val="0"/>
      <w:marBottom w:val="0"/>
      <w:divBdr>
        <w:top w:val="none" w:sz="0" w:space="0" w:color="auto"/>
        <w:left w:val="none" w:sz="0" w:space="0" w:color="auto"/>
        <w:bottom w:val="none" w:sz="0" w:space="0" w:color="auto"/>
        <w:right w:val="none" w:sz="0" w:space="0" w:color="auto"/>
      </w:divBdr>
      <w:divsChild>
        <w:div w:id="1136945605">
          <w:marLeft w:val="0"/>
          <w:marRight w:val="0"/>
          <w:marTop w:val="60"/>
          <w:marBottom w:val="120"/>
          <w:divBdr>
            <w:top w:val="none" w:sz="0" w:space="0" w:color="auto"/>
            <w:left w:val="none" w:sz="0" w:space="0" w:color="auto"/>
            <w:bottom w:val="none" w:sz="0" w:space="0" w:color="auto"/>
            <w:right w:val="none" w:sz="0" w:space="0" w:color="auto"/>
          </w:divBdr>
        </w:div>
      </w:divsChild>
    </w:div>
    <w:div w:id="980231205">
      <w:bodyDiv w:val="1"/>
      <w:marLeft w:val="0"/>
      <w:marRight w:val="0"/>
      <w:marTop w:val="0"/>
      <w:marBottom w:val="0"/>
      <w:divBdr>
        <w:top w:val="none" w:sz="0" w:space="0" w:color="auto"/>
        <w:left w:val="none" w:sz="0" w:space="0" w:color="auto"/>
        <w:bottom w:val="none" w:sz="0" w:space="0" w:color="auto"/>
        <w:right w:val="none" w:sz="0" w:space="0" w:color="auto"/>
      </w:divBdr>
      <w:divsChild>
        <w:div w:id="1486042514">
          <w:marLeft w:val="547"/>
          <w:marRight w:val="0"/>
          <w:marTop w:val="115"/>
          <w:marBottom w:val="0"/>
          <w:divBdr>
            <w:top w:val="none" w:sz="0" w:space="0" w:color="auto"/>
            <w:left w:val="none" w:sz="0" w:space="0" w:color="auto"/>
            <w:bottom w:val="none" w:sz="0" w:space="0" w:color="auto"/>
            <w:right w:val="none" w:sz="0" w:space="0" w:color="auto"/>
          </w:divBdr>
        </w:div>
      </w:divsChild>
    </w:div>
    <w:div w:id="981428778">
      <w:bodyDiv w:val="1"/>
      <w:marLeft w:val="0"/>
      <w:marRight w:val="0"/>
      <w:marTop w:val="0"/>
      <w:marBottom w:val="0"/>
      <w:divBdr>
        <w:top w:val="none" w:sz="0" w:space="0" w:color="auto"/>
        <w:left w:val="none" w:sz="0" w:space="0" w:color="auto"/>
        <w:bottom w:val="none" w:sz="0" w:space="0" w:color="auto"/>
        <w:right w:val="none" w:sz="0" w:space="0" w:color="auto"/>
      </w:divBdr>
    </w:div>
    <w:div w:id="987444678">
      <w:bodyDiv w:val="1"/>
      <w:marLeft w:val="0"/>
      <w:marRight w:val="0"/>
      <w:marTop w:val="0"/>
      <w:marBottom w:val="0"/>
      <w:divBdr>
        <w:top w:val="none" w:sz="0" w:space="0" w:color="auto"/>
        <w:left w:val="none" w:sz="0" w:space="0" w:color="auto"/>
        <w:bottom w:val="none" w:sz="0" w:space="0" w:color="auto"/>
        <w:right w:val="none" w:sz="0" w:space="0" w:color="auto"/>
      </w:divBdr>
      <w:divsChild>
        <w:div w:id="2028367057">
          <w:marLeft w:val="547"/>
          <w:marRight w:val="0"/>
          <w:marTop w:val="96"/>
          <w:marBottom w:val="0"/>
          <w:divBdr>
            <w:top w:val="none" w:sz="0" w:space="0" w:color="auto"/>
            <w:left w:val="none" w:sz="0" w:space="0" w:color="auto"/>
            <w:bottom w:val="none" w:sz="0" w:space="0" w:color="auto"/>
            <w:right w:val="none" w:sz="0" w:space="0" w:color="auto"/>
          </w:divBdr>
        </w:div>
      </w:divsChild>
    </w:div>
    <w:div w:id="987855917">
      <w:bodyDiv w:val="1"/>
      <w:marLeft w:val="0"/>
      <w:marRight w:val="0"/>
      <w:marTop w:val="0"/>
      <w:marBottom w:val="0"/>
      <w:divBdr>
        <w:top w:val="none" w:sz="0" w:space="0" w:color="auto"/>
        <w:left w:val="none" w:sz="0" w:space="0" w:color="auto"/>
        <w:bottom w:val="none" w:sz="0" w:space="0" w:color="auto"/>
        <w:right w:val="none" w:sz="0" w:space="0" w:color="auto"/>
      </w:divBdr>
      <w:divsChild>
        <w:div w:id="1834683792">
          <w:marLeft w:val="547"/>
          <w:marRight w:val="0"/>
          <w:marTop w:val="120"/>
          <w:marBottom w:val="0"/>
          <w:divBdr>
            <w:top w:val="none" w:sz="0" w:space="0" w:color="auto"/>
            <w:left w:val="none" w:sz="0" w:space="0" w:color="auto"/>
            <w:bottom w:val="none" w:sz="0" w:space="0" w:color="auto"/>
            <w:right w:val="none" w:sz="0" w:space="0" w:color="auto"/>
          </w:divBdr>
        </w:div>
        <w:div w:id="1488016775">
          <w:marLeft w:val="547"/>
          <w:marRight w:val="0"/>
          <w:marTop w:val="120"/>
          <w:marBottom w:val="0"/>
          <w:divBdr>
            <w:top w:val="none" w:sz="0" w:space="0" w:color="auto"/>
            <w:left w:val="none" w:sz="0" w:space="0" w:color="auto"/>
            <w:bottom w:val="none" w:sz="0" w:space="0" w:color="auto"/>
            <w:right w:val="none" w:sz="0" w:space="0" w:color="auto"/>
          </w:divBdr>
        </w:div>
      </w:divsChild>
    </w:div>
    <w:div w:id="992567622">
      <w:bodyDiv w:val="1"/>
      <w:marLeft w:val="0"/>
      <w:marRight w:val="0"/>
      <w:marTop w:val="0"/>
      <w:marBottom w:val="0"/>
      <w:divBdr>
        <w:top w:val="none" w:sz="0" w:space="0" w:color="auto"/>
        <w:left w:val="none" w:sz="0" w:space="0" w:color="auto"/>
        <w:bottom w:val="none" w:sz="0" w:space="0" w:color="auto"/>
        <w:right w:val="none" w:sz="0" w:space="0" w:color="auto"/>
      </w:divBdr>
      <w:divsChild>
        <w:div w:id="859661776">
          <w:marLeft w:val="1166"/>
          <w:marRight w:val="0"/>
          <w:marTop w:val="77"/>
          <w:marBottom w:val="0"/>
          <w:divBdr>
            <w:top w:val="none" w:sz="0" w:space="0" w:color="auto"/>
            <w:left w:val="none" w:sz="0" w:space="0" w:color="auto"/>
            <w:bottom w:val="none" w:sz="0" w:space="0" w:color="auto"/>
            <w:right w:val="none" w:sz="0" w:space="0" w:color="auto"/>
          </w:divBdr>
        </w:div>
        <w:div w:id="1583224743">
          <w:marLeft w:val="1166"/>
          <w:marRight w:val="0"/>
          <w:marTop w:val="77"/>
          <w:marBottom w:val="0"/>
          <w:divBdr>
            <w:top w:val="none" w:sz="0" w:space="0" w:color="auto"/>
            <w:left w:val="none" w:sz="0" w:space="0" w:color="auto"/>
            <w:bottom w:val="none" w:sz="0" w:space="0" w:color="auto"/>
            <w:right w:val="none" w:sz="0" w:space="0" w:color="auto"/>
          </w:divBdr>
        </w:div>
        <w:div w:id="1826163781">
          <w:marLeft w:val="1166"/>
          <w:marRight w:val="0"/>
          <w:marTop w:val="77"/>
          <w:marBottom w:val="0"/>
          <w:divBdr>
            <w:top w:val="none" w:sz="0" w:space="0" w:color="auto"/>
            <w:left w:val="none" w:sz="0" w:space="0" w:color="auto"/>
            <w:bottom w:val="none" w:sz="0" w:space="0" w:color="auto"/>
            <w:right w:val="none" w:sz="0" w:space="0" w:color="auto"/>
          </w:divBdr>
        </w:div>
      </w:divsChild>
    </w:div>
    <w:div w:id="992877264">
      <w:bodyDiv w:val="1"/>
      <w:marLeft w:val="0"/>
      <w:marRight w:val="0"/>
      <w:marTop w:val="0"/>
      <w:marBottom w:val="0"/>
      <w:divBdr>
        <w:top w:val="none" w:sz="0" w:space="0" w:color="auto"/>
        <w:left w:val="none" w:sz="0" w:space="0" w:color="auto"/>
        <w:bottom w:val="none" w:sz="0" w:space="0" w:color="auto"/>
        <w:right w:val="none" w:sz="0" w:space="0" w:color="auto"/>
      </w:divBdr>
      <w:divsChild>
        <w:div w:id="1324235618">
          <w:marLeft w:val="547"/>
          <w:marRight w:val="0"/>
          <w:marTop w:val="115"/>
          <w:marBottom w:val="0"/>
          <w:divBdr>
            <w:top w:val="none" w:sz="0" w:space="0" w:color="auto"/>
            <w:left w:val="none" w:sz="0" w:space="0" w:color="auto"/>
            <w:bottom w:val="none" w:sz="0" w:space="0" w:color="auto"/>
            <w:right w:val="none" w:sz="0" w:space="0" w:color="auto"/>
          </w:divBdr>
        </w:div>
      </w:divsChild>
    </w:div>
    <w:div w:id="997537777">
      <w:bodyDiv w:val="1"/>
      <w:marLeft w:val="0"/>
      <w:marRight w:val="0"/>
      <w:marTop w:val="0"/>
      <w:marBottom w:val="0"/>
      <w:divBdr>
        <w:top w:val="none" w:sz="0" w:space="0" w:color="auto"/>
        <w:left w:val="none" w:sz="0" w:space="0" w:color="auto"/>
        <w:bottom w:val="none" w:sz="0" w:space="0" w:color="auto"/>
        <w:right w:val="none" w:sz="0" w:space="0" w:color="auto"/>
      </w:divBdr>
      <w:divsChild>
        <w:div w:id="829058948">
          <w:marLeft w:val="1166"/>
          <w:marRight w:val="0"/>
          <w:marTop w:val="96"/>
          <w:marBottom w:val="0"/>
          <w:divBdr>
            <w:top w:val="none" w:sz="0" w:space="0" w:color="auto"/>
            <w:left w:val="none" w:sz="0" w:space="0" w:color="auto"/>
            <w:bottom w:val="none" w:sz="0" w:space="0" w:color="auto"/>
            <w:right w:val="none" w:sz="0" w:space="0" w:color="auto"/>
          </w:divBdr>
        </w:div>
        <w:div w:id="1575818179">
          <w:marLeft w:val="1166"/>
          <w:marRight w:val="0"/>
          <w:marTop w:val="96"/>
          <w:marBottom w:val="0"/>
          <w:divBdr>
            <w:top w:val="none" w:sz="0" w:space="0" w:color="auto"/>
            <w:left w:val="none" w:sz="0" w:space="0" w:color="auto"/>
            <w:bottom w:val="none" w:sz="0" w:space="0" w:color="auto"/>
            <w:right w:val="none" w:sz="0" w:space="0" w:color="auto"/>
          </w:divBdr>
        </w:div>
      </w:divsChild>
    </w:div>
    <w:div w:id="1007753238">
      <w:bodyDiv w:val="1"/>
      <w:marLeft w:val="0"/>
      <w:marRight w:val="0"/>
      <w:marTop w:val="0"/>
      <w:marBottom w:val="0"/>
      <w:divBdr>
        <w:top w:val="none" w:sz="0" w:space="0" w:color="auto"/>
        <w:left w:val="none" w:sz="0" w:space="0" w:color="auto"/>
        <w:bottom w:val="none" w:sz="0" w:space="0" w:color="auto"/>
        <w:right w:val="none" w:sz="0" w:space="0" w:color="auto"/>
      </w:divBdr>
      <w:divsChild>
        <w:div w:id="622999147">
          <w:marLeft w:val="547"/>
          <w:marRight w:val="0"/>
          <w:marTop w:val="120"/>
          <w:marBottom w:val="0"/>
          <w:divBdr>
            <w:top w:val="none" w:sz="0" w:space="0" w:color="auto"/>
            <w:left w:val="none" w:sz="0" w:space="0" w:color="auto"/>
            <w:bottom w:val="none" w:sz="0" w:space="0" w:color="auto"/>
            <w:right w:val="none" w:sz="0" w:space="0" w:color="auto"/>
          </w:divBdr>
        </w:div>
      </w:divsChild>
    </w:div>
    <w:div w:id="1009285574">
      <w:bodyDiv w:val="1"/>
      <w:marLeft w:val="0"/>
      <w:marRight w:val="0"/>
      <w:marTop w:val="0"/>
      <w:marBottom w:val="0"/>
      <w:divBdr>
        <w:top w:val="none" w:sz="0" w:space="0" w:color="auto"/>
        <w:left w:val="none" w:sz="0" w:space="0" w:color="auto"/>
        <w:bottom w:val="none" w:sz="0" w:space="0" w:color="auto"/>
        <w:right w:val="none" w:sz="0" w:space="0" w:color="auto"/>
      </w:divBdr>
      <w:divsChild>
        <w:div w:id="56900690">
          <w:marLeft w:val="547"/>
          <w:marRight w:val="0"/>
          <w:marTop w:val="115"/>
          <w:marBottom w:val="0"/>
          <w:divBdr>
            <w:top w:val="none" w:sz="0" w:space="0" w:color="auto"/>
            <w:left w:val="none" w:sz="0" w:space="0" w:color="auto"/>
            <w:bottom w:val="none" w:sz="0" w:space="0" w:color="auto"/>
            <w:right w:val="none" w:sz="0" w:space="0" w:color="auto"/>
          </w:divBdr>
        </w:div>
        <w:div w:id="229200253">
          <w:marLeft w:val="547"/>
          <w:marRight w:val="0"/>
          <w:marTop w:val="115"/>
          <w:marBottom w:val="0"/>
          <w:divBdr>
            <w:top w:val="none" w:sz="0" w:space="0" w:color="auto"/>
            <w:left w:val="none" w:sz="0" w:space="0" w:color="auto"/>
            <w:bottom w:val="none" w:sz="0" w:space="0" w:color="auto"/>
            <w:right w:val="none" w:sz="0" w:space="0" w:color="auto"/>
          </w:divBdr>
        </w:div>
        <w:div w:id="466819806">
          <w:marLeft w:val="547"/>
          <w:marRight w:val="0"/>
          <w:marTop w:val="115"/>
          <w:marBottom w:val="0"/>
          <w:divBdr>
            <w:top w:val="none" w:sz="0" w:space="0" w:color="auto"/>
            <w:left w:val="none" w:sz="0" w:space="0" w:color="auto"/>
            <w:bottom w:val="none" w:sz="0" w:space="0" w:color="auto"/>
            <w:right w:val="none" w:sz="0" w:space="0" w:color="auto"/>
          </w:divBdr>
        </w:div>
        <w:div w:id="807358280">
          <w:marLeft w:val="547"/>
          <w:marRight w:val="0"/>
          <w:marTop w:val="115"/>
          <w:marBottom w:val="0"/>
          <w:divBdr>
            <w:top w:val="none" w:sz="0" w:space="0" w:color="auto"/>
            <w:left w:val="none" w:sz="0" w:space="0" w:color="auto"/>
            <w:bottom w:val="none" w:sz="0" w:space="0" w:color="auto"/>
            <w:right w:val="none" w:sz="0" w:space="0" w:color="auto"/>
          </w:divBdr>
        </w:div>
        <w:div w:id="1152526413">
          <w:marLeft w:val="547"/>
          <w:marRight w:val="0"/>
          <w:marTop w:val="115"/>
          <w:marBottom w:val="0"/>
          <w:divBdr>
            <w:top w:val="none" w:sz="0" w:space="0" w:color="auto"/>
            <w:left w:val="none" w:sz="0" w:space="0" w:color="auto"/>
            <w:bottom w:val="none" w:sz="0" w:space="0" w:color="auto"/>
            <w:right w:val="none" w:sz="0" w:space="0" w:color="auto"/>
          </w:divBdr>
        </w:div>
        <w:div w:id="1233664149">
          <w:marLeft w:val="547"/>
          <w:marRight w:val="0"/>
          <w:marTop w:val="115"/>
          <w:marBottom w:val="0"/>
          <w:divBdr>
            <w:top w:val="none" w:sz="0" w:space="0" w:color="auto"/>
            <w:left w:val="none" w:sz="0" w:space="0" w:color="auto"/>
            <w:bottom w:val="none" w:sz="0" w:space="0" w:color="auto"/>
            <w:right w:val="none" w:sz="0" w:space="0" w:color="auto"/>
          </w:divBdr>
        </w:div>
        <w:div w:id="1332758050">
          <w:marLeft w:val="547"/>
          <w:marRight w:val="0"/>
          <w:marTop w:val="115"/>
          <w:marBottom w:val="0"/>
          <w:divBdr>
            <w:top w:val="none" w:sz="0" w:space="0" w:color="auto"/>
            <w:left w:val="none" w:sz="0" w:space="0" w:color="auto"/>
            <w:bottom w:val="none" w:sz="0" w:space="0" w:color="auto"/>
            <w:right w:val="none" w:sz="0" w:space="0" w:color="auto"/>
          </w:divBdr>
        </w:div>
      </w:divsChild>
    </w:div>
    <w:div w:id="1014501256">
      <w:bodyDiv w:val="1"/>
      <w:marLeft w:val="0"/>
      <w:marRight w:val="0"/>
      <w:marTop w:val="0"/>
      <w:marBottom w:val="0"/>
      <w:divBdr>
        <w:top w:val="none" w:sz="0" w:space="0" w:color="auto"/>
        <w:left w:val="none" w:sz="0" w:space="0" w:color="auto"/>
        <w:bottom w:val="none" w:sz="0" w:space="0" w:color="auto"/>
        <w:right w:val="none" w:sz="0" w:space="0" w:color="auto"/>
      </w:divBdr>
      <w:divsChild>
        <w:div w:id="58986385">
          <w:marLeft w:val="547"/>
          <w:marRight w:val="0"/>
          <w:marTop w:val="115"/>
          <w:marBottom w:val="0"/>
          <w:divBdr>
            <w:top w:val="none" w:sz="0" w:space="0" w:color="auto"/>
            <w:left w:val="none" w:sz="0" w:space="0" w:color="auto"/>
            <w:bottom w:val="none" w:sz="0" w:space="0" w:color="auto"/>
            <w:right w:val="none" w:sz="0" w:space="0" w:color="auto"/>
          </w:divBdr>
        </w:div>
      </w:divsChild>
    </w:div>
    <w:div w:id="1015115589">
      <w:bodyDiv w:val="1"/>
      <w:marLeft w:val="0"/>
      <w:marRight w:val="0"/>
      <w:marTop w:val="0"/>
      <w:marBottom w:val="0"/>
      <w:divBdr>
        <w:top w:val="none" w:sz="0" w:space="0" w:color="auto"/>
        <w:left w:val="none" w:sz="0" w:space="0" w:color="auto"/>
        <w:bottom w:val="none" w:sz="0" w:space="0" w:color="auto"/>
        <w:right w:val="none" w:sz="0" w:space="0" w:color="auto"/>
      </w:divBdr>
      <w:divsChild>
        <w:div w:id="1769232318">
          <w:marLeft w:val="547"/>
          <w:marRight w:val="0"/>
          <w:marTop w:val="120"/>
          <w:marBottom w:val="0"/>
          <w:divBdr>
            <w:top w:val="none" w:sz="0" w:space="0" w:color="auto"/>
            <w:left w:val="none" w:sz="0" w:space="0" w:color="auto"/>
            <w:bottom w:val="none" w:sz="0" w:space="0" w:color="auto"/>
            <w:right w:val="none" w:sz="0" w:space="0" w:color="auto"/>
          </w:divBdr>
        </w:div>
      </w:divsChild>
    </w:div>
    <w:div w:id="1015350271">
      <w:bodyDiv w:val="1"/>
      <w:marLeft w:val="0"/>
      <w:marRight w:val="0"/>
      <w:marTop w:val="0"/>
      <w:marBottom w:val="0"/>
      <w:divBdr>
        <w:top w:val="none" w:sz="0" w:space="0" w:color="auto"/>
        <w:left w:val="none" w:sz="0" w:space="0" w:color="auto"/>
        <w:bottom w:val="none" w:sz="0" w:space="0" w:color="auto"/>
        <w:right w:val="none" w:sz="0" w:space="0" w:color="auto"/>
      </w:divBdr>
      <w:divsChild>
        <w:div w:id="1853715032">
          <w:marLeft w:val="547"/>
          <w:marRight w:val="0"/>
          <w:marTop w:val="115"/>
          <w:marBottom w:val="0"/>
          <w:divBdr>
            <w:top w:val="none" w:sz="0" w:space="0" w:color="auto"/>
            <w:left w:val="none" w:sz="0" w:space="0" w:color="auto"/>
            <w:bottom w:val="none" w:sz="0" w:space="0" w:color="auto"/>
            <w:right w:val="none" w:sz="0" w:space="0" w:color="auto"/>
          </w:divBdr>
        </w:div>
        <w:div w:id="1233352175">
          <w:marLeft w:val="1080"/>
          <w:marRight w:val="0"/>
          <w:marTop w:val="115"/>
          <w:marBottom w:val="0"/>
          <w:divBdr>
            <w:top w:val="none" w:sz="0" w:space="0" w:color="auto"/>
            <w:left w:val="none" w:sz="0" w:space="0" w:color="auto"/>
            <w:bottom w:val="none" w:sz="0" w:space="0" w:color="auto"/>
            <w:right w:val="none" w:sz="0" w:space="0" w:color="auto"/>
          </w:divBdr>
        </w:div>
        <w:div w:id="1948195209">
          <w:marLeft w:val="547"/>
          <w:marRight w:val="0"/>
          <w:marTop w:val="115"/>
          <w:marBottom w:val="0"/>
          <w:divBdr>
            <w:top w:val="none" w:sz="0" w:space="0" w:color="auto"/>
            <w:left w:val="none" w:sz="0" w:space="0" w:color="auto"/>
            <w:bottom w:val="none" w:sz="0" w:space="0" w:color="auto"/>
            <w:right w:val="none" w:sz="0" w:space="0" w:color="auto"/>
          </w:divBdr>
        </w:div>
      </w:divsChild>
    </w:div>
    <w:div w:id="1016231196">
      <w:bodyDiv w:val="1"/>
      <w:marLeft w:val="0"/>
      <w:marRight w:val="0"/>
      <w:marTop w:val="0"/>
      <w:marBottom w:val="0"/>
      <w:divBdr>
        <w:top w:val="none" w:sz="0" w:space="0" w:color="auto"/>
        <w:left w:val="none" w:sz="0" w:space="0" w:color="auto"/>
        <w:bottom w:val="none" w:sz="0" w:space="0" w:color="auto"/>
        <w:right w:val="none" w:sz="0" w:space="0" w:color="auto"/>
      </w:divBdr>
    </w:div>
    <w:div w:id="1017654730">
      <w:bodyDiv w:val="1"/>
      <w:marLeft w:val="0"/>
      <w:marRight w:val="0"/>
      <w:marTop w:val="0"/>
      <w:marBottom w:val="0"/>
      <w:divBdr>
        <w:top w:val="none" w:sz="0" w:space="0" w:color="auto"/>
        <w:left w:val="none" w:sz="0" w:space="0" w:color="auto"/>
        <w:bottom w:val="none" w:sz="0" w:space="0" w:color="auto"/>
        <w:right w:val="none" w:sz="0" w:space="0" w:color="auto"/>
      </w:divBdr>
      <w:divsChild>
        <w:div w:id="1927687925">
          <w:marLeft w:val="547"/>
          <w:marRight w:val="0"/>
          <w:marTop w:val="115"/>
          <w:marBottom w:val="0"/>
          <w:divBdr>
            <w:top w:val="none" w:sz="0" w:space="0" w:color="auto"/>
            <w:left w:val="none" w:sz="0" w:space="0" w:color="auto"/>
            <w:bottom w:val="none" w:sz="0" w:space="0" w:color="auto"/>
            <w:right w:val="none" w:sz="0" w:space="0" w:color="auto"/>
          </w:divBdr>
        </w:div>
        <w:div w:id="165706025">
          <w:marLeft w:val="1080"/>
          <w:marRight w:val="0"/>
          <w:marTop w:val="115"/>
          <w:marBottom w:val="0"/>
          <w:divBdr>
            <w:top w:val="none" w:sz="0" w:space="0" w:color="auto"/>
            <w:left w:val="none" w:sz="0" w:space="0" w:color="auto"/>
            <w:bottom w:val="none" w:sz="0" w:space="0" w:color="auto"/>
            <w:right w:val="none" w:sz="0" w:space="0" w:color="auto"/>
          </w:divBdr>
        </w:div>
      </w:divsChild>
    </w:div>
    <w:div w:id="1017732717">
      <w:bodyDiv w:val="1"/>
      <w:marLeft w:val="0"/>
      <w:marRight w:val="0"/>
      <w:marTop w:val="0"/>
      <w:marBottom w:val="0"/>
      <w:divBdr>
        <w:top w:val="none" w:sz="0" w:space="0" w:color="auto"/>
        <w:left w:val="none" w:sz="0" w:space="0" w:color="auto"/>
        <w:bottom w:val="none" w:sz="0" w:space="0" w:color="auto"/>
        <w:right w:val="none" w:sz="0" w:space="0" w:color="auto"/>
      </w:divBdr>
      <w:divsChild>
        <w:div w:id="540169620">
          <w:marLeft w:val="547"/>
          <w:marRight w:val="0"/>
          <w:marTop w:val="115"/>
          <w:marBottom w:val="0"/>
          <w:divBdr>
            <w:top w:val="none" w:sz="0" w:space="0" w:color="auto"/>
            <w:left w:val="none" w:sz="0" w:space="0" w:color="auto"/>
            <w:bottom w:val="none" w:sz="0" w:space="0" w:color="auto"/>
            <w:right w:val="none" w:sz="0" w:space="0" w:color="auto"/>
          </w:divBdr>
        </w:div>
      </w:divsChild>
    </w:div>
    <w:div w:id="1018703055">
      <w:bodyDiv w:val="1"/>
      <w:marLeft w:val="0"/>
      <w:marRight w:val="0"/>
      <w:marTop w:val="0"/>
      <w:marBottom w:val="0"/>
      <w:divBdr>
        <w:top w:val="none" w:sz="0" w:space="0" w:color="auto"/>
        <w:left w:val="none" w:sz="0" w:space="0" w:color="auto"/>
        <w:bottom w:val="none" w:sz="0" w:space="0" w:color="auto"/>
        <w:right w:val="none" w:sz="0" w:space="0" w:color="auto"/>
      </w:divBdr>
      <w:divsChild>
        <w:div w:id="646781218">
          <w:marLeft w:val="547"/>
          <w:marRight w:val="0"/>
          <w:marTop w:val="115"/>
          <w:marBottom w:val="0"/>
          <w:divBdr>
            <w:top w:val="none" w:sz="0" w:space="0" w:color="auto"/>
            <w:left w:val="none" w:sz="0" w:space="0" w:color="auto"/>
            <w:bottom w:val="none" w:sz="0" w:space="0" w:color="auto"/>
            <w:right w:val="none" w:sz="0" w:space="0" w:color="auto"/>
          </w:divBdr>
        </w:div>
      </w:divsChild>
    </w:div>
    <w:div w:id="1020547389">
      <w:bodyDiv w:val="1"/>
      <w:marLeft w:val="0"/>
      <w:marRight w:val="0"/>
      <w:marTop w:val="0"/>
      <w:marBottom w:val="0"/>
      <w:divBdr>
        <w:top w:val="none" w:sz="0" w:space="0" w:color="auto"/>
        <w:left w:val="none" w:sz="0" w:space="0" w:color="auto"/>
        <w:bottom w:val="none" w:sz="0" w:space="0" w:color="auto"/>
        <w:right w:val="none" w:sz="0" w:space="0" w:color="auto"/>
      </w:divBdr>
      <w:divsChild>
        <w:div w:id="901792410">
          <w:marLeft w:val="547"/>
          <w:marRight w:val="0"/>
          <w:marTop w:val="115"/>
          <w:marBottom w:val="0"/>
          <w:divBdr>
            <w:top w:val="none" w:sz="0" w:space="0" w:color="auto"/>
            <w:left w:val="none" w:sz="0" w:space="0" w:color="auto"/>
            <w:bottom w:val="none" w:sz="0" w:space="0" w:color="auto"/>
            <w:right w:val="none" w:sz="0" w:space="0" w:color="auto"/>
          </w:divBdr>
        </w:div>
      </w:divsChild>
    </w:div>
    <w:div w:id="1022245064">
      <w:bodyDiv w:val="1"/>
      <w:marLeft w:val="0"/>
      <w:marRight w:val="0"/>
      <w:marTop w:val="0"/>
      <w:marBottom w:val="0"/>
      <w:divBdr>
        <w:top w:val="none" w:sz="0" w:space="0" w:color="auto"/>
        <w:left w:val="none" w:sz="0" w:space="0" w:color="auto"/>
        <w:bottom w:val="none" w:sz="0" w:space="0" w:color="auto"/>
        <w:right w:val="none" w:sz="0" w:space="0" w:color="auto"/>
      </w:divBdr>
    </w:div>
    <w:div w:id="1026175168">
      <w:bodyDiv w:val="1"/>
      <w:marLeft w:val="0"/>
      <w:marRight w:val="0"/>
      <w:marTop w:val="0"/>
      <w:marBottom w:val="0"/>
      <w:divBdr>
        <w:top w:val="none" w:sz="0" w:space="0" w:color="auto"/>
        <w:left w:val="none" w:sz="0" w:space="0" w:color="auto"/>
        <w:bottom w:val="none" w:sz="0" w:space="0" w:color="auto"/>
        <w:right w:val="none" w:sz="0" w:space="0" w:color="auto"/>
      </w:divBdr>
      <w:divsChild>
        <w:div w:id="1944535633">
          <w:marLeft w:val="547"/>
          <w:marRight w:val="0"/>
          <w:marTop w:val="96"/>
          <w:marBottom w:val="0"/>
          <w:divBdr>
            <w:top w:val="none" w:sz="0" w:space="0" w:color="auto"/>
            <w:left w:val="none" w:sz="0" w:space="0" w:color="auto"/>
            <w:bottom w:val="none" w:sz="0" w:space="0" w:color="auto"/>
            <w:right w:val="none" w:sz="0" w:space="0" w:color="auto"/>
          </w:divBdr>
        </w:div>
      </w:divsChild>
    </w:div>
    <w:div w:id="1028339744">
      <w:bodyDiv w:val="1"/>
      <w:marLeft w:val="120"/>
      <w:marRight w:val="120"/>
      <w:marTop w:val="0"/>
      <w:marBottom w:val="0"/>
      <w:divBdr>
        <w:top w:val="none" w:sz="0" w:space="0" w:color="auto"/>
        <w:left w:val="none" w:sz="0" w:space="0" w:color="auto"/>
        <w:bottom w:val="none" w:sz="0" w:space="0" w:color="auto"/>
        <w:right w:val="none" w:sz="0" w:space="0" w:color="auto"/>
      </w:divBdr>
      <w:divsChild>
        <w:div w:id="1805924391">
          <w:marLeft w:val="0"/>
          <w:marRight w:val="0"/>
          <w:marTop w:val="60"/>
          <w:marBottom w:val="120"/>
          <w:divBdr>
            <w:top w:val="none" w:sz="0" w:space="0" w:color="auto"/>
            <w:left w:val="none" w:sz="0" w:space="0" w:color="auto"/>
            <w:bottom w:val="none" w:sz="0" w:space="0" w:color="auto"/>
            <w:right w:val="none" w:sz="0" w:space="0" w:color="auto"/>
          </w:divBdr>
        </w:div>
      </w:divsChild>
    </w:div>
    <w:div w:id="1029913308">
      <w:bodyDiv w:val="1"/>
      <w:marLeft w:val="0"/>
      <w:marRight w:val="0"/>
      <w:marTop w:val="0"/>
      <w:marBottom w:val="0"/>
      <w:divBdr>
        <w:top w:val="none" w:sz="0" w:space="0" w:color="auto"/>
        <w:left w:val="none" w:sz="0" w:space="0" w:color="auto"/>
        <w:bottom w:val="none" w:sz="0" w:space="0" w:color="auto"/>
        <w:right w:val="none" w:sz="0" w:space="0" w:color="auto"/>
      </w:divBdr>
    </w:div>
    <w:div w:id="1030951680">
      <w:bodyDiv w:val="1"/>
      <w:marLeft w:val="0"/>
      <w:marRight w:val="0"/>
      <w:marTop w:val="0"/>
      <w:marBottom w:val="0"/>
      <w:divBdr>
        <w:top w:val="none" w:sz="0" w:space="0" w:color="auto"/>
        <w:left w:val="none" w:sz="0" w:space="0" w:color="auto"/>
        <w:bottom w:val="none" w:sz="0" w:space="0" w:color="auto"/>
        <w:right w:val="none" w:sz="0" w:space="0" w:color="auto"/>
      </w:divBdr>
    </w:div>
    <w:div w:id="1032538308">
      <w:bodyDiv w:val="1"/>
      <w:marLeft w:val="0"/>
      <w:marRight w:val="0"/>
      <w:marTop w:val="0"/>
      <w:marBottom w:val="0"/>
      <w:divBdr>
        <w:top w:val="none" w:sz="0" w:space="0" w:color="auto"/>
        <w:left w:val="none" w:sz="0" w:space="0" w:color="auto"/>
        <w:bottom w:val="none" w:sz="0" w:space="0" w:color="auto"/>
        <w:right w:val="none" w:sz="0" w:space="0" w:color="auto"/>
      </w:divBdr>
      <w:divsChild>
        <w:div w:id="746922942">
          <w:marLeft w:val="547"/>
          <w:marRight w:val="0"/>
          <w:marTop w:val="96"/>
          <w:marBottom w:val="0"/>
          <w:divBdr>
            <w:top w:val="none" w:sz="0" w:space="0" w:color="auto"/>
            <w:left w:val="none" w:sz="0" w:space="0" w:color="auto"/>
            <w:bottom w:val="none" w:sz="0" w:space="0" w:color="auto"/>
            <w:right w:val="none" w:sz="0" w:space="0" w:color="auto"/>
          </w:divBdr>
        </w:div>
      </w:divsChild>
    </w:div>
    <w:div w:id="1041132087">
      <w:bodyDiv w:val="1"/>
      <w:marLeft w:val="0"/>
      <w:marRight w:val="0"/>
      <w:marTop w:val="0"/>
      <w:marBottom w:val="0"/>
      <w:divBdr>
        <w:top w:val="none" w:sz="0" w:space="0" w:color="auto"/>
        <w:left w:val="none" w:sz="0" w:space="0" w:color="auto"/>
        <w:bottom w:val="none" w:sz="0" w:space="0" w:color="auto"/>
        <w:right w:val="none" w:sz="0" w:space="0" w:color="auto"/>
      </w:divBdr>
      <w:divsChild>
        <w:div w:id="286085998">
          <w:marLeft w:val="547"/>
          <w:marRight w:val="0"/>
          <w:marTop w:val="115"/>
          <w:marBottom w:val="0"/>
          <w:divBdr>
            <w:top w:val="none" w:sz="0" w:space="0" w:color="auto"/>
            <w:left w:val="none" w:sz="0" w:space="0" w:color="auto"/>
            <w:bottom w:val="none" w:sz="0" w:space="0" w:color="auto"/>
            <w:right w:val="none" w:sz="0" w:space="0" w:color="auto"/>
          </w:divBdr>
        </w:div>
      </w:divsChild>
    </w:div>
    <w:div w:id="1046179835">
      <w:bodyDiv w:val="1"/>
      <w:marLeft w:val="0"/>
      <w:marRight w:val="0"/>
      <w:marTop w:val="0"/>
      <w:marBottom w:val="0"/>
      <w:divBdr>
        <w:top w:val="none" w:sz="0" w:space="0" w:color="auto"/>
        <w:left w:val="none" w:sz="0" w:space="0" w:color="auto"/>
        <w:bottom w:val="none" w:sz="0" w:space="0" w:color="auto"/>
        <w:right w:val="none" w:sz="0" w:space="0" w:color="auto"/>
      </w:divBdr>
    </w:div>
    <w:div w:id="1067412340">
      <w:bodyDiv w:val="1"/>
      <w:marLeft w:val="0"/>
      <w:marRight w:val="0"/>
      <w:marTop w:val="0"/>
      <w:marBottom w:val="0"/>
      <w:divBdr>
        <w:top w:val="none" w:sz="0" w:space="0" w:color="auto"/>
        <w:left w:val="none" w:sz="0" w:space="0" w:color="auto"/>
        <w:bottom w:val="none" w:sz="0" w:space="0" w:color="auto"/>
        <w:right w:val="none" w:sz="0" w:space="0" w:color="auto"/>
      </w:divBdr>
      <w:divsChild>
        <w:div w:id="284696129">
          <w:marLeft w:val="547"/>
          <w:marRight w:val="0"/>
          <w:marTop w:val="96"/>
          <w:marBottom w:val="0"/>
          <w:divBdr>
            <w:top w:val="none" w:sz="0" w:space="0" w:color="auto"/>
            <w:left w:val="none" w:sz="0" w:space="0" w:color="auto"/>
            <w:bottom w:val="none" w:sz="0" w:space="0" w:color="auto"/>
            <w:right w:val="none" w:sz="0" w:space="0" w:color="auto"/>
          </w:divBdr>
        </w:div>
        <w:div w:id="1235550799">
          <w:marLeft w:val="547"/>
          <w:marRight w:val="0"/>
          <w:marTop w:val="96"/>
          <w:marBottom w:val="0"/>
          <w:divBdr>
            <w:top w:val="none" w:sz="0" w:space="0" w:color="auto"/>
            <w:left w:val="none" w:sz="0" w:space="0" w:color="auto"/>
            <w:bottom w:val="none" w:sz="0" w:space="0" w:color="auto"/>
            <w:right w:val="none" w:sz="0" w:space="0" w:color="auto"/>
          </w:divBdr>
        </w:div>
        <w:div w:id="725223144">
          <w:marLeft w:val="547"/>
          <w:marRight w:val="0"/>
          <w:marTop w:val="96"/>
          <w:marBottom w:val="0"/>
          <w:divBdr>
            <w:top w:val="none" w:sz="0" w:space="0" w:color="auto"/>
            <w:left w:val="none" w:sz="0" w:space="0" w:color="auto"/>
            <w:bottom w:val="none" w:sz="0" w:space="0" w:color="auto"/>
            <w:right w:val="none" w:sz="0" w:space="0" w:color="auto"/>
          </w:divBdr>
        </w:div>
        <w:div w:id="1666200149">
          <w:marLeft w:val="547"/>
          <w:marRight w:val="0"/>
          <w:marTop w:val="96"/>
          <w:marBottom w:val="0"/>
          <w:divBdr>
            <w:top w:val="none" w:sz="0" w:space="0" w:color="auto"/>
            <w:left w:val="none" w:sz="0" w:space="0" w:color="auto"/>
            <w:bottom w:val="none" w:sz="0" w:space="0" w:color="auto"/>
            <w:right w:val="none" w:sz="0" w:space="0" w:color="auto"/>
          </w:divBdr>
        </w:div>
        <w:div w:id="1019355289">
          <w:marLeft w:val="547"/>
          <w:marRight w:val="0"/>
          <w:marTop w:val="96"/>
          <w:marBottom w:val="0"/>
          <w:divBdr>
            <w:top w:val="none" w:sz="0" w:space="0" w:color="auto"/>
            <w:left w:val="none" w:sz="0" w:space="0" w:color="auto"/>
            <w:bottom w:val="none" w:sz="0" w:space="0" w:color="auto"/>
            <w:right w:val="none" w:sz="0" w:space="0" w:color="auto"/>
          </w:divBdr>
        </w:div>
        <w:div w:id="1349017892">
          <w:marLeft w:val="547"/>
          <w:marRight w:val="0"/>
          <w:marTop w:val="96"/>
          <w:marBottom w:val="0"/>
          <w:divBdr>
            <w:top w:val="none" w:sz="0" w:space="0" w:color="auto"/>
            <w:left w:val="none" w:sz="0" w:space="0" w:color="auto"/>
            <w:bottom w:val="none" w:sz="0" w:space="0" w:color="auto"/>
            <w:right w:val="none" w:sz="0" w:space="0" w:color="auto"/>
          </w:divBdr>
        </w:div>
      </w:divsChild>
    </w:div>
    <w:div w:id="1067806184">
      <w:bodyDiv w:val="1"/>
      <w:marLeft w:val="0"/>
      <w:marRight w:val="0"/>
      <w:marTop w:val="0"/>
      <w:marBottom w:val="0"/>
      <w:divBdr>
        <w:top w:val="none" w:sz="0" w:space="0" w:color="auto"/>
        <w:left w:val="none" w:sz="0" w:space="0" w:color="auto"/>
        <w:bottom w:val="none" w:sz="0" w:space="0" w:color="auto"/>
        <w:right w:val="none" w:sz="0" w:space="0" w:color="auto"/>
      </w:divBdr>
      <w:divsChild>
        <w:div w:id="1736463869">
          <w:marLeft w:val="1166"/>
          <w:marRight w:val="0"/>
          <w:marTop w:val="86"/>
          <w:marBottom w:val="0"/>
          <w:divBdr>
            <w:top w:val="none" w:sz="0" w:space="0" w:color="auto"/>
            <w:left w:val="none" w:sz="0" w:space="0" w:color="auto"/>
            <w:bottom w:val="none" w:sz="0" w:space="0" w:color="auto"/>
            <w:right w:val="none" w:sz="0" w:space="0" w:color="auto"/>
          </w:divBdr>
        </w:div>
        <w:div w:id="1778135843">
          <w:marLeft w:val="1166"/>
          <w:marRight w:val="0"/>
          <w:marTop w:val="86"/>
          <w:marBottom w:val="0"/>
          <w:divBdr>
            <w:top w:val="none" w:sz="0" w:space="0" w:color="auto"/>
            <w:left w:val="none" w:sz="0" w:space="0" w:color="auto"/>
            <w:bottom w:val="none" w:sz="0" w:space="0" w:color="auto"/>
            <w:right w:val="none" w:sz="0" w:space="0" w:color="auto"/>
          </w:divBdr>
        </w:div>
        <w:div w:id="2038920922">
          <w:marLeft w:val="1166"/>
          <w:marRight w:val="0"/>
          <w:marTop w:val="86"/>
          <w:marBottom w:val="0"/>
          <w:divBdr>
            <w:top w:val="none" w:sz="0" w:space="0" w:color="auto"/>
            <w:left w:val="none" w:sz="0" w:space="0" w:color="auto"/>
            <w:bottom w:val="none" w:sz="0" w:space="0" w:color="auto"/>
            <w:right w:val="none" w:sz="0" w:space="0" w:color="auto"/>
          </w:divBdr>
        </w:div>
      </w:divsChild>
    </w:div>
    <w:div w:id="1070228617">
      <w:bodyDiv w:val="1"/>
      <w:marLeft w:val="0"/>
      <w:marRight w:val="0"/>
      <w:marTop w:val="0"/>
      <w:marBottom w:val="0"/>
      <w:divBdr>
        <w:top w:val="none" w:sz="0" w:space="0" w:color="auto"/>
        <w:left w:val="none" w:sz="0" w:space="0" w:color="auto"/>
        <w:bottom w:val="none" w:sz="0" w:space="0" w:color="auto"/>
        <w:right w:val="none" w:sz="0" w:space="0" w:color="auto"/>
      </w:divBdr>
      <w:divsChild>
        <w:div w:id="1291281850">
          <w:marLeft w:val="547"/>
          <w:marRight w:val="0"/>
          <w:marTop w:val="115"/>
          <w:marBottom w:val="0"/>
          <w:divBdr>
            <w:top w:val="none" w:sz="0" w:space="0" w:color="auto"/>
            <w:left w:val="none" w:sz="0" w:space="0" w:color="auto"/>
            <w:bottom w:val="none" w:sz="0" w:space="0" w:color="auto"/>
            <w:right w:val="none" w:sz="0" w:space="0" w:color="auto"/>
          </w:divBdr>
        </w:div>
      </w:divsChild>
    </w:div>
    <w:div w:id="1072241807">
      <w:bodyDiv w:val="1"/>
      <w:marLeft w:val="0"/>
      <w:marRight w:val="0"/>
      <w:marTop w:val="0"/>
      <w:marBottom w:val="0"/>
      <w:divBdr>
        <w:top w:val="none" w:sz="0" w:space="0" w:color="auto"/>
        <w:left w:val="none" w:sz="0" w:space="0" w:color="auto"/>
        <w:bottom w:val="none" w:sz="0" w:space="0" w:color="auto"/>
        <w:right w:val="none" w:sz="0" w:space="0" w:color="auto"/>
      </w:divBdr>
      <w:divsChild>
        <w:div w:id="2034108011">
          <w:marLeft w:val="547"/>
          <w:marRight w:val="0"/>
          <w:marTop w:val="115"/>
          <w:marBottom w:val="0"/>
          <w:divBdr>
            <w:top w:val="none" w:sz="0" w:space="0" w:color="auto"/>
            <w:left w:val="none" w:sz="0" w:space="0" w:color="auto"/>
            <w:bottom w:val="none" w:sz="0" w:space="0" w:color="auto"/>
            <w:right w:val="none" w:sz="0" w:space="0" w:color="auto"/>
          </w:divBdr>
        </w:div>
      </w:divsChild>
    </w:div>
    <w:div w:id="1073501498">
      <w:bodyDiv w:val="1"/>
      <w:marLeft w:val="0"/>
      <w:marRight w:val="0"/>
      <w:marTop w:val="0"/>
      <w:marBottom w:val="0"/>
      <w:divBdr>
        <w:top w:val="none" w:sz="0" w:space="0" w:color="auto"/>
        <w:left w:val="none" w:sz="0" w:space="0" w:color="auto"/>
        <w:bottom w:val="none" w:sz="0" w:space="0" w:color="auto"/>
        <w:right w:val="none" w:sz="0" w:space="0" w:color="auto"/>
      </w:divBdr>
      <w:divsChild>
        <w:div w:id="309405160">
          <w:marLeft w:val="547"/>
          <w:marRight w:val="0"/>
          <w:marTop w:val="86"/>
          <w:marBottom w:val="0"/>
          <w:divBdr>
            <w:top w:val="none" w:sz="0" w:space="0" w:color="auto"/>
            <w:left w:val="none" w:sz="0" w:space="0" w:color="auto"/>
            <w:bottom w:val="none" w:sz="0" w:space="0" w:color="auto"/>
            <w:right w:val="none" w:sz="0" w:space="0" w:color="auto"/>
          </w:divBdr>
        </w:div>
      </w:divsChild>
    </w:div>
    <w:div w:id="1079446735">
      <w:bodyDiv w:val="1"/>
      <w:marLeft w:val="0"/>
      <w:marRight w:val="0"/>
      <w:marTop w:val="0"/>
      <w:marBottom w:val="0"/>
      <w:divBdr>
        <w:top w:val="none" w:sz="0" w:space="0" w:color="auto"/>
        <w:left w:val="none" w:sz="0" w:space="0" w:color="auto"/>
        <w:bottom w:val="none" w:sz="0" w:space="0" w:color="auto"/>
        <w:right w:val="none" w:sz="0" w:space="0" w:color="auto"/>
      </w:divBdr>
      <w:divsChild>
        <w:div w:id="515847300">
          <w:marLeft w:val="547"/>
          <w:marRight w:val="0"/>
          <w:marTop w:val="96"/>
          <w:marBottom w:val="0"/>
          <w:divBdr>
            <w:top w:val="none" w:sz="0" w:space="0" w:color="auto"/>
            <w:left w:val="none" w:sz="0" w:space="0" w:color="auto"/>
            <w:bottom w:val="none" w:sz="0" w:space="0" w:color="auto"/>
            <w:right w:val="none" w:sz="0" w:space="0" w:color="auto"/>
          </w:divBdr>
        </w:div>
        <w:div w:id="1769159431">
          <w:marLeft w:val="547"/>
          <w:marRight w:val="0"/>
          <w:marTop w:val="96"/>
          <w:marBottom w:val="0"/>
          <w:divBdr>
            <w:top w:val="none" w:sz="0" w:space="0" w:color="auto"/>
            <w:left w:val="none" w:sz="0" w:space="0" w:color="auto"/>
            <w:bottom w:val="none" w:sz="0" w:space="0" w:color="auto"/>
            <w:right w:val="none" w:sz="0" w:space="0" w:color="auto"/>
          </w:divBdr>
        </w:div>
      </w:divsChild>
    </w:div>
    <w:div w:id="1080906182">
      <w:bodyDiv w:val="1"/>
      <w:marLeft w:val="0"/>
      <w:marRight w:val="0"/>
      <w:marTop w:val="0"/>
      <w:marBottom w:val="0"/>
      <w:divBdr>
        <w:top w:val="none" w:sz="0" w:space="0" w:color="auto"/>
        <w:left w:val="none" w:sz="0" w:space="0" w:color="auto"/>
        <w:bottom w:val="none" w:sz="0" w:space="0" w:color="auto"/>
        <w:right w:val="none" w:sz="0" w:space="0" w:color="auto"/>
      </w:divBdr>
    </w:div>
    <w:div w:id="1081831133">
      <w:bodyDiv w:val="1"/>
      <w:marLeft w:val="0"/>
      <w:marRight w:val="0"/>
      <w:marTop w:val="0"/>
      <w:marBottom w:val="0"/>
      <w:divBdr>
        <w:top w:val="none" w:sz="0" w:space="0" w:color="auto"/>
        <w:left w:val="none" w:sz="0" w:space="0" w:color="auto"/>
        <w:bottom w:val="none" w:sz="0" w:space="0" w:color="auto"/>
        <w:right w:val="none" w:sz="0" w:space="0" w:color="auto"/>
      </w:divBdr>
      <w:divsChild>
        <w:div w:id="911280637">
          <w:marLeft w:val="547"/>
          <w:marRight w:val="0"/>
          <w:marTop w:val="96"/>
          <w:marBottom w:val="0"/>
          <w:divBdr>
            <w:top w:val="none" w:sz="0" w:space="0" w:color="auto"/>
            <w:left w:val="none" w:sz="0" w:space="0" w:color="auto"/>
            <w:bottom w:val="none" w:sz="0" w:space="0" w:color="auto"/>
            <w:right w:val="none" w:sz="0" w:space="0" w:color="auto"/>
          </w:divBdr>
        </w:div>
      </w:divsChild>
    </w:div>
    <w:div w:id="1087505551">
      <w:bodyDiv w:val="1"/>
      <w:marLeft w:val="0"/>
      <w:marRight w:val="0"/>
      <w:marTop w:val="0"/>
      <w:marBottom w:val="0"/>
      <w:divBdr>
        <w:top w:val="none" w:sz="0" w:space="0" w:color="auto"/>
        <w:left w:val="none" w:sz="0" w:space="0" w:color="auto"/>
        <w:bottom w:val="none" w:sz="0" w:space="0" w:color="auto"/>
        <w:right w:val="none" w:sz="0" w:space="0" w:color="auto"/>
      </w:divBdr>
      <w:divsChild>
        <w:div w:id="1344938418">
          <w:marLeft w:val="547"/>
          <w:marRight w:val="0"/>
          <w:marTop w:val="115"/>
          <w:marBottom w:val="0"/>
          <w:divBdr>
            <w:top w:val="none" w:sz="0" w:space="0" w:color="auto"/>
            <w:left w:val="none" w:sz="0" w:space="0" w:color="auto"/>
            <w:bottom w:val="none" w:sz="0" w:space="0" w:color="auto"/>
            <w:right w:val="none" w:sz="0" w:space="0" w:color="auto"/>
          </w:divBdr>
        </w:div>
      </w:divsChild>
    </w:div>
    <w:div w:id="1090002304">
      <w:bodyDiv w:val="1"/>
      <w:marLeft w:val="0"/>
      <w:marRight w:val="0"/>
      <w:marTop w:val="0"/>
      <w:marBottom w:val="0"/>
      <w:divBdr>
        <w:top w:val="none" w:sz="0" w:space="0" w:color="auto"/>
        <w:left w:val="none" w:sz="0" w:space="0" w:color="auto"/>
        <w:bottom w:val="none" w:sz="0" w:space="0" w:color="auto"/>
        <w:right w:val="none" w:sz="0" w:space="0" w:color="auto"/>
      </w:divBdr>
      <w:divsChild>
        <w:div w:id="1823812132">
          <w:marLeft w:val="547"/>
          <w:marRight w:val="0"/>
          <w:marTop w:val="115"/>
          <w:marBottom w:val="0"/>
          <w:divBdr>
            <w:top w:val="none" w:sz="0" w:space="0" w:color="auto"/>
            <w:left w:val="none" w:sz="0" w:space="0" w:color="auto"/>
            <w:bottom w:val="none" w:sz="0" w:space="0" w:color="auto"/>
            <w:right w:val="none" w:sz="0" w:space="0" w:color="auto"/>
          </w:divBdr>
        </w:div>
      </w:divsChild>
    </w:div>
    <w:div w:id="1092358706">
      <w:bodyDiv w:val="1"/>
      <w:marLeft w:val="0"/>
      <w:marRight w:val="0"/>
      <w:marTop w:val="0"/>
      <w:marBottom w:val="0"/>
      <w:divBdr>
        <w:top w:val="none" w:sz="0" w:space="0" w:color="auto"/>
        <w:left w:val="none" w:sz="0" w:space="0" w:color="auto"/>
        <w:bottom w:val="none" w:sz="0" w:space="0" w:color="auto"/>
        <w:right w:val="none" w:sz="0" w:space="0" w:color="auto"/>
      </w:divBdr>
      <w:divsChild>
        <w:div w:id="153953774">
          <w:marLeft w:val="1166"/>
          <w:marRight w:val="0"/>
          <w:marTop w:val="96"/>
          <w:marBottom w:val="0"/>
          <w:divBdr>
            <w:top w:val="none" w:sz="0" w:space="0" w:color="auto"/>
            <w:left w:val="none" w:sz="0" w:space="0" w:color="auto"/>
            <w:bottom w:val="none" w:sz="0" w:space="0" w:color="auto"/>
            <w:right w:val="none" w:sz="0" w:space="0" w:color="auto"/>
          </w:divBdr>
        </w:div>
        <w:div w:id="232084496">
          <w:marLeft w:val="1166"/>
          <w:marRight w:val="0"/>
          <w:marTop w:val="96"/>
          <w:marBottom w:val="0"/>
          <w:divBdr>
            <w:top w:val="none" w:sz="0" w:space="0" w:color="auto"/>
            <w:left w:val="none" w:sz="0" w:space="0" w:color="auto"/>
            <w:bottom w:val="none" w:sz="0" w:space="0" w:color="auto"/>
            <w:right w:val="none" w:sz="0" w:space="0" w:color="auto"/>
          </w:divBdr>
        </w:div>
        <w:div w:id="254947246">
          <w:marLeft w:val="1166"/>
          <w:marRight w:val="0"/>
          <w:marTop w:val="96"/>
          <w:marBottom w:val="0"/>
          <w:divBdr>
            <w:top w:val="none" w:sz="0" w:space="0" w:color="auto"/>
            <w:left w:val="none" w:sz="0" w:space="0" w:color="auto"/>
            <w:bottom w:val="none" w:sz="0" w:space="0" w:color="auto"/>
            <w:right w:val="none" w:sz="0" w:space="0" w:color="auto"/>
          </w:divBdr>
        </w:div>
      </w:divsChild>
    </w:div>
    <w:div w:id="1093628261">
      <w:bodyDiv w:val="1"/>
      <w:marLeft w:val="0"/>
      <w:marRight w:val="0"/>
      <w:marTop w:val="0"/>
      <w:marBottom w:val="0"/>
      <w:divBdr>
        <w:top w:val="none" w:sz="0" w:space="0" w:color="auto"/>
        <w:left w:val="none" w:sz="0" w:space="0" w:color="auto"/>
        <w:bottom w:val="none" w:sz="0" w:space="0" w:color="auto"/>
        <w:right w:val="none" w:sz="0" w:space="0" w:color="auto"/>
      </w:divBdr>
      <w:divsChild>
        <w:div w:id="629165597">
          <w:marLeft w:val="547"/>
          <w:marRight w:val="0"/>
          <w:marTop w:val="120"/>
          <w:marBottom w:val="0"/>
          <w:divBdr>
            <w:top w:val="none" w:sz="0" w:space="0" w:color="auto"/>
            <w:left w:val="none" w:sz="0" w:space="0" w:color="auto"/>
            <w:bottom w:val="none" w:sz="0" w:space="0" w:color="auto"/>
            <w:right w:val="none" w:sz="0" w:space="0" w:color="auto"/>
          </w:divBdr>
        </w:div>
      </w:divsChild>
    </w:div>
    <w:div w:id="1094858458">
      <w:bodyDiv w:val="1"/>
      <w:marLeft w:val="0"/>
      <w:marRight w:val="0"/>
      <w:marTop w:val="0"/>
      <w:marBottom w:val="0"/>
      <w:divBdr>
        <w:top w:val="none" w:sz="0" w:space="0" w:color="auto"/>
        <w:left w:val="none" w:sz="0" w:space="0" w:color="auto"/>
        <w:bottom w:val="none" w:sz="0" w:space="0" w:color="auto"/>
        <w:right w:val="none" w:sz="0" w:space="0" w:color="auto"/>
      </w:divBdr>
      <w:divsChild>
        <w:div w:id="481629309">
          <w:marLeft w:val="547"/>
          <w:marRight w:val="0"/>
          <w:marTop w:val="0"/>
          <w:marBottom w:val="0"/>
          <w:divBdr>
            <w:top w:val="none" w:sz="0" w:space="0" w:color="auto"/>
            <w:left w:val="none" w:sz="0" w:space="0" w:color="auto"/>
            <w:bottom w:val="none" w:sz="0" w:space="0" w:color="auto"/>
            <w:right w:val="none" w:sz="0" w:space="0" w:color="auto"/>
          </w:divBdr>
        </w:div>
        <w:div w:id="526142955">
          <w:marLeft w:val="547"/>
          <w:marRight w:val="0"/>
          <w:marTop w:val="0"/>
          <w:marBottom w:val="0"/>
          <w:divBdr>
            <w:top w:val="none" w:sz="0" w:space="0" w:color="auto"/>
            <w:left w:val="none" w:sz="0" w:space="0" w:color="auto"/>
            <w:bottom w:val="none" w:sz="0" w:space="0" w:color="auto"/>
            <w:right w:val="none" w:sz="0" w:space="0" w:color="auto"/>
          </w:divBdr>
        </w:div>
      </w:divsChild>
    </w:div>
    <w:div w:id="1096100916">
      <w:bodyDiv w:val="1"/>
      <w:marLeft w:val="0"/>
      <w:marRight w:val="0"/>
      <w:marTop w:val="0"/>
      <w:marBottom w:val="0"/>
      <w:divBdr>
        <w:top w:val="none" w:sz="0" w:space="0" w:color="auto"/>
        <w:left w:val="none" w:sz="0" w:space="0" w:color="auto"/>
        <w:bottom w:val="none" w:sz="0" w:space="0" w:color="auto"/>
        <w:right w:val="none" w:sz="0" w:space="0" w:color="auto"/>
      </w:divBdr>
      <w:divsChild>
        <w:div w:id="910969950">
          <w:marLeft w:val="547"/>
          <w:marRight w:val="0"/>
          <w:marTop w:val="106"/>
          <w:marBottom w:val="0"/>
          <w:divBdr>
            <w:top w:val="none" w:sz="0" w:space="0" w:color="auto"/>
            <w:left w:val="none" w:sz="0" w:space="0" w:color="auto"/>
            <w:bottom w:val="none" w:sz="0" w:space="0" w:color="auto"/>
            <w:right w:val="none" w:sz="0" w:space="0" w:color="auto"/>
          </w:divBdr>
        </w:div>
      </w:divsChild>
    </w:div>
    <w:div w:id="1097596951">
      <w:bodyDiv w:val="1"/>
      <w:marLeft w:val="0"/>
      <w:marRight w:val="0"/>
      <w:marTop w:val="0"/>
      <w:marBottom w:val="0"/>
      <w:divBdr>
        <w:top w:val="none" w:sz="0" w:space="0" w:color="auto"/>
        <w:left w:val="none" w:sz="0" w:space="0" w:color="auto"/>
        <w:bottom w:val="none" w:sz="0" w:space="0" w:color="auto"/>
        <w:right w:val="none" w:sz="0" w:space="0" w:color="auto"/>
      </w:divBdr>
      <w:divsChild>
        <w:div w:id="975599569">
          <w:marLeft w:val="1166"/>
          <w:marRight w:val="0"/>
          <w:marTop w:val="86"/>
          <w:marBottom w:val="0"/>
          <w:divBdr>
            <w:top w:val="none" w:sz="0" w:space="0" w:color="auto"/>
            <w:left w:val="none" w:sz="0" w:space="0" w:color="auto"/>
            <w:bottom w:val="none" w:sz="0" w:space="0" w:color="auto"/>
            <w:right w:val="none" w:sz="0" w:space="0" w:color="auto"/>
          </w:divBdr>
        </w:div>
        <w:div w:id="1822958784">
          <w:marLeft w:val="1166"/>
          <w:marRight w:val="0"/>
          <w:marTop w:val="86"/>
          <w:marBottom w:val="0"/>
          <w:divBdr>
            <w:top w:val="none" w:sz="0" w:space="0" w:color="auto"/>
            <w:left w:val="none" w:sz="0" w:space="0" w:color="auto"/>
            <w:bottom w:val="none" w:sz="0" w:space="0" w:color="auto"/>
            <w:right w:val="none" w:sz="0" w:space="0" w:color="auto"/>
          </w:divBdr>
        </w:div>
        <w:div w:id="1552619617">
          <w:marLeft w:val="1166"/>
          <w:marRight w:val="0"/>
          <w:marTop w:val="86"/>
          <w:marBottom w:val="0"/>
          <w:divBdr>
            <w:top w:val="none" w:sz="0" w:space="0" w:color="auto"/>
            <w:left w:val="none" w:sz="0" w:space="0" w:color="auto"/>
            <w:bottom w:val="none" w:sz="0" w:space="0" w:color="auto"/>
            <w:right w:val="none" w:sz="0" w:space="0" w:color="auto"/>
          </w:divBdr>
        </w:div>
      </w:divsChild>
    </w:div>
    <w:div w:id="1101878085">
      <w:bodyDiv w:val="1"/>
      <w:marLeft w:val="0"/>
      <w:marRight w:val="0"/>
      <w:marTop w:val="0"/>
      <w:marBottom w:val="0"/>
      <w:divBdr>
        <w:top w:val="none" w:sz="0" w:space="0" w:color="auto"/>
        <w:left w:val="none" w:sz="0" w:space="0" w:color="auto"/>
        <w:bottom w:val="none" w:sz="0" w:space="0" w:color="auto"/>
        <w:right w:val="none" w:sz="0" w:space="0" w:color="auto"/>
      </w:divBdr>
      <w:divsChild>
        <w:div w:id="1649289124">
          <w:marLeft w:val="547"/>
          <w:marRight w:val="0"/>
          <w:marTop w:val="120"/>
          <w:marBottom w:val="0"/>
          <w:divBdr>
            <w:top w:val="none" w:sz="0" w:space="0" w:color="auto"/>
            <w:left w:val="none" w:sz="0" w:space="0" w:color="auto"/>
            <w:bottom w:val="none" w:sz="0" w:space="0" w:color="auto"/>
            <w:right w:val="none" w:sz="0" w:space="0" w:color="auto"/>
          </w:divBdr>
        </w:div>
      </w:divsChild>
    </w:div>
    <w:div w:id="1106198849">
      <w:bodyDiv w:val="1"/>
      <w:marLeft w:val="0"/>
      <w:marRight w:val="0"/>
      <w:marTop w:val="0"/>
      <w:marBottom w:val="0"/>
      <w:divBdr>
        <w:top w:val="none" w:sz="0" w:space="0" w:color="auto"/>
        <w:left w:val="none" w:sz="0" w:space="0" w:color="auto"/>
        <w:bottom w:val="none" w:sz="0" w:space="0" w:color="auto"/>
        <w:right w:val="none" w:sz="0" w:space="0" w:color="auto"/>
      </w:divBdr>
    </w:div>
    <w:div w:id="1108353652">
      <w:bodyDiv w:val="1"/>
      <w:marLeft w:val="0"/>
      <w:marRight w:val="0"/>
      <w:marTop w:val="0"/>
      <w:marBottom w:val="0"/>
      <w:divBdr>
        <w:top w:val="none" w:sz="0" w:space="0" w:color="auto"/>
        <w:left w:val="none" w:sz="0" w:space="0" w:color="auto"/>
        <w:bottom w:val="none" w:sz="0" w:space="0" w:color="auto"/>
        <w:right w:val="none" w:sz="0" w:space="0" w:color="auto"/>
      </w:divBdr>
    </w:div>
    <w:div w:id="1112165652">
      <w:bodyDiv w:val="1"/>
      <w:marLeft w:val="0"/>
      <w:marRight w:val="0"/>
      <w:marTop w:val="0"/>
      <w:marBottom w:val="0"/>
      <w:divBdr>
        <w:top w:val="none" w:sz="0" w:space="0" w:color="auto"/>
        <w:left w:val="none" w:sz="0" w:space="0" w:color="auto"/>
        <w:bottom w:val="none" w:sz="0" w:space="0" w:color="auto"/>
        <w:right w:val="none" w:sz="0" w:space="0" w:color="auto"/>
      </w:divBdr>
    </w:div>
    <w:div w:id="1112893891">
      <w:bodyDiv w:val="1"/>
      <w:marLeft w:val="0"/>
      <w:marRight w:val="0"/>
      <w:marTop w:val="0"/>
      <w:marBottom w:val="0"/>
      <w:divBdr>
        <w:top w:val="none" w:sz="0" w:space="0" w:color="auto"/>
        <w:left w:val="none" w:sz="0" w:space="0" w:color="auto"/>
        <w:bottom w:val="none" w:sz="0" w:space="0" w:color="auto"/>
        <w:right w:val="none" w:sz="0" w:space="0" w:color="auto"/>
      </w:divBdr>
      <w:divsChild>
        <w:div w:id="943462577">
          <w:marLeft w:val="547"/>
          <w:marRight w:val="0"/>
          <w:marTop w:val="0"/>
          <w:marBottom w:val="0"/>
          <w:divBdr>
            <w:top w:val="none" w:sz="0" w:space="0" w:color="auto"/>
            <w:left w:val="none" w:sz="0" w:space="0" w:color="auto"/>
            <w:bottom w:val="none" w:sz="0" w:space="0" w:color="auto"/>
            <w:right w:val="none" w:sz="0" w:space="0" w:color="auto"/>
          </w:divBdr>
        </w:div>
      </w:divsChild>
    </w:div>
    <w:div w:id="1113746606">
      <w:bodyDiv w:val="1"/>
      <w:marLeft w:val="0"/>
      <w:marRight w:val="0"/>
      <w:marTop w:val="0"/>
      <w:marBottom w:val="0"/>
      <w:divBdr>
        <w:top w:val="none" w:sz="0" w:space="0" w:color="auto"/>
        <w:left w:val="none" w:sz="0" w:space="0" w:color="auto"/>
        <w:bottom w:val="none" w:sz="0" w:space="0" w:color="auto"/>
        <w:right w:val="none" w:sz="0" w:space="0" w:color="auto"/>
      </w:divBdr>
      <w:divsChild>
        <w:div w:id="173501725">
          <w:marLeft w:val="547"/>
          <w:marRight w:val="0"/>
          <w:marTop w:val="120"/>
          <w:marBottom w:val="0"/>
          <w:divBdr>
            <w:top w:val="none" w:sz="0" w:space="0" w:color="auto"/>
            <w:left w:val="none" w:sz="0" w:space="0" w:color="auto"/>
            <w:bottom w:val="none" w:sz="0" w:space="0" w:color="auto"/>
            <w:right w:val="none" w:sz="0" w:space="0" w:color="auto"/>
          </w:divBdr>
        </w:div>
        <w:div w:id="999428509">
          <w:marLeft w:val="1166"/>
          <w:marRight w:val="0"/>
          <w:marTop w:val="100"/>
          <w:marBottom w:val="0"/>
          <w:divBdr>
            <w:top w:val="none" w:sz="0" w:space="0" w:color="auto"/>
            <w:left w:val="none" w:sz="0" w:space="0" w:color="auto"/>
            <w:bottom w:val="none" w:sz="0" w:space="0" w:color="auto"/>
            <w:right w:val="none" w:sz="0" w:space="0" w:color="auto"/>
          </w:divBdr>
        </w:div>
      </w:divsChild>
    </w:div>
    <w:div w:id="1117214078">
      <w:bodyDiv w:val="1"/>
      <w:marLeft w:val="0"/>
      <w:marRight w:val="0"/>
      <w:marTop w:val="0"/>
      <w:marBottom w:val="0"/>
      <w:divBdr>
        <w:top w:val="none" w:sz="0" w:space="0" w:color="auto"/>
        <w:left w:val="none" w:sz="0" w:space="0" w:color="auto"/>
        <w:bottom w:val="none" w:sz="0" w:space="0" w:color="auto"/>
        <w:right w:val="none" w:sz="0" w:space="0" w:color="auto"/>
      </w:divBdr>
      <w:divsChild>
        <w:div w:id="1488864596">
          <w:marLeft w:val="547"/>
          <w:marRight w:val="0"/>
          <w:marTop w:val="115"/>
          <w:marBottom w:val="0"/>
          <w:divBdr>
            <w:top w:val="none" w:sz="0" w:space="0" w:color="auto"/>
            <w:left w:val="none" w:sz="0" w:space="0" w:color="auto"/>
            <w:bottom w:val="none" w:sz="0" w:space="0" w:color="auto"/>
            <w:right w:val="none" w:sz="0" w:space="0" w:color="auto"/>
          </w:divBdr>
        </w:div>
      </w:divsChild>
    </w:div>
    <w:div w:id="1117798709">
      <w:bodyDiv w:val="1"/>
      <w:marLeft w:val="0"/>
      <w:marRight w:val="0"/>
      <w:marTop w:val="0"/>
      <w:marBottom w:val="0"/>
      <w:divBdr>
        <w:top w:val="none" w:sz="0" w:space="0" w:color="auto"/>
        <w:left w:val="none" w:sz="0" w:space="0" w:color="auto"/>
        <w:bottom w:val="none" w:sz="0" w:space="0" w:color="auto"/>
        <w:right w:val="none" w:sz="0" w:space="0" w:color="auto"/>
      </w:divBdr>
      <w:divsChild>
        <w:div w:id="130024713">
          <w:marLeft w:val="547"/>
          <w:marRight w:val="0"/>
          <w:marTop w:val="106"/>
          <w:marBottom w:val="0"/>
          <w:divBdr>
            <w:top w:val="none" w:sz="0" w:space="0" w:color="auto"/>
            <w:left w:val="none" w:sz="0" w:space="0" w:color="auto"/>
            <w:bottom w:val="none" w:sz="0" w:space="0" w:color="auto"/>
            <w:right w:val="none" w:sz="0" w:space="0" w:color="auto"/>
          </w:divBdr>
        </w:div>
      </w:divsChild>
    </w:div>
    <w:div w:id="1122724029">
      <w:bodyDiv w:val="1"/>
      <w:marLeft w:val="0"/>
      <w:marRight w:val="0"/>
      <w:marTop w:val="0"/>
      <w:marBottom w:val="0"/>
      <w:divBdr>
        <w:top w:val="none" w:sz="0" w:space="0" w:color="auto"/>
        <w:left w:val="none" w:sz="0" w:space="0" w:color="auto"/>
        <w:bottom w:val="none" w:sz="0" w:space="0" w:color="auto"/>
        <w:right w:val="none" w:sz="0" w:space="0" w:color="auto"/>
      </w:divBdr>
      <w:divsChild>
        <w:div w:id="582834631">
          <w:marLeft w:val="547"/>
          <w:marRight w:val="0"/>
          <w:marTop w:val="115"/>
          <w:marBottom w:val="0"/>
          <w:divBdr>
            <w:top w:val="none" w:sz="0" w:space="0" w:color="auto"/>
            <w:left w:val="none" w:sz="0" w:space="0" w:color="auto"/>
            <w:bottom w:val="none" w:sz="0" w:space="0" w:color="auto"/>
            <w:right w:val="none" w:sz="0" w:space="0" w:color="auto"/>
          </w:divBdr>
        </w:div>
        <w:div w:id="1714112722">
          <w:marLeft w:val="547"/>
          <w:marRight w:val="0"/>
          <w:marTop w:val="115"/>
          <w:marBottom w:val="0"/>
          <w:divBdr>
            <w:top w:val="none" w:sz="0" w:space="0" w:color="auto"/>
            <w:left w:val="none" w:sz="0" w:space="0" w:color="auto"/>
            <w:bottom w:val="none" w:sz="0" w:space="0" w:color="auto"/>
            <w:right w:val="none" w:sz="0" w:space="0" w:color="auto"/>
          </w:divBdr>
        </w:div>
      </w:divsChild>
    </w:div>
    <w:div w:id="1122727715">
      <w:bodyDiv w:val="1"/>
      <w:marLeft w:val="0"/>
      <w:marRight w:val="0"/>
      <w:marTop w:val="0"/>
      <w:marBottom w:val="0"/>
      <w:divBdr>
        <w:top w:val="none" w:sz="0" w:space="0" w:color="auto"/>
        <w:left w:val="none" w:sz="0" w:space="0" w:color="auto"/>
        <w:bottom w:val="none" w:sz="0" w:space="0" w:color="auto"/>
        <w:right w:val="none" w:sz="0" w:space="0" w:color="auto"/>
      </w:divBdr>
    </w:div>
    <w:div w:id="1126047749">
      <w:bodyDiv w:val="1"/>
      <w:marLeft w:val="0"/>
      <w:marRight w:val="0"/>
      <w:marTop w:val="0"/>
      <w:marBottom w:val="0"/>
      <w:divBdr>
        <w:top w:val="none" w:sz="0" w:space="0" w:color="auto"/>
        <w:left w:val="none" w:sz="0" w:space="0" w:color="auto"/>
        <w:bottom w:val="none" w:sz="0" w:space="0" w:color="auto"/>
        <w:right w:val="none" w:sz="0" w:space="0" w:color="auto"/>
      </w:divBdr>
    </w:div>
    <w:div w:id="1130706336">
      <w:bodyDiv w:val="1"/>
      <w:marLeft w:val="0"/>
      <w:marRight w:val="0"/>
      <w:marTop w:val="0"/>
      <w:marBottom w:val="0"/>
      <w:divBdr>
        <w:top w:val="none" w:sz="0" w:space="0" w:color="auto"/>
        <w:left w:val="none" w:sz="0" w:space="0" w:color="auto"/>
        <w:bottom w:val="none" w:sz="0" w:space="0" w:color="auto"/>
        <w:right w:val="none" w:sz="0" w:space="0" w:color="auto"/>
      </w:divBdr>
      <w:divsChild>
        <w:div w:id="1689138398">
          <w:marLeft w:val="720"/>
          <w:marRight w:val="0"/>
          <w:marTop w:val="115"/>
          <w:marBottom w:val="0"/>
          <w:divBdr>
            <w:top w:val="none" w:sz="0" w:space="0" w:color="auto"/>
            <w:left w:val="none" w:sz="0" w:space="0" w:color="auto"/>
            <w:bottom w:val="none" w:sz="0" w:space="0" w:color="auto"/>
            <w:right w:val="none" w:sz="0" w:space="0" w:color="auto"/>
          </w:divBdr>
        </w:div>
      </w:divsChild>
    </w:div>
    <w:div w:id="1132596957">
      <w:bodyDiv w:val="1"/>
      <w:marLeft w:val="0"/>
      <w:marRight w:val="0"/>
      <w:marTop w:val="0"/>
      <w:marBottom w:val="0"/>
      <w:divBdr>
        <w:top w:val="none" w:sz="0" w:space="0" w:color="auto"/>
        <w:left w:val="none" w:sz="0" w:space="0" w:color="auto"/>
        <w:bottom w:val="none" w:sz="0" w:space="0" w:color="auto"/>
        <w:right w:val="none" w:sz="0" w:space="0" w:color="auto"/>
      </w:divBdr>
      <w:divsChild>
        <w:div w:id="2121027672">
          <w:marLeft w:val="547"/>
          <w:marRight w:val="0"/>
          <w:marTop w:val="0"/>
          <w:marBottom w:val="0"/>
          <w:divBdr>
            <w:top w:val="none" w:sz="0" w:space="0" w:color="auto"/>
            <w:left w:val="none" w:sz="0" w:space="0" w:color="auto"/>
            <w:bottom w:val="none" w:sz="0" w:space="0" w:color="auto"/>
            <w:right w:val="none" w:sz="0" w:space="0" w:color="auto"/>
          </w:divBdr>
        </w:div>
        <w:div w:id="1682508219">
          <w:marLeft w:val="547"/>
          <w:marRight w:val="0"/>
          <w:marTop w:val="0"/>
          <w:marBottom w:val="0"/>
          <w:divBdr>
            <w:top w:val="none" w:sz="0" w:space="0" w:color="auto"/>
            <w:left w:val="none" w:sz="0" w:space="0" w:color="auto"/>
            <w:bottom w:val="none" w:sz="0" w:space="0" w:color="auto"/>
            <w:right w:val="none" w:sz="0" w:space="0" w:color="auto"/>
          </w:divBdr>
        </w:div>
        <w:div w:id="1489054688">
          <w:marLeft w:val="547"/>
          <w:marRight w:val="0"/>
          <w:marTop w:val="0"/>
          <w:marBottom w:val="0"/>
          <w:divBdr>
            <w:top w:val="none" w:sz="0" w:space="0" w:color="auto"/>
            <w:left w:val="none" w:sz="0" w:space="0" w:color="auto"/>
            <w:bottom w:val="none" w:sz="0" w:space="0" w:color="auto"/>
            <w:right w:val="none" w:sz="0" w:space="0" w:color="auto"/>
          </w:divBdr>
        </w:div>
        <w:div w:id="1456824453">
          <w:marLeft w:val="547"/>
          <w:marRight w:val="0"/>
          <w:marTop w:val="0"/>
          <w:marBottom w:val="0"/>
          <w:divBdr>
            <w:top w:val="none" w:sz="0" w:space="0" w:color="auto"/>
            <w:left w:val="none" w:sz="0" w:space="0" w:color="auto"/>
            <w:bottom w:val="none" w:sz="0" w:space="0" w:color="auto"/>
            <w:right w:val="none" w:sz="0" w:space="0" w:color="auto"/>
          </w:divBdr>
        </w:div>
        <w:div w:id="1730880992">
          <w:marLeft w:val="547"/>
          <w:marRight w:val="0"/>
          <w:marTop w:val="0"/>
          <w:marBottom w:val="0"/>
          <w:divBdr>
            <w:top w:val="none" w:sz="0" w:space="0" w:color="auto"/>
            <w:left w:val="none" w:sz="0" w:space="0" w:color="auto"/>
            <w:bottom w:val="none" w:sz="0" w:space="0" w:color="auto"/>
            <w:right w:val="none" w:sz="0" w:space="0" w:color="auto"/>
          </w:divBdr>
        </w:div>
        <w:div w:id="184515856">
          <w:marLeft w:val="547"/>
          <w:marRight w:val="0"/>
          <w:marTop w:val="0"/>
          <w:marBottom w:val="0"/>
          <w:divBdr>
            <w:top w:val="none" w:sz="0" w:space="0" w:color="auto"/>
            <w:left w:val="none" w:sz="0" w:space="0" w:color="auto"/>
            <w:bottom w:val="none" w:sz="0" w:space="0" w:color="auto"/>
            <w:right w:val="none" w:sz="0" w:space="0" w:color="auto"/>
          </w:divBdr>
        </w:div>
        <w:div w:id="2057267922">
          <w:marLeft w:val="547"/>
          <w:marRight w:val="0"/>
          <w:marTop w:val="0"/>
          <w:marBottom w:val="0"/>
          <w:divBdr>
            <w:top w:val="none" w:sz="0" w:space="0" w:color="auto"/>
            <w:left w:val="none" w:sz="0" w:space="0" w:color="auto"/>
            <w:bottom w:val="none" w:sz="0" w:space="0" w:color="auto"/>
            <w:right w:val="none" w:sz="0" w:space="0" w:color="auto"/>
          </w:divBdr>
        </w:div>
        <w:div w:id="327947149">
          <w:marLeft w:val="547"/>
          <w:marRight w:val="0"/>
          <w:marTop w:val="0"/>
          <w:marBottom w:val="0"/>
          <w:divBdr>
            <w:top w:val="none" w:sz="0" w:space="0" w:color="auto"/>
            <w:left w:val="none" w:sz="0" w:space="0" w:color="auto"/>
            <w:bottom w:val="none" w:sz="0" w:space="0" w:color="auto"/>
            <w:right w:val="none" w:sz="0" w:space="0" w:color="auto"/>
          </w:divBdr>
        </w:div>
        <w:div w:id="319161356">
          <w:marLeft w:val="547"/>
          <w:marRight w:val="0"/>
          <w:marTop w:val="0"/>
          <w:marBottom w:val="0"/>
          <w:divBdr>
            <w:top w:val="none" w:sz="0" w:space="0" w:color="auto"/>
            <w:left w:val="none" w:sz="0" w:space="0" w:color="auto"/>
            <w:bottom w:val="none" w:sz="0" w:space="0" w:color="auto"/>
            <w:right w:val="none" w:sz="0" w:space="0" w:color="auto"/>
          </w:divBdr>
        </w:div>
      </w:divsChild>
    </w:div>
    <w:div w:id="1132988416">
      <w:bodyDiv w:val="1"/>
      <w:marLeft w:val="0"/>
      <w:marRight w:val="0"/>
      <w:marTop w:val="0"/>
      <w:marBottom w:val="0"/>
      <w:divBdr>
        <w:top w:val="none" w:sz="0" w:space="0" w:color="auto"/>
        <w:left w:val="none" w:sz="0" w:space="0" w:color="auto"/>
        <w:bottom w:val="none" w:sz="0" w:space="0" w:color="auto"/>
        <w:right w:val="none" w:sz="0" w:space="0" w:color="auto"/>
      </w:divBdr>
      <w:divsChild>
        <w:div w:id="325986445">
          <w:marLeft w:val="547"/>
          <w:marRight w:val="0"/>
          <w:marTop w:val="120"/>
          <w:marBottom w:val="0"/>
          <w:divBdr>
            <w:top w:val="none" w:sz="0" w:space="0" w:color="auto"/>
            <w:left w:val="none" w:sz="0" w:space="0" w:color="auto"/>
            <w:bottom w:val="none" w:sz="0" w:space="0" w:color="auto"/>
            <w:right w:val="none" w:sz="0" w:space="0" w:color="auto"/>
          </w:divBdr>
        </w:div>
      </w:divsChild>
    </w:div>
    <w:div w:id="1137182487">
      <w:bodyDiv w:val="1"/>
      <w:marLeft w:val="0"/>
      <w:marRight w:val="0"/>
      <w:marTop w:val="0"/>
      <w:marBottom w:val="0"/>
      <w:divBdr>
        <w:top w:val="none" w:sz="0" w:space="0" w:color="auto"/>
        <w:left w:val="none" w:sz="0" w:space="0" w:color="auto"/>
        <w:bottom w:val="none" w:sz="0" w:space="0" w:color="auto"/>
        <w:right w:val="none" w:sz="0" w:space="0" w:color="auto"/>
      </w:divBdr>
      <w:divsChild>
        <w:div w:id="727922200">
          <w:marLeft w:val="547"/>
          <w:marRight w:val="0"/>
          <w:marTop w:val="86"/>
          <w:marBottom w:val="0"/>
          <w:divBdr>
            <w:top w:val="none" w:sz="0" w:space="0" w:color="auto"/>
            <w:left w:val="none" w:sz="0" w:space="0" w:color="auto"/>
            <w:bottom w:val="none" w:sz="0" w:space="0" w:color="auto"/>
            <w:right w:val="none" w:sz="0" w:space="0" w:color="auto"/>
          </w:divBdr>
        </w:div>
      </w:divsChild>
    </w:div>
    <w:div w:id="1143422531">
      <w:bodyDiv w:val="1"/>
      <w:marLeft w:val="0"/>
      <w:marRight w:val="0"/>
      <w:marTop w:val="0"/>
      <w:marBottom w:val="0"/>
      <w:divBdr>
        <w:top w:val="none" w:sz="0" w:space="0" w:color="auto"/>
        <w:left w:val="none" w:sz="0" w:space="0" w:color="auto"/>
        <w:bottom w:val="none" w:sz="0" w:space="0" w:color="auto"/>
        <w:right w:val="none" w:sz="0" w:space="0" w:color="auto"/>
      </w:divBdr>
      <w:divsChild>
        <w:div w:id="185560223">
          <w:marLeft w:val="1166"/>
          <w:marRight w:val="0"/>
          <w:marTop w:val="0"/>
          <w:marBottom w:val="0"/>
          <w:divBdr>
            <w:top w:val="none" w:sz="0" w:space="0" w:color="auto"/>
            <w:left w:val="none" w:sz="0" w:space="0" w:color="auto"/>
            <w:bottom w:val="none" w:sz="0" w:space="0" w:color="auto"/>
            <w:right w:val="none" w:sz="0" w:space="0" w:color="auto"/>
          </w:divBdr>
        </w:div>
      </w:divsChild>
    </w:div>
    <w:div w:id="1143616069">
      <w:bodyDiv w:val="1"/>
      <w:marLeft w:val="0"/>
      <w:marRight w:val="0"/>
      <w:marTop w:val="0"/>
      <w:marBottom w:val="0"/>
      <w:divBdr>
        <w:top w:val="none" w:sz="0" w:space="0" w:color="auto"/>
        <w:left w:val="none" w:sz="0" w:space="0" w:color="auto"/>
        <w:bottom w:val="none" w:sz="0" w:space="0" w:color="auto"/>
        <w:right w:val="none" w:sz="0" w:space="0" w:color="auto"/>
      </w:divBdr>
    </w:div>
    <w:div w:id="1146043974">
      <w:bodyDiv w:val="1"/>
      <w:marLeft w:val="0"/>
      <w:marRight w:val="0"/>
      <w:marTop w:val="0"/>
      <w:marBottom w:val="0"/>
      <w:divBdr>
        <w:top w:val="none" w:sz="0" w:space="0" w:color="auto"/>
        <w:left w:val="none" w:sz="0" w:space="0" w:color="auto"/>
        <w:bottom w:val="none" w:sz="0" w:space="0" w:color="auto"/>
        <w:right w:val="none" w:sz="0" w:space="0" w:color="auto"/>
      </w:divBdr>
      <w:divsChild>
        <w:div w:id="1560944957">
          <w:marLeft w:val="547"/>
          <w:marRight w:val="0"/>
          <w:marTop w:val="106"/>
          <w:marBottom w:val="0"/>
          <w:divBdr>
            <w:top w:val="none" w:sz="0" w:space="0" w:color="auto"/>
            <w:left w:val="none" w:sz="0" w:space="0" w:color="auto"/>
            <w:bottom w:val="none" w:sz="0" w:space="0" w:color="auto"/>
            <w:right w:val="none" w:sz="0" w:space="0" w:color="auto"/>
          </w:divBdr>
        </w:div>
      </w:divsChild>
    </w:div>
    <w:div w:id="1148010205">
      <w:bodyDiv w:val="1"/>
      <w:marLeft w:val="0"/>
      <w:marRight w:val="0"/>
      <w:marTop w:val="0"/>
      <w:marBottom w:val="0"/>
      <w:divBdr>
        <w:top w:val="none" w:sz="0" w:space="0" w:color="auto"/>
        <w:left w:val="none" w:sz="0" w:space="0" w:color="auto"/>
        <w:bottom w:val="none" w:sz="0" w:space="0" w:color="auto"/>
        <w:right w:val="none" w:sz="0" w:space="0" w:color="auto"/>
      </w:divBdr>
      <w:divsChild>
        <w:div w:id="786315346">
          <w:marLeft w:val="1166"/>
          <w:marRight w:val="0"/>
          <w:marTop w:val="96"/>
          <w:marBottom w:val="0"/>
          <w:divBdr>
            <w:top w:val="none" w:sz="0" w:space="0" w:color="auto"/>
            <w:left w:val="none" w:sz="0" w:space="0" w:color="auto"/>
            <w:bottom w:val="none" w:sz="0" w:space="0" w:color="auto"/>
            <w:right w:val="none" w:sz="0" w:space="0" w:color="auto"/>
          </w:divBdr>
        </w:div>
        <w:div w:id="1087730227">
          <w:marLeft w:val="1166"/>
          <w:marRight w:val="0"/>
          <w:marTop w:val="96"/>
          <w:marBottom w:val="0"/>
          <w:divBdr>
            <w:top w:val="none" w:sz="0" w:space="0" w:color="auto"/>
            <w:left w:val="none" w:sz="0" w:space="0" w:color="auto"/>
            <w:bottom w:val="none" w:sz="0" w:space="0" w:color="auto"/>
            <w:right w:val="none" w:sz="0" w:space="0" w:color="auto"/>
          </w:divBdr>
        </w:div>
        <w:div w:id="1867137514">
          <w:marLeft w:val="1166"/>
          <w:marRight w:val="0"/>
          <w:marTop w:val="96"/>
          <w:marBottom w:val="0"/>
          <w:divBdr>
            <w:top w:val="none" w:sz="0" w:space="0" w:color="auto"/>
            <w:left w:val="none" w:sz="0" w:space="0" w:color="auto"/>
            <w:bottom w:val="none" w:sz="0" w:space="0" w:color="auto"/>
            <w:right w:val="none" w:sz="0" w:space="0" w:color="auto"/>
          </w:divBdr>
        </w:div>
      </w:divsChild>
    </w:div>
    <w:div w:id="1148589229">
      <w:bodyDiv w:val="1"/>
      <w:marLeft w:val="0"/>
      <w:marRight w:val="0"/>
      <w:marTop w:val="0"/>
      <w:marBottom w:val="0"/>
      <w:divBdr>
        <w:top w:val="none" w:sz="0" w:space="0" w:color="auto"/>
        <w:left w:val="none" w:sz="0" w:space="0" w:color="auto"/>
        <w:bottom w:val="none" w:sz="0" w:space="0" w:color="auto"/>
        <w:right w:val="none" w:sz="0" w:space="0" w:color="auto"/>
      </w:divBdr>
      <w:divsChild>
        <w:div w:id="1963262407">
          <w:marLeft w:val="547"/>
          <w:marRight w:val="0"/>
          <w:marTop w:val="115"/>
          <w:marBottom w:val="0"/>
          <w:divBdr>
            <w:top w:val="none" w:sz="0" w:space="0" w:color="auto"/>
            <w:left w:val="none" w:sz="0" w:space="0" w:color="auto"/>
            <w:bottom w:val="none" w:sz="0" w:space="0" w:color="auto"/>
            <w:right w:val="none" w:sz="0" w:space="0" w:color="auto"/>
          </w:divBdr>
        </w:div>
      </w:divsChild>
    </w:div>
    <w:div w:id="1160777140">
      <w:bodyDiv w:val="1"/>
      <w:marLeft w:val="0"/>
      <w:marRight w:val="0"/>
      <w:marTop w:val="0"/>
      <w:marBottom w:val="0"/>
      <w:divBdr>
        <w:top w:val="none" w:sz="0" w:space="0" w:color="auto"/>
        <w:left w:val="none" w:sz="0" w:space="0" w:color="auto"/>
        <w:bottom w:val="none" w:sz="0" w:space="0" w:color="auto"/>
        <w:right w:val="none" w:sz="0" w:space="0" w:color="auto"/>
      </w:divBdr>
    </w:div>
    <w:div w:id="1160806326">
      <w:bodyDiv w:val="1"/>
      <w:marLeft w:val="0"/>
      <w:marRight w:val="0"/>
      <w:marTop w:val="0"/>
      <w:marBottom w:val="0"/>
      <w:divBdr>
        <w:top w:val="none" w:sz="0" w:space="0" w:color="auto"/>
        <w:left w:val="none" w:sz="0" w:space="0" w:color="auto"/>
        <w:bottom w:val="none" w:sz="0" w:space="0" w:color="auto"/>
        <w:right w:val="none" w:sz="0" w:space="0" w:color="auto"/>
      </w:divBdr>
      <w:divsChild>
        <w:div w:id="164052638">
          <w:marLeft w:val="547"/>
          <w:marRight w:val="0"/>
          <w:marTop w:val="86"/>
          <w:marBottom w:val="0"/>
          <w:divBdr>
            <w:top w:val="none" w:sz="0" w:space="0" w:color="auto"/>
            <w:left w:val="none" w:sz="0" w:space="0" w:color="auto"/>
            <w:bottom w:val="none" w:sz="0" w:space="0" w:color="auto"/>
            <w:right w:val="none" w:sz="0" w:space="0" w:color="auto"/>
          </w:divBdr>
        </w:div>
        <w:div w:id="1853495488">
          <w:marLeft w:val="1166"/>
          <w:marRight w:val="0"/>
          <w:marTop w:val="77"/>
          <w:marBottom w:val="0"/>
          <w:divBdr>
            <w:top w:val="none" w:sz="0" w:space="0" w:color="auto"/>
            <w:left w:val="none" w:sz="0" w:space="0" w:color="auto"/>
            <w:bottom w:val="none" w:sz="0" w:space="0" w:color="auto"/>
            <w:right w:val="none" w:sz="0" w:space="0" w:color="auto"/>
          </w:divBdr>
        </w:div>
        <w:div w:id="1353995159">
          <w:marLeft w:val="1166"/>
          <w:marRight w:val="0"/>
          <w:marTop w:val="77"/>
          <w:marBottom w:val="0"/>
          <w:divBdr>
            <w:top w:val="none" w:sz="0" w:space="0" w:color="auto"/>
            <w:left w:val="none" w:sz="0" w:space="0" w:color="auto"/>
            <w:bottom w:val="none" w:sz="0" w:space="0" w:color="auto"/>
            <w:right w:val="none" w:sz="0" w:space="0" w:color="auto"/>
          </w:divBdr>
        </w:div>
        <w:div w:id="2037807458">
          <w:marLeft w:val="1714"/>
          <w:marRight w:val="0"/>
          <w:marTop w:val="67"/>
          <w:marBottom w:val="0"/>
          <w:divBdr>
            <w:top w:val="none" w:sz="0" w:space="0" w:color="auto"/>
            <w:left w:val="none" w:sz="0" w:space="0" w:color="auto"/>
            <w:bottom w:val="none" w:sz="0" w:space="0" w:color="auto"/>
            <w:right w:val="none" w:sz="0" w:space="0" w:color="auto"/>
          </w:divBdr>
        </w:div>
      </w:divsChild>
    </w:div>
    <w:div w:id="1164199499">
      <w:bodyDiv w:val="1"/>
      <w:marLeft w:val="0"/>
      <w:marRight w:val="0"/>
      <w:marTop w:val="0"/>
      <w:marBottom w:val="0"/>
      <w:divBdr>
        <w:top w:val="none" w:sz="0" w:space="0" w:color="auto"/>
        <w:left w:val="none" w:sz="0" w:space="0" w:color="auto"/>
        <w:bottom w:val="none" w:sz="0" w:space="0" w:color="auto"/>
        <w:right w:val="none" w:sz="0" w:space="0" w:color="auto"/>
      </w:divBdr>
    </w:div>
    <w:div w:id="1165440823">
      <w:bodyDiv w:val="1"/>
      <w:marLeft w:val="0"/>
      <w:marRight w:val="0"/>
      <w:marTop w:val="0"/>
      <w:marBottom w:val="0"/>
      <w:divBdr>
        <w:top w:val="none" w:sz="0" w:space="0" w:color="auto"/>
        <w:left w:val="none" w:sz="0" w:space="0" w:color="auto"/>
        <w:bottom w:val="none" w:sz="0" w:space="0" w:color="auto"/>
        <w:right w:val="none" w:sz="0" w:space="0" w:color="auto"/>
      </w:divBdr>
      <w:divsChild>
        <w:div w:id="467473431">
          <w:marLeft w:val="547"/>
          <w:marRight w:val="0"/>
          <w:marTop w:val="0"/>
          <w:marBottom w:val="0"/>
          <w:divBdr>
            <w:top w:val="none" w:sz="0" w:space="0" w:color="auto"/>
            <w:left w:val="none" w:sz="0" w:space="0" w:color="auto"/>
            <w:bottom w:val="none" w:sz="0" w:space="0" w:color="auto"/>
            <w:right w:val="none" w:sz="0" w:space="0" w:color="auto"/>
          </w:divBdr>
        </w:div>
        <w:div w:id="678436164">
          <w:marLeft w:val="547"/>
          <w:marRight w:val="0"/>
          <w:marTop w:val="0"/>
          <w:marBottom w:val="0"/>
          <w:divBdr>
            <w:top w:val="none" w:sz="0" w:space="0" w:color="auto"/>
            <w:left w:val="none" w:sz="0" w:space="0" w:color="auto"/>
            <w:bottom w:val="none" w:sz="0" w:space="0" w:color="auto"/>
            <w:right w:val="none" w:sz="0" w:space="0" w:color="auto"/>
          </w:divBdr>
        </w:div>
        <w:div w:id="942107643">
          <w:marLeft w:val="547"/>
          <w:marRight w:val="0"/>
          <w:marTop w:val="0"/>
          <w:marBottom w:val="0"/>
          <w:divBdr>
            <w:top w:val="none" w:sz="0" w:space="0" w:color="auto"/>
            <w:left w:val="none" w:sz="0" w:space="0" w:color="auto"/>
            <w:bottom w:val="none" w:sz="0" w:space="0" w:color="auto"/>
            <w:right w:val="none" w:sz="0" w:space="0" w:color="auto"/>
          </w:divBdr>
        </w:div>
      </w:divsChild>
    </w:div>
    <w:div w:id="1167208777">
      <w:bodyDiv w:val="1"/>
      <w:marLeft w:val="0"/>
      <w:marRight w:val="0"/>
      <w:marTop w:val="0"/>
      <w:marBottom w:val="0"/>
      <w:divBdr>
        <w:top w:val="none" w:sz="0" w:space="0" w:color="auto"/>
        <w:left w:val="none" w:sz="0" w:space="0" w:color="auto"/>
        <w:bottom w:val="none" w:sz="0" w:space="0" w:color="auto"/>
        <w:right w:val="none" w:sz="0" w:space="0" w:color="auto"/>
      </w:divBdr>
    </w:div>
    <w:div w:id="1168131205">
      <w:bodyDiv w:val="1"/>
      <w:marLeft w:val="0"/>
      <w:marRight w:val="0"/>
      <w:marTop w:val="0"/>
      <w:marBottom w:val="0"/>
      <w:divBdr>
        <w:top w:val="none" w:sz="0" w:space="0" w:color="auto"/>
        <w:left w:val="none" w:sz="0" w:space="0" w:color="auto"/>
        <w:bottom w:val="none" w:sz="0" w:space="0" w:color="auto"/>
        <w:right w:val="none" w:sz="0" w:space="0" w:color="auto"/>
      </w:divBdr>
      <w:divsChild>
        <w:div w:id="2023705716">
          <w:marLeft w:val="1267"/>
          <w:marRight w:val="0"/>
          <w:marTop w:val="110"/>
          <w:marBottom w:val="0"/>
          <w:divBdr>
            <w:top w:val="none" w:sz="0" w:space="0" w:color="auto"/>
            <w:left w:val="none" w:sz="0" w:space="0" w:color="auto"/>
            <w:bottom w:val="none" w:sz="0" w:space="0" w:color="auto"/>
            <w:right w:val="none" w:sz="0" w:space="0" w:color="auto"/>
          </w:divBdr>
        </w:div>
        <w:div w:id="1395816088">
          <w:marLeft w:val="1267"/>
          <w:marRight w:val="0"/>
          <w:marTop w:val="110"/>
          <w:marBottom w:val="0"/>
          <w:divBdr>
            <w:top w:val="none" w:sz="0" w:space="0" w:color="auto"/>
            <w:left w:val="none" w:sz="0" w:space="0" w:color="auto"/>
            <w:bottom w:val="none" w:sz="0" w:space="0" w:color="auto"/>
            <w:right w:val="none" w:sz="0" w:space="0" w:color="auto"/>
          </w:divBdr>
        </w:div>
      </w:divsChild>
    </w:div>
    <w:div w:id="1171218618">
      <w:bodyDiv w:val="1"/>
      <w:marLeft w:val="0"/>
      <w:marRight w:val="0"/>
      <w:marTop w:val="0"/>
      <w:marBottom w:val="0"/>
      <w:divBdr>
        <w:top w:val="none" w:sz="0" w:space="0" w:color="auto"/>
        <w:left w:val="none" w:sz="0" w:space="0" w:color="auto"/>
        <w:bottom w:val="none" w:sz="0" w:space="0" w:color="auto"/>
        <w:right w:val="none" w:sz="0" w:space="0" w:color="auto"/>
      </w:divBdr>
      <w:divsChild>
        <w:div w:id="62800667">
          <w:marLeft w:val="547"/>
          <w:marRight w:val="0"/>
          <w:marTop w:val="120"/>
          <w:marBottom w:val="0"/>
          <w:divBdr>
            <w:top w:val="none" w:sz="0" w:space="0" w:color="auto"/>
            <w:left w:val="none" w:sz="0" w:space="0" w:color="auto"/>
            <w:bottom w:val="none" w:sz="0" w:space="0" w:color="auto"/>
            <w:right w:val="none" w:sz="0" w:space="0" w:color="auto"/>
          </w:divBdr>
        </w:div>
        <w:div w:id="1053189924">
          <w:marLeft w:val="547"/>
          <w:marRight w:val="0"/>
          <w:marTop w:val="120"/>
          <w:marBottom w:val="0"/>
          <w:divBdr>
            <w:top w:val="none" w:sz="0" w:space="0" w:color="auto"/>
            <w:left w:val="none" w:sz="0" w:space="0" w:color="auto"/>
            <w:bottom w:val="none" w:sz="0" w:space="0" w:color="auto"/>
            <w:right w:val="none" w:sz="0" w:space="0" w:color="auto"/>
          </w:divBdr>
        </w:div>
        <w:div w:id="404448849">
          <w:marLeft w:val="547"/>
          <w:marRight w:val="0"/>
          <w:marTop w:val="120"/>
          <w:marBottom w:val="0"/>
          <w:divBdr>
            <w:top w:val="none" w:sz="0" w:space="0" w:color="auto"/>
            <w:left w:val="none" w:sz="0" w:space="0" w:color="auto"/>
            <w:bottom w:val="none" w:sz="0" w:space="0" w:color="auto"/>
            <w:right w:val="none" w:sz="0" w:space="0" w:color="auto"/>
          </w:divBdr>
        </w:div>
      </w:divsChild>
    </w:div>
    <w:div w:id="1176772692">
      <w:bodyDiv w:val="1"/>
      <w:marLeft w:val="0"/>
      <w:marRight w:val="0"/>
      <w:marTop w:val="0"/>
      <w:marBottom w:val="0"/>
      <w:divBdr>
        <w:top w:val="none" w:sz="0" w:space="0" w:color="auto"/>
        <w:left w:val="none" w:sz="0" w:space="0" w:color="auto"/>
        <w:bottom w:val="none" w:sz="0" w:space="0" w:color="auto"/>
        <w:right w:val="none" w:sz="0" w:space="0" w:color="auto"/>
      </w:divBdr>
      <w:divsChild>
        <w:div w:id="1303316392">
          <w:marLeft w:val="547"/>
          <w:marRight w:val="0"/>
          <w:marTop w:val="96"/>
          <w:marBottom w:val="0"/>
          <w:divBdr>
            <w:top w:val="none" w:sz="0" w:space="0" w:color="auto"/>
            <w:left w:val="none" w:sz="0" w:space="0" w:color="auto"/>
            <w:bottom w:val="none" w:sz="0" w:space="0" w:color="auto"/>
            <w:right w:val="none" w:sz="0" w:space="0" w:color="auto"/>
          </w:divBdr>
        </w:div>
      </w:divsChild>
    </w:div>
    <w:div w:id="1177816497">
      <w:bodyDiv w:val="1"/>
      <w:marLeft w:val="0"/>
      <w:marRight w:val="0"/>
      <w:marTop w:val="0"/>
      <w:marBottom w:val="0"/>
      <w:divBdr>
        <w:top w:val="none" w:sz="0" w:space="0" w:color="auto"/>
        <w:left w:val="none" w:sz="0" w:space="0" w:color="auto"/>
        <w:bottom w:val="none" w:sz="0" w:space="0" w:color="auto"/>
        <w:right w:val="none" w:sz="0" w:space="0" w:color="auto"/>
      </w:divBdr>
    </w:div>
    <w:div w:id="1180855696">
      <w:bodyDiv w:val="1"/>
      <w:marLeft w:val="0"/>
      <w:marRight w:val="0"/>
      <w:marTop w:val="0"/>
      <w:marBottom w:val="0"/>
      <w:divBdr>
        <w:top w:val="none" w:sz="0" w:space="0" w:color="auto"/>
        <w:left w:val="none" w:sz="0" w:space="0" w:color="auto"/>
        <w:bottom w:val="none" w:sz="0" w:space="0" w:color="auto"/>
        <w:right w:val="none" w:sz="0" w:space="0" w:color="auto"/>
      </w:divBdr>
    </w:div>
    <w:div w:id="1182932415">
      <w:bodyDiv w:val="1"/>
      <w:marLeft w:val="0"/>
      <w:marRight w:val="0"/>
      <w:marTop w:val="0"/>
      <w:marBottom w:val="0"/>
      <w:divBdr>
        <w:top w:val="none" w:sz="0" w:space="0" w:color="auto"/>
        <w:left w:val="none" w:sz="0" w:space="0" w:color="auto"/>
        <w:bottom w:val="none" w:sz="0" w:space="0" w:color="auto"/>
        <w:right w:val="none" w:sz="0" w:space="0" w:color="auto"/>
      </w:divBdr>
    </w:div>
    <w:div w:id="1183399254">
      <w:bodyDiv w:val="1"/>
      <w:marLeft w:val="0"/>
      <w:marRight w:val="0"/>
      <w:marTop w:val="0"/>
      <w:marBottom w:val="0"/>
      <w:divBdr>
        <w:top w:val="none" w:sz="0" w:space="0" w:color="auto"/>
        <w:left w:val="none" w:sz="0" w:space="0" w:color="auto"/>
        <w:bottom w:val="none" w:sz="0" w:space="0" w:color="auto"/>
        <w:right w:val="none" w:sz="0" w:space="0" w:color="auto"/>
      </w:divBdr>
    </w:div>
    <w:div w:id="1185245011">
      <w:bodyDiv w:val="1"/>
      <w:marLeft w:val="0"/>
      <w:marRight w:val="0"/>
      <w:marTop w:val="0"/>
      <w:marBottom w:val="0"/>
      <w:divBdr>
        <w:top w:val="none" w:sz="0" w:space="0" w:color="auto"/>
        <w:left w:val="none" w:sz="0" w:space="0" w:color="auto"/>
        <w:bottom w:val="none" w:sz="0" w:space="0" w:color="auto"/>
        <w:right w:val="none" w:sz="0" w:space="0" w:color="auto"/>
      </w:divBdr>
      <w:divsChild>
        <w:div w:id="1895117446">
          <w:marLeft w:val="547"/>
          <w:marRight w:val="0"/>
          <w:marTop w:val="115"/>
          <w:marBottom w:val="0"/>
          <w:divBdr>
            <w:top w:val="none" w:sz="0" w:space="0" w:color="auto"/>
            <w:left w:val="none" w:sz="0" w:space="0" w:color="auto"/>
            <w:bottom w:val="none" w:sz="0" w:space="0" w:color="auto"/>
            <w:right w:val="none" w:sz="0" w:space="0" w:color="auto"/>
          </w:divBdr>
        </w:div>
      </w:divsChild>
    </w:div>
    <w:div w:id="1190877576">
      <w:bodyDiv w:val="1"/>
      <w:marLeft w:val="0"/>
      <w:marRight w:val="0"/>
      <w:marTop w:val="0"/>
      <w:marBottom w:val="0"/>
      <w:divBdr>
        <w:top w:val="none" w:sz="0" w:space="0" w:color="auto"/>
        <w:left w:val="none" w:sz="0" w:space="0" w:color="auto"/>
        <w:bottom w:val="none" w:sz="0" w:space="0" w:color="auto"/>
        <w:right w:val="none" w:sz="0" w:space="0" w:color="auto"/>
      </w:divBdr>
      <w:divsChild>
        <w:div w:id="461315169">
          <w:marLeft w:val="547"/>
          <w:marRight w:val="0"/>
          <w:marTop w:val="96"/>
          <w:marBottom w:val="0"/>
          <w:divBdr>
            <w:top w:val="none" w:sz="0" w:space="0" w:color="auto"/>
            <w:left w:val="none" w:sz="0" w:space="0" w:color="auto"/>
            <w:bottom w:val="none" w:sz="0" w:space="0" w:color="auto"/>
            <w:right w:val="none" w:sz="0" w:space="0" w:color="auto"/>
          </w:divBdr>
        </w:div>
        <w:div w:id="1434014043">
          <w:marLeft w:val="1166"/>
          <w:marRight w:val="0"/>
          <w:marTop w:val="86"/>
          <w:marBottom w:val="0"/>
          <w:divBdr>
            <w:top w:val="none" w:sz="0" w:space="0" w:color="auto"/>
            <w:left w:val="none" w:sz="0" w:space="0" w:color="auto"/>
            <w:bottom w:val="none" w:sz="0" w:space="0" w:color="auto"/>
            <w:right w:val="none" w:sz="0" w:space="0" w:color="auto"/>
          </w:divBdr>
        </w:div>
        <w:div w:id="1485126948">
          <w:marLeft w:val="1714"/>
          <w:marRight w:val="0"/>
          <w:marTop w:val="77"/>
          <w:marBottom w:val="0"/>
          <w:divBdr>
            <w:top w:val="none" w:sz="0" w:space="0" w:color="auto"/>
            <w:left w:val="none" w:sz="0" w:space="0" w:color="auto"/>
            <w:bottom w:val="none" w:sz="0" w:space="0" w:color="auto"/>
            <w:right w:val="none" w:sz="0" w:space="0" w:color="auto"/>
          </w:divBdr>
        </w:div>
        <w:div w:id="895359396">
          <w:marLeft w:val="1714"/>
          <w:marRight w:val="0"/>
          <w:marTop w:val="77"/>
          <w:marBottom w:val="0"/>
          <w:divBdr>
            <w:top w:val="none" w:sz="0" w:space="0" w:color="auto"/>
            <w:left w:val="none" w:sz="0" w:space="0" w:color="auto"/>
            <w:bottom w:val="none" w:sz="0" w:space="0" w:color="auto"/>
            <w:right w:val="none" w:sz="0" w:space="0" w:color="auto"/>
          </w:divBdr>
        </w:div>
      </w:divsChild>
    </w:div>
    <w:div w:id="1198928317">
      <w:bodyDiv w:val="1"/>
      <w:marLeft w:val="0"/>
      <w:marRight w:val="0"/>
      <w:marTop w:val="0"/>
      <w:marBottom w:val="0"/>
      <w:divBdr>
        <w:top w:val="none" w:sz="0" w:space="0" w:color="auto"/>
        <w:left w:val="none" w:sz="0" w:space="0" w:color="auto"/>
        <w:bottom w:val="none" w:sz="0" w:space="0" w:color="auto"/>
        <w:right w:val="none" w:sz="0" w:space="0" w:color="auto"/>
      </w:divBdr>
      <w:divsChild>
        <w:div w:id="74861014">
          <w:marLeft w:val="547"/>
          <w:marRight w:val="0"/>
          <w:marTop w:val="96"/>
          <w:marBottom w:val="0"/>
          <w:divBdr>
            <w:top w:val="none" w:sz="0" w:space="0" w:color="auto"/>
            <w:left w:val="none" w:sz="0" w:space="0" w:color="auto"/>
            <w:bottom w:val="none" w:sz="0" w:space="0" w:color="auto"/>
            <w:right w:val="none" w:sz="0" w:space="0" w:color="auto"/>
          </w:divBdr>
        </w:div>
      </w:divsChild>
    </w:div>
    <w:div w:id="1201288538">
      <w:bodyDiv w:val="1"/>
      <w:marLeft w:val="0"/>
      <w:marRight w:val="0"/>
      <w:marTop w:val="0"/>
      <w:marBottom w:val="0"/>
      <w:divBdr>
        <w:top w:val="none" w:sz="0" w:space="0" w:color="auto"/>
        <w:left w:val="none" w:sz="0" w:space="0" w:color="auto"/>
        <w:bottom w:val="none" w:sz="0" w:space="0" w:color="auto"/>
        <w:right w:val="none" w:sz="0" w:space="0" w:color="auto"/>
      </w:divBdr>
      <w:divsChild>
        <w:div w:id="459955890">
          <w:marLeft w:val="547"/>
          <w:marRight w:val="0"/>
          <w:marTop w:val="115"/>
          <w:marBottom w:val="0"/>
          <w:divBdr>
            <w:top w:val="none" w:sz="0" w:space="0" w:color="auto"/>
            <w:left w:val="none" w:sz="0" w:space="0" w:color="auto"/>
            <w:bottom w:val="none" w:sz="0" w:space="0" w:color="auto"/>
            <w:right w:val="none" w:sz="0" w:space="0" w:color="auto"/>
          </w:divBdr>
        </w:div>
        <w:div w:id="1186795736">
          <w:marLeft w:val="547"/>
          <w:marRight w:val="0"/>
          <w:marTop w:val="115"/>
          <w:marBottom w:val="0"/>
          <w:divBdr>
            <w:top w:val="none" w:sz="0" w:space="0" w:color="auto"/>
            <w:left w:val="none" w:sz="0" w:space="0" w:color="auto"/>
            <w:bottom w:val="none" w:sz="0" w:space="0" w:color="auto"/>
            <w:right w:val="none" w:sz="0" w:space="0" w:color="auto"/>
          </w:divBdr>
        </w:div>
        <w:div w:id="158815415">
          <w:marLeft w:val="547"/>
          <w:marRight w:val="0"/>
          <w:marTop w:val="115"/>
          <w:marBottom w:val="0"/>
          <w:divBdr>
            <w:top w:val="none" w:sz="0" w:space="0" w:color="auto"/>
            <w:left w:val="none" w:sz="0" w:space="0" w:color="auto"/>
            <w:bottom w:val="none" w:sz="0" w:space="0" w:color="auto"/>
            <w:right w:val="none" w:sz="0" w:space="0" w:color="auto"/>
          </w:divBdr>
        </w:div>
        <w:div w:id="280919751">
          <w:marLeft w:val="547"/>
          <w:marRight w:val="0"/>
          <w:marTop w:val="115"/>
          <w:marBottom w:val="0"/>
          <w:divBdr>
            <w:top w:val="none" w:sz="0" w:space="0" w:color="auto"/>
            <w:left w:val="none" w:sz="0" w:space="0" w:color="auto"/>
            <w:bottom w:val="none" w:sz="0" w:space="0" w:color="auto"/>
            <w:right w:val="none" w:sz="0" w:space="0" w:color="auto"/>
          </w:divBdr>
        </w:div>
      </w:divsChild>
    </w:div>
    <w:div w:id="1202204840">
      <w:bodyDiv w:val="1"/>
      <w:marLeft w:val="0"/>
      <w:marRight w:val="0"/>
      <w:marTop w:val="0"/>
      <w:marBottom w:val="0"/>
      <w:divBdr>
        <w:top w:val="none" w:sz="0" w:space="0" w:color="auto"/>
        <w:left w:val="none" w:sz="0" w:space="0" w:color="auto"/>
        <w:bottom w:val="none" w:sz="0" w:space="0" w:color="auto"/>
        <w:right w:val="none" w:sz="0" w:space="0" w:color="auto"/>
      </w:divBdr>
    </w:div>
    <w:div w:id="1204488219">
      <w:bodyDiv w:val="1"/>
      <w:marLeft w:val="0"/>
      <w:marRight w:val="0"/>
      <w:marTop w:val="0"/>
      <w:marBottom w:val="0"/>
      <w:divBdr>
        <w:top w:val="none" w:sz="0" w:space="0" w:color="auto"/>
        <w:left w:val="none" w:sz="0" w:space="0" w:color="auto"/>
        <w:bottom w:val="none" w:sz="0" w:space="0" w:color="auto"/>
        <w:right w:val="none" w:sz="0" w:space="0" w:color="auto"/>
      </w:divBdr>
      <w:divsChild>
        <w:div w:id="491289358">
          <w:marLeft w:val="547"/>
          <w:marRight w:val="0"/>
          <w:marTop w:val="115"/>
          <w:marBottom w:val="0"/>
          <w:divBdr>
            <w:top w:val="none" w:sz="0" w:space="0" w:color="auto"/>
            <w:left w:val="none" w:sz="0" w:space="0" w:color="auto"/>
            <w:bottom w:val="none" w:sz="0" w:space="0" w:color="auto"/>
            <w:right w:val="none" w:sz="0" w:space="0" w:color="auto"/>
          </w:divBdr>
        </w:div>
        <w:div w:id="984627089">
          <w:marLeft w:val="547"/>
          <w:marRight w:val="0"/>
          <w:marTop w:val="115"/>
          <w:marBottom w:val="0"/>
          <w:divBdr>
            <w:top w:val="none" w:sz="0" w:space="0" w:color="auto"/>
            <w:left w:val="none" w:sz="0" w:space="0" w:color="auto"/>
            <w:bottom w:val="none" w:sz="0" w:space="0" w:color="auto"/>
            <w:right w:val="none" w:sz="0" w:space="0" w:color="auto"/>
          </w:divBdr>
        </w:div>
        <w:div w:id="1866284918">
          <w:marLeft w:val="547"/>
          <w:marRight w:val="0"/>
          <w:marTop w:val="115"/>
          <w:marBottom w:val="0"/>
          <w:divBdr>
            <w:top w:val="none" w:sz="0" w:space="0" w:color="auto"/>
            <w:left w:val="none" w:sz="0" w:space="0" w:color="auto"/>
            <w:bottom w:val="none" w:sz="0" w:space="0" w:color="auto"/>
            <w:right w:val="none" w:sz="0" w:space="0" w:color="auto"/>
          </w:divBdr>
        </w:div>
      </w:divsChild>
    </w:div>
    <w:div w:id="1211266866">
      <w:bodyDiv w:val="1"/>
      <w:marLeft w:val="0"/>
      <w:marRight w:val="0"/>
      <w:marTop w:val="0"/>
      <w:marBottom w:val="0"/>
      <w:divBdr>
        <w:top w:val="none" w:sz="0" w:space="0" w:color="auto"/>
        <w:left w:val="none" w:sz="0" w:space="0" w:color="auto"/>
        <w:bottom w:val="none" w:sz="0" w:space="0" w:color="auto"/>
        <w:right w:val="none" w:sz="0" w:space="0" w:color="auto"/>
      </w:divBdr>
      <w:divsChild>
        <w:div w:id="1281692432">
          <w:marLeft w:val="547"/>
          <w:marRight w:val="0"/>
          <w:marTop w:val="115"/>
          <w:marBottom w:val="0"/>
          <w:divBdr>
            <w:top w:val="none" w:sz="0" w:space="0" w:color="auto"/>
            <w:left w:val="none" w:sz="0" w:space="0" w:color="auto"/>
            <w:bottom w:val="none" w:sz="0" w:space="0" w:color="auto"/>
            <w:right w:val="none" w:sz="0" w:space="0" w:color="auto"/>
          </w:divBdr>
        </w:div>
      </w:divsChild>
    </w:div>
    <w:div w:id="1216235954">
      <w:bodyDiv w:val="1"/>
      <w:marLeft w:val="0"/>
      <w:marRight w:val="0"/>
      <w:marTop w:val="0"/>
      <w:marBottom w:val="0"/>
      <w:divBdr>
        <w:top w:val="none" w:sz="0" w:space="0" w:color="auto"/>
        <w:left w:val="none" w:sz="0" w:space="0" w:color="auto"/>
        <w:bottom w:val="none" w:sz="0" w:space="0" w:color="auto"/>
        <w:right w:val="none" w:sz="0" w:space="0" w:color="auto"/>
      </w:divBdr>
    </w:div>
    <w:div w:id="1218012346">
      <w:bodyDiv w:val="1"/>
      <w:marLeft w:val="0"/>
      <w:marRight w:val="0"/>
      <w:marTop w:val="0"/>
      <w:marBottom w:val="0"/>
      <w:divBdr>
        <w:top w:val="none" w:sz="0" w:space="0" w:color="auto"/>
        <w:left w:val="none" w:sz="0" w:space="0" w:color="auto"/>
        <w:bottom w:val="none" w:sz="0" w:space="0" w:color="auto"/>
        <w:right w:val="none" w:sz="0" w:space="0" w:color="auto"/>
      </w:divBdr>
      <w:divsChild>
        <w:div w:id="266085237">
          <w:marLeft w:val="547"/>
          <w:marRight w:val="0"/>
          <w:marTop w:val="96"/>
          <w:marBottom w:val="0"/>
          <w:divBdr>
            <w:top w:val="none" w:sz="0" w:space="0" w:color="auto"/>
            <w:left w:val="none" w:sz="0" w:space="0" w:color="auto"/>
            <w:bottom w:val="none" w:sz="0" w:space="0" w:color="auto"/>
            <w:right w:val="none" w:sz="0" w:space="0" w:color="auto"/>
          </w:divBdr>
        </w:div>
      </w:divsChild>
    </w:div>
    <w:div w:id="1218467950">
      <w:bodyDiv w:val="1"/>
      <w:marLeft w:val="0"/>
      <w:marRight w:val="0"/>
      <w:marTop w:val="0"/>
      <w:marBottom w:val="0"/>
      <w:divBdr>
        <w:top w:val="none" w:sz="0" w:space="0" w:color="auto"/>
        <w:left w:val="none" w:sz="0" w:space="0" w:color="auto"/>
        <w:bottom w:val="none" w:sz="0" w:space="0" w:color="auto"/>
        <w:right w:val="none" w:sz="0" w:space="0" w:color="auto"/>
      </w:divBdr>
      <w:divsChild>
        <w:div w:id="424113796">
          <w:marLeft w:val="547"/>
          <w:marRight w:val="0"/>
          <w:marTop w:val="120"/>
          <w:marBottom w:val="0"/>
          <w:divBdr>
            <w:top w:val="none" w:sz="0" w:space="0" w:color="auto"/>
            <w:left w:val="none" w:sz="0" w:space="0" w:color="auto"/>
            <w:bottom w:val="none" w:sz="0" w:space="0" w:color="auto"/>
            <w:right w:val="none" w:sz="0" w:space="0" w:color="auto"/>
          </w:divBdr>
        </w:div>
      </w:divsChild>
    </w:div>
    <w:div w:id="1218710628">
      <w:bodyDiv w:val="1"/>
      <w:marLeft w:val="0"/>
      <w:marRight w:val="0"/>
      <w:marTop w:val="0"/>
      <w:marBottom w:val="0"/>
      <w:divBdr>
        <w:top w:val="none" w:sz="0" w:space="0" w:color="auto"/>
        <w:left w:val="none" w:sz="0" w:space="0" w:color="auto"/>
        <w:bottom w:val="none" w:sz="0" w:space="0" w:color="auto"/>
        <w:right w:val="none" w:sz="0" w:space="0" w:color="auto"/>
      </w:divBdr>
      <w:divsChild>
        <w:div w:id="1135638842">
          <w:marLeft w:val="1166"/>
          <w:marRight w:val="0"/>
          <w:marTop w:val="96"/>
          <w:marBottom w:val="0"/>
          <w:divBdr>
            <w:top w:val="none" w:sz="0" w:space="0" w:color="auto"/>
            <w:left w:val="none" w:sz="0" w:space="0" w:color="auto"/>
            <w:bottom w:val="none" w:sz="0" w:space="0" w:color="auto"/>
            <w:right w:val="none" w:sz="0" w:space="0" w:color="auto"/>
          </w:divBdr>
        </w:div>
      </w:divsChild>
    </w:div>
    <w:div w:id="1220554242">
      <w:bodyDiv w:val="1"/>
      <w:marLeft w:val="0"/>
      <w:marRight w:val="0"/>
      <w:marTop w:val="0"/>
      <w:marBottom w:val="0"/>
      <w:divBdr>
        <w:top w:val="none" w:sz="0" w:space="0" w:color="auto"/>
        <w:left w:val="none" w:sz="0" w:space="0" w:color="auto"/>
        <w:bottom w:val="none" w:sz="0" w:space="0" w:color="auto"/>
        <w:right w:val="none" w:sz="0" w:space="0" w:color="auto"/>
      </w:divBdr>
      <w:divsChild>
        <w:div w:id="1766656651">
          <w:marLeft w:val="547"/>
          <w:marRight w:val="0"/>
          <w:marTop w:val="115"/>
          <w:marBottom w:val="0"/>
          <w:divBdr>
            <w:top w:val="none" w:sz="0" w:space="0" w:color="auto"/>
            <w:left w:val="none" w:sz="0" w:space="0" w:color="auto"/>
            <w:bottom w:val="none" w:sz="0" w:space="0" w:color="auto"/>
            <w:right w:val="none" w:sz="0" w:space="0" w:color="auto"/>
          </w:divBdr>
        </w:div>
        <w:div w:id="1335374417">
          <w:marLeft w:val="547"/>
          <w:marRight w:val="0"/>
          <w:marTop w:val="115"/>
          <w:marBottom w:val="0"/>
          <w:divBdr>
            <w:top w:val="none" w:sz="0" w:space="0" w:color="auto"/>
            <w:left w:val="none" w:sz="0" w:space="0" w:color="auto"/>
            <w:bottom w:val="none" w:sz="0" w:space="0" w:color="auto"/>
            <w:right w:val="none" w:sz="0" w:space="0" w:color="auto"/>
          </w:divBdr>
        </w:div>
        <w:div w:id="1364214123">
          <w:marLeft w:val="547"/>
          <w:marRight w:val="0"/>
          <w:marTop w:val="115"/>
          <w:marBottom w:val="0"/>
          <w:divBdr>
            <w:top w:val="none" w:sz="0" w:space="0" w:color="auto"/>
            <w:left w:val="none" w:sz="0" w:space="0" w:color="auto"/>
            <w:bottom w:val="none" w:sz="0" w:space="0" w:color="auto"/>
            <w:right w:val="none" w:sz="0" w:space="0" w:color="auto"/>
          </w:divBdr>
        </w:div>
      </w:divsChild>
    </w:div>
    <w:div w:id="1220749174">
      <w:bodyDiv w:val="1"/>
      <w:marLeft w:val="0"/>
      <w:marRight w:val="0"/>
      <w:marTop w:val="0"/>
      <w:marBottom w:val="0"/>
      <w:divBdr>
        <w:top w:val="none" w:sz="0" w:space="0" w:color="auto"/>
        <w:left w:val="none" w:sz="0" w:space="0" w:color="auto"/>
        <w:bottom w:val="none" w:sz="0" w:space="0" w:color="auto"/>
        <w:right w:val="none" w:sz="0" w:space="0" w:color="auto"/>
      </w:divBdr>
    </w:div>
    <w:div w:id="1227491772">
      <w:bodyDiv w:val="1"/>
      <w:marLeft w:val="0"/>
      <w:marRight w:val="0"/>
      <w:marTop w:val="0"/>
      <w:marBottom w:val="0"/>
      <w:divBdr>
        <w:top w:val="none" w:sz="0" w:space="0" w:color="auto"/>
        <w:left w:val="none" w:sz="0" w:space="0" w:color="auto"/>
        <w:bottom w:val="none" w:sz="0" w:space="0" w:color="auto"/>
        <w:right w:val="none" w:sz="0" w:space="0" w:color="auto"/>
      </w:divBdr>
      <w:divsChild>
        <w:div w:id="534543160">
          <w:marLeft w:val="274"/>
          <w:marRight w:val="0"/>
          <w:marTop w:val="160"/>
          <w:marBottom w:val="0"/>
          <w:divBdr>
            <w:top w:val="none" w:sz="0" w:space="0" w:color="auto"/>
            <w:left w:val="none" w:sz="0" w:space="0" w:color="auto"/>
            <w:bottom w:val="none" w:sz="0" w:space="0" w:color="auto"/>
            <w:right w:val="none" w:sz="0" w:space="0" w:color="auto"/>
          </w:divBdr>
        </w:div>
      </w:divsChild>
    </w:div>
    <w:div w:id="1230504219">
      <w:bodyDiv w:val="1"/>
      <w:marLeft w:val="0"/>
      <w:marRight w:val="0"/>
      <w:marTop w:val="0"/>
      <w:marBottom w:val="0"/>
      <w:divBdr>
        <w:top w:val="none" w:sz="0" w:space="0" w:color="auto"/>
        <w:left w:val="none" w:sz="0" w:space="0" w:color="auto"/>
        <w:bottom w:val="none" w:sz="0" w:space="0" w:color="auto"/>
        <w:right w:val="none" w:sz="0" w:space="0" w:color="auto"/>
      </w:divBdr>
      <w:divsChild>
        <w:div w:id="513498999">
          <w:marLeft w:val="547"/>
          <w:marRight w:val="0"/>
          <w:marTop w:val="96"/>
          <w:marBottom w:val="0"/>
          <w:divBdr>
            <w:top w:val="none" w:sz="0" w:space="0" w:color="auto"/>
            <w:left w:val="none" w:sz="0" w:space="0" w:color="auto"/>
            <w:bottom w:val="none" w:sz="0" w:space="0" w:color="auto"/>
            <w:right w:val="none" w:sz="0" w:space="0" w:color="auto"/>
          </w:divBdr>
        </w:div>
        <w:div w:id="549995476">
          <w:marLeft w:val="547"/>
          <w:marRight w:val="0"/>
          <w:marTop w:val="96"/>
          <w:marBottom w:val="0"/>
          <w:divBdr>
            <w:top w:val="none" w:sz="0" w:space="0" w:color="auto"/>
            <w:left w:val="none" w:sz="0" w:space="0" w:color="auto"/>
            <w:bottom w:val="none" w:sz="0" w:space="0" w:color="auto"/>
            <w:right w:val="none" w:sz="0" w:space="0" w:color="auto"/>
          </w:divBdr>
        </w:div>
        <w:div w:id="747918578">
          <w:marLeft w:val="547"/>
          <w:marRight w:val="0"/>
          <w:marTop w:val="96"/>
          <w:marBottom w:val="0"/>
          <w:divBdr>
            <w:top w:val="none" w:sz="0" w:space="0" w:color="auto"/>
            <w:left w:val="none" w:sz="0" w:space="0" w:color="auto"/>
            <w:bottom w:val="none" w:sz="0" w:space="0" w:color="auto"/>
            <w:right w:val="none" w:sz="0" w:space="0" w:color="auto"/>
          </w:divBdr>
        </w:div>
        <w:div w:id="1300957891">
          <w:marLeft w:val="1166"/>
          <w:marRight w:val="0"/>
          <w:marTop w:val="77"/>
          <w:marBottom w:val="0"/>
          <w:divBdr>
            <w:top w:val="none" w:sz="0" w:space="0" w:color="auto"/>
            <w:left w:val="none" w:sz="0" w:space="0" w:color="auto"/>
            <w:bottom w:val="none" w:sz="0" w:space="0" w:color="auto"/>
            <w:right w:val="none" w:sz="0" w:space="0" w:color="auto"/>
          </w:divBdr>
        </w:div>
        <w:div w:id="1375033984">
          <w:marLeft w:val="547"/>
          <w:marRight w:val="0"/>
          <w:marTop w:val="96"/>
          <w:marBottom w:val="0"/>
          <w:divBdr>
            <w:top w:val="none" w:sz="0" w:space="0" w:color="auto"/>
            <w:left w:val="none" w:sz="0" w:space="0" w:color="auto"/>
            <w:bottom w:val="none" w:sz="0" w:space="0" w:color="auto"/>
            <w:right w:val="none" w:sz="0" w:space="0" w:color="auto"/>
          </w:divBdr>
        </w:div>
        <w:div w:id="1770616334">
          <w:marLeft w:val="1166"/>
          <w:marRight w:val="0"/>
          <w:marTop w:val="77"/>
          <w:marBottom w:val="0"/>
          <w:divBdr>
            <w:top w:val="none" w:sz="0" w:space="0" w:color="auto"/>
            <w:left w:val="none" w:sz="0" w:space="0" w:color="auto"/>
            <w:bottom w:val="none" w:sz="0" w:space="0" w:color="auto"/>
            <w:right w:val="none" w:sz="0" w:space="0" w:color="auto"/>
          </w:divBdr>
        </w:div>
        <w:div w:id="2006974849">
          <w:marLeft w:val="547"/>
          <w:marRight w:val="0"/>
          <w:marTop w:val="96"/>
          <w:marBottom w:val="0"/>
          <w:divBdr>
            <w:top w:val="none" w:sz="0" w:space="0" w:color="auto"/>
            <w:left w:val="none" w:sz="0" w:space="0" w:color="auto"/>
            <w:bottom w:val="none" w:sz="0" w:space="0" w:color="auto"/>
            <w:right w:val="none" w:sz="0" w:space="0" w:color="auto"/>
          </w:divBdr>
        </w:div>
      </w:divsChild>
    </w:div>
    <w:div w:id="1230577589">
      <w:bodyDiv w:val="1"/>
      <w:marLeft w:val="0"/>
      <w:marRight w:val="0"/>
      <w:marTop w:val="0"/>
      <w:marBottom w:val="0"/>
      <w:divBdr>
        <w:top w:val="none" w:sz="0" w:space="0" w:color="auto"/>
        <w:left w:val="none" w:sz="0" w:space="0" w:color="auto"/>
        <w:bottom w:val="none" w:sz="0" w:space="0" w:color="auto"/>
        <w:right w:val="none" w:sz="0" w:space="0" w:color="auto"/>
      </w:divBdr>
      <w:divsChild>
        <w:div w:id="854228025">
          <w:marLeft w:val="1166"/>
          <w:marRight w:val="0"/>
          <w:marTop w:val="96"/>
          <w:marBottom w:val="0"/>
          <w:divBdr>
            <w:top w:val="none" w:sz="0" w:space="0" w:color="auto"/>
            <w:left w:val="none" w:sz="0" w:space="0" w:color="auto"/>
            <w:bottom w:val="none" w:sz="0" w:space="0" w:color="auto"/>
            <w:right w:val="none" w:sz="0" w:space="0" w:color="auto"/>
          </w:divBdr>
        </w:div>
      </w:divsChild>
    </w:div>
    <w:div w:id="1235818475">
      <w:bodyDiv w:val="1"/>
      <w:marLeft w:val="0"/>
      <w:marRight w:val="0"/>
      <w:marTop w:val="0"/>
      <w:marBottom w:val="0"/>
      <w:divBdr>
        <w:top w:val="none" w:sz="0" w:space="0" w:color="auto"/>
        <w:left w:val="none" w:sz="0" w:space="0" w:color="auto"/>
        <w:bottom w:val="none" w:sz="0" w:space="0" w:color="auto"/>
        <w:right w:val="none" w:sz="0" w:space="0" w:color="auto"/>
      </w:divBdr>
      <w:divsChild>
        <w:div w:id="1663003521">
          <w:marLeft w:val="547"/>
          <w:marRight w:val="0"/>
          <w:marTop w:val="115"/>
          <w:marBottom w:val="0"/>
          <w:divBdr>
            <w:top w:val="none" w:sz="0" w:space="0" w:color="auto"/>
            <w:left w:val="none" w:sz="0" w:space="0" w:color="auto"/>
            <w:bottom w:val="none" w:sz="0" w:space="0" w:color="auto"/>
            <w:right w:val="none" w:sz="0" w:space="0" w:color="auto"/>
          </w:divBdr>
        </w:div>
      </w:divsChild>
    </w:div>
    <w:div w:id="1235971301">
      <w:bodyDiv w:val="1"/>
      <w:marLeft w:val="0"/>
      <w:marRight w:val="0"/>
      <w:marTop w:val="0"/>
      <w:marBottom w:val="0"/>
      <w:divBdr>
        <w:top w:val="none" w:sz="0" w:space="0" w:color="auto"/>
        <w:left w:val="none" w:sz="0" w:space="0" w:color="auto"/>
        <w:bottom w:val="none" w:sz="0" w:space="0" w:color="auto"/>
        <w:right w:val="none" w:sz="0" w:space="0" w:color="auto"/>
      </w:divBdr>
      <w:divsChild>
        <w:div w:id="1302538852">
          <w:marLeft w:val="1166"/>
          <w:marRight w:val="0"/>
          <w:marTop w:val="77"/>
          <w:marBottom w:val="0"/>
          <w:divBdr>
            <w:top w:val="none" w:sz="0" w:space="0" w:color="auto"/>
            <w:left w:val="none" w:sz="0" w:space="0" w:color="auto"/>
            <w:bottom w:val="none" w:sz="0" w:space="0" w:color="auto"/>
            <w:right w:val="none" w:sz="0" w:space="0" w:color="auto"/>
          </w:divBdr>
        </w:div>
      </w:divsChild>
    </w:div>
    <w:div w:id="1236546003">
      <w:bodyDiv w:val="1"/>
      <w:marLeft w:val="0"/>
      <w:marRight w:val="0"/>
      <w:marTop w:val="0"/>
      <w:marBottom w:val="0"/>
      <w:divBdr>
        <w:top w:val="none" w:sz="0" w:space="0" w:color="auto"/>
        <w:left w:val="none" w:sz="0" w:space="0" w:color="auto"/>
        <w:bottom w:val="none" w:sz="0" w:space="0" w:color="auto"/>
        <w:right w:val="none" w:sz="0" w:space="0" w:color="auto"/>
      </w:divBdr>
      <w:divsChild>
        <w:div w:id="993683845">
          <w:marLeft w:val="547"/>
          <w:marRight w:val="0"/>
          <w:marTop w:val="106"/>
          <w:marBottom w:val="0"/>
          <w:divBdr>
            <w:top w:val="none" w:sz="0" w:space="0" w:color="auto"/>
            <w:left w:val="none" w:sz="0" w:space="0" w:color="auto"/>
            <w:bottom w:val="none" w:sz="0" w:space="0" w:color="auto"/>
            <w:right w:val="none" w:sz="0" w:space="0" w:color="auto"/>
          </w:divBdr>
        </w:div>
      </w:divsChild>
    </w:div>
    <w:div w:id="1238714077">
      <w:bodyDiv w:val="1"/>
      <w:marLeft w:val="0"/>
      <w:marRight w:val="0"/>
      <w:marTop w:val="0"/>
      <w:marBottom w:val="0"/>
      <w:divBdr>
        <w:top w:val="none" w:sz="0" w:space="0" w:color="auto"/>
        <w:left w:val="none" w:sz="0" w:space="0" w:color="auto"/>
        <w:bottom w:val="none" w:sz="0" w:space="0" w:color="auto"/>
        <w:right w:val="none" w:sz="0" w:space="0" w:color="auto"/>
      </w:divBdr>
      <w:divsChild>
        <w:div w:id="1993874249">
          <w:marLeft w:val="547"/>
          <w:marRight w:val="0"/>
          <w:marTop w:val="115"/>
          <w:marBottom w:val="0"/>
          <w:divBdr>
            <w:top w:val="none" w:sz="0" w:space="0" w:color="auto"/>
            <w:left w:val="none" w:sz="0" w:space="0" w:color="auto"/>
            <w:bottom w:val="none" w:sz="0" w:space="0" w:color="auto"/>
            <w:right w:val="none" w:sz="0" w:space="0" w:color="auto"/>
          </w:divBdr>
        </w:div>
      </w:divsChild>
    </w:div>
    <w:div w:id="1240367068">
      <w:bodyDiv w:val="1"/>
      <w:marLeft w:val="0"/>
      <w:marRight w:val="0"/>
      <w:marTop w:val="0"/>
      <w:marBottom w:val="0"/>
      <w:divBdr>
        <w:top w:val="none" w:sz="0" w:space="0" w:color="auto"/>
        <w:left w:val="none" w:sz="0" w:space="0" w:color="auto"/>
        <w:bottom w:val="none" w:sz="0" w:space="0" w:color="auto"/>
        <w:right w:val="none" w:sz="0" w:space="0" w:color="auto"/>
      </w:divBdr>
      <w:divsChild>
        <w:div w:id="91820629">
          <w:marLeft w:val="547"/>
          <w:marRight w:val="0"/>
          <w:marTop w:val="134"/>
          <w:marBottom w:val="0"/>
          <w:divBdr>
            <w:top w:val="none" w:sz="0" w:space="0" w:color="auto"/>
            <w:left w:val="none" w:sz="0" w:space="0" w:color="auto"/>
            <w:bottom w:val="none" w:sz="0" w:space="0" w:color="auto"/>
            <w:right w:val="none" w:sz="0" w:space="0" w:color="auto"/>
          </w:divBdr>
        </w:div>
      </w:divsChild>
    </w:div>
    <w:div w:id="1242790423">
      <w:bodyDiv w:val="1"/>
      <w:marLeft w:val="0"/>
      <w:marRight w:val="0"/>
      <w:marTop w:val="0"/>
      <w:marBottom w:val="0"/>
      <w:divBdr>
        <w:top w:val="none" w:sz="0" w:space="0" w:color="auto"/>
        <w:left w:val="none" w:sz="0" w:space="0" w:color="auto"/>
        <w:bottom w:val="none" w:sz="0" w:space="0" w:color="auto"/>
        <w:right w:val="none" w:sz="0" w:space="0" w:color="auto"/>
      </w:divBdr>
    </w:div>
    <w:div w:id="1244487122">
      <w:bodyDiv w:val="1"/>
      <w:marLeft w:val="0"/>
      <w:marRight w:val="0"/>
      <w:marTop w:val="0"/>
      <w:marBottom w:val="0"/>
      <w:divBdr>
        <w:top w:val="none" w:sz="0" w:space="0" w:color="auto"/>
        <w:left w:val="none" w:sz="0" w:space="0" w:color="auto"/>
        <w:bottom w:val="none" w:sz="0" w:space="0" w:color="auto"/>
        <w:right w:val="none" w:sz="0" w:space="0" w:color="auto"/>
      </w:divBdr>
    </w:div>
    <w:div w:id="1244533780">
      <w:bodyDiv w:val="1"/>
      <w:marLeft w:val="0"/>
      <w:marRight w:val="0"/>
      <w:marTop w:val="0"/>
      <w:marBottom w:val="0"/>
      <w:divBdr>
        <w:top w:val="none" w:sz="0" w:space="0" w:color="auto"/>
        <w:left w:val="none" w:sz="0" w:space="0" w:color="auto"/>
        <w:bottom w:val="none" w:sz="0" w:space="0" w:color="auto"/>
        <w:right w:val="none" w:sz="0" w:space="0" w:color="auto"/>
      </w:divBdr>
      <w:divsChild>
        <w:div w:id="680665838">
          <w:marLeft w:val="547"/>
          <w:marRight w:val="0"/>
          <w:marTop w:val="120"/>
          <w:marBottom w:val="0"/>
          <w:divBdr>
            <w:top w:val="none" w:sz="0" w:space="0" w:color="auto"/>
            <w:left w:val="none" w:sz="0" w:space="0" w:color="auto"/>
            <w:bottom w:val="none" w:sz="0" w:space="0" w:color="auto"/>
            <w:right w:val="none" w:sz="0" w:space="0" w:color="auto"/>
          </w:divBdr>
        </w:div>
        <w:div w:id="1656953199">
          <w:marLeft w:val="547"/>
          <w:marRight w:val="0"/>
          <w:marTop w:val="120"/>
          <w:marBottom w:val="0"/>
          <w:divBdr>
            <w:top w:val="none" w:sz="0" w:space="0" w:color="auto"/>
            <w:left w:val="none" w:sz="0" w:space="0" w:color="auto"/>
            <w:bottom w:val="none" w:sz="0" w:space="0" w:color="auto"/>
            <w:right w:val="none" w:sz="0" w:space="0" w:color="auto"/>
          </w:divBdr>
        </w:div>
      </w:divsChild>
    </w:div>
    <w:div w:id="1247107895">
      <w:bodyDiv w:val="1"/>
      <w:marLeft w:val="0"/>
      <w:marRight w:val="0"/>
      <w:marTop w:val="0"/>
      <w:marBottom w:val="0"/>
      <w:divBdr>
        <w:top w:val="none" w:sz="0" w:space="0" w:color="auto"/>
        <w:left w:val="none" w:sz="0" w:space="0" w:color="auto"/>
        <w:bottom w:val="none" w:sz="0" w:space="0" w:color="auto"/>
        <w:right w:val="none" w:sz="0" w:space="0" w:color="auto"/>
      </w:divBdr>
      <w:divsChild>
        <w:div w:id="966668070">
          <w:marLeft w:val="547"/>
          <w:marRight w:val="0"/>
          <w:marTop w:val="120"/>
          <w:marBottom w:val="0"/>
          <w:divBdr>
            <w:top w:val="none" w:sz="0" w:space="0" w:color="auto"/>
            <w:left w:val="none" w:sz="0" w:space="0" w:color="auto"/>
            <w:bottom w:val="none" w:sz="0" w:space="0" w:color="auto"/>
            <w:right w:val="none" w:sz="0" w:space="0" w:color="auto"/>
          </w:divBdr>
        </w:div>
      </w:divsChild>
    </w:div>
    <w:div w:id="1247180462">
      <w:bodyDiv w:val="1"/>
      <w:marLeft w:val="0"/>
      <w:marRight w:val="0"/>
      <w:marTop w:val="0"/>
      <w:marBottom w:val="0"/>
      <w:divBdr>
        <w:top w:val="none" w:sz="0" w:space="0" w:color="auto"/>
        <w:left w:val="none" w:sz="0" w:space="0" w:color="auto"/>
        <w:bottom w:val="none" w:sz="0" w:space="0" w:color="auto"/>
        <w:right w:val="none" w:sz="0" w:space="0" w:color="auto"/>
      </w:divBdr>
      <w:divsChild>
        <w:div w:id="1495680450">
          <w:marLeft w:val="547"/>
          <w:marRight w:val="0"/>
          <w:marTop w:val="96"/>
          <w:marBottom w:val="0"/>
          <w:divBdr>
            <w:top w:val="none" w:sz="0" w:space="0" w:color="auto"/>
            <w:left w:val="none" w:sz="0" w:space="0" w:color="auto"/>
            <w:bottom w:val="none" w:sz="0" w:space="0" w:color="auto"/>
            <w:right w:val="none" w:sz="0" w:space="0" w:color="auto"/>
          </w:divBdr>
        </w:div>
      </w:divsChild>
    </w:div>
    <w:div w:id="1253277146">
      <w:bodyDiv w:val="1"/>
      <w:marLeft w:val="0"/>
      <w:marRight w:val="0"/>
      <w:marTop w:val="0"/>
      <w:marBottom w:val="0"/>
      <w:divBdr>
        <w:top w:val="none" w:sz="0" w:space="0" w:color="auto"/>
        <w:left w:val="none" w:sz="0" w:space="0" w:color="auto"/>
        <w:bottom w:val="none" w:sz="0" w:space="0" w:color="auto"/>
        <w:right w:val="none" w:sz="0" w:space="0" w:color="auto"/>
      </w:divBdr>
      <w:divsChild>
        <w:div w:id="279336297">
          <w:marLeft w:val="547"/>
          <w:marRight w:val="0"/>
          <w:marTop w:val="96"/>
          <w:marBottom w:val="0"/>
          <w:divBdr>
            <w:top w:val="none" w:sz="0" w:space="0" w:color="auto"/>
            <w:left w:val="none" w:sz="0" w:space="0" w:color="auto"/>
            <w:bottom w:val="none" w:sz="0" w:space="0" w:color="auto"/>
            <w:right w:val="none" w:sz="0" w:space="0" w:color="auto"/>
          </w:divBdr>
        </w:div>
      </w:divsChild>
    </w:div>
    <w:div w:id="1253396462">
      <w:bodyDiv w:val="1"/>
      <w:marLeft w:val="0"/>
      <w:marRight w:val="0"/>
      <w:marTop w:val="0"/>
      <w:marBottom w:val="0"/>
      <w:divBdr>
        <w:top w:val="none" w:sz="0" w:space="0" w:color="auto"/>
        <w:left w:val="none" w:sz="0" w:space="0" w:color="auto"/>
        <w:bottom w:val="none" w:sz="0" w:space="0" w:color="auto"/>
        <w:right w:val="none" w:sz="0" w:space="0" w:color="auto"/>
      </w:divBdr>
    </w:div>
    <w:div w:id="1255090444">
      <w:bodyDiv w:val="1"/>
      <w:marLeft w:val="0"/>
      <w:marRight w:val="0"/>
      <w:marTop w:val="0"/>
      <w:marBottom w:val="0"/>
      <w:divBdr>
        <w:top w:val="none" w:sz="0" w:space="0" w:color="auto"/>
        <w:left w:val="none" w:sz="0" w:space="0" w:color="auto"/>
        <w:bottom w:val="none" w:sz="0" w:space="0" w:color="auto"/>
        <w:right w:val="none" w:sz="0" w:space="0" w:color="auto"/>
      </w:divBdr>
      <w:divsChild>
        <w:div w:id="1886601726">
          <w:marLeft w:val="446"/>
          <w:marRight w:val="0"/>
          <w:marTop w:val="120"/>
          <w:marBottom w:val="0"/>
          <w:divBdr>
            <w:top w:val="none" w:sz="0" w:space="0" w:color="auto"/>
            <w:left w:val="none" w:sz="0" w:space="0" w:color="auto"/>
            <w:bottom w:val="none" w:sz="0" w:space="0" w:color="auto"/>
            <w:right w:val="none" w:sz="0" w:space="0" w:color="auto"/>
          </w:divBdr>
        </w:div>
        <w:div w:id="946737464">
          <w:marLeft w:val="1080"/>
          <w:marRight w:val="0"/>
          <w:marTop w:val="100"/>
          <w:marBottom w:val="0"/>
          <w:divBdr>
            <w:top w:val="none" w:sz="0" w:space="0" w:color="auto"/>
            <w:left w:val="none" w:sz="0" w:space="0" w:color="auto"/>
            <w:bottom w:val="none" w:sz="0" w:space="0" w:color="auto"/>
            <w:right w:val="none" w:sz="0" w:space="0" w:color="auto"/>
          </w:divBdr>
        </w:div>
        <w:div w:id="168374147">
          <w:marLeft w:val="1080"/>
          <w:marRight w:val="0"/>
          <w:marTop w:val="100"/>
          <w:marBottom w:val="0"/>
          <w:divBdr>
            <w:top w:val="none" w:sz="0" w:space="0" w:color="auto"/>
            <w:left w:val="none" w:sz="0" w:space="0" w:color="auto"/>
            <w:bottom w:val="none" w:sz="0" w:space="0" w:color="auto"/>
            <w:right w:val="none" w:sz="0" w:space="0" w:color="auto"/>
          </w:divBdr>
        </w:div>
      </w:divsChild>
    </w:div>
    <w:div w:id="1261259631">
      <w:bodyDiv w:val="1"/>
      <w:marLeft w:val="0"/>
      <w:marRight w:val="0"/>
      <w:marTop w:val="0"/>
      <w:marBottom w:val="0"/>
      <w:divBdr>
        <w:top w:val="none" w:sz="0" w:space="0" w:color="auto"/>
        <w:left w:val="none" w:sz="0" w:space="0" w:color="auto"/>
        <w:bottom w:val="none" w:sz="0" w:space="0" w:color="auto"/>
        <w:right w:val="none" w:sz="0" w:space="0" w:color="auto"/>
      </w:divBdr>
      <w:divsChild>
        <w:div w:id="10303437">
          <w:marLeft w:val="547"/>
          <w:marRight w:val="0"/>
          <w:marTop w:val="115"/>
          <w:marBottom w:val="0"/>
          <w:divBdr>
            <w:top w:val="none" w:sz="0" w:space="0" w:color="auto"/>
            <w:left w:val="none" w:sz="0" w:space="0" w:color="auto"/>
            <w:bottom w:val="none" w:sz="0" w:space="0" w:color="auto"/>
            <w:right w:val="none" w:sz="0" w:space="0" w:color="auto"/>
          </w:divBdr>
        </w:div>
      </w:divsChild>
    </w:div>
    <w:div w:id="1265073356">
      <w:bodyDiv w:val="1"/>
      <w:marLeft w:val="0"/>
      <w:marRight w:val="0"/>
      <w:marTop w:val="0"/>
      <w:marBottom w:val="0"/>
      <w:divBdr>
        <w:top w:val="none" w:sz="0" w:space="0" w:color="auto"/>
        <w:left w:val="none" w:sz="0" w:space="0" w:color="auto"/>
        <w:bottom w:val="none" w:sz="0" w:space="0" w:color="auto"/>
        <w:right w:val="none" w:sz="0" w:space="0" w:color="auto"/>
      </w:divBdr>
      <w:divsChild>
        <w:div w:id="133917152">
          <w:marLeft w:val="547"/>
          <w:marRight w:val="0"/>
          <w:marTop w:val="115"/>
          <w:marBottom w:val="0"/>
          <w:divBdr>
            <w:top w:val="none" w:sz="0" w:space="0" w:color="auto"/>
            <w:left w:val="none" w:sz="0" w:space="0" w:color="auto"/>
            <w:bottom w:val="none" w:sz="0" w:space="0" w:color="auto"/>
            <w:right w:val="none" w:sz="0" w:space="0" w:color="auto"/>
          </w:divBdr>
        </w:div>
      </w:divsChild>
    </w:div>
    <w:div w:id="1266230646">
      <w:bodyDiv w:val="1"/>
      <w:marLeft w:val="0"/>
      <w:marRight w:val="0"/>
      <w:marTop w:val="0"/>
      <w:marBottom w:val="0"/>
      <w:divBdr>
        <w:top w:val="none" w:sz="0" w:space="0" w:color="auto"/>
        <w:left w:val="none" w:sz="0" w:space="0" w:color="auto"/>
        <w:bottom w:val="none" w:sz="0" w:space="0" w:color="auto"/>
        <w:right w:val="none" w:sz="0" w:space="0" w:color="auto"/>
      </w:divBdr>
      <w:divsChild>
        <w:div w:id="2089882818">
          <w:marLeft w:val="547"/>
          <w:marRight w:val="0"/>
          <w:marTop w:val="0"/>
          <w:marBottom w:val="0"/>
          <w:divBdr>
            <w:top w:val="none" w:sz="0" w:space="0" w:color="auto"/>
            <w:left w:val="none" w:sz="0" w:space="0" w:color="auto"/>
            <w:bottom w:val="none" w:sz="0" w:space="0" w:color="auto"/>
            <w:right w:val="none" w:sz="0" w:space="0" w:color="auto"/>
          </w:divBdr>
        </w:div>
        <w:div w:id="1486436856">
          <w:marLeft w:val="547"/>
          <w:marRight w:val="0"/>
          <w:marTop w:val="0"/>
          <w:marBottom w:val="0"/>
          <w:divBdr>
            <w:top w:val="none" w:sz="0" w:space="0" w:color="auto"/>
            <w:left w:val="none" w:sz="0" w:space="0" w:color="auto"/>
            <w:bottom w:val="none" w:sz="0" w:space="0" w:color="auto"/>
            <w:right w:val="none" w:sz="0" w:space="0" w:color="auto"/>
          </w:divBdr>
        </w:div>
        <w:div w:id="1663848169">
          <w:marLeft w:val="547"/>
          <w:marRight w:val="0"/>
          <w:marTop w:val="0"/>
          <w:marBottom w:val="0"/>
          <w:divBdr>
            <w:top w:val="none" w:sz="0" w:space="0" w:color="auto"/>
            <w:left w:val="none" w:sz="0" w:space="0" w:color="auto"/>
            <w:bottom w:val="none" w:sz="0" w:space="0" w:color="auto"/>
            <w:right w:val="none" w:sz="0" w:space="0" w:color="auto"/>
          </w:divBdr>
        </w:div>
        <w:div w:id="730034898">
          <w:marLeft w:val="547"/>
          <w:marRight w:val="0"/>
          <w:marTop w:val="0"/>
          <w:marBottom w:val="0"/>
          <w:divBdr>
            <w:top w:val="none" w:sz="0" w:space="0" w:color="auto"/>
            <w:left w:val="none" w:sz="0" w:space="0" w:color="auto"/>
            <w:bottom w:val="none" w:sz="0" w:space="0" w:color="auto"/>
            <w:right w:val="none" w:sz="0" w:space="0" w:color="auto"/>
          </w:divBdr>
        </w:div>
        <w:div w:id="1402144424">
          <w:marLeft w:val="547"/>
          <w:marRight w:val="0"/>
          <w:marTop w:val="0"/>
          <w:marBottom w:val="0"/>
          <w:divBdr>
            <w:top w:val="none" w:sz="0" w:space="0" w:color="auto"/>
            <w:left w:val="none" w:sz="0" w:space="0" w:color="auto"/>
            <w:bottom w:val="none" w:sz="0" w:space="0" w:color="auto"/>
            <w:right w:val="none" w:sz="0" w:space="0" w:color="auto"/>
          </w:divBdr>
        </w:div>
        <w:div w:id="319502388">
          <w:marLeft w:val="547"/>
          <w:marRight w:val="0"/>
          <w:marTop w:val="0"/>
          <w:marBottom w:val="0"/>
          <w:divBdr>
            <w:top w:val="none" w:sz="0" w:space="0" w:color="auto"/>
            <w:left w:val="none" w:sz="0" w:space="0" w:color="auto"/>
            <w:bottom w:val="none" w:sz="0" w:space="0" w:color="auto"/>
            <w:right w:val="none" w:sz="0" w:space="0" w:color="auto"/>
          </w:divBdr>
        </w:div>
        <w:div w:id="343169084">
          <w:marLeft w:val="547"/>
          <w:marRight w:val="0"/>
          <w:marTop w:val="0"/>
          <w:marBottom w:val="0"/>
          <w:divBdr>
            <w:top w:val="none" w:sz="0" w:space="0" w:color="auto"/>
            <w:left w:val="none" w:sz="0" w:space="0" w:color="auto"/>
            <w:bottom w:val="none" w:sz="0" w:space="0" w:color="auto"/>
            <w:right w:val="none" w:sz="0" w:space="0" w:color="auto"/>
          </w:divBdr>
        </w:div>
        <w:div w:id="759637543">
          <w:marLeft w:val="547"/>
          <w:marRight w:val="0"/>
          <w:marTop w:val="0"/>
          <w:marBottom w:val="0"/>
          <w:divBdr>
            <w:top w:val="none" w:sz="0" w:space="0" w:color="auto"/>
            <w:left w:val="none" w:sz="0" w:space="0" w:color="auto"/>
            <w:bottom w:val="none" w:sz="0" w:space="0" w:color="auto"/>
            <w:right w:val="none" w:sz="0" w:space="0" w:color="auto"/>
          </w:divBdr>
        </w:div>
      </w:divsChild>
    </w:div>
    <w:div w:id="1266646885">
      <w:bodyDiv w:val="1"/>
      <w:marLeft w:val="0"/>
      <w:marRight w:val="0"/>
      <w:marTop w:val="0"/>
      <w:marBottom w:val="0"/>
      <w:divBdr>
        <w:top w:val="none" w:sz="0" w:space="0" w:color="auto"/>
        <w:left w:val="none" w:sz="0" w:space="0" w:color="auto"/>
        <w:bottom w:val="none" w:sz="0" w:space="0" w:color="auto"/>
        <w:right w:val="none" w:sz="0" w:space="0" w:color="auto"/>
      </w:divBdr>
      <w:divsChild>
        <w:div w:id="89088101">
          <w:marLeft w:val="547"/>
          <w:marRight w:val="0"/>
          <w:marTop w:val="115"/>
          <w:marBottom w:val="0"/>
          <w:divBdr>
            <w:top w:val="none" w:sz="0" w:space="0" w:color="auto"/>
            <w:left w:val="none" w:sz="0" w:space="0" w:color="auto"/>
            <w:bottom w:val="none" w:sz="0" w:space="0" w:color="auto"/>
            <w:right w:val="none" w:sz="0" w:space="0" w:color="auto"/>
          </w:divBdr>
        </w:div>
        <w:div w:id="1581216204">
          <w:marLeft w:val="547"/>
          <w:marRight w:val="0"/>
          <w:marTop w:val="115"/>
          <w:marBottom w:val="0"/>
          <w:divBdr>
            <w:top w:val="none" w:sz="0" w:space="0" w:color="auto"/>
            <w:left w:val="none" w:sz="0" w:space="0" w:color="auto"/>
            <w:bottom w:val="none" w:sz="0" w:space="0" w:color="auto"/>
            <w:right w:val="none" w:sz="0" w:space="0" w:color="auto"/>
          </w:divBdr>
        </w:div>
      </w:divsChild>
    </w:div>
    <w:div w:id="1268537185">
      <w:bodyDiv w:val="1"/>
      <w:marLeft w:val="0"/>
      <w:marRight w:val="0"/>
      <w:marTop w:val="0"/>
      <w:marBottom w:val="0"/>
      <w:divBdr>
        <w:top w:val="none" w:sz="0" w:space="0" w:color="auto"/>
        <w:left w:val="none" w:sz="0" w:space="0" w:color="auto"/>
        <w:bottom w:val="none" w:sz="0" w:space="0" w:color="auto"/>
        <w:right w:val="none" w:sz="0" w:space="0" w:color="auto"/>
      </w:divBdr>
    </w:div>
    <w:div w:id="1278220641">
      <w:bodyDiv w:val="1"/>
      <w:marLeft w:val="0"/>
      <w:marRight w:val="0"/>
      <w:marTop w:val="0"/>
      <w:marBottom w:val="0"/>
      <w:divBdr>
        <w:top w:val="none" w:sz="0" w:space="0" w:color="auto"/>
        <w:left w:val="none" w:sz="0" w:space="0" w:color="auto"/>
        <w:bottom w:val="none" w:sz="0" w:space="0" w:color="auto"/>
        <w:right w:val="none" w:sz="0" w:space="0" w:color="auto"/>
      </w:divBdr>
    </w:div>
    <w:div w:id="1283806082">
      <w:bodyDiv w:val="1"/>
      <w:marLeft w:val="0"/>
      <w:marRight w:val="0"/>
      <w:marTop w:val="0"/>
      <w:marBottom w:val="0"/>
      <w:divBdr>
        <w:top w:val="none" w:sz="0" w:space="0" w:color="auto"/>
        <w:left w:val="none" w:sz="0" w:space="0" w:color="auto"/>
        <w:bottom w:val="none" w:sz="0" w:space="0" w:color="auto"/>
        <w:right w:val="none" w:sz="0" w:space="0" w:color="auto"/>
      </w:divBdr>
      <w:divsChild>
        <w:div w:id="19818382">
          <w:marLeft w:val="547"/>
          <w:marRight w:val="0"/>
          <w:marTop w:val="120"/>
          <w:marBottom w:val="0"/>
          <w:divBdr>
            <w:top w:val="none" w:sz="0" w:space="0" w:color="auto"/>
            <w:left w:val="none" w:sz="0" w:space="0" w:color="auto"/>
            <w:bottom w:val="none" w:sz="0" w:space="0" w:color="auto"/>
            <w:right w:val="none" w:sz="0" w:space="0" w:color="auto"/>
          </w:divBdr>
        </w:div>
      </w:divsChild>
    </w:div>
    <w:div w:id="1284921482">
      <w:bodyDiv w:val="1"/>
      <w:marLeft w:val="0"/>
      <w:marRight w:val="0"/>
      <w:marTop w:val="0"/>
      <w:marBottom w:val="0"/>
      <w:divBdr>
        <w:top w:val="none" w:sz="0" w:space="0" w:color="auto"/>
        <w:left w:val="none" w:sz="0" w:space="0" w:color="auto"/>
        <w:bottom w:val="none" w:sz="0" w:space="0" w:color="auto"/>
        <w:right w:val="none" w:sz="0" w:space="0" w:color="auto"/>
      </w:divBdr>
      <w:divsChild>
        <w:div w:id="151023536">
          <w:marLeft w:val="547"/>
          <w:marRight w:val="0"/>
          <w:marTop w:val="115"/>
          <w:marBottom w:val="0"/>
          <w:divBdr>
            <w:top w:val="none" w:sz="0" w:space="0" w:color="auto"/>
            <w:left w:val="none" w:sz="0" w:space="0" w:color="auto"/>
            <w:bottom w:val="none" w:sz="0" w:space="0" w:color="auto"/>
            <w:right w:val="none" w:sz="0" w:space="0" w:color="auto"/>
          </w:divBdr>
        </w:div>
      </w:divsChild>
    </w:div>
    <w:div w:id="1285844764">
      <w:bodyDiv w:val="1"/>
      <w:marLeft w:val="0"/>
      <w:marRight w:val="0"/>
      <w:marTop w:val="0"/>
      <w:marBottom w:val="0"/>
      <w:divBdr>
        <w:top w:val="none" w:sz="0" w:space="0" w:color="auto"/>
        <w:left w:val="none" w:sz="0" w:space="0" w:color="auto"/>
        <w:bottom w:val="none" w:sz="0" w:space="0" w:color="auto"/>
        <w:right w:val="none" w:sz="0" w:space="0" w:color="auto"/>
      </w:divBdr>
      <w:divsChild>
        <w:div w:id="593516492">
          <w:marLeft w:val="1166"/>
          <w:marRight w:val="0"/>
          <w:marTop w:val="96"/>
          <w:marBottom w:val="0"/>
          <w:divBdr>
            <w:top w:val="none" w:sz="0" w:space="0" w:color="auto"/>
            <w:left w:val="none" w:sz="0" w:space="0" w:color="auto"/>
            <w:bottom w:val="none" w:sz="0" w:space="0" w:color="auto"/>
            <w:right w:val="none" w:sz="0" w:space="0" w:color="auto"/>
          </w:divBdr>
        </w:div>
      </w:divsChild>
    </w:div>
    <w:div w:id="1289817556">
      <w:bodyDiv w:val="1"/>
      <w:marLeft w:val="0"/>
      <w:marRight w:val="0"/>
      <w:marTop w:val="0"/>
      <w:marBottom w:val="0"/>
      <w:divBdr>
        <w:top w:val="none" w:sz="0" w:space="0" w:color="auto"/>
        <w:left w:val="none" w:sz="0" w:space="0" w:color="auto"/>
        <w:bottom w:val="none" w:sz="0" w:space="0" w:color="auto"/>
        <w:right w:val="none" w:sz="0" w:space="0" w:color="auto"/>
      </w:divBdr>
      <w:divsChild>
        <w:div w:id="1431700045">
          <w:marLeft w:val="547"/>
          <w:marRight w:val="0"/>
          <w:marTop w:val="115"/>
          <w:marBottom w:val="0"/>
          <w:divBdr>
            <w:top w:val="none" w:sz="0" w:space="0" w:color="auto"/>
            <w:left w:val="none" w:sz="0" w:space="0" w:color="auto"/>
            <w:bottom w:val="none" w:sz="0" w:space="0" w:color="auto"/>
            <w:right w:val="none" w:sz="0" w:space="0" w:color="auto"/>
          </w:divBdr>
        </w:div>
      </w:divsChild>
    </w:div>
    <w:div w:id="1290818378">
      <w:bodyDiv w:val="1"/>
      <w:marLeft w:val="0"/>
      <w:marRight w:val="0"/>
      <w:marTop w:val="0"/>
      <w:marBottom w:val="0"/>
      <w:divBdr>
        <w:top w:val="none" w:sz="0" w:space="0" w:color="auto"/>
        <w:left w:val="none" w:sz="0" w:space="0" w:color="auto"/>
        <w:bottom w:val="none" w:sz="0" w:space="0" w:color="auto"/>
        <w:right w:val="none" w:sz="0" w:space="0" w:color="auto"/>
      </w:divBdr>
      <w:divsChild>
        <w:div w:id="1852525552">
          <w:marLeft w:val="547"/>
          <w:marRight w:val="0"/>
          <w:marTop w:val="120"/>
          <w:marBottom w:val="0"/>
          <w:divBdr>
            <w:top w:val="none" w:sz="0" w:space="0" w:color="auto"/>
            <w:left w:val="none" w:sz="0" w:space="0" w:color="auto"/>
            <w:bottom w:val="none" w:sz="0" w:space="0" w:color="auto"/>
            <w:right w:val="none" w:sz="0" w:space="0" w:color="auto"/>
          </w:divBdr>
        </w:div>
        <w:div w:id="1390609116">
          <w:marLeft w:val="1267"/>
          <w:marRight w:val="0"/>
          <w:marTop w:val="100"/>
          <w:marBottom w:val="0"/>
          <w:divBdr>
            <w:top w:val="none" w:sz="0" w:space="0" w:color="auto"/>
            <w:left w:val="none" w:sz="0" w:space="0" w:color="auto"/>
            <w:bottom w:val="none" w:sz="0" w:space="0" w:color="auto"/>
            <w:right w:val="none" w:sz="0" w:space="0" w:color="auto"/>
          </w:divBdr>
        </w:div>
        <w:div w:id="366488466">
          <w:marLeft w:val="1267"/>
          <w:marRight w:val="0"/>
          <w:marTop w:val="100"/>
          <w:marBottom w:val="0"/>
          <w:divBdr>
            <w:top w:val="none" w:sz="0" w:space="0" w:color="auto"/>
            <w:left w:val="none" w:sz="0" w:space="0" w:color="auto"/>
            <w:bottom w:val="none" w:sz="0" w:space="0" w:color="auto"/>
            <w:right w:val="none" w:sz="0" w:space="0" w:color="auto"/>
          </w:divBdr>
        </w:div>
        <w:div w:id="264775201">
          <w:marLeft w:val="1267"/>
          <w:marRight w:val="0"/>
          <w:marTop w:val="100"/>
          <w:marBottom w:val="0"/>
          <w:divBdr>
            <w:top w:val="none" w:sz="0" w:space="0" w:color="auto"/>
            <w:left w:val="none" w:sz="0" w:space="0" w:color="auto"/>
            <w:bottom w:val="none" w:sz="0" w:space="0" w:color="auto"/>
            <w:right w:val="none" w:sz="0" w:space="0" w:color="auto"/>
          </w:divBdr>
        </w:div>
      </w:divsChild>
    </w:div>
    <w:div w:id="1292397074">
      <w:bodyDiv w:val="1"/>
      <w:marLeft w:val="0"/>
      <w:marRight w:val="0"/>
      <w:marTop w:val="0"/>
      <w:marBottom w:val="0"/>
      <w:divBdr>
        <w:top w:val="none" w:sz="0" w:space="0" w:color="auto"/>
        <w:left w:val="none" w:sz="0" w:space="0" w:color="auto"/>
        <w:bottom w:val="none" w:sz="0" w:space="0" w:color="auto"/>
        <w:right w:val="none" w:sz="0" w:space="0" w:color="auto"/>
      </w:divBdr>
    </w:div>
    <w:div w:id="1293947101">
      <w:bodyDiv w:val="1"/>
      <w:marLeft w:val="0"/>
      <w:marRight w:val="0"/>
      <w:marTop w:val="0"/>
      <w:marBottom w:val="0"/>
      <w:divBdr>
        <w:top w:val="none" w:sz="0" w:space="0" w:color="auto"/>
        <w:left w:val="none" w:sz="0" w:space="0" w:color="auto"/>
        <w:bottom w:val="none" w:sz="0" w:space="0" w:color="auto"/>
        <w:right w:val="none" w:sz="0" w:space="0" w:color="auto"/>
      </w:divBdr>
    </w:div>
    <w:div w:id="1295671137">
      <w:bodyDiv w:val="1"/>
      <w:marLeft w:val="0"/>
      <w:marRight w:val="0"/>
      <w:marTop w:val="0"/>
      <w:marBottom w:val="0"/>
      <w:divBdr>
        <w:top w:val="none" w:sz="0" w:space="0" w:color="auto"/>
        <w:left w:val="none" w:sz="0" w:space="0" w:color="auto"/>
        <w:bottom w:val="none" w:sz="0" w:space="0" w:color="auto"/>
        <w:right w:val="none" w:sz="0" w:space="0" w:color="auto"/>
      </w:divBdr>
      <w:divsChild>
        <w:div w:id="937369291">
          <w:marLeft w:val="547"/>
          <w:marRight w:val="0"/>
          <w:marTop w:val="120"/>
          <w:marBottom w:val="0"/>
          <w:divBdr>
            <w:top w:val="none" w:sz="0" w:space="0" w:color="auto"/>
            <w:left w:val="none" w:sz="0" w:space="0" w:color="auto"/>
            <w:bottom w:val="none" w:sz="0" w:space="0" w:color="auto"/>
            <w:right w:val="none" w:sz="0" w:space="0" w:color="auto"/>
          </w:divBdr>
        </w:div>
        <w:div w:id="1916891234">
          <w:marLeft w:val="1166"/>
          <w:marRight w:val="0"/>
          <w:marTop w:val="100"/>
          <w:marBottom w:val="0"/>
          <w:divBdr>
            <w:top w:val="none" w:sz="0" w:space="0" w:color="auto"/>
            <w:left w:val="none" w:sz="0" w:space="0" w:color="auto"/>
            <w:bottom w:val="none" w:sz="0" w:space="0" w:color="auto"/>
            <w:right w:val="none" w:sz="0" w:space="0" w:color="auto"/>
          </w:divBdr>
        </w:div>
        <w:div w:id="451166475">
          <w:marLeft w:val="1166"/>
          <w:marRight w:val="0"/>
          <w:marTop w:val="100"/>
          <w:marBottom w:val="0"/>
          <w:divBdr>
            <w:top w:val="none" w:sz="0" w:space="0" w:color="auto"/>
            <w:left w:val="none" w:sz="0" w:space="0" w:color="auto"/>
            <w:bottom w:val="none" w:sz="0" w:space="0" w:color="auto"/>
            <w:right w:val="none" w:sz="0" w:space="0" w:color="auto"/>
          </w:divBdr>
        </w:div>
      </w:divsChild>
    </w:div>
    <w:div w:id="1299384099">
      <w:bodyDiv w:val="1"/>
      <w:marLeft w:val="0"/>
      <w:marRight w:val="0"/>
      <w:marTop w:val="0"/>
      <w:marBottom w:val="0"/>
      <w:divBdr>
        <w:top w:val="none" w:sz="0" w:space="0" w:color="auto"/>
        <w:left w:val="none" w:sz="0" w:space="0" w:color="auto"/>
        <w:bottom w:val="none" w:sz="0" w:space="0" w:color="auto"/>
        <w:right w:val="none" w:sz="0" w:space="0" w:color="auto"/>
      </w:divBdr>
      <w:divsChild>
        <w:div w:id="854686574">
          <w:marLeft w:val="547"/>
          <w:marRight w:val="0"/>
          <w:marTop w:val="115"/>
          <w:marBottom w:val="0"/>
          <w:divBdr>
            <w:top w:val="none" w:sz="0" w:space="0" w:color="auto"/>
            <w:left w:val="none" w:sz="0" w:space="0" w:color="auto"/>
            <w:bottom w:val="none" w:sz="0" w:space="0" w:color="auto"/>
            <w:right w:val="none" w:sz="0" w:space="0" w:color="auto"/>
          </w:divBdr>
        </w:div>
      </w:divsChild>
    </w:div>
    <w:div w:id="1301308623">
      <w:bodyDiv w:val="1"/>
      <w:marLeft w:val="0"/>
      <w:marRight w:val="0"/>
      <w:marTop w:val="0"/>
      <w:marBottom w:val="0"/>
      <w:divBdr>
        <w:top w:val="none" w:sz="0" w:space="0" w:color="auto"/>
        <w:left w:val="none" w:sz="0" w:space="0" w:color="auto"/>
        <w:bottom w:val="none" w:sz="0" w:space="0" w:color="auto"/>
        <w:right w:val="none" w:sz="0" w:space="0" w:color="auto"/>
      </w:divBdr>
      <w:divsChild>
        <w:div w:id="487476928">
          <w:marLeft w:val="547"/>
          <w:marRight w:val="0"/>
          <w:marTop w:val="96"/>
          <w:marBottom w:val="0"/>
          <w:divBdr>
            <w:top w:val="none" w:sz="0" w:space="0" w:color="auto"/>
            <w:left w:val="none" w:sz="0" w:space="0" w:color="auto"/>
            <w:bottom w:val="none" w:sz="0" w:space="0" w:color="auto"/>
            <w:right w:val="none" w:sz="0" w:space="0" w:color="auto"/>
          </w:divBdr>
        </w:div>
      </w:divsChild>
    </w:div>
    <w:div w:id="1301887747">
      <w:bodyDiv w:val="1"/>
      <w:marLeft w:val="0"/>
      <w:marRight w:val="0"/>
      <w:marTop w:val="0"/>
      <w:marBottom w:val="0"/>
      <w:divBdr>
        <w:top w:val="none" w:sz="0" w:space="0" w:color="auto"/>
        <w:left w:val="none" w:sz="0" w:space="0" w:color="auto"/>
        <w:bottom w:val="none" w:sz="0" w:space="0" w:color="auto"/>
        <w:right w:val="none" w:sz="0" w:space="0" w:color="auto"/>
      </w:divBdr>
      <w:divsChild>
        <w:div w:id="206139649">
          <w:marLeft w:val="547"/>
          <w:marRight w:val="0"/>
          <w:marTop w:val="0"/>
          <w:marBottom w:val="0"/>
          <w:divBdr>
            <w:top w:val="none" w:sz="0" w:space="0" w:color="auto"/>
            <w:left w:val="none" w:sz="0" w:space="0" w:color="auto"/>
            <w:bottom w:val="none" w:sz="0" w:space="0" w:color="auto"/>
            <w:right w:val="none" w:sz="0" w:space="0" w:color="auto"/>
          </w:divBdr>
        </w:div>
      </w:divsChild>
    </w:div>
    <w:div w:id="1308435283">
      <w:bodyDiv w:val="1"/>
      <w:marLeft w:val="0"/>
      <w:marRight w:val="0"/>
      <w:marTop w:val="0"/>
      <w:marBottom w:val="0"/>
      <w:divBdr>
        <w:top w:val="none" w:sz="0" w:space="0" w:color="auto"/>
        <w:left w:val="none" w:sz="0" w:space="0" w:color="auto"/>
        <w:bottom w:val="none" w:sz="0" w:space="0" w:color="auto"/>
        <w:right w:val="none" w:sz="0" w:space="0" w:color="auto"/>
      </w:divBdr>
      <w:divsChild>
        <w:div w:id="115375819">
          <w:marLeft w:val="547"/>
          <w:marRight w:val="0"/>
          <w:marTop w:val="115"/>
          <w:marBottom w:val="0"/>
          <w:divBdr>
            <w:top w:val="none" w:sz="0" w:space="0" w:color="auto"/>
            <w:left w:val="none" w:sz="0" w:space="0" w:color="auto"/>
            <w:bottom w:val="none" w:sz="0" w:space="0" w:color="auto"/>
            <w:right w:val="none" w:sz="0" w:space="0" w:color="auto"/>
          </w:divBdr>
        </w:div>
      </w:divsChild>
    </w:div>
    <w:div w:id="1310866556">
      <w:bodyDiv w:val="1"/>
      <w:marLeft w:val="0"/>
      <w:marRight w:val="0"/>
      <w:marTop w:val="0"/>
      <w:marBottom w:val="0"/>
      <w:divBdr>
        <w:top w:val="none" w:sz="0" w:space="0" w:color="auto"/>
        <w:left w:val="none" w:sz="0" w:space="0" w:color="auto"/>
        <w:bottom w:val="none" w:sz="0" w:space="0" w:color="auto"/>
        <w:right w:val="none" w:sz="0" w:space="0" w:color="auto"/>
      </w:divBdr>
    </w:div>
    <w:div w:id="1311325026">
      <w:bodyDiv w:val="1"/>
      <w:marLeft w:val="0"/>
      <w:marRight w:val="0"/>
      <w:marTop w:val="0"/>
      <w:marBottom w:val="0"/>
      <w:divBdr>
        <w:top w:val="none" w:sz="0" w:space="0" w:color="auto"/>
        <w:left w:val="none" w:sz="0" w:space="0" w:color="auto"/>
        <w:bottom w:val="none" w:sz="0" w:space="0" w:color="auto"/>
        <w:right w:val="none" w:sz="0" w:space="0" w:color="auto"/>
      </w:divBdr>
    </w:div>
    <w:div w:id="1312293798">
      <w:bodyDiv w:val="1"/>
      <w:marLeft w:val="0"/>
      <w:marRight w:val="0"/>
      <w:marTop w:val="0"/>
      <w:marBottom w:val="0"/>
      <w:divBdr>
        <w:top w:val="none" w:sz="0" w:space="0" w:color="auto"/>
        <w:left w:val="none" w:sz="0" w:space="0" w:color="auto"/>
        <w:bottom w:val="none" w:sz="0" w:space="0" w:color="auto"/>
        <w:right w:val="none" w:sz="0" w:space="0" w:color="auto"/>
      </w:divBdr>
      <w:divsChild>
        <w:div w:id="1906180131">
          <w:marLeft w:val="547"/>
          <w:marRight w:val="0"/>
          <w:marTop w:val="120"/>
          <w:marBottom w:val="0"/>
          <w:divBdr>
            <w:top w:val="none" w:sz="0" w:space="0" w:color="auto"/>
            <w:left w:val="none" w:sz="0" w:space="0" w:color="auto"/>
            <w:bottom w:val="none" w:sz="0" w:space="0" w:color="auto"/>
            <w:right w:val="none" w:sz="0" w:space="0" w:color="auto"/>
          </w:divBdr>
        </w:div>
      </w:divsChild>
    </w:div>
    <w:div w:id="1316422555">
      <w:bodyDiv w:val="1"/>
      <w:marLeft w:val="0"/>
      <w:marRight w:val="0"/>
      <w:marTop w:val="0"/>
      <w:marBottom w:val="0"/>
      <w:divBdr>
        <w:top w:val="none" w:sz="0" w:space="0" w:color="auto"/>
        <w:left w:val="none" w:sz="0" w:space="0" w:color="auto"/>
        <w:bottom w:val="none" w:sz="0" w:space="0" w:color="auto"/>
        <w:right w:val="none" w:sz="0" w:space="0" w:color="auto"/>
      </w:divBdr>
      <w:divsChild>
        <w:div w:id="2076583041">
          <w:marLeft w:val="547"/>
          <w:marRight w:val="0"/>
          <w:marTop w:val="120"/>
          <w:marBottom w:val="0"/>
          <w:divBdr>
            <w:top w:val="none" w:sz="0" w:space="0" w:color="auto"/>
            <w:left w:val="none" w:sz="0" w:space="0" w:color="auto"/>
            <w:bottom w:val="none" w:sz="0" w:space="0" w:color="auto"/>
            <w:right w:val="none" w:sz="0" w:space="0" w:color="auto"/>
          </w:divBdr>
        </w:div>
        <w:div w:id="1704984720">
          <w:marLeft w:val="547"/>
          <w:marRight w:val="0"/>
          <w:marTop w:val="120"/>
          <w:marBottom w:val="0"/>
          <w:divBdr>
            <w:top w:val="none" w:sz="0" w:space="0" w:color="auto"/>
            <w:left w:val="none" w:sz="0" w:space="0" w:color="auto"/>
            <w:bottom w:val="none" w:sz="0" w:space="0" w:color="auto"/>
            <w:right w:val="none" w:sz="0" w:space="0" w:color="auto"/>
          </w:divBdr>
        </w:div>
        <w:div w:id="263153433">
          <w:marLeft w:val="547"/>
          <w:marRight w:val="0"/>
          <w:marTop w:val="120"/>
          <w:marBottom w:val="0"/>
          <w:divBdr>
            <w:top w:val="none" w:sz="0" w:space="0" w:color="auto"/>
            <w:left w:val="none" w:sz="0" w:space="0" w:color="auto"/>
            <w:bottom w:val="none" w:sz="0" w:space="0" w:color="auto"/>
            <w:right w:val="none" w:sz="0" w:space="0" w:color="auto"/>
          </w:divBdr>
        </w:div>
      </w:divsChild>
    </w:div>
    <w:div w:id="1317219816">
      <w:bodyDiv w:val="1"/>
      <w:marLeft w:val="0"/>
      <w:marRight w:val="0"/>
      <w:marTop w:val="0"/>
      <w:marBottom w:val="0"/>
      <w:divBdr>
        <w:top w:val="none" w:sz="0" w:space="0" w:color="auto"/>
        <w:left w:val="none" w:sz="0" w:space="0" w:color="auto"/>
        <w:bottom w:val="none" w:sz="0" w:space="0" w:color="auto"/>
        <w:right w:val="none" w:sz="0" w:space="0" w:color="auto"/>
      </w:divBdr>
      <w:divsChild>
        <w:div w:id="2130660189">
          <w:marLeft w:val="547"/>
          <w:marRight w:val="0"/>
          <w:marTop w:val="86"/>
          <w:marBottom w:val="0"/>
          <w:divBdr>
            <w:top w:val="none" w:sz="0" w:space="0" w:color="auto"/>
            <w:left w:val="none" w:sz="0" w:space="0" w:color="auto"/>
            <w:bottom w:val="none" w:sz="0" w:space="0" w:color="auto"/>
            <w:right w:val="none" w:sz="0" w:space="0" w:color="auto"/>
          </w:divBdr>
        </w:div>
      </w:divsChild>
    </w:div>
    <w:div w:id="1317421001">
      <w:bodyDiv w:val="1"/>
      <w:marLeft w:val="0"/>
      <w:marRight w:val="0"/>
      <w:marTop w:val="0"/>
      <w:marBottom w:val="0"/>
      <w:divBdr>
        <w:top w:val="none" w:sz="0" w:space="0" w:color="auto"/>
        <w:left w:val="none" w:sz="0" w:space="0" w:color="auto"/>
        <w:bottom w:val="none" w:sz="0" w:space="0" w:color="auto"/>
        <w:right w:val="none" w:sz="0" w:space="0" w:color="auto"/>
      </w:divBdr>
      <w:divsChild>
        <w:div w:id="1330250717">
          <w:marLeft w:val="1166"/>
          <w:marRight w:val="0"/>
          <w:marTop w:val="100"/>
          <w:marBottom w:val="0"/>
          <w:divBdr>
            <w:top w:val="none" w:sz="0" w:space="0" w:color="auto"/>
            <w:left w:val="none" w:sz="0" w:space="0" w:color="auto"/>
            <w:bottom w:val="none" w:sz="0" w:space="0" w:color="auto"/>
            <w:right w:val="none" w:sz="0" w:space="0" w:color="auto"/>
          </w:divBdr>
        </w:div>
      </w:divsChild>
    </w:div>
    <w:div w:id="1317801362">
      <w:bodyDiv w:val="1"/>
      <w:marLeft w:val="0"/>
      <w:marRight w:val="0"/>
      <w:marTop w:val="0"/>
      <w:marBottom w:val="0"/>
      <w:divBdr>
        <w:top w:val="none" w:sz="0" w:space="0" w:color="auto"/>
        <w:left w:val="none" w:sz="0" w:space="0" w:color="auto"/>
        <w:bottom w:val="none" w:sz="0" w:space="0" w:color="auto"/>
        <w:right w:val="none" w:sz="0" w:space="0" w:color="auto"/>
      </w:divBdr>
      <w:divsChild>
        <w:div w:id="344406200">
          <w:marLeft w:val="1166"/>
          <w:marRight w:val="0"/>
          <w:marTop w:val="67"/>
          <w:marBottom w:val="0"/>
          <w:divBdr>
            <w:top w:val="none" w:sz="0" w:space="0" w:color="auto"/>
            <w:left w:val="none" w:sz="0" w:space="0" w:color="auto"/>
            <w:bottom w:val="none" w:sz="0" w:space="0" w:color="auto"/>
            <w:right w:val="none" w:sz="0" w:space="0" w:color="auto"/>
          </w:divBdr>
        </w:div>
        <w:div w:id="977681494">
          <w:marLeft w:val="1166"/>
          <w:marRight w:val="0"/>
          <w:marTop w:val="67"/>
          <w:marBottom w:val="0"/>
          <w:divBdr>
            <w:top w:val="none" w:sz="0" w:space="0" w:color="auto"/>
            <w:left w:val="none" w:sz="0" w:space="0" w:color="auto"/>
            <w:bottom w:val="none" w:sz="0" w:space="0" w:color="auto"/>
            <w:right w:val="none" w:sz="0" w:space="0" w:color="auto"/>
          </w:divBdr>
        </w:div>
        <w:div w:id="18822035">
          <w:marLeft w:val="1166"/>
          <w:marRight w:val="0"/>
          <w:marTop w:val="67"/>
          <w:marBottom w:val="0"/>
          <w:divBdr>
            <w:top w:val="none" w:sz="0" w:space="0" w:color="auto"/>
            <w:left w:val="none" w:sz="0" w:space="0" w:color="auto"/>
            <w:bottom w:val="none" w:sz="0" w:space="0" w:color="auto"/>
            <w:right w:val="none" w:sz="0" w:space="0" w:color="auto"/>
          </w:divBdr>
        </w:div>
        <w:div w:id="2004114969">
          <w:marLeft w:val="1166"/>
          <w:marRight w:val="0"/>
          <w:marTop w:val="67"/>
          <w:marBottom w:val="0"/>
          <w:divBdr>
            <w:top w:val="none" w:sz="0" w:space="0" w:color="auto"/>
            <w:left w:val="none" w:sz="0" w:space="0" w:color="auto"/>
            <w:bottom w:val="none" w:sz="0" w:space="0" w:color="auto"/>
            <w:right w:val="none" w:sz="0" w:space="0" w:color="auto"/>
          </w:divBdr>
        </w:div>
        <w:div w:id="924994584">
          <w:marLeft w:val="1166"/>
          <w:marRight w:val="0"/>
          <w:marTop w:val="67"/>
          <w:marBottom w:val="0"/>
          <w:divBdr>
            <w:top w:val="none" w:sz="0" w:space="0" w:color="auto"/>
            <w:left w:val="none" w:sz="0" w:space="0" w:color="auto"/>
            <w:bottom w:val="none" w:sz="0" w:space="0" w:color="auto"/>
            <w:right w:val="none" w:sz="0" w:space="0" w:color="auto"/>
          </w:divBdr>
        </w:div>
      </w:divsChild>
    </w:div>
    <w:div w:id="1319312041">
      <w:bodyDiv w:val="1"/>
      <w:marLeft w:val="0"/>
      <w:marRight w:val="0"/>
      <w:marTop w:val="0"/>
      <w:marBottom w:val="0"/>
      <w:divBdr>
        <w:top w:val="none" w:sz="0" w:space="0" w:color="auto"/>
        <w:left w:val="none" w:sz="0" w:space="0" w:color="auto"/>
        <w:bottom w:val="none" w:sz="0" w:space="0" w:color="auto"/>
        <w:right w:val="none" w:sz="0" w:space="0" w:color="auto"/>
      </w:divBdr>
    </w:div>
    <w:div w:id="1323268237">
      <w:bodyDiv w:val="1"/>
      <w:marLeft w:val="0"/>
      <w:marRight w:val="0"/>
      <w:marTop w:val="0"/>
      <w:marBottom w:val="0"/>
      <w:divBdr>
        <w:top w:val="none" w:sz="0" w:space="0" w:color="auto"/>
        <w:left w:val="none" w:sz="0" w:space="0" w:color="auto"/>
        <w:bottom w:val="none" w:sz="0" w:space="0" w:color="auto"/>
        <w:right w:val="none" w:sz="0" w:space="0" w:color="auto"/>
      </w:divBdr>
      <w:divsChild>
        <w:div w:id="1679456746">
          <w:marLeft w:val="1166"/>
          <w:marRight w:val="0"/>
          <w:marTop w:val="0"/>
          <w:marBottom w:val="0"/>
          <w:divBdr>
            <w:top w:val="none" w:sz="0" w:space="0" w:color="auto"/>
            <w:left w:val="none" w:sz="0" w:space="0" w:color="auto"/>
            <w:bottom w:val="none" w:sz="0" w:space="0" w:color="auto"/>
            <w:right w:val="none" w:sz="0" w:space="0" w:color="auto"/>
          </w:divBdr>
        </w:div>
        <w:div w:id="1994597892">
          <w:marLeft w:val="1166"/>
          <w:marRight w:val="0"/>
          <w:marTop w:val="0"/>
          <w:marBottom w:val="0"/>
          <w:divBdr>
            <w:top w:val="none" w:sz="0" w:space="0" w:color="auto"/>
            <w:left w:val="none" w:sz="0" w:space="0" w:color="auto"/>
            <w:bottom w:val="none" w:sz="0" w:space="0" w:color="auto"/>
            <w:right w:val="none" w:sz="0" w:space="0" w:color="auto"/>
          </w:divBdr>
        </w:div>
        <w:div w:id="1047686923">
          <w:marLeft w:val="1166"/>
          <w:marRight w:val="0"/>
          <w:marTop w:val="0"/>
          <w:marBottom w:val="0"/>
          <w:divBdr>
            <w:top w:val="none" w:sz="0" w:space="0" w:color="auto"/>
            <w:left w:val="none" w:sz="0" w:space="0" w:color="auto"/>
            <w:bottom w:val="none" w:sz="0" w:space="0" w:color="auto"/>
            <w:right w:val="none" w:sz="0" w:space="0" w:color="auto"/>
          </w:divBdr>
        </w:div>
        <w:div w:id="67314338">
          <w:marLeft w:val="1166"/>
          <w:marRight w:val="0"/>
          <w:marTop w:val="0"/>
          <w:marBottom w:val="0"/>
          <w:divBdr>
            <w:top w:val="none" w:sz="0" w:space="0" w:color="auto"/>
            <w:left w:val="none" w:sz="0" w:space="0" w:color="auto"/>
            <w:bottom w:val="none" w:sz="0" w:space="0" w:color="auto"/>
            <w:right w:val="none" w:sz="0" w:space="0" w:color="auto"/>
          </w:divBdr>
        </w:div>
        <w:div w:id="1924560753">
          <w:marLeft w:val="1166"/>
          <w:marRight w:val="0"/>
          <w:marTop w:val="0"/>
          <w:marBottom w:val="0"/>
          <w:divBdr>
            <w:top w:val="none" w:sz="0" w:space="0" w:color="auto"/>
            <w:left w:val="none" w:sz="0" w:space="0" w:color="auto"/>
            <w:bottom w:val="none" w:sz="0" w:space="0" w:color="auto"/>
            <w:right w:val="none" w:sz="0" w:space="0" w:color="auto"/>
          </w:divBdr>
        </w:div>
      </w:divsChild>
    </w:div>
    <w:div w:id="1323970816">
      <w:bodyDiv w:val="1"/>
      <w:marLeft w:val="0"/>
      <w:marRight w:val="0"/>
      <w:marTop w:val="0"/>
      <w:marBottom w:val="0"/>
      <w:divBdr>
        <w:top w:val="none" w:sz="0" w:space="0" w:color="auto"/>
        <w:left w:val="none" w:sz="0" w:space="0" w:color="auto"/>
        <w:bottom w:val="none" w:sz="0" w:space="0" w:color="auto"/>
        <w:right w:val="none" w:sz="0" w:space="0" w:color="auto"/>
      </w:divBdr>
      <w:divsChild>
        <w:div w:id="774180223">
          <w:marLeft w:val="547"/>
          <w:marRight w:val="0"/>
          <w:marTop w:val="115"/>
          <w:marBottom w:val="0"/>
          <w:divBdr>
            <w:top w:val="none" w:sz="0" w:space="0" w:color="auto"/>
            <w:left w:val="none" w:sz="0" w:space="0" w:color="auto"/>
            <w:bottom w:val="none" w:sz="0" w:space="0" w:color="auto"/>
            <w:right w:val="none" w:sz="0" w:space="0" w:color="auto"/>
          </w:divBdr>
        </w:div>
      </w:divsChild>
    </w:div>
    <w:div w:id="1330013775">
      <w:bodyDiv w:val="1"/>
      <w:marLeft w:val="0"/>
      <w:marRight w:val="0"/>
      <w:marTop w:val="0"/>
      <w:marBottom w:val="0"/>
      <w:divBdr>
        <w:top w:val="none" w:sz="0" w:space="0" w:color="auto"/>
        <w:left w:val="none" w:sz="0" w:space="0" w:color="auto"/>
        <w:bottom w:val="none" w:sz="0" w:space="0" w:color="auto"/>
        <w:right w:val="none" w:sz="0" w:space="0" w:color="auto"/>
      </w:divBdr>
      <w:divsChild>
        <w:div w:id="585771730">
          <w:marLeft w:val="547"/>
          <w:marRight w:val="0"/>
          <w:marTop w:val="115"/>
          <w:marBottom w:val="0"/>
          <w:divBdr>
            <w:top w:val="none" w:sz="0" w:space="0" w:color="auto"/>
            <w:left w:val="none" w:sz="0" w:space="0" w:color="auto"/>
            <w:bottom w:val="none" w:sz="0" w:space="0" w:color="auto"/>
            <w:right w:val="none" w:sz="0" w:space="0" w:color="auto"/>
          </w:divBdr>
        </w:div>
        <w:div w:id="705714961">
          <w:marLeft w:val="1166"/>
          <w:marRight w:val="0"/>
          <w:marTop w:val="96"/>
          <w:marBottom w:val="0"/>
          <w:divBdr>
            <w:top w:val="none" w:sz="0" w:space="0" w:color="auto"/>
            <w:left w:val="none" w:sz="0" w:space="0" w:color="auto"/>
            <w:bottom w:val="none" w:sz="0" w:space="0" w:color="auto"/>
            <w:right w:val="none" w:sz="0" w:space="0" w:color="auto"/>
          </w:divBdr>
        </w:div>
        <w:div w:id="1728601566">
          <w:marLeft w:val="1714"/>
          <w:marRight w:val="0"/>
          <w:marTop w:val="86"/>
          <w:marBottom w:val="0"/>
          <w:divBdr>
            <w:top w:val="none" w:sz="0" w:space="0" w:color="auto"/>
            <w:left w:val="none" w:sz="0" w:space="0" w:color="auto"/>
            <w:bottom w:val="none" w:sz="0" w:space="0" w:color="auto"/>
            <w:right w:val="none" w:sz="0" w:space="0" w:color="auto"/>
          </w:divBdr>
        </w:div>
        <w:div w:id="1801992281">
          <w:marLeft w:val="1714"/>
          <w:marRight w:val="0"/>
          <w:marTop w:val="86"/>
          <w:marBottom w:val="0"/>
          <w:divBdr>
            <w:top w:val="none" w:sz="0" w:space="0" w:color="auto"/>
            <w:left w:val="none" w:sz="0" w:space="0" w:color="auto"/>
            <w:bottom w:val="none" w:sz="0" w:space="0" w:color="auto"/>
            <w:right w:val="none" w:sz="0" w:space="0" w:color="auto"/>
          </w:divBdr>
        </w:div>
      </w:divsChild>
    </w:div>
    <w:div w:id="1334380836">
      <w:bodyDiv w:val="1"/>
      <w:marLeft w:val="0"/>
      <w:marRight w:val="0"/>
      <w:marTop w:val="0"/>
      <w:marBottom w:val="0"/>
      <w:divBdr>
        <w:top w:val="none" w:sz="0" w:space="0" w:color="auto"/>
        <w:left w:val="none" w:sz="0" w:space="0" w:color="auto"/>
        <w:bottom w:val="none" w:sz="0" w:space="0" w:color="auto"/>
        <w:right w:val="none" w:sz="0" w:space="0" w:color="auto"/>
      </w:divBdr>
      <w:divsChild>
        <w:div w:id="1410882987">
          <w:marLeft w:val="547"/>
          <w:marRight w:val="0"/>
          <w:marTop w:val="120"/>
          <w:marBottom w:val="0"/>
          <w:divBdr>
            <w:top w:val="none" w:sz="0" w:space="0" w:color="auto"/>
            <w:left w:val="none" w:sz="0" w:space="0" w:color="auto"/>
            <w:bottom w:val="none" w:sz="0" w:space="0" w:color="auto"/>
            <w:right w:val="none" w:sz="0" w:space="0" w:color="auto"/>
          </w:divBdr>
        </w:div>
        <w:div w:id="1658724767">
          <w:marLeft w:val="547"/>
          <w:marRight w:val="0"/>
          <w:marTop w:val="120"/>
          <w:marBottom w:val="0"/>
          <w:divBdr>
            <w:top w:val="none" w:sz="0" w:space="0" w:color="auto"/>
            <w:left w:val="none" w:sz="0" w:space="0" w:color="auto"/>
            <w:bottom w:val="none" w:sz="0" w:space="0" w:color="auto"/>
            <w:right w:val="none" w:sz="0" w:space="0" w:color="auto"/>
          </w:divBdr>
        </w:div>
      </w:divsChild>
    </w:div>
    <w:div w:id="1335885844">
      <w:bodyDiv w:val="1"/>
      <w:marLeft w:val="0"/>
      <w:marRight w:val="0"/>
      <w:marTop w:val="0"/>
      <w:marBottom w:val="0"/>
      <w:divBdr>
        <w:top w:val="none" w:sz="0" w:space="0" w:color="auto"/>
        <w:left w:val="none" w:sz="0" w:space="0" w:color="auto"/>
        <w:bottom w:val="none" w:sz="0" w:space="0" w:color="auto"/>
        <w:right w:val="none" w:sz="0" w:space="0" w:color="auto"/>
      </w:divBdr>
    </w:div>
    <w:div w:id="1336954639">
      <w:bodyDiv w:val="1"/>
      <w:marLeft w:val="0"/>
      <w:marRight w:val="0"/>
      <w:marTop w:val="0"/>
      <w:marBottom w:val="0"/>
      <w:divBdr>
        <w:top w:val="none" w:sz="0" w:space="0" w:color="auto"/>
        <w:left w:val="none" w:sz="0" w:space="0" w:color="auto"/>
        <w:bottom w:val="none" w:sz="0" w:space="0" w:color="auto"/>
        <w:right w:val="none" w:sz="0" w:space="0" w:color="auto"/>
      </w:divBdr>
    </w:div>
    <w:div w:id="1341928127">
      <w:bodyDiv w:val="1"/>
      <w:marLeft w:val="0"/>
      <w:marRight w:val="0"/>
      <w:marTop w:val="0"/>
      <w:marBottom w:val="0"/>
      <w:divBdr>
        <w:top w:val="none" w:sz="0" w:space="0" w:color="auto"/>
        <w:left w:val="none" w:sz="0" w:space="0" w:color="auto"/>
        <w:bottom w:val="none" w:sz="0" w:space="0" w:color="auto"/>
        <w:right w:val="none" w:sz="0" w:space="0" w:color="auto"/>
      </w:divBdr>
    </w:div>
    <w:div w:id="1343169664">
      <w:bodyDiv w:val="1"/>
      <w:marLeft w:val="0"/>
      <w:marRight w:val="0"/>
      <w:marTop w:val="0"/>
      <w:marBottom w:val="0"/>
      <w:divBdr>
        <w:top w:val="none" w:sz="0" w:space="0" w:color="auto"/>
        <w:left w:val="none" w:sz="0" w:space="0" w:color="auto"/>
        <w:bottom w:val="none" w:sz="0" w:space="0" w:color="auto"/>
        <w:right w:val="none" w:sz="0" w:space="0" w:color="auto"/>
      </w:divBdr>
      <w:divsChild>
        <w:div w:id="90977172">
          <w:marLeft w:val="547"/>
          <w:marRight w:val="0"/>
          <w:marTop w:val="86"/>
          <w:marBottom w:val="0"/>
          <w:divBdr>
            <w:top w:val="none" w:sz="0" w:space="0" w:color="auto"/>
            <w:left w:val="none" w:sz="0" w:space="0" w:color="auto"/>
            <w:bottom w:val="none" w:sz="0" w:space="0" w:color="auto"/>
            <w:right w:val="none" w:sz="0" w:space="0" w:color="auto"/>
          </w:divBdr>
        </w:div>
      </w:divsChild>
    </w:div>
    <w:div w:id="1345130116">
      <w:bodyDiv w:val="1"/>
      <w:marLeft w:val="0"/>
      <w:marRight w:val="0"/>
      <w:marTop w:val="0"/>
      <w:marBottom w:val="0"/>
      <w:divBdr>
        <w:top w:val="none" w:sz="0" w:space="0" w:color="auto"/>
        <w:left w:val="none" w:sz="0" w:space="0" w:color="auto"/>
        <w:bottom w:val="none" w:sz="0" w:space="0" w:color="auto"/>
        <w:right w:val="none" w:sz="0" w:space="0" w:color="auto"/>
      </w:divBdr>
      <w:divsChild>
        <w:div w:id="1613702379">
          <w:marLeft w:val="547"/>
          <w:marRight w:val="0"/>
          <w:marTop w:val="115"/>
          <w:marBottom w:val="0"/>
          <w:divBdr>
            <w:top w:val="none" w:sz="0" w:space="0" w:color="auto"/>
            <w:left w:val="none" w:sz="0" w:space="0" w:color="auto"/>
            <w:bottom w:val="none" w:sz="0" w:space="0" w:color="auto"/>
            <w:right w:val="none" w:sz="0" w:space="0" w:color="auto"/>
          </w:divBdr>
        </w:div>
      </w:divsChild>
    </w:div>
    <w:div w:id="1345473992">
      <w:bodyDiv w:val="1"/>
      <w:marLeft w:val="0"/>
      <w:marRight w:val="0"/>
      <w:marTop w:val="0"/>
      <w:marBottom w:val="0"/>
      <w:divBdr>
        <w:top w:val="none" w:sz="0" w:space="0" w:color="auto"/>
        <w:left w:val="none" w:sz="0" w:space="0" w:color="auto"/>
        <w:bottom w:val="none" w:sz="0" w:space="0" w:color="auto"/>
        <w:right w:val="none" w:sz="0" w:space="0" w:color="auto"/>
      </w:divBdr>
      <w:divsChild>
        <w:div w:id="199518664">
          <w:marLeft w:val="1166"/>
          <w:marRight w:val="0"/>
          <w:marTop w:val="0"/>
          <w:marBottom w:val="0"/>
          <w:divBdr>
            <w:top w:val="none" w:sz="0" w:space="0" w:color="auto"/>
            <w:left w:val="none" w:sz="0" w:space="0" w:color="auto"/>
            <w:bottom w:val="none" w:sz="0" w:space="0" w:color="auto"/>
            <w:right w:val="none" w:sz="0" w:space="0" w:color="auto"/>
          </w:divBdr>
        </w:div>
      </w:divsChild>
    </w:div>
    <w:div w:id="1346512759">
      <w:bodyDiv w:val="1"/>
      <w:marLeft w:val="0"/>
      <w:marRight w:val="0"/>
      <w:marTop w:val="0"/>
      <w:marBottom w:val="0"/>
      <w:divBdr>
        <w:top w:val="none" w:sz="0" w:space="0" w:color="auto"/>
        <w:left w:val="none" w:sz="0" w:space="0" w:color="auto"/>
        <w:bottom w:val="none" w:sz="0" w:space="0" w:color="auto"/>
        <w:right w:val="none" w:sz="0" w:space="0" w:color="auto"/>
      </w:divBdr>
      <w:divsChild>
        <w:div w:id="60756548">
          <w:marLeft w:val="547"/>
          <w:marRight w:val="0"/>
          <w:marTop w:val="86"/>
          <w:marBottom w:val="0"/>
          <w:divBdr>
            <w:top w:val="none" w:sz="0" w:space="0" w:color="auto"/>
            <w:left w:val="none" w:sz="0" w:space="0" w:color="auto"/>
            <w:bottom w:val="none" w:sz="0" w:space="0" w:color="auto"/>
            <w:right w:val="none" w:sz="0" w:space="0" w:color="auto"/>
          </w:divBdr>
        </w:div>
      </w:divsChild>
    </w:div>
    <w:div w:id="1351180355">
      <w:bodyDiv w:val="1"/>
      <w:marLeft w:val="0"/>
      <w:marRight w:val="0"/>
      <w:marTop w:val="0"/>
      <w:marBottom w:val="0"/>
      <w:divBdr>
        <w:top w:val="none" w:sz="0" w:space="0" w:color="auto"/>
        <w:left w:val="none" w:sz="0" w:space="0" w:color="auto"/>
        <w:bottom w:val="none" w:sz="0" w:space="0" w:color="auto"/>
        <w:right w:val="none" w:sz="0" w:space="0" w:color="auto"/>
      </w:divBdr>
      <w:divsChild>
        <w:div w:id="775296791">
          <w:marLeft w:val="1166"/>
          <w:marRight w:val="0"/>
          <w:marTop w:val="77"/>
          <w:marBottom w:val="0"/>
          <w:divBdr>
            <w:top w:val="none" w:sz="0" w:space="0" w:color="auto"/>
            <w:left w:val="none" w:sz="0" w:space="0" w:color="auto"/>
            <w:bottom w:val="none" w:sz="0" w:space="0" w:color="auto"/>
            <w:right w:val="none" w:sz="0" w:space="0" w:color="auto"/>
          </w:divBdr>
        </w:div>
        <w:div w:id="1509981901">
          <w:marLeft w:val="1166"/>
          <w:marRight w:val="0"/>
          <w:marTop w:val="77"/>
          <w:marBottom w:val="0"/>
          <w:divBdr>
            <w:top w:val="none" w:sz="0" w:space="0" w:color="auto"/>
            <w:left w:val="none" w:sz="0" w:space="0" w:color="auto"/>
            <w:bottom w:val="none" w:sz="0" w:space="0" w:color="auto"/>
            <w:right w:val="none" w:sz="0" w:space="0" w:color="auto"/>
          </w:divBdr>
        </w:div>
        <w:div w:id="6913255">
          <w:marLeft w:val="1166"/>
          <w:marRight w:val="0"/>
          <w:marTop w:val="77"/>
          <w:marBottom w:val="0"/>
          <w:divBdr>
            <w:top w:val="none" w:sz="0" w:space="0" w:color="auto"/>
            <w:left w:val="none" w:sz="0" w:space="0" w:color="auto"/>
            <w:bottom w:val="none" w:sz="0" w:space="0" w:color="auto"/>
            <w:right w:val="none" w:sz="0" w:space="0" w:color="auto"/>
          </w:divBdr>
        </w:div>
      </w:divsChild>
    </w:div>
    <w:div w:id="1352875244">
      <w:bodyDiv w:val="1"/>
      <w:marLeft w:val="0"/>
      <w:marRight w:val="0"/>
      <w:marTop w:val="0"/>
      <w:marBottom w:val="0"/>
      <w:divBdr>
        <w:top w:val="none" w:sz="0" w:space="0" w:color="auto"/>
        <w:left w:val="none" w:sz="0" w:space="0" w:color="auto"/>
        <w:bottom w:val="none" w:sz="0" w:space="0" w:color="auto"/>
        <w:right w:val="none" w:sz="0" w:space="0" w:color="auto"/>
      </w:divBdr>
      <w:divsChild>
        <w:div w:id="963267858">
          <w:marLeft w:val="547"/>
          <w:marRight w:val="0"/>
          <w:marTop w:val="106"/>
          <w:marBottom w:val="0"/>
          <w:divBdr>
            <w:top w:val="none" w:sz="0" w:space="0" w:color="auto"/>
            <w:left w:val="none" w:sz="0" w:space="0" w:color="auto"/>
            <w:bottom w:val="none" w:sz="0" w:space="0" w:color="auto"/>
            <w:right w:val="none" w:sz="0" w:space="0" w:color="auto"/>
          </w:divBdr>
        </w:div>
      </w:divsChild>
    </w:div>
    <w:div w:id="1356269938">
      <w:bodyDiv w:val="1"/>
      <w:marLeft w:val="0"/>
      <w:marRight w:val="0"/>
      <w:marTop w:val="0"/>
      <w:marBottom w:val="0"/>
      <w:divBdr>
        <w:top w:val="none" w:sz="0" w:space="0" w:color="auto"/>
        <w:left w:val="none" w:sz="0" w:space="0" w:color="auto"/>
        <w:bottom w:val="none" w:sz="0" w:space="0" w:color="auto"/>
        <w:right w:val="none" w:sz="0" w:space="0" w:color="auto"/>
      </w:divBdr>
      <w:divsChild>
        <w:div w:id="84888170">
          <w:marLeft w:val="547"/>
          <w:marRight w:val="0"/>
          <w:marTop w:val="115"/>
          <w:marBottom w:val="0"/>
          <w:divBdr>
            <w:top w:val="none" w:sz="0" w:space="0" w:color="auto"/>
            <w:left w:val="none" w:sz="0" w:space="0" w:color="auto"/>
            <w:bottom w:val="none" w:sz="0" w:space="0" w:color="auto"/>
            <w:right w:val="none" w:sz="0" w:space="0" w:color="auto"/>
          </w:divBdr>
        </w:div>
      </w:divsChild>
    </w:div>
    <w:div w:id="1356420649">
      <w:bodyDiv w:val="1"/>
      <w:marLeft w:val="0"/>
      <w:marRight w:val="0"/>
      <w:marTop w:val="0"/>
      <w:marBottom w:val="0"/>
      <w:divBdr>
        <w:top w:val="none" w:sz="0" w:space="0" w:color="auto"/>
        <w:left w:val="none" w:sz="0" w:space="0" w:color="auto"/>
        <w:bottom w:val="none" w:sz="0" w:space="0" w:color="auto"/>
        <w:right w:val="none" w:sz="0" w:space="0" w:color="auto"/>
      </w:divBdr>
      <w:divsChild>
        <w:div w:id="1572234045">
          <w:marLeft w:val="547"/>
          <w:marRight w:val="0"/>
          <w:marTop w:val="96"/>
          <w:marBottom w:val="0"/>
          <w:divBdr>
            <w:top w:val="none" w:sz="0" w:space="0" w:color="auto"/>
            <w:left w:val="none" w:sz="0" w:space="0" w:color="auto"/>
            <w:bottom w:val="none" w:sz="0" w:space="0" w:color="auto"/>
            <w:right w:val="none" w:sz="0" w:space="0" w:color="auto"/>
          </w:divBdr>
        </w:div>
      </w:divsChild>
    </w:div>
    <w:div w:id="1357383987">
      <w:bodyDiv w:val="1"/>
      <w:marLeft w:val="0"/>
      <w:marRight w:val="0"/>
      <w:marTop w:val="0"/>
      <w:marBottom w:val="0"/>
      <w:divBdr>
        <w:top w:val="none" w:sz="0" w:space="0" w:color="auto"/>
        <w:left w:val="none" w:sz="0" w:space="0" w:color="auto"/>
        <w:bottom w:val="none" w:sz="0" w:space="0" w:color="auto"/>
        <w:right w:val="none" w:sz="0" w:space="0" w:color="auto"/>
      </w:divBdr>
      <w:divsChild>
        <w:div w:id="1172837002">
          <w:marLeft w:val="432"/>
          <w:marRight w:val="0"/>
          <w:marTop w:val="115"/>
          <w:marBottom w:val="0"/>
          <w:divBdr>
            <w:top w:val="none" w:sz="0" w:space="0" w:color="auto"/>
            <w:left w:val="none" w:sz="0" w:space="0" w:color="auto"/>
            <w:bottom w:val="none" w:sz="0" w:space="0" w:color="auto"/>
            <w:right w:val="none" w:sz="0" w:space="0" w:color="auto"/>
          </w:divBdr>
        </w:div>
      </w:divsChild>
    </w:div>
    <w:div w:id="1358239747">
      <w:bodyDiv w:val="1"/>
      <w:marLeft w:val="0"/>
      <w:marRight w:val="0"/>
      <w:marTop w:val="0"/>
      <w:marBottom w:val="0"/>
      <w:divBdr>
        <w:top w:val="none" w:sz="0" w:space="0" w:color="auto"/>
        <w:left w:val="none" w:sz="0" w:space="0" w:color="auto"/>
        <w:bottom w:val="none" w:sz="0" w:space="0" w:color="auto"/>
        <w:right w:val="none" w:sz="0" w:space="0" w:color="auto"/>
      </w:divBdr>
    </w:div>
    <w:div w:id="1359772186">
      <w:bodyDiv w:val="1"/>
      <w:marLeft w:val="0"/>
      <w:marRight w:val="0"/>
      <w:marTop w:val="0"/>
      <w:marBottom w:val="0"/>
      <w:divBdr>
        <w:top w:val="none" w:sz="0" w:space="0" w:color="auto"/>
        <w:left w:val="none" w:sz="0" w:space="0" w:color="auto"/>
        <w:bottom w:val="none" w:sz="0" w:space="0" w:color="auto"/>
        <w:right w:val="none" w:sz="0" w:space="0" w:color="auto"/>
      </w:divBdr>
    </w:div>
    <w:div w:id="1361007870">
      <w:bodyDiv w:val="1"/>
      <w:marLeft w:val="0"/>
      <w:marRight w:val="0"/>
      <w:marTop w:val="0"/>
      <w:marBottom w:val="0"/>
      <w:divBdr>
        <w:top w:val="none" w:sz="0" w:space="0" w:color="auto"/>
        <w:left w:val="none" w:sz="0" w:space="0" w:color="auto"/>
        <w:bottom w:val="none" w:sz="0" w:space="0" w:color="auto"/>
        <w:right w:val="none" w:sz="0" w:space="0" w:color="auto"/>
      </w:divBdr>
      <w:divsChild>
        <w:div w:id="1296788646">
          <w:marLeft w:val="547"/>
          <w:marRight w:val="0"/>
          <w:marTop w:val="120"/>
          <w:marBottom w:val="0"/>
          <w:divBdr>
            <w:top w:val="none" w:sz="0" w:space="0" w:color="auto"/>
            <w:left w:val="none" w:sz="0" w:space="0" w:color="auto"/>
            <w:bottom w:val="none" w:sz="0" w:space="0" w:color="auto"/>
            <w:right w:val="none" w:sz="0" w:space="0" w:color="auto"/>
          </w:divBdr>
        </w:div>
      </w:divsChild>
    </w:div>
    <w:div w:id="1369984474">
      <w:bodyDiv w:val="1"/>
      <w:marLeft w:val="0"/>
      <w:marRight w:val="0"/>
      <w:marTop w:val="0"/>
      <w:marBottom w:val="0"/>
      <w:divBdr>
        <w:top w:val="none" w:sz="0" w:space="0" w:color="auto"/>
        <w:left w:val="none" w:sz="0" w:space="0" w:color="auto"/>
        <w:bottom w:val="none" w:sz="0" w:space="0" w:color="auto"/>
        <w:right w:val="none" w:sz="0" w:space="0" w:color="auto"/>
      </w:divBdr>
      <w:divsChild>
        <w:div w:id="2142992770">
          <w:marLeft w:val="547"/>
          <w:marRight w:val="0"/>
          <w:marTop w:val="115"/>
          <w:marBottom w:val="0"/>
          <w:divBdr>
            <w:top w:val="none" w:sz="0" w:space="0" w:color="auto"/>
            <w:left w:val="none" w:sz="0" w:space="0" w:color="auto"/>
            <w:bottom w:val="none" w:sz="0" w:space="0" w:color="auto"/>
            <w:right w:val="none" w:sz="0" w:space="0" w:color="auto"/>
          </w:divBdr>
        </w:div>
        <w:div w:id="347608831">
          <w:marLeft w:val="547"/>
          <w:marRight w:val="0"/>
          <w:marTop w:val="115"/>
          <w:marBottom w:val="0"/>
          <w:divBdr>
            <w:top w:val="none" w:sz="0" w:space="0" w:color="auto"/>
            <w:left w:val="none" w:sz="0" w:space="0" w:color="auto"/>
            <w:bottom w:val="none" w:sz="0" w:space="0" w:color="auto"/>
            <w:right w:val="none" w:sz="0" w:space="0" w:color="auto"/>
          </w:divBdr>
        </w:div>
      </w:divsChild>
    </w:div>
    <w:div w:id="1370643297">
      <w:bodyDiv w:val="1"/>
      <w:marLeft w:val="0"/>
      <w:marRight w:val="0"/>
      <w:marTop w:val="0"/>
      <w:marBottom w:val="0"/>
      <w:divBdr>
        <w:top w:val="none" w:sz="0" w:space="0" w:color="auto"/>
        <w:left w:val="none" w:sz="0" w:space="0" w:color="auto"/>
        <w:bottom w:val="none" w:sz="0" w:space="0" w:color="auto"/>
        <w:right w:val="none" w:sz="0" w:space="0" w:color="auto"/>
      </w:divBdr>
      <w:divsChild>
        <w:div w:id="1890872023">
          <w:marLeft w:val="547"/>
          <w:marRight w:val="0"/>
          <w:marTop w:val="96"/>
          <w:marBottom w:val="0"/>
          <w:divBdr>
            <w:top w:val="none" w:sz="0" w:space="0" w:color="auto"/>
            <w:left w:val="none" w:sz="0" w:space="0" w:color="auto"/>
            <w:bottom w:val="none" w:sz="0" w:space="0" w:color="auto"/>
            <w:right w:val="none" w:sz="0" w:space="0" w:color="auto"/>
          </w:divBdr>
        </w:div>
        <w:div w:id="1879587622">
          <w:marLeft w:val="1166"/>
          <w:marRight w:val="0"/>
          <w:marTop w:val="86"/>
          <w:marBottom w:val="0"/>
          <w:divBdr>
            <w:top w:val="none" w:sz="0" w:space="0" w:color="auto"/>
            <w:left w:val="none" w:sz="0" w:space="0" w:color="auto"/>
            <w:bottom w:val="none" w:sz="0" w:space="0" w:color="auto"/>
            <w:right w:val="none" w:sz="0" w:space="0" w:color="auto"/>
          </w:divBdr>
        </w:div>
        <w:div w:id="1605771952">
          <w:marLeft w:val="1166"/>
          <w:marRight w:val="0"/>
          <w:marTop w:val="86"/>
          <w:marBottom w:val="0"/>
          <w:divBdr>
            <w:top w:val="none" w:sz="0" w:space="0" w:color="auto"/>
            <w:left w:val="none" w:sz="0" w:space="0" w:color="auto"/>
            <w:bottom w:val="none" w:sz="0" w:space="0" w:color="auto"/>
            <w:right w:val="none" w:sz="0" w:space="0" w:color="auto"/>
          </w:divBdr>
        </w:div>
        <w:div w:id="1364552616">
          <w:marLeft w:val="547"/>
          <w:marRight w:val="0"/>
          <w:marTop w:val="96"/>
          <w:marBottom w:val="0"/>
          <w:divBdr>
            <w:top w:val="none" w:sz="0" w:space="0" w:color="auto"/>
            <w:left w:val="none" w:sz="0" w:space="0" w:color="auto"/>
            <w:bottom w:val="none" w:sz="0" w:space="0" w:color="auto"/>
            <w:right w:val="none" w:sz="0" w:space="0" w:color="auto"/>
          </w:divBdr>
        </w:div>
        <w:div w:id="1475948660">
          <w:marLeft w:val="547"/>
          <w:marRight w:val="0"/>
          <w:marTop w:val="96"/>
          <w:marBottom w:val="0"/>
          <w:divBdr>
            <w:top w:val="none" w:sz="0" w:space="0" w:color="auto"/>
            <w:left w:val="none" w:sz="0" w:space="0" w:color="auto"/>
            <w:bottom w:val="none" w:sz="0" w:space="0" w:color="auto"/>
            <w:right w:val="none" w:sz="0" w:space="0" w:color="auto"/>
          </w:divBdr>
        </w:div>
        <w:div w:id="1524905139">
          <w:marLeft w:val="547"/>
          <w:marRight w:val="0"/>
          <w:marTop w:val="96"/>
          <w:marBottom w:val="0"/>
          <w:divBdr>
            <w:top w:val="none" w:sz="0" w:space="0" w:color="auto"/>
            <w:left w:val="none" w:sz="0" w:space="0" w:color="auto"/>
            <w:bottom w:val="none" w:sz="0" w:space="0" w:color="auto"/>
            <w:right w:val="none" w:sz="0" w:space="0" w:color="auto"/>
          </w:divBdr>
        </w:div>
      </w:divsChild>
    </w:div>
    <w:div w:id="1370759629">
      <w:bodyDiv w:val="1"/>
      <w:marLeft w:val="0"/>
      <w:marRight w:val="0"/>
      <w:marTop w:val="0"/>
      <w:marBottom w:val="0"/>
      <w:divBdr>
        <w:top w:val="none" w:sz="0" w:space="0" w:color="auto"/>
        <w:left w:val="none" w:sz="0" w:space="0" w:color="auto"/>
        <w:bottom w:val="none" w:sz="0" w:space="0" w:color="auto"/>
        <w:right w:val="none" w:sz="0" w:space="0" w:color="auto"/>
      </w:divBdr>
      <w:divsChild>
        <w:div w:id="463471415">
          <w:marLeft w:val="547"/>
          <w:marRight w:val="0"/>
          <w:marTop w:val="86"/>
          <w:marBottom w:val="0"/>
          <w:divBdr>
            <w:top w:val="none" w:sz="0" w:space="0" w:color="auto"/>
            <w:left w:val="none" w:sz="0" w:space="0" w:color="auto"/>
            <w:bottom w:val="none" w:sz="0" w:space="0" w:color="auto"/>
            <w:right w:val="none" w:sz="0" w:space="0" w:color="auto"/>
          </w:divBdr>
        </w:div>
      </w:divsChild>
    </w:div>
    <w:div w:id="1370959249">
      <w:bodyDiv w:val="1"/>
      <w:marLeft w:val="0"/>
      <w:marRight w:val="0"/>
      <w:marTop w:val="0"/>
      <w:marBottom w:val="0"/>
      <w:divBdr>
        <w:top w:val="none" w:sz="0" w:space="0" w:color="auto"/>
        <w:left w:val="none" w:sz="0" w:space="0" w:color="auto"/>
        <w:bottom w:val="none" w:sz="0" w:space="0" w:color="auto"/>
        <w:right w:val="none" w:sz="0" w:space="0" w:color="auto"/>
      </w:divBdr>
    </w:div>
    <w:div w:id="1379086276">
      <w:bodyDiv w:val="1"/>
      <w:marLeft w:val="0"/>
      <w:marRight w:val="0"/>
      <w:marTop w:val="0"/>
      <w:marBottom w:val="0"/>
      <w:divBdr>
        <w:top w:val="none" w:sz="0" w:space="0" w:color="auto"/>
        <w:left w:val="none" w:sz="0" w:space="0" w:color="auto"/>
        <w:bottom w:val="none" w:sz="0" w:space="0" w:color="auto"/>
        <w:right w:val="none" w:sz="0" w:space="0" w:color="auto"/>
      </w:divBdr>
      <w:divsChild>
        <w:div w:id="2122647341">
          <w:marLeft w:val="1166"/>
          <w:marRight w:val="0"/>
          <w:marTop w:val="67"/>
          <w:marBottom w:val="0"/>
          <w:divBdr>
            <w:top w:val="none" w:sz="0" w:space="0" w:color="auto"/>
            <w:left w:val="none" w:sz="0" w:space="0" w:color="auto"/>
            <w:bottom w:val="none" w:sz="0" w:space="0" w:color="auto"/>
            <w:right w:val="none" w:sz="0" w:space="0" w:color="auto"/>
          </w:divBdr>
        </w:div>
        <w:div w:id="101385212">
          <w:marLeft w:val="1166"/>
          <w:marRight w:val="0"/>
          <w:marTop w:val="77"/>
          <w:marBottom w:val="0"/>
          <w:divBdr>
            <w:top w:val="none" w:sz="0" w:space="0" w:color="auto"/>
            <w:left w:val="none" w:sz="0" w:space="0" w:color="auto"/>
            <w:bottom w:val="none" w:sz="0" w:space="0" w:color="auto"/>
            <w:right w:val="none" w:sz="0" w:space="0" w:color="auto"/>
          </w:divBdr>
        </w:div>
      </w:divsChild>
    </w:div>
    <w:div w:id="1385175652">
      <w:bodyDiv w:val="1"/>
      <w:marLeft w:val="0"/>
      <w:marRight w:val="0"/>
      <w:marTop w:val="0"/>
      <w:marBottom w:val="0"/>
      <w:divBdr>
        <w:top w:val="none" w:sz="0" w:space="0" w:color="auto"/>
        <w:left w:val="none" w:sz="0" w:space="0" w:color="auto"/>
        <w:bottom w:val="none" w:sz="0" w:space="0" w:color="auto"/>
        <w:right w:val="none" w:sz="0" w:space="0" w:color="auto"/>
      </w:divBdr>
    </w:div>
    <w:div w:id="1386178442">
      <w:bodyDiv w:val="1"/>
      <w:marLeft w:val="0"/>
      <w:marRight w:val="0"/>
      <w:marTop w:val="0"/>
      <w:marBottom w:val="0"/>
      <w:divBdr>
        <w:top w:val="none" w:sz="0" w:space="0" w:color="auto"/>
        <w:left w:val="none" w:sz="0" w:space="0" w:color="auto"/>
        <w:bottom w:val="none" w:sz="0" w:space="0" w:color="auto"/>
        <w:right w:val="none" w:sz="0" w:space="0" w:color="auto"/>
      </w:divBdr>
      <w:divsChild>
        <w:div w:id="1850559205">
          <w:marLeft w:val="547"/>
          <w:marRight w:val="0"/>
          <w:marTop w:val="115"/>
          <w:marBottom w:val="0"/>
          <w:divBdr>
            <w:top w:val="none" w:sz="0" w:space="0" w:color="auto"/>
            <w:left w:val="none" w:sz="0" w:space="0" w:color="auto"/>
            <w:bottom w:val="none" w:sz="0" w:space="0" w:color="auto"/>
            <w:right w:val="none" w:sz="0" w:space="0" w:color="auto"/>
          </w:divBdr>
        </w:div>
      </w:divsChild>
    </w:div>
    <w:div w:id="1386830108">
      <w:bodyDiv w:val="1"/>
      <w:marLeft w:val="0"/>
      <w:marRight w:val="0"/>
      <w:marTop w:val="0"/>
      <w:marBottom w:val="0"/>
      <w:divBdr>
        <w:top w:val="none" w:sz="0" w:space="0" w:color="auto"/>
        <w:left w:val="none" w:sz="0" w:space="0" w:color="auto"/>
        <w:bottom w:val="none" w:sz="0" w:space="0" w:color="auto"/>
        <w:right w:val="none" w:sz="0" w:space="0" w:color="auto"/>
      </w:divBdr>
    </w:div>
    <w:div w:id="1391003816">
      <w:bodyDiv w:val="1"/>
      <w:marLeft w:val="0"/>
      <w:marRight w:val="0"/>
      <w:marTop w:val="0"/>
      <w:marBottom w:val="0"/>
      <w:divBdr>
        <w:top w:val="none" w:sz="0" w:space="0" w:color="auto"/>
        <w:left w:val="none" w:sz="0" w:space="0" w:color="auto"/>
        <w:bottom w:val="none" w:sz="0" w:space="0" w:color="auto"/>
        <w:right w:val="none" w:sz="0" w:space="0" w:color="auto"/>
      </w:divBdr>
    </w:div>
    <w:div w:id="1391533272">
      <w:bodyDiv w:val="1"/>
      <w:marLeft w:val="0"/>
      <w:marRight w:val="0"/>
      <w:marTop w:val="0"/>
      <w:marBottom w:val="0"/>
      <w:divBdr>
        <w:top w:val="none" w:sz="0" w:space="0" w:color="auto"/>
        <w:left w:val="none" w:sz="0" w:space="0" w:color="auto"/>
        <w:bottom w:val="none" w:sz="0" w:space="0" w:color="auto"/>
        <w:right w:val="none" w:sz="0" w:space="0" w:color="auto"/>
      </w:divBdr>
      <w:divsChild>
        <w:div w:id="2130970193">
          <w:marLeft w:val="547"/>
          <w:marRight w:val="0"/>
          <w:marTop w:val="86"/>
          <w:marBottom w:val="0"/>
          <w:divBdr>
            <w:top w:val="none" w:sz="0" w:space="0" w:color="auto"/>
            <w:left w:val="none" w:sz="0" w:space="0" w:color="auto"/>
            <w:bottom w:val="none" w:sz="0" w:space="0" w:color="auto"/>
            <w:right w:val="none" w:sz="0" w:space="0" w:color="auto"/>
          </w:divBdr>
        </w:div>
      </w:divsChild>
    </w:div>
    <w:div w:id="1394038862">
      <w:bodyDiv w:val="1"/>
      <w:marLeft w:val="0"/>
      <w:marRight w:val="0"/>
      <w:marTop w:val="0"/>
      <w:marBottom w:val="0"/>
      <w:divBdr>
        <w:top w:val="none" w:sz="0" w:space="0" w:color="auto"/>
        <w:left w:val="none" w:sz="0" w:space="0" w:color="auto"/>
        <w:bottom w:val="none" w:sz="0" w:space="0" w:color="auto"/>
        <w:right w:val="none" w:sz="0" w:space="0" w:color="auto"/>
      </w:divBdr>
    </w:div>
    <w:div w:id="1396126179">
      <w:bodyDiv w:val="1"/>
      <w:marLeft w:val="0"/>
      <w:marRight w:val="0"/>
      <w:marTop w:val="0"/>
      <w:marBottom w:val="0"/>
      <w:divBdr>
        <w:top w:val="none" w:sz="0" w:space="0" w:color="auto"/>
        <w:left w:val="none" w:sz="0" w:space="0" w:color="auto"/>
        <w:bottom w:val="none" w:sz="0" w:space="0" w:color="auto"/>
        <w:right w:val="none" w:sz="0" w:space="0" w:color="auto"/>
      </w:divBdr>
      <w:divsChild>
        <w:div w:id="1635059067">
          <w:marLeft w:val="547"/>
          <w:marRight w:val="0"/>
          <w:marTop w:val="96"/>
          <w:marBottom w:val="0"/>
          <w:divBdr>
            <w:top w:val="none" w:sz="0" w:space="0" w:color="auto"/>
            <w:left w:val="none" w:sz="0" w:space="0" w:color="auto"/>
            <w:bottom w:val="none" w:sz="0" w:space="0" w:color="auto"/>
            <w:right w:val="none" w:sz="0" w:space="0" w:color="auto"/>
          </w:divBdr>
        </w:div>
        <w:div w:id="1465276694">
          <w:marLeft w:val="1166"/>
          <w:marRight w:val="0"/>
          <w:marTop w:val="77"/>
          <w:marBottom w:val="0"/>
          <w:divBdr>
            <w:top w:val="none" w:sz="0" w:space="0" w:color="auto"/>
            <w:left w:val="none" w:sz="0" w:space="0" w:color="auto"/>
            <w:bottom w:val="none" w:sz="0" w:space="0" w:color="auto"/>
            <w:right w:val="none" w:sz="0" w:space="0" w:color="auto"/>
          </w:divBdr>
        </w:div>
        <w:div w:id="1693801360">
          <w:marLeft w:val="547"/>
          <w:marRight w:val="0"/>
          <w:marTop w:val="96"/>
          <w:marBottom w:val="0"/>
          <w:divBdr>
            <w:top w:val="none" w:sz="0" w:space="0" w:color="auto"/>
            <w:left w:val="none" w:sz="0" w:space="0" w:color="auto"/>
            <w:bottom w:val="none" w:sz="0" w:space="0" w:color="auto"/>
            <w:right w:val="none" w:sz="0" w:space="0" w:color="auto"/>
          </w:divBdr>
        </w:div>
        <w:div w:id="740636231">
          <w:marLeft w:val="547"/>
          <w:marRight w:val="0"/>
          <w:marTop w:val="96"/>
          <w:marBottom w:val="0"/>
          <w:divBdr>
            <w:top w:val="none" w:sz="0" w:space="0" w:color="auto"/>
            <w:left w:val="none" w:sz="0" w:space="0" w:color="auto"/>
            <w:bottom w:val="none" w:sz="0" w:space="0" w:color="auto"/>
            <w:right w:val="none" w:sz="0" w:space="0" w:color="auto"/>
          </w:divBdr>
        </w:div>
      </w:divsChild>
    </w:div>
    <w:div w:id="1400707153">
      <w:bodyDiv w:val="1"/>
      <w:marLeft w:val="0"/>
      <w:marRight w:val="0"/>
      <w:marTop w:val="0"/>
      <w:marBottom w:val="0"/>
      <w:divBdr>
        <w:top w:val="none" w:sz="0" w:space="0" w:color="auto"/>
        <w:left w:val="none" w:sz="0" w:space="0" w:color="auto"/>
        <w:bottom w:val="none" w:sz="0" w:space="0" w:color="auto"/>
        <w:right w:val="none" w:sz="0" w:space="0" w:color="auto"/>
      </w:divBdr>
      <w:divsChild>
        <w:div w:id="393897910">
          <w:marLeft w:val="547"/>
          <w:marRight w:val="0"/>
          <w:marTop w:val="115"/>
          <w:marBottom w:val="0"/>
          <w:divBdr>
            <w:top w:val="none" w:sz="0" w:space="0" w:color="auto"/>
            <w:left w:val="none" w:sz="0" w:space="0" w:color="auto"/>
            <w:bottom w:val="none" w:sz="0" w:space="0" w:color="auto"/>
            <w:right w:val="none" w:sz="0" w:space="0" w:color="auto"/>
          </w:divBdr>
        </w:div>
      </w:divsChild>
    </w:div>
    <w:div w:id="1401715645">
      <w:bodyDiv w:val="1"/>
      <w:marLeft w:val="0"/>
      <w:marRight w:val="0"/>
      <w:marTop w:val="0"/>
      <w:marBottom w:val="0"/>
      <w:divBdr>
        <w:top w:val="none" w:sz="0" w:space="0" w:color="auto"/>
        <w:left w:val="none" w:sz="0" w:space="0" w:color="auto"/>
        <w:bottom w:val="none" w:sz="0" w:space="0" w:color="auto"/>
        <w:right w:val="none" w:sz="0" w:space="0" w:color="auto"/>
      </w:divBdr>
      <w:divsChild>
        <w:div w:id="722410420">
          <w:marLeft w:val="1166"/>
          <w:marRight w:val="0"/>
          <w:marTop w:val="77"/>
          <w:marBottom w:val="0"/>
          <w:divBdr>
            <w:top w:val="none" w:sz="0" w:space="0" w:color="auto"/>
            <w:left w:val="none" w:sz="0" w:space="0" w:color="auto"/>
            <w:bottom w:val="none" w:sz="0" w:space="0" w:color="auto"/>
            <w:right w:val="none" w:sz="0" w:space="0" w:color="auto"/>
          </w:divBdr>
        </w:div>
      </w:divsChild>
    </w:div>
    <w:div w:id="1408111208">
      <w:bodyDiv w:val="1"/>
      <w:marLeft w:val="0"/>
      <w:marRight w:val="0"/>
      <w:marTop w:val="0"/>
      <w:marBottom w:val="0"/>
      <w:divBdr>
        <w:top w:val="none" w:sz="0" w:space="0" w:color="auto"/>
        <w:left w:val="none" w:sz="0" w:space="0" w:color="auto"/>
        <w:bottom w:val="none" w:sz="0" w:space="0" w:color="auto"/>
        <w:right w:val="none" w:sz="0" w:space="0" w:color="auto"/>
      </w:divBdr>
      <w:divsChild>
        <w:div w:id="2006086755">
          <w:marLeft w:val="547"/>
          <w:marRight w:val="0"/>
          <w:marTop w:val="86"/>
          <w:marBottom w:val="0"/>
          <w:divBdr>
            <w:top w:val="none" w:sz="0" w:space="0" w:color="auto"/>
            <w:left w:val="none" w:sz="0" w:space="0" w:color="auto"/>
            <w:bottom w:val="none" w:sz="0" w:space="0" w:color="auto"/>
            <w:right w:val="none" w:sz="0" w:space="0" w:color="auto"/>
          </w:divBdr>
        </w:div>
        <w:div w:id="1050766433">
          <w:marLeft w:val="1166"/>
          <w:marRight w:val="0"/>
          <w:marTop w:val="77"/>
          <w:marBottom w:val="0"/>
          <w:divBdr>
            <w:top w:val="none" w:sz="0" w:space="0" w:color="auto"/>
            <w:left w:val="none" w:sz="0" w:space="0" w:color="auto"/>
            <w:bottom w:val="none" w:sz="0" w:space="0" w:color="auto"/>
            <w:right w:val="none" w:sz="0" w:space="0" w:color="auto"/>
          </w:divBdr>
        </w:div>
        <w:div w:id="1703702284">
          <w:marLeft w:val="1166"/>
          <w:marRight w:val="0"/>
          <w:marTop w:val="77"/>
          <w:marBottom w:val="0"/>
          <w:divBdr>
            <w:top w:val="none" w:sz="0" w:space="0" w:color="auto"/>
            <w:left w:val="none" w:sz="0" w:space="0" w:color="auto"/>
            <w:bottom w:val="none" w:sz="0" w:space="0" w:color="auto"/>
            <w:right w:val="none" w:sz="0" w:space="0" w:color="auto"/>
          </w:divBdr>
        </w:div>
      </w:divsChild>
    </w:div>
    <w:div w:id="1410347413">
      <w:bodyDiv w:val="1"/>
      <w:marLeft w:val="0"/>
      <w:marRight w:val="0"/>
      <w:marTop w:val="0"/>
      <w:marBottom w:val="0"/>
      <w:divBdr>
        <w:top w:val="none" w:sz="0" w:space="0" w:color="auto"/>
        <w:left w:val="none" w:sz="0" w:space="0" w:color="auto"/>
        <w:bottom w:val="none" w:sz="0" w:space="0" w:color="auto"/>
        <w:right w:val="none" w:sz="0" w:space="0" w:color="auto"/>
      </w:divBdr>
      <w:divsChild>
        <w:div w:id="1806269397">
          <w:marLeft w:val="547"/>
          <w:marRight w:val="0"/>
          <w:marTop w:val="120"/>
          <w:marBottom w:val="0"/>
          <w:divBdr>
            <w:top w:val="none" w:sz="0" w:space="0" w:color="auto"/>
            <w:left w:val="none" w:sz="0" w:space="0" w:color="auto"/>
            <w:bottom w:val="none" w:sz="0" w:space="0" w:color="auto"/>
            <w:right w:val="none" w:sz="0" w:space="0" w:color="auto"/>
          </w:divBdr>
        </w:div>
      </w:divsChild>
    </w:div>
    <w:div w:id="1411318203">
      <w:bodyDiv w:val="1"/>
      <w:marLeft w:val="0"/>
      <w:marRight w:val="0"/>
      <w:marTop w:val="0"/>
      <w:marBottom w:val="0"/>
      <w:divBdr>
        <w:top w:val="none" w:sz="0" w:space="0" w:color="auto"/>
        <w:left w:val="none" w:sz="0" w:space="0" w:color="auto"/>
        <w:bottom w:val="none" w:sz="0" w:space="0" w:color="auto"/>
        <w:right w:val="none" w:sz="0" w:space="0" w:color="auto"/>
      </w:divBdr>
      <w:divsChild>
        <w:div w:id="255797303">
          <w:marLeft w:val="720"/>
          <w:marRight w:val="0"/>
          <w:marTop w:val="115"/>
          <w:marBottom w:val="0"/>
          <w:divBdr>
            <w:top w:val="none" w:sz="0" w:space="0" w:color="auto"/>
            <w:left w:val="none" w:sz="0" w:space="0" w:color="auto"/>
            <w:bottom w:val="none" w:sz="0" w:space="0" w:color="auto"/>
            <w:right w:val="none" w:sz="0" w:space="0" w:color="auto"/>
          </w:divBdr>
        </w:div>
      </w:divsChild>
    </w:div>
    <w:div w:id="1413623739">
      <w:bodyDiv w:val="1"/>
      <w:marLeft w:val="0"/>
      <w:marRight w:val="0"/>
      <w:marTop w:val="0"/>
      <w:marBottom w:val="0"/>
      <w:divBdr>
        <w:top w:val="none" w:sz="0" w:space="0" w:color="auto"/>
        <w:left w:val="none" w:sz="0" w:space="0" w:color="auto"/>
        <w:bottom w:val="none" w:sz="0" w:space="0" w:color="auto"/>
        <w:right w:val="none" w:sz="0" w:space="0" w:color="auto"/>
      </w:divBdr>
      <w:divsChild>
        <w:div w:id="1222643537">
          <w:marLeft w:val="547"/>
          <w:marRight w:val="0"/>
          <w:marTop w:val="115"/>
          <w:marBottom w:val="0"/>
          <w:divBdr>
            <w:top w:val="none" w:sz="0" w:space="0" w:color="auto"/>
            <w:left w:val="none" w:sz="0" w:space="0" w:color="auto"/>
            <w:bottom w:val="none" w:sz="0" w:space="0" w:color="auto"/>
            <w:right w:val="none" w:sz="0" w:space="0" w:color="auto"/>
          </w:divBdr>
        </w:div>
        <w:div w:id="327758082">
          <w:marLeft w:val="1166"/>
          <w:marRight w:val="0"/>
          <w:marTop w:val="96"/>
          <w:marBottom w:val="0"/>
          <w:divBdr>
            <w:top w:val="none" w:sz="0" w:space="0" w:color="auto"/>
            <w:left w:val="none" w:sz="0" w:space="0" w:color="auto"/>
            <w:bottom w:val="none" w:sz="0" w:space="0" w:color="auto"/>
            <w:right w:val="none" w:sz="0" w:space="0" w:color="auto"/>
          </w:divBdr>
        </w:div>
        <w:div w:id="825783110">
          <w:marLeft w:val="1166"/>
          <w:marRight w:val="0"/>
          <w:marTop w:val="96"/>
          <w:marBottom w:val="0"/>
          <w:divBdr>
            <w:top w:val="none" w:sz="0" w:space="0" w:color="auto"/>
            <w:left w:val="none" w:sz="0" w:space="0" w:color="auto"/>
            <w:bottom w:val="none" w:sz="0" w:space="0" w:color="auto"/>
            <w:right w:val="none" w:sz="0" w:space="0" w:color="auto"/>
          </w:divBdr>
        </w:div>
        <w:div w:id="1665626836">
          <w:marLeft w:val="1166"/>
          <w:marRight w:val="0"/>
          <w:marTop w:val="96"/>
          <w:marBottom w:val="0"/>
          <w:divBdr>
            <w:top w:val="none" w:sz="0" w:space="0" w:color="auto"/>
            <w:left w:val="none" w:sz="0" w:space="0" w:color="auto"/>
            <w:bottom w:val="none" w:sz="0" w:space="0" w:color="auto"/>
            <w:right w:val="none" w:sz="0" w:space="0" w:color="auto"/>
          </w:divBdr>
        </w:div>
      </w:divsChild>
    </w:div>
    <w:div w:id="1414743961">
      <w:bodyDiv w:val="1"/>
      <w:marLeft w:val="0"/>
      <w:marRight w:val="0"/>
      <w:marTop w:val="0"/>
      <w:marBottom w:val="0"/>
      <w:divBdr>
        <w:top w:val="none" w:sz="0" w:space="0" w:color="auto"/>
        <w:left w:val="none" w:sz="0" w:space="0" w:color="auto"/>
        <w:bottom w:val="none" w:sz="0" w:space="0" w:color="auto"/>
        <w:right w:val="none" w:sz="0" w:space="0" w:color="auto"/>
      </w:divBdr>
      <w:divsChild>
        <w:div w:id="213351790">
          <w:marLeft w:val="547"/>
          <w:marRight w:val="0"/>
          <w:marTop w:val="120"/>
          <w:marBottom w:val="0"/>
          <w:divBdr>
            <w:top w:val="none" w:sz="0" w:space="0" w:color="auto"/>
            <w:left w:val="none" w:sz="0" w:space="0" w:color="auto"/>
            <w:bottom w:val="none" w:sz="0" w:space="0" w:color="auto"/>
            <w:right w:val="none" w:sz="0" w:space="0" w:color="auto"/>
          </w:divBdr>
        </w:div>
        <w:div w:id="1649090372">
          <w:marLeft w:val="547"/>
          <w:marRight w:val="0"/>
          <w:marTop w:val="120"/>
          <w:marBottom w:val="0"/>
          <w:divBdr>
            <w:top w:val="none" w:sz="0" w:space="0" w:color="auto"/>
            <w:left w:val="none" w:sz="0" w:space="0" w:color="auto"/>
            <w:bottom w:val="none" w:sz="0" w:space="0" w:color="auto"/>
            <w:right w:val="none" w:sz="0" w:space="0" w:color="auto"/>
          </w:divBdr>
        </w:div>
        <w:div w:id="1258831064">
          <w:marLeft w:val="547"/>
          <w:marRight w:val="0"/>
          <w:marTop w:val="120"/>
          <w:marBottom w:val="0"/>
          <w:divBdr>
            <w:top w:val="none" w:sz="0" w:space="0" w:color="auto"/>
            <w:left w:val="none" w:sz="0" w:space="0" w:color="auto"/>
            <w:bottom w:val="none" w:sz="0" w:space="0" w:color="auto"/>
            <w:right w:val="none" w:sz="0" w:space="0" w:color="auto"/>
          </w:divBdr>
        </w:div>
      </w:divsChild>
    </w:div>
    <w:div w:id="1415858897">
      <w:bodyDiv w:val="1"/>
      <w:marLeft w:val="0"/>
      <w:marRight w:val="0"/>
      <w:marTop w:val="0"/>
      <w:marBottom w:val="0"/>
      <w:divBdr>
        <w:top w:val="none" w:sz="0" w:space="0" w:color="auto"/>
        <w:left w:val="none" w:sz="0" w:space="0" w:color="auto"/>
        <w:bottom w:val="none" w:sz="0" w:space="0" w:color="auto"/>
        <w:right w:val="none" w:sz="0" w:space="0" w:color="auto"/>
      </w:divBdr>
    </w:div>
    <w:div w:id="1422290566">
      <w:bodyDiv w:val="1"/>
      <w:marLeft w:val="0"/>
      <w:marRight w:val="0"/>
      <w:marTop w:val="0"/>
      <w:marBottom w:val="0"/>
      <w:divBdr>
        <w:top w:val="none" w:sz="0" w:space="0" w:color="auto"/>
        <w:left w:val="none" w:sz="0" w:space="0" w:color="auto"/>
        <w:bottom w:val="none" w:sz="0" w:space="0" w:color="auto"/>
        <w:right w:val="none" w:sz="0" w:space="0" w:color="auto"/>
      </w:divBdr>
      <w:divsChild>
        <w:div w:id="358942079">
          <w:marLeft w:val="1166"/>
          <w:marRight w:val="0"/>
          <w:marTop w:val="86"/>
          <w:marBottom w:val="0"/>
          <w:divBdr>
            <w:top w:val="none" w:sz="0" w:space="0" w:color="auto"/>
            <w:left w:val="none" w:sz="0" w:space="0" w:color="auto"/>
            <w:bottom w:val="none" w:sz="0" w:space="0" w:color="auto"/>
            <w:right w:val="none" w:sz="0" w:space="0" w:color="auto"/>
          </w:divBdr>
        </w:div>
      </w:divsChild>
    </w:div>
    <w:div w:id="1423061733">
      <w:bodyDiv w:val="1"/>
      <w:marLeft w:val="0"/>
      <w:marRight w:val="0"/>
      <w:marTop w:val="0"/>
      <w:marBottom w:val="0"/>
      <w:divBdr>
        <w:top w:val="none" w:sz="0" w:space="0" w:color="auto"/>
        <w:left w:val="none" w:sz="0" w:space="0" w:color="auto"/>
        <w:bottom w:val="none" w:sz="0" w:space="0" w:color="auto"/>
        <w:right w:val="none" w:sz="0" w:space="0" w:color="auto"/>
      </w:divBdr>
    </w:div>
    <w:div w:id="1425226014">
      <w:bodyDiv w:val="1"/>
      <w:marLeft w:val="0"/>
      <w:marRight w:val="0"/>
      <w:marTop w:val="0"/>
      <w:marBottom w:val="0"/>
      <w:divBdr>
        <w:top w:val="none" w:sz="0" w:space="0" w:color="auto"/>
        <w:left w:val="none" w:sz="0" w:space="0" w:color="auto"/>
        <w:bottom w:val="none" w:sz="0" w:space="0" w:color="auto"/>
        <w:right w:val="none" w:sz="0" w:space="0" w:color="auto"/>
      </w:divBdr>
      <w:divsChild>
        <w:div w:id="1337342345">
          <w:marLeft w:val="547"/>
          <w:marRight w:val="0"/>
          <w:marTop w:val="96"/>
          <w:marBottom w:val="0"/>
          <w:divBdr>
            <w:top w:val="none" w:sz="0" w:space="0" w:color="auto"/>
            <w:left w:val="none" w:sz="0" w:space="0" w:color="auto"/>
            <w:bottom w:val="none" w:sz="0" w:space="0" w:color="auto"/>
            <w:right w:val="none" w:sz="0" w:space="0" w:color="auto"/>
          </w:divBdr>
        </w:div>
      </w:divsChild>
    </w:div>
    <w:div w:id="1426537394">
      <w:bodyDiv w:val="1"/>
      <w:marLeft w:val="0"/>
      <w:marRight w:val="0"/>
      <w:marTop w:val="0"/>
      <w:marBottom w:val="0"/>
      <w:divBdr>
        <w:top w:val="none" w:sz="0" w:space="0" w:color="auto"/>
        <w:left w:val="none" w:sz="0" w:space="0" w:color="auto"/>
        <w:bottom w:val="none" w:sz="0" w:space="0" w:color="auto"/>
        <w:right w:val="none" w:sz="0" w:space="0" w:color="auto"/>
      </w:divBdr>
    </w:div>
    <w:div w:id="1428883825">
      <w:bodyDiv w:val="1"/>
      <w:marLeft w:val="0"/>
      <w:marRight w:val="0"/>
      <w:marTop w:val="0"/>
      <w:marBottom w:val="0"/>
      <w:divBdr>
        <w:top w:val="none" w:sz="0" w:space="0" w:color="auto"/>
        <w:left w:val="none" w:sz="0" w:space="0" w:color="auto"/>
        <w:bottom w:val="none" w:sz="0" w:space="0" w:color="auto"/>
        <w:right w:val="none" w:sz="0" w:space="0" w:color="auto"/>
      </w:divBdr>
      <w:divsChild>
        <w:div w:id="196435726">
          <w:marLeft w:val="547"/>
          <w:marRight w:val="0"/>
          <w:marTop w:val="96"/>
          <w:marBottom w:val="0"/>
          <w:divBdr>
            <w:top w:val="none" w:sz="0" w:space="0" w:color="auto"/>
            <w:left w:val="none" w:sz="0" w:space="0" w:color="auto"/>
            <w:bottom w:val="none" w:sz="0" w:space="0" w:color="auto"/>
            <w:right w:val="none" w:sz="0" w:space="0" w:color="auto"/>
          </w:divBdr>
        </w:div>
        <w:div w:id="309526869">
          <w:marLeft w:val="1166"/>
          <w:marRight w:val="0"/>
          <w:marTop w:val="86"/>
          <w:marBottom w:val="0"/>
          <w:divBdr>
            <w:top w:val="none" w:sz="0" w:space="0" w:color="auto"/>
            <w:left w:val="none" w:sz="0" w:space="0" w:color="auto"/>
            <w:bottom w:val="none" w:sz="0" w:space="0" w:color="auto"/>
            <w:right w:val="none" w:sz="0" w:space="0" w:color="auto"/>
          </w:divBdr>
        </w:div>
        <w:div w:id="1701782581">
          <w:marLeft w:val="1714"/>
          <w:marRight w:val="0"/>
          <w:marTop w:val="77"/>
          <w:marBottom w:val="0"/>
          <w:divBdr>
            <w:top w:val="none" w:sz="0" w:space="0" w:color="auto"/>
            <w:left w:val="none" w:sz="0" w:space="0" w:color="auto"/>
            <w:bottom w:val="none" w:sz="0" w:space="0" w:color="auto"/>
            <w:right w:val="none" w:sz="0" w:space="0" w:color="auto"/>
          </w:divBdr>
        </w:div>
        <w:div w:id="811673511">
          <w:marLeft w:val="1714"/>
          <w:marRight w:val="0"/>
          <w:marTop w:val="77"/>
          <w:marBottom w:val="0"/>
          <w:divBdr>
            <w:top w:val="none" w:sz="0" w:space="0" w:color="auto"/>
            <w:left w:val="none" w:sz="0" w:space="0" w:color="auto"/>
            <w:bottom w:val="none" w:sz="0" w:space="0" w:color="auto"/>
            <w:right w:val="none" w:sz="0" w:space="0" w:color="auto"/>
          </w:divBdr>
        </w:div>
      </w:divsChild>
    </w:div>
    <w:div w:id="1434934490">
      <w:bodyDiv w:val="1"/>
      <w:marLeft w:val="0"/>
      <w:marRight w:val="0"/>
      <w:marTop w:val="0"/>
      <w:marBottom w:val="0"/>
      <w:divBdr>
        <w:top w:val="none" w:sz="0" w:space="0" w:color="auto"/>
        <w:left w:val="none" w:sz="0" w:space="0" w:color="auto"/>
        <w:bottom w:val="none" w:sz="0" w:space="0" w:color="auto"/>
        <w:right w:val="none" w:sz="0" w:space="0" w:color="auto"/>
      </w:divBdr>
      <w:divsChild>
        <w:div w:id="1267470259">
          <w:marLeft w:val="547"/>
          <w:marRight w:val="0"/>
          <w:marTop w:val="96"/>
          <w:marBottom w:val="0"/>
          <w:divBdr>
            <w:top w:val="none" w:sz="0" w:space="0" w:color="auto"/>
            <w:left w:val="none" w:sz="0" w:space="0" w:color="auto"/>
            <w:bottom w:val="none" w:sz="0" w:space="0" w:color="auto"/>
            <w:right w:val="none" w:sz="0" w:space="0" w:color="auto"/>
          </w:divBdr>
        </w:div>
        <w:div w:id="1154183353">
          <w:marLeft w:val="1166"/>
          <w:marRight w:val="0"/>
          <w:marTop w:val="86"/>
          <w:marBottom w:val="0"/>
          <w:divBdr>
            <w:top w:val="none" w:sz="0" w:space="0" w:color="auto"/>
            <w:left w:val="none" w:sz="0" w:space="0" w:color="auto"/>
            <w:bottom w:val="none" w:sz="0" w:space="0" w:color="auto"/>
            <w:right w:val="none" w:sz="0" w:space="0" w:color="auto"/>
          </w:divBdr>
        </w:div>
        <w:div w:id="389158545">
          <w:marLeft w:val="1714"/>
          <w:marRight w:val="0"/>
          <w:marTop w:val="77"/>
          <w:marBottom w:val="0"/>
          <w:divBdr>
            <w:top w:val="none" w:sz="0" w:space="0" w:color="auto"/>
            <w:left w:val="none" w:sz="0" w:space="0" w:color="auto"/>
            <w:bottom w:val="none" w:sz="0" w:space="0" w:color="auto"/>
            <w:right w:val="none" w:sz="0" w:space="0" w:color="auto"/>
          </w:divBdr>
        </w:div>
        <w:div w:id="1126464463">
          <w:marLeft w:val="1714"/>
          <w:marRight w:val="0"/>
          <w:marTop w:val="77"/>
          <w:marBottom w:val="0"/>
          <w:divBdr>
            <w:top w:val="none" w:sz="0" w:space="0" w:color="auto"/>
            <w:left w:val="none" w:sz="0" w:space="0" w:color="auto"/>
            <w:bottom w:val="none" w:sz="0" w:space="0" w:color="auto"/>
            <w:right w:val="none" w:sz="0" w:space="0" w:color="auto"/>
          </w:divBdr>
        </w:div>
      </w:divsChild>
    </w:div>
    <w:div w:id="1435174852">
      <w:bodyDiv w:val="1"/>
      <w:marLeft w:val="0"/>
      <w:marRight w:val="0"/>
      <w:marTop w:val="0"/>
      <w:marBottom w:val="0"/>
      <w:divBdr>
        <w:top w:val="none" w:sz="0" w:space="0" w:color="auto"/>
        <w:left w:val="none" w:sz="0" w:space="0" w:color="auto"/>
        <w:bottom w:val="none" w:sz="0" w:space="0" w:color="auto"/>
        <w:right w:val="none" w:sz="0" w:space="0" w:color="auto"/>
      </w:divBdr>
    </w:div>
    <w:div w:id="1442452742">
      <w:bodyDiv w:val="1"/>
      <w:marLeft w:val="0"/>
      <w:marRight w:val="0"/>
      <w:marTop w:val="0"/>
      <w:marBottom w:val="0"/>
      <w:divBdr>
        <w:top w:val="none" w:sz="0" w:space="0" w:color="auto"/>
        <w:left w:val="none" w:sz="0" w:space="0" w:color="auto"/>
        <w:bottom w:val="none" w:sz="0" w:space="0" w:color="auto"/>
        <w:right w:val="none" w:sz="0" w:space="0" w:color="auto"/>
      </w:divBdr>
      <w:divsChild>
        <w:div w:id="1583904712">
          <w:marLeft w:val="547"/>
          <w:marRight w:val="0"/>
          <w:marTop w:val="115"/>
          <w:marBottom w:val="0"/>
          <w:divBdr>
            <w:top w:val="none" w:sz="0" w:space="0" w:color="auto"/>
            <w:left w:val="none" w:sz="0" w:space="0" w:color="auto"/>
            <w:bottom w:val="none" w:sz="0" w:space="0" w:color="auto"/>
            <w:right w:val="none" w:sz="0" w:space="0" w:color="auto"/>
          </w:divBdr>
        </w:div>
      </w:divsChild>
    </w:div>
    <w:div w:id="1445803017">
      <w:bodyDiv w:val="1"/>
      <w:marLeft w:val="0"/>
      <w:marRight w:val="0"/>
      <w:marTop w:val="0"/>
      <w:marBottom w:val="0"/>
      <w:divBdr>
        <w:top w:val="none" w:sz="0" w:space="0" w:color="auto"/>
        <w:left w:val="none" w:sz="0" w:space="0" w:color="auto"/>
        <w:bottom w:val="none" w:sz="0" w:space="0" w:color="auto"/>
        <w:right w:val="none" w:sz="0" w:space="0" w:color="auto"/>
      </w:divBdr>
      <w:divsChild>
        <w:div w:id="1971276030">
          <w:marLeft w:val="547"/>
          <w:marRight w:val="0"/>
          <w:marTop w:val="115"/>
          <w:marBottom w:val="0"/>
          <w:divBdr>
            <w:top w:val="none" w:sz="0" w:space="0" w:color="auto"/>
            <w:left w:val="none" w:sz="0" w:space="0" w:color="auto"/>
            <w:bottom w:val="none" w:sz="0" w:space="0" w:color="auto"/>
            <w:right w:val="none" w:sz="0" w:space="0" w:color="auto"/>
          </w:divBdr>
        </w:div>
      </w:divsChild>
    </w:div>
    <w:div w:id="1452046363">
      <w:bodyDiv w:val="1"/>
      <w:marLeft w:val="0"/>
      <w:marRight w:val="0"/>
      <w:marTop w:val="0"/>
      <w:marBottom w:val="0"/>
      <w:divBdr>
        <w:top w:val="none" w:sz="0" w:space="0" w:color="auto"/>
        <w:left w:val="none" w:sz="0" w:space="0" w:color="auto"/>
        <w:bottom w:val="none" w:sz="0" w:space="0" w:color="auto"/>
        <w:right w:val="none" w:sz="0" w:space="0" w:color="auto"/>
      </w:divBdr>
      <w:divsChild>
        <w:div w:id="828133494">
          <w:marLeft w:val="547"/>
          <w:marRight w:val="0"/>
          <w:marTop w:val="96"/>
          <w:marBottom w:val="0"/>
          <w:divBdr>
            <w:top w:val="none" w:sz="0" w:space="0" w:color="auto"/>
            <w:left w:val="none" w:sz="0" w:space="0" w:color="auto"/>
            <w:bottom w:val="none" w:sz="0" w:space="0" w:color="auto"/>
            <w:right w:val="none" w:sz="0" w:space="0" w:color="auto"/>
          </w:divBdr>
        </w:div>
      </w:divsChild>
    </w:div>
    <w:div w:id="1457601072">
      <w:bodyDiv w:val="1"/>
      <w:marLeft w:val="0"/>
      <w:marRight w:val="0"/>
      <w:marTop w:val="0"/>
      <w:marBottom w:val="0"/>
      <w:divBdr>
        <w:top w:val="none" w:sz="0" w:space="0" w:color="auto"/>
        <w:left w:val="none" w:sz="0" w:space="0" w:color="auto"/>
        <w:bottom w:val="none" w:sz="0" w:space="0" w:color="auto"/>
        <w:right w:val="none" w:sz="0" w:space="0" w:color="auto"/>
      </w:divBdr>
      <w:divsChild>
        <w:div w:id="2025938316">
          <w:marLeft w:val="547"/>
          <w:marRight w:val="0"/>
          <w:marTop w:val="120"/>
          <w:marBottom w:val="0"/>
          <w:divBdr>
            <w:top w:val="none" w:sz="0" w:space="0" w:color="auto"/>
            <w:left w:val="none" w:sz="0" w:space="0" w:color="auto"/>
            <w:bottom w:val="none" w:sz="0" w:space="0" w:color="auto"/>
            <w:right w:val="none" w:sz="0" w:space="0" w:color="auto"/>
          </w:divBdr>
        </w:div>
      </w:divsChild>
    </w:div>
    <w:div w:id="1461919654">
      <w:bodyDiv w:val="1"/>
      <w:marLeft w:val="0"/>
      <w:marRight w:val="0"/>
      <w:marTop w:val="0"/>
      <w:marBottom w:val="0"/>
      <w:divBdr>
        <w:top w:val="none" w:sz="0" w:space="0" w:color="auto"/>
        <w:left w:val="none" w:sz="0" w:space="0" w:color="auto"/>
        <w:bottom w:val="none" w:sz="0" w:space="0" w:color="auto"/>
        <w:right w:val="none" w:sz="0" w:space="0" w:color="auto"/>
      </w:divBdr>
      <w:divsChild>
        <w:div w:id="423302905">
          <w:marLeft w:val="547"/>
          <w:marRight w:val="0"/>
          <w:marTop w:val="120"/>
          <w:marBottom w:val="0"/>
          <w:divBdr>
            <w:top w:val="none" w:sz="0" w:space="0" w:color="auto"/>
            <w:left w:val="none" w:sz="0" w:space="0" w:color="auto"/>
            <w:bottom w:val="none" w:sz="0" w:space="0" w:color="auto"/>
            <w:right w:val="none" w:sz="0" w:space="0" w:color="auto"/>
          </w:divBdr>
        </w:div>
      </w:divsChild>
    </w:div>
    <w:div w:id="1462305340">
      <w:bodyDiv w:val="1"/>
      <w:marLeft w:val="0"/>
      <w:marRight w:val="0"/>
      <w:marTop w:val="0"/>
      <w:marBottom w:val="0"/>
      <w:divBdr>
        <w:top w:val="none" w:sz="0" w:space="0" w:color="auto"/>
        <w:left w:val="none" w:sz="0" w:space="0" w:color="auto"/>
        <w:bottom w:val="none" w:sz="0" w:space="0" w:color="auto"/>
        <w:right w:val="none" w:sz="0" w:space="0" w:color="auto"/>
      </w:divBdr>
      <w:divsChild>
        <w:div w:id="1467241417">
          <w:marLeft w:val="547"/>
          <w:marRight w:val="0"/>
          <w:marTop w:val="115"/>
          <w:marBottom w:val="0"/>
          <w:divBdr>
            <w:top w:val="none" w:sz="0" w:space="0" w:color="auto"/>
            <w:left w:val="none" w:sz="0" w:space="0" w:color="auto"/>
            <w:bottom w:val="none" w:sz="0" w:space="0" w:color="auto"/>
            <w:right w:val="none" w:sz="0" w:space="0" w:color="auto"/>
          </w:divBdr>
        </w:div>
      </w:divsChild>
    </w:div>
    <w:div w:id="1464225618">
      <w:bodyDiv w:val="1"/>
      <w:marLeft w:val="0"/>
      <w:marRight w:val="0"/>
      <w:marTop w:val="0"/>
      <w:marBottom w:val="0"/>
      <w:divBdr>
        <w:top w:val="none" w:sz="0" w:space="0" w:color="auto"/>
        <w:left w:val="none" w:sz="0" w:space="0" w:color="auto"/>
        <w:bottom w:val="none" w:sz="0" w:space="0" w:color="auto"/>
        <w:right w:val="none" w:sz="0" w:space="0" w:color="auto"/>
      </w:divBdr>
      <w:divsChild>
        <w:div w:id="1775395322">
          <w:marLeft w:val="720"/>
          <w:marRight w:val="0"/>
          <w:marTop w:val="86"/>
          <w:marBottom w:val="0"/>
          <w:divBdr>
            <w:top w:val="none" w:sz="0" w:space="0" w:color="auto"/>
            <w:left w:val="none" w:sz="0" w:space="0" w:color="auto"/>
            <w:bottom w:val="none" w:sz="0" w:space="0" w:color="auto"/>
            <w:right w:val="none" w:sz="0" w:space="0" w:color="auto"/>
          </w:divBdr>
        </w:div>
      </w:divsChild>
    </w:div>
    <w:div w:id="1464688917">
      <w:bodyDiv w:val="1"/>
      <w:marLeft w:val="0"/>
      <w:marRight w:val="0"/>
      <w:marTop w:val="0"/>
      <w:marBottom w:val="0"/>
      <w:divBdr>
        <w:top w:val="none" w:sz="0" w:space="0" w:color="auto"/>
        <w:left w:val="none" w:sz="0" w:space="0" w:color="auto"/>
        <w:bottom w:val="none" w:sz="0" w:space="0" w:color="auto"/>
        <w:right w:val="none" w:sz="0" w:space="0" w:color="auto"/>
      </w:divBdr>
      <w:divsChild>
        <w:div w:id="460421498">
          <w:marLeft w:val="1166"/>
          <w:marRight w:val="0"/>
          <w:marTop w:val="77"/>
          <w:marBottom w:val="0"/>
          <w:divBdr>
            <w:top w:val="none" w:sz="0" w:space="0" w:color="auto"/>
            <w:left w:val="none" w:sz="0" w:space="0" w:color="auto"/>
            <w:bottom w:val="none" w:sz="0" w:space="0" w:color="auto"/>
            <w:right w:val="none" w:sz="0" w:space="0" w:color="auto"/>
          </w:divBdr>
        </w:div>
      </w:divsChild>
    </w:div>
    <w:div w:id="1470366602">
      <w:bodyDiv w:val="1"/>
      <w:marLeft w:val="0"/>
      <w:marRight w:val="0"/>
      <w:marTop w:val="0"/>
      <w:marBottom w:val="0"/>
      <w:divBdr>
        <w:top w:val="none" w:sz="0" w:space="0" w:color="auto"/>
        <w:left w:val="none" w:sz="0" w:space="0" w:color="auto"/>
        <w:bottom w:val="none" w:sz="0" w:space="0" w:color="auto"/>
        <w:right w:val="none" w:sz="0" w:space="0" w:color="auto"/>
      </w:divBdr>
    </w:div>
    <w:div w:id="1479153417">
      <w:bodyDiv w:val="1"/>
      <w:marLeft w:val="0"/>
      <w:marRight w:val="0"/>
      <w:marTop w:val="0"/>
      <w:marBottom w:val="0"/>
      <w:divBdr>
        <w:top w:val="none" w:sz="0" w:space="0" w:color="auto"/>
        <w:left w:val="none" w:sz="0" w:space="0" w:color="auto"/>
        <w:bottom w:val="none" w:sz="0" w:space="0" w:color="auto"/>
        <w:right w:val="none" w:sz="0" w:space="0" w:color="auto"/>
      </w:divBdr>
    </w:div>
    <w:div w:id="1479415712">
      <w:bodyDiv w:val="1"/>
      <w:marLeft w:val="0"/>
      <w:marRight w:val="0"/>
      <w:marTop w:val="0"/>
      <w:marBottom w:val="0"/>
      <w:divBdr>
        <w:top w:val="none" w:sz="0" w:space="0" w:color="auto"/>
        <w:left w:val="none" w:sz="0" w:space="0" w:color="auto"/>
        <w:bottom w:val="none" w:sz="0" w:space="0" w:color="auto"/>
        <w:right w:val="none" w:sz="0" w:space="0" w:color="auto"/>
      </w:divBdr>
    </w:div>
    <w:div w:id="1482772406">
      <w:bodyDiv w:val="1"/>
      <w:marLeft w:val="0"/>
      <w:marRight w:val="0"/>
      <w:marTop w:val="0"/>
      <w:marBottom w:val="0"/>
      <w:divBdr>
        <w:top w:val="none" w:sz="0" w:space="0" w:color="auto"/>
        <w:left w:val="none" w:sz="0" w:space="0" w:color="auto"/>
        <w:bottom w:val="none" w:sz="0" w:space="0" w:color="auto"/>
        <w:right w:val="none" w:sz="0" w:space="0" w:color="auto"/>
      </w:divBdr>
      <w:divsChild>
        <w:div w:id="582184089">
          <w:marLeft w:val="547"/>
          <w:marRight w:val="0"/>
          <w:marTop w:val="115"/>
          <w:marBottom w:val="0"/>
          <w:divBdr>
            <w:top w:val="none" w:sz="0" w:space="0" w:color="auto"/>
            <w:left w:val="none" w:sz="0" w:space="0" w:color="auto"/>
            <w:bottom w:val="none" w:sz="0" w:space="0" w:color="auto"/>
            <w:right w:val="none" w:sz="0" w:space="0" w:color="auto"/>
          </w:divBdr>
        </w:div>
        <w:div w:id="1544750456">
          <w:marLeft w:val="1080"/>
          <w:marRight w:val="0"/>
          <w:marTop w:val="115"/>
          <w:marBottom w:val="0"/>
          <w:divBdr>
            <w:top w:val="none" w:sz="0" w:space="0" w:color="auto"/>
            <w:left w:val="none" w:sz="0" w:space="0" w:color="auto"/>
            <w:bottom w:val="none" w:sz="0" w:space="0" w:color="auto"/>
            <w:right w:val="none" w:sz="0" w:space="0" w:color="auto"/>
          </w:divBdr>
        </w:div>
      </w:divsChild>
    </w:div>
    <w:div w:id="1485898472">
      <w:bodyDiv w:val="1"/>
      <w:marLeft w:val="0"/>
      <w:marRight w:val="0"/>
      <w:marTop w:val="0"/>
      <w:marBottom w:val="0"/>
      <w:divBdr>
        <w:top w:val="none" w:sz="0" w:space="0" w:color="auto"/>
        <w:left w:val="none" w:sz="0" w:space="0" w:color="auto"/>
        <w:bottom w:val="none" w:sz="0" w:space="0" w:color="auto"/>
        <w:right w:val="none" w:sz="0" w:space="0" w:color="auto"/>
      </w:divBdr>
      <w:divsChild>
        <w:div w:id="348068905">
          <w:marLeft w:val="547"/>
          <w:marRight w:val="0"/>
          <w:marTop w:val="115"/>
          <w:marBottom w:val="0"/>
          <w:divBdr>
            <w:top w:val="none" w:sz="0" w:space="0" w:color="auto"/>
            <w:left w:val="none" w:sz="0" w:space="0" w:color="auto"/>
            <w:bottom w:val="none" w:sz="0" w:space="0" w:color="auto"/>
            <w:right w:val="none" w:sz="0" w:space="0" w:color="auto"/>
          </w:divBdr>
        </w:div>
      </w:divsChild>
    </w:div>
    <w:div w:id="1486700164">
      <w:bodyDiv w:val="1"/>
      <w:marLeft w:val="0"/>
      <w:marRight w:val="0"/>
      <w:marTop w:val="0"/>
      <w:marBottom w:val="0"/>
      <w:divBdr>
        <w:top w:val="none" w:sz="0" w:space="0" w:color="auto"/>
        <w:left w:val="none" w:sz="0" w:space="0" w:color="auto"/>
        <w:bottom w:val="none" w:sz="0" w:space="0" w:color="auto"/>
        <w:right w:val="none" w:sz="0" w:space="0" w:color="auto"/>
      </w:divBdr>
      <w:divsChild>
        <w:div w:id="881405994">
          <w:marLeft w:val="547"/>
          <w:marRight w:val="0"/>
          <w:marTop w:val="115"/>
          <w:marBottom w:val="0"/>
          <w:divBdr>
            <w:top w:val="none" w:sz="0" w:space="0" w:color="auto"/>
            <w:left w:val="none" w:sz="0" w:space="0" w:color="auto"/>
            <w:bottom w:val="none" w:sz="0" w:space="0" w:color="auto"/>
            <w:right w:val="none" w:sz="0" w:space="0" w:color="auto"/>
          </w:divBdr>
        </w:div>
      </w:divsChild>
    </w:div>
    <w:div w:id="1487164793">
      <w:bodyDiv w:val="1"/>
      <w:marLeft w:val="0"/>
      <w:marRight w:val="0"/>
      <w:marTop w:val="0"/>
      <w:marBottom w:val="0"/>
      <w:divBdr>
        <w:top w:val="none" w:sz="0" w:space="0" w:color="auto"/>
        <w:left w:val="none" w:sz="0" w:space="0" w:color="auto"/>
        <w:bottom w:val="none" w:sz="0" w:space="0" w:color="auto"/>
        <w:right w:val="none" w:sz="0" w:space="0" w:color="auto"/>
      </w:divBdr>
    </w:div>
    <w:div w:id="1491173126">
      <w:bodyDiv w:val="1"/>
      <w:marLeft w:val="0"/>
      <w:marRight w:val="0"/>
      <w:marTop w:val="0"/>
      <w:marBottom w:val="0"/>
      <w:divBdr>
        <w:top w:val="none" w:sz="0" w:space="0" w:color="auto"/>
        <w:left w:val="none" w:sz="0" w:space="0" w:color="auto"/>
        <w:bottom w:val="none" w:sz="0" w:space="0" w:color="auto"/>
        <w:right w:val="none" w:sz="0" w:space="0" w:color="auto"/>
      </w:divBdr>
      <w:divsChild>
        <w:div w:id="1166238446">
          <w:marLeft w:val="547"/>
          <w:marRight w:val="0"/>
          <w:marTop w:val="96"/>
          <w:marBottom w:val="0"/>
          <w:divBdr>
            <w:top w:val="none" w:sz="0" w:space="0" w:color="auto"/>
            <w:left w:val="none" w:sz="0" w:space="0" w:color="auto"/>
            <w:bottom w:val="none" w:sz="0" w:space="0" w:color="auto"/>
            <w:right w:val="none" w:sz="0" w:space="0" w:color="auto"/>
          </w:divBdr>
        </w:div>
      </w:divsChild>
    </w:div>
    <w:div w:id="1493334406">
      <w:bodyDiv w:val="1"/>
      <w:marLeft w:val="0"/>
      <w:marRight w:val="0"/>
      <w:marTop w:val="0"/>
      <w:marBottom w:val="0"/>
      <w:divBdr>
        <w:top w:val="none" w:sz="0" w:space="0" w:color="auto"/>
        <w:left w:val="none" w:sz="0" w:space="0" w:color="auto"/>
        <w:bottom w:val="none" w:sz="0" w:space="0" w:color="auto"/>
        <w:right w:val="none" w:sz="0" w:space="0" w:color="auto"/>
      </w:divBdr>
      <w:divsChild>
        <w:div w:id="789402188">
          <w:marLeft w:val="1166"/>
          <w:marRight w:val="0"/>
          <w:marTop w:val="96"/>
          <w:marBottom w:val="0"/>
          <w:divBdr>
            <w:top w:val="none" w:sz="0" w:space="0" w:color="auto"/>
            <w:left w:val="none" w:sz="0" w:space="0" w:color="auto"/>
            <w:bottom w:val="none" w:sz="0" w:space="0" w:color="auto"/>
            <w:right w:val="none" w:sz="0" w:space="0" w:color="auto"/>
          </w:divBdr>
        </w:div>
      </w:divsChild>
    </w:div>
    <w:div w:id="1494370721">
      <w:bodyDiv w:val="1"/>
      <w:marLeft w:val="0"/>
      <w:marRight w:val="0"/>
      <w:marTop w:val="0"/>
      <w:marBottom w:val="0"/>
      <w:divBdr>
        <w:top w:val="none" w:sz="0" w:space="0" w:color="auto"/>
        <w:left w:val="none" w:sz="0" w:space="0" w:color="auto"/>
        <w:bottom w:val="none" w:sz="0" w:space="0" w:color="auto"/>
        <w:right w:val="none" w:sz="0" w:space="0" w:color="auto"/>
      </w:divBdr>
      <w:divsChild>
        <w:div w:id="424688907">
          <w:marLeft w:val="547"/>
          <w:marRight w:val="0"/>
          <w:marTop w:val="115"/>
          <w:marBottom w:val="0"/>
          <w:divBdr>
            <w:top w:val="none" w:sz="0" w:space="0" w:color="auto"/>
            <w:left w:val="none" w:sz="0" w:space="0" w:color="auto"/>
            <w:bottom w:val="none" w:sz="0" w:space="0" w:color="auto"/>
            <w:right w:val="none" w:sz="0" w:space="0" w:color="auto"/>
          </w:divBdr>
        </w:div>
      </w:divsChild>
    </w:div>
    <w:div w:id="1502358548">
      <w:bodyDiv w:val="1"/>
      <w:marLeft w:val="0"/>
      <w:marRight w:val="0"/>
      <w:marTop w:val="0"/>
      <w:marBottom w:val="0"/>
      <w:divBdr>
        <w:top w:val="none" w:sz="0" w:space="0" w:color="auto"/>
        <w:left w:val="none" w:sz="0" w:space="0" w:color="auto"/>
        <w:bottom w:val="none" w:sz="0" w:space="0" w:color="auto"/>
        <w:right w:val="none" w:sz="0" w:space="0" w:color="auto"/>
      </w:divBdr>
      <w:divsChild>
        <w:div w:id="427194238">
          <w:marLeft w:val="547"/>
          <w:marRight w:val="0"/>
          <w:marTop w:val="115"/>
          <w:marBottom w:val="0"/>
          <w:divBdr>
            <w:top w:val="none" w:sz="0" w:space="0" w:color="auto"/>
            <w:left w:val="none" w:sz="0" w:space="0" w:color="auto"/>
            <w:bottom w:val="none" w:sz="0" w:space="0" w:color="auto"/>
            <w:right w:val="none" w:sz="0" w:space="0" w:color="auto"/>
          </w:divBdr>
        </w:div>
      </w:divsChild>
    </w:div>
    <w:div w:id="1509099753">
      <w:bodyDiv w:val="1"/>
      <w:marLeft w:val="0"/>
      <w:marRight w:val="0"/>
      <w:marTop w:val="0"/>
      <w:marBottom w:val="0"/>
      <w:divBdr>
        <w:top w:val="none" w:sz="0" w:space="0" w:color="auto"/>
        <w:left w:val="none" w:sz="0" w:space="0" w:color="auto"/>
        <w:bottom w:val="none" w:sz="0" w:space="0" w:color="auto"/>
        <w:right w:val="none" w:sz="0" w:space="0" w:color="auto"/>
      </w:divBdr>
      <w:divsChild>
        <w:div w:id="447553594">
          <w:marLeft w:val="547"/>
          <w:marRight w:val="0"/>
          <w:marTop w:val="115"/>
          <w:marBottom w:val="0"/>
          <w:divBdr>
            <w:top w:val="none" w:sz="0" w:space="0" w:color="auto"/>
            <w:left w:val="none" w:sz="0" w:space="0" w:color="auto"/>
            <w:bottom w:val="none" w:sz="0" w:space="0" w:color="auto"/>
            <w:right w:val="none" w:sz="0" w:space="0" w:color="auto"/>
          </w:divBdr>
        </w:div>
      </w:divsChild>
    </w:div>
    <w:div w:id="1511019650">
      <w:bodyDiv w:val="1"/>
      <w:marLeft w:val="0"/>
      <w:marRight w:val="0"/>
      <w:marTop w:val="0"/>
      <w:marBottom w:val="0"/>
      <w:divBdr>
        <w:top w:val="none" w:sz="0" w:space="0" w:color="auto"/>
        <w:left w:val="none" w:sz="0" w:space="0" w:color="auto"/>
        <w:bottom w:val="none" w:sz="0" w:space="0" w:color="auto"/>
        <w:right w:val="none" w:sz="0" w:space="0" w:color="auto"/>
      </w:divBdr>
      <w:divsChild>
        <w:div w:id="904336289">
          <w:marLeft w:val="547"/>
          <w:marRight w:val="0"/>
          <w:marTop w:val="0"/>
          <w:marBottom w:val="0"/>
          <w:divBdr>
            <w:top w:val="none" w:sz="0" w:space="0" w:color="auto"/>
            <w:left w:val="none" w:sz="0" w:space="0" w:color="auto"/>
            <w:bottom w:val="none" w:sz="0" w:space="0" w:color="auto"/>
            <w:right w:val="none" w:sz="0" w:space="0" w:color="auto"/>
          </w:divBdr>
        </w:div>
        <w:div w:id="198708842">
          <w:marLeft w:val="547"/>
          <w:marRight w:val="0"/>
          <w:marTop w:val="0"/>
          <w:marBottom w:val="0"/>
          <w:divBdr>
            <w:top w:val="none" w:sz="0" w:space="0" w:color="auto"/>
            <w:left w:val="none" w:sz="0" w:space="0" w:color="auto"/>
            <w:bottom w:val="none" w:sz="0" w:space="0" w:color="auto"/>
            <w:right w:val="none" w:sz="0" w:space="0" w:color="auto"/>
          </w:divBdr>
        </w:div>
        <w:div w:id="2015838366">
          <w:marLeft w:val="547"/>
          <w:marRight w:val="0"/>
          <w:marTop w:val="0"/>
          <w:marBottom w:val="0"/>
          <w:divBdr>
            <w:top w:val="none" w:sz="0" w:space="0" w:color="auto"/>
            <w:left w:val="none" w:sz="0" w:space="0" w:color="auto"/>
            <w:bottom w:val="none" w:sz="0" w:space="0" w:color="auto"/>
            <w:right w:val="none" w:sz="0" w:space="0" w:color="auto"/>
          </w:divBdr>
        </w:div>
        <w:div w:id="250237938">
          <w:marLeft w:val="547"/>
          <w:marRight w:val="0"/>
          <w:marTop w:val="0"/>
          <w:marBottom w:val="0"/>
          <w:divBdr>
            <w:top w:val="none" w:sz="0" w:space="0" w:color="auto"/>
            <w:left w:val="none" w:sz="0" w:space="0" w:color="auto"/>
            <w:bottom w:val="none" w:sz="0" w:space="0" w:color="auto"/>
            <w:right w:val="none" w:sz="0" w:space="0" w:color="auto"/>
          </w:divBdr>
        </w:div>
        <w:div w:id="284042577">
          <w:marLeft w:val="547"/>
          <w:marRight w:val="0"/>
          <w:marTop w:val="0"/>
          <w:marBottom w:val="0"/>
          <w:divBdr>
            <w:top w:val="none" w:sz="0" w:space="0" w:color="auto"/>
            <w:left w:val="none" w:sz="0" w:space="0" w:color="auto"/>
            <w:bottom w:val="none" w:sz="0" w:space="0" w:color="auto"/>
            <w:right w:val="none" w:sz="0" w:space="0" w:color="auto"/>
          </w:divBdr>
        </w:div>
        <w:div w:id="656809385">
          <w:marLeft w:val="547"/>
          <w:marRight w:val="0"/>
          <w:marTop w:val="0"/>
          <w:marBottom w:val="0"/>
          <w:divBdr>
            <w:top w:val="none" w:sz="0" w:space="0" w:color="auto"/>
            <w:left w:val="none" w:sz="0" w:space="0" w:color="auto"/>
            <w:bottom w:val="none" w:sz="0" w:space="0" w:color="auto"/>
            <w:right w:val="none" w:sz="0" w:space="0" w:color="auto"/>
          </w:divBdr>
        </w:div>
      </w:divsChild>
    </w:div>
    <w:div w:id="1514491664">
      <w:bodyDiv w:val="1"/>
      <w:marLeft w:val="0"/>
      <w:marRight w:val="0"/>
      <w:marTop w:val="0"/>
      <w:marBottom w:val="0"/>
      <w:divBdr>
        <w:top w:val="none" w:sz="0" w:space="0" w:color="auto"/>
        <w:left w:val="none" w:sz="0" w:space="0" w:color="auto"/>
        <w:bottom w:val="none" w:sz="0" w:space="0" w:color="auto"/>
        <w:right w:val="none" w:sz="0" w:space="0" w:color="auto"/>
      </w:divBdr>
      <w:divsChild>
        <w:div w:id="958221043">
          <w:marLeft w:val="547"/>
          <w:marRight w:val="0"/>
          <w:marTop w:val="106"/>
          <w:marBottom w:val="0"/>
          <w:divBdr>
            <w:top w:val="none" w:sz="0" w:space="0" w:color="auto"/>
            <w:left w:val="none" w:sz="0" w:space="0" w:color="auto"/>
            <w:bottom w:val="none" w:sz="0" w:space="0" w:color="auto"/>
            <w:right w:val="none" w:sz="0" w:space="0" w:color="auto"/>
          </w:divBdr>
        </w:div>
      </w:divsChild>
    </w:div>
    <w:div w:id="1514950593">
      <w:bodyDiv w:val="1"/>
      <w:marLeft w:val="0"/>
      <w:marRight w:val="0"/>
      <w:marTop w:val="0"/>
      <w:marBottom w:val="0"/>
      <w:divBdr>
        <w:top w:val="none" w:sz="0" w:space="0" w:color="auto"/>
        <w:left w:val="none" w:sz="0" w:space="0" w:color="auto"/>
        <w:bottom w:val="none" w:sz="0" w:space="0" w:color="auto"/>
        <w:right w:val="none" w:sz="0" w:space="0" w:color="auto"/>
      </w:divBdr>
      <w:divsChild>
        <w:div w:id="1454132305">
          <w:marLeft w:val="1166"/>
          <w:marRight w:val="0"/>
          <w:marTop w:val="106"/>
          <w:marBottom w:val="0"/>
          <w:divBdr>
            <w:top w:val="none" w:sz="0" w:space="0" w:color="auto"/>
            <w:left w:val="none" w:sz="0" w:space="0" w:color="auto"/>
            <w:bottom w:val="none" w:sz="0" w:space="0" w:color="auto"/>
            <w:right w:val="none" w:sz="0" w:space="0" w:color="auto"/>
          </w:divBdr>
        </w:div>
      </w:divsChild>
    </w:div>
    <w:div w:id="1517385226">
      <w:bodyDiv w:val="1"/>
      <w:marLeft w:val="0"/>
      <w:marRight w:val="0"/>
      <w:marTop w:val="0"/>
      <w:marBottom w:val="0"/>
      <w:divBdr>
        <w:top w:val="none" w:sz="0" w:space="0" w:color="auto"/>
        <w:left w:val="none" w:sz="0" w:space="0" w:color="auto"/>
        <w:bottom w:val="none" w:sz="0" w:space="0" w:color="auto"/>
        <w:right w:val="none" w:sz="0" w:space="0" w:color="auto"/>
      </w:divBdr>
      <w:divsChild>
        <w:div w:id="458499714">
          <w:marLeft w:val="547"/>
          <w:marRight w:val="0"/>
          <w:marTop w:val="96"/>
          <w:marBottom w:val="0"/>
          <w:divBdr>
            <w:top w:val="none" w:sz="0" w:space="0" w:color="auto"/>
            <w:left w:val="none" w:sz="0" w:space="0" w:color="auto"/>
            <w:bottom w:val="none" w:sz="0" w:space="0" w:color="auto"/>
            <w:right w:val="none" w:sz="0" w:space="0" w:color="auto"/>
          </w:divBdr>
        </w:div>
        <w:div w:id="555698294">
          <w:marLeft w:val="547"/>
          <w:marRight w:val="0"/>
          <w:marTop w:val="96"/>
          <w:marBottom w:val="0"/>
          <w:divBdr>
            <w:top w:val="none" w:sz="0" w:space="0" w:color="auto"/>
            <w:left w:val="none" w:sz="0" w:space="0" w:color="auto"/>
            <w:bottom w:val="none" w:sz="0" w:space="0" w:color="auto"/>
            <w:right w:val="none" w:sz="0" w:space="0" w:color="auto"/>
          </w:divBdr>
        </w:div>
        <w:div w:id="883101443">
          <w:marLeft w:val="547"/>
          <w:marRight w:val="0"/>
          <w:marTop w:val="96"/>
          <w:marBottom w:val="0"/>
          <w:divBdr>
            <w:top w:val="none" w:sz="0" w:space="0" w:color="auto"/>
            <w:left w:val="none" w:sz="0" w:space="0" w:color="auto"/>
            <w:bottom w:val="none" w:sz="0" w:space="0" w:color="auto"/>
            <w:right w:val="none" w:sz="0" w:space="0" w:color="auto"/>
          </w:divBdr>
        </w:div>
        <w:div w:id="1014768376">
          <w:marLeft w:val="547"/>
          <w:marRight w:val="0"/>
          <w:marTop w:val="96"/>
          <w:marBottom w:val="0"/>
          <w:divBdr>
            <w:top w:val="none" w:sz="0" w:space="0" w:color="auto"/>
            <w:left w:val="none" w:sz="0" w:space="0" w:color="auto"/>
            <w:bottom w:val="none" w:sz="0" w:space="0" w:color="auto"/>
            <w:right w:val="none" w:sz="0" w:space="0" w:color="auto"/>
          </w:divBdr>
        </w:div>
        <w:div w:id="1210457860">
          <w:marLeft w:val="547"/>
          <w:marRight w:val="0"/>
          <w:marTop w:val="96"/>
          <w:marBottom w:val="0"/>
          <w:divBdr>
            <w:top w:val="none" w:sz="0" w:space="0" w:color="auto"/>
            <w:left w:val="none" w:sz="0" w:space="0" w:color="auto"/>
            <w:bottom w:val="none" w:sz="0" w:space="0" w:color="auto"/>
            <w:right w:val="none" w:sz="0" w:space="0" w:color="auto"/>
          </w:divBdr>
        </w:div>
        <w:div w:id="1575310179">
          <w:marLeft w:val="547"/>
          <w:marRight w:val="0"/>
          <w:marTop w:val="96"/>
          <w:marBottom w:val="0"/>
          <w:divBdr>
            <w:top w:val="none" w:sz="0" w:space="0" w:color="auto"/>
            <w:left w:val="none" w:sz="0" w:space="0" w:color="auto"/>
            <w:bottom w:val="none" w:sz="0" w:space="0" w:color="auto"/>
            <w:right w:val="none" w:sz="0" w:space="0" w:color="auto"/>
          </w:divBdr>
        </w:div>
        <w:div w:id="1747340905">
          <w:marLeft w:val="547"/>
          <w:marRight w:val="0"/>
          <w:marTop w:val="96"/>
          <w:marBottom w:val="0"/>
          <w:divBdr>
            <w:top w:val="none" w:sz="0" w:space="0" w:color="auto"/>
            <w:left w:val="none" w:sz="0" w:space="0" w:color="auto"/>
            <w:bottom w:val="none" w:sz="0" w:space="0" w:color="auto"/>
            <w:right w:val="none" w:sz="0" w:space="0" w:color="auto"/>
          </w:divBdr>
        </w:div>
        <w:div w:id="1839080890">
          <w:marLeft w:val="547"/>
          <w:marRight w:val="0"/>
          <w:marTop w:val="96"/>
          <w:marBottom w:val="0"/>
          <w:divBdr>
            <w:top w:val="none" w:sz="0" w:space="0" w:color="auto"/>
            <w:left w:val="none" w:sz="0" w:space="0" w:color="auto"/>
            <w:bottom w:val="none" w:sz="0" w:space="0" w:color="auto"/>
            <w:right w:val="none" w:sz="0" w:space="0" w:color="auto"/>
          </w:divBdr>
        </w:div>
        <w:div w:id="1963460199">
          <w:marLeft w:val="1166"/>
          <w:marRight w:val="0"/>
          <w:marTop w:val="77"/>
          <w:marBottom w:val="0"/>
          <w:divBdr>
            <w:top w:val="none" w:sz="0" w:space="0" w:color="auto"/>
            <w:left w:val="none" w:sz="0" w:space="0" w:color="auto"/>
            <w:bottom w:val="none" w:sz="0" w:space="0" w:color="auto"/>
            <w:right w:val="none" w:sz="0" w:space="0" w:color="auto"/>
          </w:divBdr>
        </w:div>
        <w:div w:id="2070763402">
          <w:marLeft w:val="547"/>
          <w:marRight w:val="0"/>
          <w:marTop w:val="96"/>
          <w:marBottom w:val="0"/>
          <w:divBdr>
            <w:top w:val="none" w:sz="0" w:space="0" w:color="auto"/>
            <w:left w:val="none" w:sz="0" w:space="0" w:color="auto"/>
            <w:bottom w:val="none" w:sz="0" w:space="0" w:color="auto"/>
            <w:right w:val="none" w:sz="0" w:space="0" w:color="auto"/>
          </w:divBdr>
        </w:div>
      </w:divsChild>
    </w:div>
    <w:div w:id="1524130861">
      <w:bodyDiv w:val="1"/>
      <w:marLeft w:val="0"/>
      <w:marRight w:val="0"/>
      <w:marTop w:val="0"/>
      <w:marBottom w:val="0"/>
      <w:divBdr>
        <w:top w:val="none" w:sz="0" w:space="0" w:color="auto"/>
        <w:left w:val="none" w:sz="0" w:space="0" w:color="auto"/>
        <w:bottom w:val="none" w:sz="0" w:space="0" w:color="auto"/>
        <w:right w:val="none" w:sz="0" w:space="0" w:color="auto"/>
      </w:divBdr>
      <w:divsChild>
        <w:div w:id="539900211">
          <w:marLeft w:val="547"/>
          <w:marRight w:val="0"/>
          <w:marTop w:val="86"/>
          <w:marBottom w:val="0"/>
          <w:divBdr>
            <w:top w:val="none" w:sz="0" w:space="0" w:color="auto"/>
            <w:left w:val="none" w:sz="0" w:space="0" w:color="auto"/>
            <w:bottom w:val="none" w:sz="0" w:space="0" w:color="auto"/>
            <w:right w:val="none" w:sz="0" w:space="0" w:color="auto"/>
          </w:divBdr>
        </w:div>
        <w:div w:id="648367398">
          <w:marLeft w:val="1166"/>
          <w:marRight w:val="0"/>
          <w:marTop w:val="77"/>
          <w:marBottom w:val="0"/>
          <w:divBdr>
            <w:top w:val="none" w:sz="0" w:space="0" w:color="auto"/>
            <w:left w:val="none" w:sz="0" w:space="0" w:color="auto"/>
            <w:bottom w:val="none" w:sz="0" w:space="0" w:color="auto"/>
            <w:right w:val="none" w:sz="0" w:space="0" w:color="auto"/>
          </w:divBdr>
        </w:div>
      </w:divsChild>
    </w:div>
    <w:div w:id="1529683993">
      <w:bodyDiv w:val="1"/>
      <w:marLeft w:val="0"/>
      <w:marRight w:val="0"/>
      <w:marTop w:val="0"/>
      <w:marBottom w:val="0"/>
      <w:divBdr>
        <w:top w:val="none" w:sz="0" w:space="0" w:color="auto"/>
        <w:left w:val="none" w:sz="0" w:space="0" w:color="auto"/>
        <w:bottom w:val="none" w:sz="0" w:space="0" w:color="auto"/>
        <w:right w:val="none" w:sz="0" w:space="0" w:color="auto"/>
      </w:divBdr>
    </w:div>
    <w:div w:id="1531262636">
      <w:bodyDiv w:val="1"/>
      <w:marLeft w:val="0"/>
      <w:marRight w:val="0"/>
      <w:marTop w:val="0"/>
      <w:marBottom w:val="0"/>
      <w:divBdr>
        <w:top w:val="none" w:sz="0" w:space="0" w:color="auto"/>
        <w:left w:val="none" w:sz="0" w:space="0" w:color="auto"/>
        <w:bottom w:val="none" w:sz="0" w:space="0" w:color="auto"/>
        <w:right w:val="none" w:sz="0" w:space="0" w:color="auto"/>
      </w:divBdr>
      <w:divsChild>
        <w:div w:id="25177660">
          <w:marLeft w:val="1166"/>
          <w:marRight w:val="0"/>
          <w:marTop w:val="96"/>
          <w:marBottom w:val="0"/>
          <w:divBdr>
            <w:top w:val="none" w:sz="0" w:space="0" w:color="auto"/>
            <w:left w:val="none" w:sz="0" w:space="0" w:color="auto"/>
            <w:bottom w:val="none" w:sz="0" w:space="0" w:color="auto"/>
            <w:right w:val="none" w:sz="0" w:space="0" w:color="auto"/>
          </w:divBdr>
        </w:div>
      </w:divsChild>
    </w:div>
    <w:div w:id="1531603458">
      <w:bodyDiv w:val="1"/>
      <w:marLeft w:val="0"/>
      <w:marRight w:val="0"/>
      <w:marTop w:val="0"/>
      <w:marBottom w:val="0"/>
      <w:divBdr>
        <w:top w:val="none" w:sz="0" w:space="0" w:color="auto"/>
        <w:left w:val="none" w:sz="0" w:space="0" w:color="auto"/>
        <w:bottom w:val="none" w:sz="0" w:space="0" w:color="auto"/>
        <w:right w:val="none" w:sz="0" w:space="0" w:color="auto"/>
      </w:divBdr>
      <w:divsChild>
        <w:div w:id="1861042063">
          <w:marLeft w:val="547"/>
          <w:marRight w:val="0"/>
          <w:marTop w:val="120"/>
          <w:marBottom w:val="0"/>
          <w:divBdr>
            <w:top w:val="none" w:sz="0" w:space="0" w:color="auto"/>
            <w:left w:val="none" w:sz="0" w:space="0" w:color="auto"/>
            <w:bottom w:val="none" w:sz="0" w:space="0" w:color="auto"/>
            <w:right w:val="none" w:sz="0" w:space="0" w:color="auto"/>
          </w:divBdr>
        </w:div>
        <w:div w:id="679963793">
          <w:marLeft w:val="1166"/>
          <w:marRight w:val="0"/>
          <w:marTop w:val="100"/>
          <w:marBottom w:val="0"/>
          <w:divBdr>
            <w:top w:val="none" w:sz="0" w:space="0" w:color="auto"/>
            <w:left w:val="none" w:sz="0" w:space="0" w:color="auto"/>
            <w:bottom w:val="none" w:sz="0" w:space="0" w:color="auto"/>
            <w:right w:val="none" w:sz="0" w:space="0" w:color="auto"/>
          </w:divBdr>
        </w:div>
        <w:div w:id="2061709616">
          <w:marLeft w:val="547"/>
          <w:marRight w:val="0"/>
          <w:marTop w:val="120"/>
          <w:marBottom w:val="0"/>
          <w:divBdr>
            <w:top w:val="none" w:sz="0" w:space="0" w:color="auto"/>
            <w:left w:val="none" w:sz="0" w:space="0" w:color="auto"/>
            <w:bottom w:val="none" w:sz="0" w:space="0" w:color="auto"/>
            <w:right w:val="none" w:sz="0" w:space="0" w:color="auto"/>
          </w:divBdr>
        </w:div>
        <w:div w:id="845173025">
          <w:marLeft w:val="1166"/>
          <w:marRight w:val="0"/>
          <w:marTop w:val="100"/>
          <w:marBottom w:val="0"/>
          <w:divBdr>
            <w:top w:val="none" w:sz="0" w:space="0" w:color="auto"/>
            <w:left w:val="none" w:sz="0" w:space="0" w:color="auto"/>
            <w:bottom w:val="none" w:sz="0" w:space="0" w:color="auto"/>
            <w:right w:val="none" w:sz="0" w:space="0" w:color="auto"/>
          </w:divBdr>
        </w:div>
        <w:div w:id="270941878">
          <w:marLeft w:val="547"/>
          <w:marRight w:val="0"/>
          <w:marTop w:val="120"/>
          <w:marBottom w:val="0"/>
          <w:divBdr>
            <w:top w:val="none" w:sz="0" w:space="0" w:color="auto"/>
            <w:left w:val="none" w:sz="0" w:space="0" w:color="auto"/>
            <w:bottom w:val="none" w:sz="0" w:space="0" w:color="auto"/>
            <w:right w:val="none" w:sz="0" w:space="0" w:color="auto"/>
          </w:divBdr>
        </w:div>
      </w:divsChild>
    </w:div>
    <w:div w:id="1533302411">
      <w:bodyDiv w:val="1"/>
      <w:marLeft w:val="0"/>
      <w:marRight w:val="0"/>
      <w:marTop w:val="0"/>
      <w:marBottom w:val="0"/>
      <w:divBdr>
        <w:top w:val="none" w:sz="0" w:space="0" w:color="auto"/>
        <w:left w:val="none" w:sz="0" w:space="0" w:color="auto"/>
        <w:bottom w:val="none" w:sz="0" w:space="0" w:color="auto"/>
        <w:right w:val="none" w:sz="0" w:space="0" w:color="auto"/>
      </w:divBdr>
      <w:divsChild>
        <w:div w:id="1932808193">
          <w:marLeft w:val="547"/>
          <w:marRight w:val="0"/>
          <w:marTop w:val="120"/>
          <w:marBottom w:val="0"/>
          <w:divBdr>
            <w:top w:val="none" w:sz="0" w:space="0" w:color="auto"/>
            <w:left w:val="none" w:sz="0" w:space="0" w:color="auto"/>
            <w:bottom w:val="none" w:sz="0" w:space="0" w:color="auto"/>
            <w:right w:val="none" w:sz="0" w:space="0" w:color="auto"/>
          </w:divBdr>
        </w:div>
      </w:divsChild>
    </w:div>
    <w:div w:id="1535846949">
      <w:bodyDiv w:val="1"/>
      <w:marLeft w:val="0"/>
      <w:marRight w:val="0"/>
      <w:marTop w:val="0"/>
      <w:marBottom w:val="0"/>
      <w:divBdr>
        <w:top w:val="none" w:sz="0" w:space="0" w:color="auto"/>
        <w:left w:val="none" w:sz="0" w:space="0" w:color="auto"/>
        <w:bottom w:val="none" w:sz="0" w:space="0" w:color="auto"/>
        <w:right w:val="none" w:sz="0" w:space="0" w:color="auto"/>
      </w:divBdr>
      <w:divsChild>
        <w:div w:id="797063785">
          <w:marLeft w:val="547"/>
          <w:marRight w:val="0"/>
          <w:marTop w:val="0"/>
          <w:marBottom w:val="0"/>
          <w:divBdr>
            <w:top w:val="none" w:sz="0" w:space="0" w:color="auto"/>
            <w:left w:val="none" w:sz="0" w:space="0" w:color="auto"/>
            <w:bottom w:val="none" w:sz="0" w:space="0" w:color="auto"/>
            <w:right w:val="none" w:sz="0" w:space="0" w:color="auto"/>
          </w:divBdr>
        </w:div>
      </w:divsChild>
    </w:div>
    <w:div w:id="1536962150">
      <w:bodyDiv w:val="1"/>
      <w:marLeft w:val="0"/>
      <w:marRight w:val="0"/>
      <w:marTop w:val="0"/>
      <w:marBottom w:val="0"/>
      <w:divBdr>
        <w:top w:val="none" w:sz="0" w:space="0" w:color="auto"/>
        <w:left w:val="none" w:sz="0" w:space="0" w:color="auto"/>
        <w:bottom w:val="none" w:sz="0" w:space="0" w:color="auto"/>
        <w:right w:val="none" w:sz="0" w:space="0" w:color="auto"/>
      </w:divBdr>
      <w:divsChild>
        <w:div w:id="1332634714">
          <w:marLeft w:val="1080"/>
          <w:marRight w:val="0"/>
          <w:marTop w:val="96"/>
          <w:marBottom w:val="0"/>
          <w:divBdr>
            <w:top w:val="none" w:sz="0" w:space="0" w:color="auto"/>
            <w:left w:val="none" w:sz="0" w:space="0" w:color="auto"/>
            <w:bottom w:val="none" w:sz="0" w:space="0" w:color="auto"/>
            <w:right w:val="none" w:sz="0" w:space="0" w:color="auto"/>
          </w:divBdr>
        </w:div>
        <w:div w:id="679770643">
          <w:marLeft w:val="1080"/>
          <w:marRight w:val="0"/>
          <w:marTop w:val="96"/>
          <w:marBottom w:val="0"/>
          <w:divBdr>
            <w:top w:val="none" w:sz="0" w:space="0" w:color="auto"/>
            <w:left w:val="none" w:sz="0" w:space="0" w:color="auto"/>
            <w:bottom w:val="none" w:sz="0" w:space="0" w:color="auto"/>
            <w:right w:val="none" w:sz="0" w:space="0" w:color="auto"/>
          </w:divBdr>
        </w:div>
        <w:div w:id="695888338">
          <w:marLeft w:val="1080"/>
          <w:marRight w:val="0"/>
          <w:marTop w:val="96"/>
          <w:marBottom w:val="0"/>
          <w:divBdr>
            <w:top w:val="none" w:sz="0" w:space="0" w:color="auto"/>
            <w:left w:val="none" w:sz="0" w:space="0" w:color="auto"/>
            <w:bottom w:val="none" w:sz="0" w:space="0" w:color="auto"/>
            <w:right w:val="none" w:sz="0" w:space="0" w:color="auto"/>
          </w:divBdr>
        </w:div>
        <w:div w:id="1304848950">
          <w:marLeft w:val="1080"/>
          <w:marRight w:val="0"/>
          <w:marTop w:val="96"/>
          <w:marBottom w:val="0"/>
          <w:divBdr>
            <w:top w:val="none" w:sz="0" w:space="0" w:color="auto"/>
            <w:left w:val="none" w:sz="0" w:space="0" w:color="auto"/>
            <w:bottom w:val="none" w:sz="0" w:space="0" w:color="auto"/>
            <w:right w:val="none" w:sz="0" w:space="0" w:color="auto"/>
          </w:divBdr>
        </w:div>
        <w:div w:id="1221090270">
          <w:marLeft w:val="1080"/>
          <w:marRight w:val="0"/>
          <w:marTop w:val="96"/>
          <w:marBottom w:val="0"/>
          <w:divBdr>
            <w:top w:val="none" w:sz="0" w:space="0" w:color="auto"/>
            <w:left w:val="none" w:sz="0" w:space="0" w:color="auto"/>
            <w:bottom w:val="none" w:sz="0" w:space="0" w:color="auto"/>
            <w:right w:val="none" w:sz="0" w:space="0" w:color="auto"/>
          </w:divBdr>
        </w:div>
        <w:div w:id="108472742">
          <w:marLeft w:val="1080"/>
          <w:marRight w:val="0"/>
          <w:marTop w:val="96"/>
          <w:marBottom w:val="0"/>
          <w:divBdr>
            <w:top w:val="none" w:sz="0" w:space="0" w:color="auto"/>
            <w:left w:val="none" w:sz="0" w:space="0" w:color="auto"/>
            <w:bottom w:val="none" w:sz="0" w:space="0" w:color="auto"/>
            <w:right w:val="none" w:sz="0" w:space="0" w:color="auto"/>
          </w:divBdr>
        </w:div>
      </w:divsChild>
    </w:div>
    <w:div w:id="1537619294">
      <w:bodyDiv w:val="1"/>
      <w:marLeft w:val="0"/>
      <w:marRight w:val="0"/>
      <w:marTop w:val="0"/>
      <w:marBottom w:val="0"/>
      <w:divBdr>
        <w:top w:val="none" w:sz="0" w:space="0" w:color="auto"/>
        <w:left w:val="none" w:sz="0" w:space="0" w:color="auto"/>
        <w:bottom w:val="none" w:sz="0" w:space="0" w:color="auto"/>
        <w:right w:val="none" w:sz="0" w:space="0" w:color="auto"/>
      </w:divBdr>
    </w:div>
    <w:div w:id="1541818775">
      <w:bodyDiv w:val="1"/>
      <w:marLeft w:val="0"/>
      <w:marRight w:val="0"/>
      <w:marTop w:val="0"/>
      <w:marBottom w:val="0"/>
      <w:divBdr>
        <w:top w:val="none" w:sz="0" w:space="0" w:color="auto"/>
        <w:left w:val="none" w:sz="0" w:space="0" w:color="auto"/>
        <w:bottom w:val="none" w:sz="0" w:space="0" w:color="auto"/>
        <w:right w:val="none" w:sz="0" w:space="0" w:color="auto"/>
      </w:divBdr>
    </w:div>
    <w:div w:id="1543008363">
      <w:bodyDiv w:val="1"/>
      <w:marLeft w:val="0"/>
      <w:marRight w:val="0"/>
      <w:marTop w:val="0"/>
      <w:marBottom w:val="0"/>
      <w:divBdr>
        <w:top w:val="none" w:sz="0" w:space="0" w:color="auto"/>
        <w:left w:val="none" w:sz="0" w:space="0" w:color="auto"/>
        <w:bottom w:val="none" w:sz="0" w:space="0" w:color="auto"/>
        <w:right w:val="none" w:sz="0" w:space="0" w:color="auto"/>
      </w:divBdr>
    </w:div>
    <w:div w:id="1545094575">
      <w:bodyDiv w:val="1"/>
      <w:marLeft w:val="0"/>
      <w:marRight w:val="0"/>
      <w:marTop w:val="0"/>
      <w:marBottom w:val="0"/>
      <w:divBdr>
        <w:top w:val="none" w:sz="0" w:space="0" w:color="auto"/>
        <w:left w:val="none" w:sz="0" w:space="0" w:color="auto"/>
        <w:bottom w:val="none" w:sz="0" w:space="0" w:color="auto"/>
        <w:right w:val="none" w:sz="0" w:space="0" w:color="auto"/>
      </w:divBdr>
      <w:divsChild>
        <w:div w:id="1814446487">
          <w:marLeft w:val="1166"/>
          <w:marRight w:val="0"/>
          <w:marTop w:val="96"/>
          <w:marBottom w:val="0"/>
          <w:divBdr>
            <w:top w:val="none" w:sz="0" w:space="0" w:color="auto"/>
            <w:left w:val="none" w:sz="0" w:space="0" w:color="auto"/>
            <w:bottom w:val="none" w:sz="0" w:space="0" w:color="auto"/>
            <w:right w:val="none" w:sz="0" w:space="0" w:color="auto"/>
          </w:divBdr>
        </w:div>
      </w:divsChild>
    </w:div>
    <w:div w:id="1546063024">
      <w:bodyDiv w:val="1"/>
      <w:marLeft w:val="0"/>
      <w:marRight w:val="0"/>
      <w:marTop w:val="0"/>
      <w:marBottom w:val="0"/>
      <w:divBdr>
        <w:top w:val="none" w:sz="0" w:space="0" w:color="auto"/>
        <w:left w:val="none" w:sz="0" w:space="0" w:color="auto"/>
        <w:bottom w:val="none" w:sz="0" w:space="0" w:color="auto"/>
        <w:right w:val="none" w:sz="0" w:space="0" w:color="auto"/>
      </w:divBdr>
      <w:divsChild>
        <w:div w:id="792479574">
          <w:marLeft w:val="547"/>
          <w:marRight w:val="0"/>
          <w:marTop w:val="120"/>
          <w:marBottom w:val="0"/>
          <w:divBdr>
            <w:top w:val="none" w:sz="0" w:space="0" w:color="auto"/>
            <w:left w:val="none" w:sz="0" w:space="0" w:color="auto"/>
            <w:bottom w:val="none" w:sz="0" w:space="0" w:color="auto"/>
            <w:right w:val="none" w:sz="0" w:space="0" w:color="auto"/>
          </w:divBdr>
        </w:div>
      </w:divsChild>
    </w:div>
    <w:div w:id="1550537061">
      <w:bodyDiv w:val="1"/>
      <w:marLeft w:val="0"/>
      <w:marRight w:val="0"/>
      <w:marTop w:val="0"/>
      <w:marBottom w:val="0"/>
      <w:divBdr>
        <w:top w:val="none" w:sz="0" w:space="0" w:color="auto"/>
        <w:left w:val="none" w:sz="0" w:space="0" w:color="auto"/>
        <w:bottom w:val="none" w:sz="0" w:space="0" w:color="auto"/>
        <w:right w:val="none" w:sz="0" w:space="0" w:color="auto"/>
      </w:divBdr>
    </w:div>
    <w:div w:id="1551266204">
      <w:bodyDiv w:val="1"/>
      <w:marLeft w:val="0"/>
      <w:marRight w:val="0"/>
      <w:marTop w:val="0"/>
      <w:marBottom w:val="0"/>
      <w:divBdr>
        <w:top w:val="none" w:sz="0" w:space="0" w:color="auto"/>
        <w:left w:val="none" w:sz="0" w:space="0" w:color="auto"/>
        <w:bottom w:val="none" w:sz="0" w:space="0" w:color="auto"/>
        <w:right w:val="none" w:sz="0" w:space="0" w:color="auto"/>
      </w:divBdr>
      <w:divsChild>
        <w:div w:id="1723358860">
          <w:marLeft w:val="1166"/>
          <w:marRight w:val="0"/>
          <w:marTop w:val="100"/>
          <w:marBottom w:val="0"/>
          <w:divBdr>
            <w:top w:val="none" w:sz="0" w:space="0" w:color="auto"/>
            <w:left w:val="none" w:sz="0" w:space="0" w:color="auto"/>
            <w:bottom w:val="none" w:sz="0" w:space="0" w:color="auto"/>
            <w:right w:val="none" w:sz="0" w:space="0" w:color="auto"/>
          </w:divBdr>
        </w:div>
        <w:div w:id="1671103809">
          <w:marLeft w:val="1166"/>
          <w:marRight w:val="0"/>
          <w:marTop w:val="100"/>
          <w:marBottom w:val="0"/>
          <w:divBdr>
            <w:top w:val="none" w:sz="0" w:space="0" w:color="auto"/>
            <w:left w:val="none" w:sz="0" w:space="0" w:color="auto"/>
            <w:bottom w:val="none" w:sz="0" w:space="0" w:color="auto"/>
            <w:right w:val="none" w:sz="0" w:space="0" w:color="auto"/>
          </w:divBdr>
        </w:div>
        <w:div w:id="1598098076">
          <w:marLeft w:val="1166"/>
          <w:marRight w:val="0"/>
          <w:marTop w:val="100"/>
          <w:marBottom w:val="0"/>
          <w:divBdr>
            <w:top w:val="none" w:sz="0" w:space="0" w:color="auto"/>
            <w:left w:val="none" w:sz="0" w:space="0" w:color="auto"/>
            <w:bottom w:val="none" w:sz="0" w:space="0" w:color="auto"/>
            <w:right w:val="none" w:sz="0" w:space="0" w:color="auto"/>
          </w:divBdr>
        </w:div>
        <w:div w:id="1354918495">
          <w:marLeft w:val="1166"/>
          <w:marRight w:val="0"/>
          <w:marTop w:val="100"/>
          <w:marBottom w:val="0"/>
          <w:divBdr>
            <w:top w:val="none" w:sz="0" w:space="0" w:color="auto"/>
            <w:left w:val="none" w:sz="0" w:space="0" w:color="auto"/>
            <w:bottom w:val="none" w:sz="0" w:space="0" w:color="auto"/>
            <w:right w:val="none" w:sz="0" w:space="0" w:color="auto"/>
          </w:divBdr>
        </w:div>
      </w:divsChild>
    </w:div>
    <w:div w:id="1552840191">
      <w:bodyDiv w:val="1"/>
      <w:marLeft w:val="0"/>
      <w:marRight w:val="0"/>
      <w:marTop w:val="0"/>
      <w:marBottom w:val="0"/>
      <w:divBdr>
        <w:top w:val="none" w:sz="0" w:space="0" w:color="auto"/>
        <w:left w:val="none" w:sz="0" w:space="0" w:color="auto"/>
        <w:bottom w:val="none" w:sz="0" w:space="0" w:color="auto"/>
        <w:right w:val="none" w:sz="0" w:space="0" w:color="auto"/>
      </w:divBdr>
    </w:div>
    <w:div w:id="1552962056">
      <w:bodyDiv w:val="1"/>
      <w:marLeft w:val="0"/>
      <w:marRight w:val="0"/>
      <w:marTop w:val="0"/>
      <w:marBottom w:val="0"/>
      <w:divBdr>
        <w:top w:val="none" w:sz="0" w:space="0" w:color="auto"/>
        <w:left w:val="none" w:sz="0" w:space="0" w:color="auto"/>
        <w:bottom w:val="none" w:sz="0" w:space="0" w:color="auto"/>
        <w:right w:val="none" w:sz="0" w:space="0" w:color="auto"/>
      </w:divBdr>
      <w:divsChild>
        <w:div w:id="1902784596">
          <w:marLeft w:val="547"/>
          <w:marRight w:val="0"/>
          <w:marTop w:val="120"/>
          <w:marBottom w:val="0"/>
          <w:divBdr>
            <w:top w:val="none" w:sz="0" w:space="0" w:color="auto"/>
            <w:left w:val="none" w:sz="0" w:space="0" w:color="auto"/>
            <w:bottom w:val="none" w:sz="0" w:space="0" w:color="auto"/>
            <w:right w:val="none" w:sz="0" w:space="0" w:color="auto"/>
          </w:divBdr>
        </w:div>
        <w:div w:id="986907520">
          <w:marLeft w:val="1166"/>
          <w:marRight w:val="0"/>
          <w:marTop w:val="100"/>
          <w:marBottom w:val="0"/>
          <w:divBdr>
            <w:top w:val="none" w:sz="0" w:space="0" w:color="auto"/>
            <w:left w:val="none" w:sz="0" w:space="0" w:color="auto"/>
            <w:bottom w:val="none" w:sz="0" w:space="0" w:color="auto"/>
            <w:right w:val="none" w:sz="0" w:space="0" w:color="auto"/>
          </w:divBdr>
        </w:div>
      </w:divsChild>
    </w:div>
    <w:div w:id="1553272603">
      <w:bodyDiv w:val="1"/>
      <w:marLeft w:val="0"/>
      <w:marRight w:val="0"/>
      <w:marTop w:val="0"/>
      <w:marBottom w:val="0"/>
      <w:divBdr>
        <w:top w:val="none" w:sz="0" w:space="0" w:color="auto"/>
        <w:left w:val="none" w:sz="0" w:space="0" w:color="auto"/>
        <w:bottom w:val="none" w:sz="0" w:space="0" w:color="auto"/>
        <w:right w:val="none" w:sz="0" w:space="0" w:color="auto"/>
      </w:divBdr>
      <w:divsChild>
        <w:div w:id="1005282900">
          <w:marLeft w:val="547"/>
          <w:marRight w:val="0"/>
          <w:marTop w:val="120"/>
          <w:marBottom w:val="0"/>
          <w:divBdr>
            <w:top w:val="none" w:sz="0" w:space="0" w:color="auto"/>
            <w:left w:val="none" w:sz="0" w:space="0" w:color="auto"/>
            <w:bottom w:val="none" w:sz="0" w:space="0" w:color="auto"/>
            <w:right w:val="none" w:sz="0" w:space="0" w:color="auto"/>
          </w:divBdr>
        </w:div>
      </w:divsChild>
    </w:div>
    <w:div w:id="1554777778">
      <w:bodyDiv w:val="1"/>
      <w:marLeft w:val="0"/>
      <w:marRight w:val="0"/>
      <w:marTop w:val="0"/>
      <w:marBottom w:val="0"/>
      <w:divBdr>
        <w:top w:val="none" w:sz="0" w:space="0" w:color="auto"/>
        <w:left w:val="none" w:sz="0" w:space="0" w:color="auto"/>
        <w:bottom w:val="none" w:sz="0" w:space="0" w:color="auto"/>
        <w:right w:val="none" w:sz="0" w:space="0" w:color="auto"/>
      </w:divBdr>
    </w:div>
    <w:div w:id="1556046722">
      <w:bodyDiv w:val="1"/>
      <w:marLeft w:val="0"/>
      <w:marRight w:val="0"/>
      <w:marTop w:val="0"/>
      <w:marBottom w:val="0"/>
      <w:divBdr>
        <w:top w:val="none" w:sz="0" w:space="0" w:color="auto"/>
        <w:left w:val="none" w:sz="0" w:space="0" w:color="auto"/>
        <w:bottom w:val="none" w:sz="0" w:space="0" w:color="auto"/>
        <w:right w:val="none" w:sz="0" w:space="0" w:color="auto"/>
      </w:divBdr>
      <w:divsChild>
        <w:div w:id="900486653">
          <w:marLeft w:val="547"/>
          <w:marRight w:val="0"/>
          <w:marTop w:val="96"/>
          <w:marBottom w:val="0"/>
          <w:divBdr>
            <w:top w:val="none" w:sz="0" w:space="0" w:color="auto"/>
            <w:left w:val="none" w:sz="0" w:space="0" w:color="auto"/>
            <w:bottom w:val="none" w:sz="0" w:space="0" w:color="auto"/>
            <w:right w:val="none" w:sz="0" w:space="0" w:color="auto"/>
          </w:divBdr>
        </w:div>
      </w:divsChild>
    </w:div>
    <w:div w:id="1560507184">
      <w:bodyDiv w:val="1"/>
      <w:marLeft w:val="0"/>
      <w:marRight w:val="0"/>
      <w:marTop w:val="0"/>
      <w:marBottom w:val="0"/>
      <w:divBdr>
        <w:top w:val="none" w:sz="0" w:space="0" w:color="auto"/>
        <w:left w:val="none" w:sz="0" w:space="0" w:color="auto"/>
        <w:bottom w:val="none" w:sz="0" w:space="0" w:color="auto"/>
        <w:right w:val="none" w:sz="0" w:space="0" w:color="auto"/>
      </w:divBdr>
      <w:divsChild>
        <w:div w:id="918753974">
          <w:marLeft w:val="547"/>
          <w:marRight w:val="0"/>
          <w:marTop w:val="96"/>
          <w:marBottom w:val="0"/>
          <w:divBdr>
            <w:top w:val="none" w:sz="0" w:space="0" w:color="auto"/>
            <w:left w:val="none" w:sz="0" w:space="0" w:color="auto"/>
            <w:bottom w:val="none" w:sz="0" w:space="0" w:color="auto"/>
            <w:right w:val="none" w:sz="0" w:space="0" w:color="auto"/>
          </w:divBdr>
        </w:div>
        <w:div w:id="1020741122">
          <w:marLeft w:val="547"/>
          <w:marRight w:val="0"/>
          <w:marTop w:val="96"/>
          <w:marBottom w:val="0"/>
          <w:divBdr>
            <w:top w:val="none" w:sz="0" w:space="0" w:color="auto"/>
            <w:left w:val="none" w:sz="0" w:space="0" w:color="auto"/>
            <w:bottom w:val="none" w:sz="0" w:space="0" w:color="auto"/>
            <w:right w:val="none" w:sz="0" w:space="0" w:color="auto"/>
          </w:divBdr>
        </w:div>
        <w:div w:id="1043022555">
          <w:marLeft w:val="547"/>
          <w:marRight w:val="0"/>
          <w:marTop w:val="96"/>
          <w:marBottom w:val="0"/>
          <w:divBdr>
            <w:top w:val="none" w:sz="0" w:space="0" w:color="auto"/>
            <w:left w:val="none" w:sz="0" w:space="0" w:color="auto"/>
            <w:bottom w:val="none" w:sz="0" w:space="0" w:color="auto"/>
            <w:right w:val="none" w:sz="0" w:space="0" w:color="auto"/>
          </w:divBdr>
        </w:div>
        <w:div w:id="1060900948">
          <w:marLeft w:val="547"/>
          <w:marRight w:val="0"/>
          <w:marTop w:val="96"/>
          <w:marBottom w:val="0"/>
          <w:divBdr>
            <w:top w:val="none" w:sz="0" w:space="0" w:color="auto"/>
            <w:left w:val="none" w:sz="0" w:space="0" w:color="auto"/>
            <w:bottom w:val="none" w:sz="0" w:space="0" w:color="auto"/>
            <w:right w:val="none" w:sz="0" w:space="0" w:color="auto"/>
          </w:divBdr>
        </w:div>
        <w:div w:id="1637297921">
          <w:marLeft w:val="547"/>
          <w:marRight w:val="0"/>
          <w:marTop w:val="96"/>
          <w:marBottom w:val="0"/>
          <w:divBdr>
            <w:top w:val="none" w:sz="0" w:space="0" w:color="auto"/>
            <w:left w:val="none" w:sz="0" w:space="0" w:color="auto"/>
            <w:bottom w:val="none" w:sz="0" w:space="0" w:color="auto"/>
            <w:right w:val="none" w:sz="0" w:space="0" w:color="auto"/>
          </w:divBdr>
        </w:div>
        <w:div w:id="1765149088">
          <w:marLeft w:val="547"/>
          <w:marRight w:val="0"/>
          <w:marTop w:val="96"/>
          <w:marBottom w:val="0"/>
          <w:divBdr>
            <w:top w:val="none" w:sz="0" w:space="0" w:color="auto"/>
            <w:left w:val="none" w:sz="0" w:space="0" w:color="auto"/>
            <w:bottom w:val="none" w:sz="0" w:space="0" w:color="auto"/>
            <w:right w:val="none" w:sz="0" w:space="0" w:color="auto"/>
          </w:divBdr>
        </w:div>
        <w:div w:id="2132821024">
          <w:marLeft w:val="547"/>
          <w:marRight w:val="0"/>
          <w:marTop w:val="96"/>
          <w:marBottom w:val="0"/>
          <w:divBdr>
            <w:top w:val="none" w:sz="0" w:space="0" w:color="auto"/>
            <w:left w:val="none" w:sz="0" w:space="0" w:color="auto"/>
            <w:bottom w:val="none" w:sz="0" w:space="0" w:color="auto"/>
            <w:right w:val="none" w:sz="0" w:space="0" w:color="auto"/>
          </w:divBdr>
        </w:div>
      </w:divsChild>
    </w:div>
    <w:div w:id="1568495515">
      <w:bodyDiv w:val="1"/>
      <w:marLeft w:val="0"/>
      <w:marRight w:val="0"/>
      <w:marTop w:val="0"/>
      <w:marBottom w:val="0"/>
      <w:divBdr>
        <w:top w:val="none" w:sz="0" w:space="0" w:color="auto"/>
        <w:left w:val="none" w:sz="0" w:space="0" w:color="auto"/>
        <w:bottom w:val="none" w:sz="0" w:space="0" w:color="auto"/>
        <w:right w:val="none" w:sz="0" w:space="0" w:color="auto"/>
      </w:divBdr>
      <w:divsChild>
        <w:div w:id="698311552">
          <w:marLeft w:val="547"/>
          <w:marRight w:val="0"/>
          <w:marTop w:val="96"/>
          <w:marBottom w:val="0"/>
          <w:divBdr>
            <w:top w:val="none" w:sz="0" w:space="0" w:color="auto"/>
            <w:left w:val="none" w:sz="0" w:space="0" w:color="auto"/>
            <w:bottom w:val="none" w:sz="0" w:space="0" w:color="auto"/>
            <w:right w:val="none" w:sz="0" w:space="0" w:color="auto"/>
          </w:divBdr>
        </w:div>
      </w:divsChild>
    </w:div>
    <w:div w:id="1574123392">
      <w:bodyDiv w:val="1"/>
      <w:marLeft w:val="0"/>
      <w:marRight w:val="0"/>
      <w:marTop w:val="0"/>
      <w:marBottom w:val="0"/>
      <w:divBdr>
        <w:top w:val="none" w:sz="0" w:space="0" w:color="auto"/>
        <w:left w:val="none" w:sz="0" w:space="0" w:color="auto"/>
        <w:bottom w:val="none" w:sz="0" w:space="0" w:color="auto"/>
        <w:right w:val="none" w:sz="0" w:space="0" w:color="auto"/>
      </w:divBdr>
      <w:divsChild>
        <w:div w:id="1025135044">
          <w:marLeft w:val="547"/>
          <w:marRight w:val="0"/>
          <w:marTop w:val="120"/>
          <w:marBottom w:val="0"/>
          <w:divBdr>
            <w:top w:val="none" w:sz="0" w:space="0" w:color="auto"/>
            <w:left w:val="none" w:sz="0" w:space="0" w:color="auto"/>
            <w:bottom w:val="none" w:sz="0" w:space="0" w:color="auto"/>
            <w:right w:val="none" w:sz="0" w:space="0" w:color="auto"/>
          </w:divBdr>
        </w:div>
      </w:divsChild>
    </w:div>
    <w:div w:id="1574201404">
      <w:bodyDiv w:val="1"/>
      <w:marLeft w:val="0"/>
      <w:marRight w:val="0"/>
      <w:marTop w:val="0"/>
      <w:marBottom w:val="0"/>
      <w:divBdr>
        <w:top w:val="none" w:sz="0" w:space="0" w:color="auto"/>
        <w:left w:val="none" w:sz="0" w:space="0" w:color="auto"/>
        <w:bottom w:val="none" w:sz="0" w:space="0" w:color="auto"/>
        <w:right w:val="none" w:sz="0" w:space="0" w:color="auto"/>
      </w:divBdr>
      <w:divsChild>
        <w:div w:id="433671890">
          <w:marLeft w:val="547"/>
          <w:marRight w:val="0"/>
          <w:marTop w:val="115"/>
          <w:marBottom w:val="0"/>
          <w:divBdr>
            <w:top w:val="none" w:sz="0" w:space="0" w:color="auto"/>
            <w:left w:val="none" w:sz="0" w:space="0" w:color="auto"/>
            <w:bottom w:val="none" w:sz="0" w:space="0" w:color="auto"/>
            <w:right w:val="none" w:sz="0" w:space="0" w:color="auto"/>
          </w:divBdr>
        </w:div>
      </w:divsChild>
    </w:div>
    <w:div w:id="1576164637">
      <w:bodyDiv w:val="1"/>
      <w:marLeft w:val="0"/>
      <w:marRight w:val="0"/>
      <w:marTop w:val="0"/>
      <w:marBottom w:val="0"/>
      <w:divBdr>
        <w:top w:val="none" w:sz="0" w:space="0" w:color="auto"/>
        <w:left w:val="none" w:sz="0" w:space="0" w:color="auto"/>
        <w:bottom w:val="none" w:sz="0" w:space="0" w:color="auto"/>
        <w:right w:val="none" w:sz="0" w:space="0" w:color="auto"/>
      </w:divBdr>
      <w:divsChild>
        <w:div w:id="559445600">
          <w:marLeft w:val="547"/>
          <w:marRight w:val="0"/>
          <w:marTop w:val="115"/>
          <w:marBottom w:val="0"/>
          <w:divBdr>
            <w:top w:val="none" w:sz="0" w:space="0" w:color="auto"/>
            <w:left w:val="none" w:sz="0" w:space="0" w:color="auto"/>
            <w:bottom w:val="none" w:sz="0" w:space="0" w:color="auto"/>
            <w:right w:val="none" w:sz="0" w:space="0" w:color="auto"/>
          </w:divBdr>
        </w:div>
      </w:divsChild>
    </w:div>
    <w:div w:id="1576478082">
      <w:bodyDiv w:val="1"/>
      <w:marLeft w:val="0"/>
      <w:marRight w:val="0"/>
      <w:marTop w:val="0"/>
      <w:marBottom w:val="0"/>
      <w:divBdr>
        <w:top w:val="none" w:sz="0" w:space="0" w:color="auto"/>
        <w:left w:val="none" w:sz="0" w:space="0" w:color="auto"/>
        <w:bottom w:val="none" w:sz="0" w:space="0" w:color="auto"/>
        <w:right w:val="none" w:sz="0" w:space="0" w:color="auto"/>
      </w:divBdr>
    </w:div>
    <w:div w:id="1577130970">
      <w:bodyDiv w:val="1"/>
      <w:marLeft w:val="0"/>
      <w:marRight w:val="0"/>
      <w:marTop w:val="0"/>
      <w:marBottom w:val="0"/>
      <w:divBdr>
        <w:top w:val="none" w:sz="0" w:space="0" w:color="auto"/>
        <w:left w:val="none" w:sz="0" w:space="0" w:color="auto"/>
        <w:bottom w:val="none" w:sz="0" w:space="0" w:color="auto"/>
        <w:right w:val="none" w:sz="0" w:space="0" w:color="auto"/>
      </w:divBdr>
      <w:divsChild>
        <w:div w:id="578751308">
          <w:marLeft w:val="547"/>
          <w:marRight w:val="0"/>
          <w:marTop w:val="115"/>
          <w:marBottom w:val="0"/>
          <w:divBdr>
            <w:top w:val="none" w:sz="0" w:space="0" w:color="auto"/>
            <w:left w:val="none" w:sz="0" w:space="0" w:color="auto"/>
            <w:bottom w:val="none" w:sz="0" w:space="0" w:color="auto"/>
            <w:right w:val="none" w:sz="0" w:space="0" w:color="auto"/>
          </w:divBdr>
        </w:div>
      </w:divsChild>
    </w:div>
    <w:div w:id="1579241565">
      <w:bodyDiv w:val="1"/>
      <w:marLeft w:val="0"/>
      <w:marRight w:val="0"/>
      <w:marTop w:val="0"/>
      <w:marBottom w:val="0"/>
      <w:divBdr>
        <w:top w:val="none" w:sz="0" w:space="0" w:color="auto"/>
        <w:left w:val="none" w:sz="0" w:space="0" w:color="auto"/>
        <w:bottom w:val="none" w:sz="0" w:space="0" w:color="auto"/>
        <w:right w:val="none" w:sz="0" w:space="0" w:color="auto"/>
      </w:divBdr>
      <w:divsChild>
        <w:div w:id="1865292130">
          <w:marLeft w:val="1166"/>
          <w:marRight w:val="0"/>
          <w:marTop w:val="86"/>
          <w:marBottom w:val="0"/>
          <w:divBdr>
            <w:top w:val="none" w:sz="0" w:space="0" w:color="auto"/>
            <w:left w:val="none" w:sz="0" w:space="0" w:color="auto"/>
            <w:bottom w:val="none" w:sz="0" w:space="0" w:color="auto"/>
            <w:right w:val="none" w:sz="0" w:space="0" w:color="auto"/>
          </w:divBdr>
        </w:div>
        <w:div w:id="1467091746">
          <w:marLeft w:val="1166"/>
          <w:marRight w:val="0"/>
          <w:marTop w:val="86"/>
          <w:marBottom w:val="0"/>
          <w:divBdr>
            <w:top w:val="none" w:sz="0" w:space="0" w:color="auto"/>
            <w:left w:val="none" w:sz="0" w:space="0" w:color="auto"/>
            <w:bottom w:val="none" w:sz="0" w:space="0" w:color="auto"/>
            <w:right w:val="none" w:sz="0" w:space="0" w:color="auto"/>
          </w:divBdr>
        </w:div>
        <w:div w:id="1481339754">
          <w:marLeft w:val="1166"/>
          <w:marRight w:val="0"/>
          <w:marTop w:val="86"/>
          <w:marBottom w:val="0"/>
          <w:divBdr>
            <w:top w:val="none" w:sz="0" w:space="0" w:color="auto"/>
            <w:left w:val="none" w:sz="0" w:space="0" w:color="auto"/>
            <w:bottom w:val="none" w:sz="0" w:space="0" w:color="auto"/>
            <w:right w:val="none" w:sz="0" w:space="0" w:color="auto"/>
          </w:divBdr>
        </w:div>
      </w:divsChild>
    </w:div>
    <w:div w:id="1580211513">
      <w:bodyDiv w:val="1"/>
      <w:marLeft w:val="0"/>
      <w:marRight w:val="0"/>
      <w:marTop w:val="0"/>
      <w:marBottom w:val="0"/>
      <w:divBdr>
        <w:top w:val="none" w:sz="0" w:space="0" w:color="auto"/>
        <w:left w:val="none" w:sz="0" w:space="0" w:color="auto"/>
        <w:bottom w:val="none" w:sz="0" w:space="0" w:color="auto"/>
        <w:right w:val="none" w:sz="0" w:space="0" w:color="auto"/>
      </w:divBdr>
      <w:divsChild>
        <w:div w:id="1627194911">
          <w:marLeft w:val="547"/>
          <w:marRight w:val="0"/>
          <w:marTop w:val="115"/>
          <w:marBottom w:val="0"/>
          <w:divBdr>
            <w:top w:val="none" w:sz="0" w:space="0" w:color="auto"/>
            <w:left w:val="none" w:sz="0" w:space="0" w:color="auto"/>
            <w:bottom w:val="none" w:sz="0" w:space="0" w:color="auto"/>
            <w:right w:val="none" w:sz="0" w:space="0" w:color="auto"/>
          </w:divBdr>
        </w:div>
      </w:divsChild>
    </w:div>
    <w:div w:id="1585067987">
      <w:bodyDiv w:val="1"/>
      <w:marLeft w:val="0"/>
      <w:marRight w:val="0"/>
      <w:marTop w:val="0"/>
      <w:marBottom w:val="0"/>
      <w:divBdr>
        <w:top w:val="none" w:sz="0" w:space="0" w:color="auto"/>
        <w:left w:val="none" w:sz="0" w:space="0" w:color="auto"/>
        <w:bottom w:val="none" w:sz="0" w:space="0" w:color="auto"/>
        <w:right w:val="none" w:sz="0" w:space="0" w:color="auto"/>
      </w:divBdr>
      <w:divsChild>
        <w:div w:id="25958350">
          <w:marLeft w:val="547"/>
          <w:marRight w:val="0"/>
          <w:marTop w:val="96"/>
          <w:marBottom w:val="0"/>
          <w:divBdr>
            <w:top w:val="none" w:sz="0" w:space="0" w:color="auto"/>
            <w:left w:val="none" w:sz="0" w:space="0" w:color="auto"/>
            <w:bottom w:val="none" w:sz="0" w:space="0" w:color="auto"/>
            <w:right w:val="none" w:sz="0" w:space="0" w:color="auto"/>
          </w:divBdr>
        </w:div>
        <w:div w:id="606354143">
          <w:marLeft w:val="1166"/>
          <w:marRight w:val="0"/>
          <w:marTop w:val="86"/>
          <w:marBottom w:val="0"/>
          <w:divBdr>
            <w:top w:val="none" w:sz="0" w:space="0" w:color="auto"/>
            <w:left w:val="none" w:sz="0" w:space="0" w:color="auto"/>
            <w:bottom w:val="none" w:sz="0" w:space="0" w:color="auto"/>
            <w:right w:val="none" w:sz="0" w:space="0" w:color="auto"/>
          </w:divBdr>
        </w:div>
        <w:div w:id="1301106107">
          <w:marLeft w:val="1714"/>
          <w:marRight w:val="0"/>
          <w:marTop w:val="77"/>
          <w:marBottom w:val="0"/>
          <w:divBdr>
            <w:top w:val="none" w:sz="0" w:space="0" w:color="auto"/>
            <w:left w:val="none" w:sz="0" w:space="0" w:color="auto"/>
            <w:bottom w:val="none" w:sz="0" w:space="0" w:color="auto"/>
            <w:right w:val="none" w:sz="0" w:space="0" w:color="auto"/>
          </w:divBdr>
        </w:div>
        <w:div w:id="731392369">
          <w:marLeft w:val="1714"/>
          <w:marRight w:val="0"/>
          <w:marTop w:val="77"/>
          <w:marBottom w:val="0"/>
          <w:divBdr>
            <w:top w:val="none" w:sz="0" w:space="0" w:color="auto"/>
            <w:left w:val="none" w:sz="0" w:space="0" w:color="auto"/>
            <w:bottom w:val="none" w:sz="0" w:space="0" w:color="auto"/>
            <w:right w:val="none" w:sz="0" w:space="0" w:color="auto"/>
          </w:divBdr>
        </w:div>
        <w:div w:id="1885016625">
          <w:marLeft w:val="1714"/>
          <w:marRight w:val="0"/>
          <w:marTop w:val="77"/>
          <w:marBottom w:val="0"/>
          <w:divBdr>
            <w:top w:val="none" w:sz="0" w:space="0" w:color="auto"/>
            <w:left w:val="none" w:sz="0" w:space="0" w:color="auto"/>
            <w:bottom w:val="none" w:sz="0" w:space="0" w:color="auto"/>
            <w:right w:val="none" w:sz="0" w:space="0" w:color="auto"/>
          </w:divBdr>
        </w:div>
      </w:divsChild>
    </w:div>
    <w:div w:id="1600799437">
      <w:bodyDiv w:val="1"/>
      <w:marLeft w:val="0"/>
      <w:marRight w:val="0"/>
      <w:marTop w:val="0"/>
      <w:marBottom w:val="0"/>
      <w:divBdr>
        <w:top w:val="none" w:sz="0" w:space="0" w:color="auto"/>
        <w:left w:val="none" w:sz="0" w:space="0" w:color="auto"/>
        <w:bottom w:val="none" w:sz="0" w:space="0" w:color="auto"/>
        <w:right w:val="none" w:sz="0" w:space="0" w:color="auto"/>
      </w:divBdr>
      <w:divsChild>
        <w:div w:id="1931230225">
          <w:marLeft w:val="1166"/>
          <w:marRight w:val="0"/>
          <w:marTop w:val="67"/>
          <w:marBottom w:val="0"/>
          <w:divBdr>
            <w:top w:val="none" w:sz="0" w:space="0" w:color="auto"/>
            <w:left w:val="none" w:sz="0" w:space="0" w:color="auto"/>
            <w:bottom w:val="none" w:sz="0" w:space="0" w:color="auto"/>
            <w:right w:val="none" w:sz="0" w:space="0" w:color="auto"/>
          </w:divBdr>
        </w:div>
      </w:divsChild>
    </w:div>
    <w:div w:id="1604921547">
      <w:bodyDiv w:val="1"/>
      <w:marLeft w:val="0"/>
      <w:marRight w:val="0"/>
      <w:marTop w:val="0"/>
      <w:marBottom w:val="0"/>
      <w:divBdr>
        <w:top w:val="none" w:sz="0" w:space="0" w:color="auto"/>
        <w:left w:val="none" w:sz="0" w:space="0" w:color="auto"/>
        <w:bottom w:val="none" w:sz="0" w:space="0" w:color="auto"/>
        <w:right w:val="none" w:sz="0" w:space="0" w:color="auto"/>
      </w:divBdr>
      <w:divsChild>
        <w:div w:id="844783665">
          <w:marLeft w:val="547"/>
          <w:marRight w:val="0"/>
          <w:marTop w:val="96"/>
          <w:marBottom w:val="0"/>
          <w:divBdr>
            <w:top w:val="none" w:sz="0" w:space="0" w:color="auto"/>
            <w:left w:val="none" w:sz="0" w:space="0" w:color="auto"/>
            <w:bottom w:val="none" w:sz="0" w:space="0" w:color="auto"/>
            <w:right w:val="none" w:sz="0" w:space="0" w:color="auto"/>
          </w:divBdr>
        </w:div>
        <w:div w:id="1742023444">
          <w:marLeft w:val="1166"/>
          <w:marRight w:val="0"/>
          <w:marTop w:val="86"/>
          <w:marBottom w:val="0"/>
          <w:divBdr>
            <w:top w:val="none" w:sz="0" w:space="0" w:color="auto"/>
            <w:left w:val="none" w:sz="0" w:space="0" w:color="auto"/>
            <w:bottom w:val="none" w:sz="0" w:space="0" w:color="auto"/>
            <w:right w:val="none" w:sz="0" w:space="0" w:color="auto"/>
          </w:divBdr>
        </w:div>
        <w:div w:id="2051223881">
          <w:marLeft w:val="1166"/>
          <w:marRight w:val="0"/>
          <w:marTop w:val="86"/>
          <w:marBottom w:val="0"/>
          <w:divBdr>
            <w:top w:val="none" w:sz="0" w:space="0" w:color="auto"/>
            <w:left w:val="none" w:sz="0" w:space="0" w:color="auto"/>
            <w:bottom w:val="none" w:sz="0" w:space="0" w:color="auto"/>
            <w:right w:val="none" w:sz="0" w:space="0" w:color="auto"/>
          </w:divBdr>
        </w:div>
      </w:divsChild>
    </w:div>
    <w:div w:id="1606380635">
      <w:bodyDiv w:val="1"/>
      <w:marLeft w:val="0"/>
      <w:marRight w:val="0"/>
      <w:marTop w:val="0"/>
      <w:marBottom w:val="0"/>
      <w:divBdr>
        <w:top w:val="none" w:sz="0" w:space="0" w:color="auto"/>
        <w:left w:val="none" w:sz="0" w:space="0" w:color="auto"/>
        <w:bottom w:val="none" w:sz="0" w:space="0" w:color="auto"/>
        <w:right w:val="none" w:sz="0" w:space="0" w:color="auto"/>
      </w:divBdr>
      <w:divsChild>
        <w:div w:id="970137054">
          <w:marLeft w:val="547"/>
          <w:marRight w:val="0"/>
          <w:marTop w:val="86"/>
          <w:marBottom w:val="0"/>
          <w:divBdr>
            <w:top w:val="none" w:sz="0" w:space="0" w:color="auto"/>
            <w:left w:val="none" w:sz="0" w:space="0" w:color="auto"/>
            <w:bottom w:val="none" w:sz="0" w:space="0" w:color="auto"/>
            <w:right w:val="none" w:sz="0" w:space="0" w:color="auto"/>
          </w:divBdr>
        </w:div>
      </w:divsChild>
    </w:div>
    <w:div w:id="1607351160">
      <w:bodyDiv w:val="1"/>
      <w:marLeft w:val="0"/>
      <w:marRight w:val="0"/>
      <w:marTop w:val="0"/>
      <w:marBottom w:val="0"/>
      <w:divBdr>
        <w:top w:val="none" w:sz="0" w:space="0" w:color="auto"/>
        <w:left w:val="none" w:sz="0" w:space="0" w:color="auto"/>
        <w:bottom w:val="none" w:sz="0" w:space="0" w:color="auto"/>
        <w:right w:val="none" w:sz="0" w:space="0" w:color="auto"/>
      </w:divBdr>
    </w:div>
    <w:div w:id="1611087431">
      <w:bodyDiv w:val="1"/>
      <w:marLeft w:val="0"/>
      <w:marRight w:val="0"/>
      <w:marTop w:val="0"/>
      <w:marBottom w:val="0"/>
      <w:divBdr>
        <w:top w:val="none" w:sz="0" w:space="0" w:color="auto"/>
        <w:left w:val="none" w:sz="0" w:space="0" w:color="auto"/>
        <w:bottom w:val="none" w:sz="0" w:space="0" w:color="auto"/>
        <w:right w:val="none" w:sz="0" w:space="0" w:color="auto"/>
      </w:divBdr>
      <w:divsChild>
        <w:div w:id="1257517551">
          <w:marLeft w:val="547"/>
          <w:marRight w:val="0"/>
          <w:marTop w:val="120"/>
          <w:marBottom w:val="0"/>
          <w:divBdr>
            <w:top w:val="none" w:sz="0" w:space="0" w:color="auto"/>
            <w:left w:val="none" w:sz="0" w:space="0" w:color="auto"/>
            <w:bottom w:val="none" w:sz="0" w:space="0" w:color="auto"/>
            <w:right w:val="none" w:sz="0" w:space="0" w:color="auto"/>
          </w:divBdr>
        </w:div>
        <w:div w:id="1421176862">
          <w:marLeft w:val="547"/>
          <w:marRight w:val="0"/>
          <w:marTop w:val="120"/>
          <w:marBottom w:val="0"/>
          <w:divBdr>
            <w:top w:val="none" w:sz="0" w:space="0" w:color="auto"/>
            <w:left w:val="none" w:sz="0" w:space="0" w:color="auto"/>
            <w:bottom w:val="none" w:sz="0" w:space="0" w:color="auto"/>
            <w:right w:val="none" w:sz="0" w:space="0" w:color="auto"/>
          </w:divBdr>
        </w:div>
        <w:div w:id="156894562">
          <w:marLeft w:val="547"/>
          <w:marRight w:val="0"/>
          <w:marTop w:val="120"/>
          <w:marBottom w:val="0"/>
          <w:divBdr>
            <w:top w:val="none" w:sz="0" w:space="0" w:color="auto"/>
            <w:left w:val="none" w:sz="0" w:space="0" w:color="auto"/>
            <w:bottom w:val="none" w:sz="0" w:space="0" w:color="auto"/>
            <w:right w:val="none" w:sz="0" w:space="0" w:color="auto"/>
          </w:divBdr>
        </w:div>
        <w:div w:id="1563253018">
          <w:marLeft w:val="547"/>
          <w:marRight w:val="0"/>
          <w:marTop w:val="120"/>
          <w:marBottom w:val="0"/>
          <w:divBdr>
            <w:top w:val="none" w:sz="0" w:space="0" w:color="auto"/>
            <w:left w:val="none" w:sz="0" w:space="0" w:color="auto"/>
            <w:bottom w:val="none" w:sz="0" w:space="0" w:color="auto"/>
            <w:right w:val="none" w:sz="0" w:space="0" w:color="auto"/>
          </w:divBdr>
        </w:div>
      </w:divsChild>
    </w:div>
    <w:div w:id="1620918220">
      <w:bodyDiv w:val="1"/>
      <w:marLeft w:val="0"/>
      <w:marRight w:val="0"/>
      <w:marTop w:val="0"/>
      <w:marBottom w:val="0"/>
      <w:divBdr>
        <w:top w:val="none" w:sz="0" w:space="0" w:color="auto"/>
        <w:left w:val="none" w:sz="0" w:space="0" w:color="auto"/>
        <w:bottom w:val="none" w:sz="0" w:space="0" w:color="auto"/>
        <w:right w:val="none" w:sz="0" w:space="0" w:color="auto"/>
      </w:divBdr>
      <w:divsChild>
        <w:div w:id="1589657176">
          <w:marLeft w:val="547"/>
          <w:marRight w:val="0"/>
          <w:marTop w:val="86"/>
          <w:marBottom w:val="0"/>
          <w:divBdr>
            <w:top w:val="none" w:sz="0" w:space="0" w:color="auto"/>
            <w:left w:val="none" w:sz="0" w:space="0" w:color="auto"/>
            <w:bottom w:val="none" w:sz="0" w:space="0" w:color="auto"/>
            <w:right w:val="none" w:sz="0" w:space="0" w:color="auto"/>
          </w:divBdr>
        </w:div>
      </w:divsChild>
    </w:div>
    <w:div w:id="1622153549">
      <w:bodyDiv w:val="1"/>
      <w:marLeft w:val="0"/>
      <w:marRight w:val="0"/>
      <w:marTop w:val="0"/>
      <w:marBottom w:val="0"/>
      <w:divBdr>
        <w:top w:val="none" w:sz="0" w:space="0" w:color="auto"/>
        <w:left w:val="none" w:sz="0" w:space="0" w:color="auto"/>
        <w:bottom w:val="none" w:sz="0" w:space="0" w:color="auto"/>
        <w:right w:val="none" w:sz="0" w:space="0" w:color="auto"/>
      </w:divBdr>
      <w:divsChild>
        <w:div w:id="970327473">
          <w:marLeft w:val="1166"/>
          <w:marRight w:val="0"/>
          <w:marTop w:val="100"/>
          <w:marBottom w:val="0"/>
          <w:divBdr>
            <w:top w:val="none" w:sz="0" w:space="0" w:color="auto"/>
            <w:left w:val="none" w:sz="0" w:space="0" w:color="auto"/>
            <w:bottom w:val="none" w:sz="0" w:space="0" w:color="auto"/>
            <w:right w:val="none" w:sz="0" w:space="0" w:color="auto"/>
          </w:divBdr>
        </w:div>
        <w:div w:id="1736127713">
          <w:marLeft w:val="1166"/>
          <w:marRight w:val="0"/>
          <w:marTop w:val="100"/>
          <w:marBottom w:val="0"/>
          <w:divBdr>
            <w:top w:val="none" w:sz="0" w:space="0" w:color="auto"/>
            <w:left w:val="none" w:sz="0" w:space="0" w:color="auto"/>
            <w:bottom w:val="none" w:sz="0" w:space="0" w:color="auto"/>
            <w:right w:val="none" w:sz="0" w:space="0" w:color="auto"/>
          </w:divBdr>
        </w:div>
        <w:div w:id="66004631">
          <w:marLeft w:val="1166"/>
          <w:marRight w:val="0"/>
          <w:marTop w:val="100"/>
          <w:marBottom w:val="0"/>
          <w:divBdr>
            <w:top w:val="none" w:sz="0" w:space="0" w:color="auto"/>
            <w:left w:val="none" w:sz="0" w:space="0" w:color="auto"/>
            <w:bottom w:val="none" w:sz="0" w:space="0" w:color="auto"/>
            <w:right w:val="none" w:sz="0" w:space="0" w:color="auto"/>
          </w:divBdr>
        </w:div>
        <w:div w:id="1575748591">
          <w:marLeft w:val="1166"/>
          <w:marRight w:val="0"/>
          <w:marTop w:val="100"/>
          <w:marBottom w:val="0"/>
          <w:divBdr>
            <w:top w:val="none" w:sz="0" w:space="0" w:color="auto"/>
            <w:left w:val="none" w:sz="0" w:space="0" w:color="auto"/>
            <w:bottom w:val="none" w:sz="0" w:space="0" w:color="auto"/>
            <w:right w:val="none" w:sz="0" w:space="0" w:color="auto"/>
          </w:divBdr>
        </w:div>
        <w:div w:id="1550267161">
          <w:marLeft w:val="1166"/>
          <w:marRight w:val="0"/>
          <w:marTop w:val="100"/>
          <w:marBottom w:val="0"/>
          <w:divBdr>
            <w:top w:val="none" w:sz="0" w:space="0" w:color="auto"/>
            <w:left w:val="none" w:sz="0" w:space="0" w:color="auto"/>
            <w:bottom w:val="none" w:sz="0" w:space="0" w:color="auto"/>
            <w:right w:val="none" w:sz="0" w:space="0" w:color="auto"/>
          </w:divBdr>
        </w:div>
        <w:div w:id="1181430454">
          <w:marLeft w:val="1166"/>
          <w:marRight w:val="0"/>
          <w:marTop w:val="100"/>
          <w:marBottom w:val="0"/>
          <w:divBdr>
            <w:top w:val="none" w:sz="0" w:space="0" w:color="auto"/>
            <w:left w:val="none" w:sz="0" w:space="0" w:color="auto"/>
            <w:bottom w:val="none" w:sz="0" w:space="0" w:color="auto"/>
            <w:right w:val="none" w:sz="0" w:space="0" w:color="auto"/>
          </w:divBdr>
        </w:div>
        <w:div w:id="1690133853">
          <w:marLeft w:val="1166"/>
          <w:marRight w:val="0"/>
          <w:marTop w:val="100"/>
          <w:marBottom w:val="0"/>
          <w:divBdr>
            <w:top w:val="none" w:sz="0" w:space="0" w:color="auto"/>
            <w:left w:val="none" w:sz="0" w:space="0" w:color="auto"/>
            <w:bottom w:val="none" w:sz="0" w:space="0" w:color="auto"/>
            <w:right w:val="none" w:sz="0" w:space="0" w:color="auto"/>
          </w:divBdr>
        </w:div>
        <w:div w:id="2041660422">
          <w:marLeft w:val="1166"/>
          <w:marRight w:val="0"/>
          <w:marTop w:val="100"/>
          <w:marBottom w:val="0"/>
          <w:divBdr>
            <w:top w:val="none" w:sz="0" w:space="0" w:color="auto"/>
            <w:left w:val="none" w:sz="0" w:space="0" w:color="auto"/>
            <w:bottom w:val="none" w:sz="0" w:space="0" w:color="auto"/>
            <w:right w:val="none" w:sz="0" w:space="0" w:color="auto"/>
          </w:divBdr>
        </w:div>
        <w:div w:id="564100521">
          <w:marLeft w:val="1166"/>
          <w:marRight w:val="0"/>
          <w:marTop w:val="100"/>
          <w:marBottom w:val="0"/>
          <w:divBdr>
            <w:top w:val="none" w:sz="0" w:space="0" w:color="auto"/>
            <w:left w:val="none" w:sz="0" w:space="0" w:color="auto"/>
            <w:bottom w:val="none" w:sz="0" w:space="0" w:color="auto"/>
            <w:right w:val="none" w:sz="0" w:space="0" w:color="auto"/>
          </w:divBdr>
        </w:div>
      </w:divsChild>
    </w:div>
    <w:div w:id="1622304766">
      <w:bodyDiv w:val="1"/>
      <w:marLeft w:val="0"/>
      <w:marRight w:val="0"/>
      <w:marTop w:val="0"/>
      <w:marBottom w:val="0"/>
      <w:divBdr>
        <w:top w:val="none" w:sz="0" w:space="0" w:color="auto"/>
        <w:left w:val="none" w:sz="0" w:space="0" w:color="auto"/>
        <w:bottom w:val="none" w:sz="0" w:space="0" w:color="auto"/>
        <w:right w:val="none" w:sz="0" w:space="0" w:color="auto"/>
      </w:divBdr>
      <w:divsChild>
        <w:div w:id="1680624354">
          <w:marLeft w:val="547"/>
          <w:marRight w:val="0"/>
          <w:marTop w:val="115"/>
          <w:marBottom w:val="0"/>
          <w:divBdr>
            <w:top w:val="none" w:sz="0" w:space="0" w:color="auto"/>
            <w:left w:val="none" w:sz="0" w:space="0" w:color="auto"/>
            <w:bottom w:val="none" w:sz="0" w:space="0" w:color="auto"/>
            <w:right w:val="none" w:sz="0" w:space="0" w:color="auto"/>
          </w:divBdr>
        </w:div>
      </w:divsChild>
    </w:div>
    <w:div w:id="1625574840">
      <w:bodyDiv w:val="1"/>
      <w:marLeft w:val="0"/>
      <w:marRight w:val="0"/>
      <w:marTop w:val="0"/>
      <w:marBottom w:val="0"/>
      <w:divBdr>
        <w:top w:val="none" w:sz="0" w:space="0" w:color="auto"/>
        <w:left w:val="none" w:sz="0" w:space="0" w:color="auto"/>
        <w:bottom w:val="none" w:sz="0" w:space="0" w:color="auto"/>
        <w:right w:val="none" w:sz="0" w:space="0" w:color="auto"/>
      </w:divBdr>
      <w:divsChild>
        <w:div w:id="1205294032">
          <w:marLeft w:val="547"/>
          <w:marRight w:val="0"/>
          <w:marTop w:val="96"/>
          <w:marBottom w:val="0"/>
          <w:divBdr>
            <w:top w:val="none" w:sz="0" w:space="0" w:color="auto"/>
            <w:left w:val="none" w:sz="0" w:space="0" w:color="auto"/>
            <w:bottom w:val="none" w:sz="0" w:space="0" w:color="auto"/>
            <w:right w:val="none" w:sz="0" w:space="0" w:color="auto"/>
          </w:divBdr>
        </w:div>
      </w:divsChild>
    </w:div>
    <w:div w:id="1628664252">
      <w:bodyDiv w:val="1"/>
      <w:marLeft w:val="0"/>
      <w:marRight w:val="0"/>
      <w:marTop w:val="0"/>
      <w:marBottom w:val="0"/>
      <w:divBdr>
        <w:top w:val="none" w:sz="0" w:space="0" w:color="auto"/>
        <w:left w:val="none" w:sz="0" w:space="0" w:color="auto"/>
        <w:bottom w:val="none" w:sz="0" w:space="0" w:color="auto"/>
        <w:right w:val="none" w:sz="0" w:space="0" w:color="auto"/>
      </w:divBdr>
      <w:divsChild>
        <w:div w:id="4985203">
          <w:marLeft w:val="547"/>
          <w:marRight w:val="0"/>
          <w:marTop w:val="120"/>
          <w:marBottom w:val="0"/>
          <w:divBdr>
            <w:top w:val="none" w:sz="0" w:space="0" w:color="auto"/>
            <w:left w:val="none" w:sz="0" w:space="0" w:color="auto"/>
            <w:bottom w:val="none" w:sz="0" w:space="0" w:color="auto"/>
            <w:right w:val="none" w:sz="0" w:space="0" w:color="auto"/>
          </w:divBdr>
        </w:div>
        <w:div w:id="1070153677">
          <w:marLeft w:val="547"/>
          <w:marRight w:val="0"/>
          <w:marTop w:val="120"/>
          <w:marBottom w:val="0"/>
          <w:divBdr>
            <w:top w:val="none" w:sz="0" w:space="0" w:color="auto"/>
            <w:left w:val="none" w:sz="0" w:space="0" w:color="auto"/>
            <w:bottom w:val="none" w:sz="0" w:space="0" w:color="auto"/>
            <w:right w:val="none" w:sz="0" w:space="0" w:color="auto"/>
          </w:divBdr>
        </w:div>
        <w:div w:id="329987855">
          <w:marLeft w:val="1166"/>
          <w:marRight w:val="0"/>
          <w:marTop w:val="100"/>
          <w:marBottom w:val="0"/>
          <w:divBdr>
            <w:top w:val="none" w:sz="0" w:space="0" w:color="auto"/>
            <w:left w:val="none" w:sz="0" w:space="0" w:color="auto"/>
            <w:bottom w:val="none" w:sz="0" w:space="0" w:color="auto"/>
            <w:right w:val="none" w:sz="0" w:space="0" w:color="auto"/>
          </w:divBdr>
        </w:div>
        <w:div w:id="916208920">
          <w:marLeft w:val="547"/>
          <w:marRight w:val="0"/>
          <w:marTop w:val="120"/>
          <w:marBottom w:val="0"/>
          <w:divBdr>
            <w:top w:val="none" w:sz="0" w:space="0" w:color="auto"/>
            <w:left w:val="none" w:sz="0" w:space="0" w:color="auto"/>
            <w:bottom w:val="none" w:sz="0" w:space="0" w:color="auto"/>
            <w:right w:val="none" w:sz="0" w:space="0" w:color="auto"/>
          </w:divBdr>
        </w:div>
        <w:div w:id="1411122092">
          <w:marLeft w:val="547"/>
          <w:marRight w:val="0"/>
          <w:marTop w:val="120"/>
          <w:marBottom w:val="0"/>
          <w:divBdr>
            <w:top w:val="none" w:sz="0" w:space="0" w:color="auto"/>
            <w:left w:val="none" w:sz="0" w:space="0" w:color="auto"/>
            <w:bottom w:val="none" w:sz="0" w:space="0" w:color="auto"/>
            <w:right w:val="none" w:sz="0" w:space="0" w:color="auto"/>
          </w:divBdr>
        </w:div>
      </w:divsChild>
    </w:div>
    <w:div w:id="1629706444">
      <w:bodyDiv w:val="1"/>
      <w:marLeft w:val="0"/>
      <w:marRight w:val="0"/>
      <w:marTop w:val="0"/>
      <w:marBottom w:val="0"/>
      <w:divBdr>
        <w:top w:val="none" w:sz="0" w:space="0" w:color="auto"/>
        <w:left w:val="none" w:sz="0" w:space="0" w:color="auto"/>
        <w:bottom w:val="none" w:sz="0" w:space="0" w:color="auto"/>
        <w:right w:val="none" w:sz="0" w:space="0" w:color="auto"/>
      </w:divBdr>
    </w:div>
    <w:div w:id="1635139283">
      <w:bodyDiv w:val="1"/>
      <w:marLeft w:val="0"/>
      <w:marRight w:val="0"/>
      <w:marTop w:val="0"/>
      <w:marBottom w:val="0"/>
      <w:divBdr>
        <w:top w:val="none" w:sz="0" w:space="0" w:color="auto"/>
        <w:left w:val="none" w:sz="0" w:space="0" w:color="auto"/>
        <w:bottom w:val="none" w:sz="0" w:space="0" w:color="auto"/>
        <w:right w:val="none" w:sz="0" w:space="0" w:color="auto"/>
      </w:divBdr>
      <w:divsChild>
        <w:div w:id="626737072">
          <w:marLeft w:val="1166"/>
          <w:marRight w:val="0"/>
          <w:marTop w:val="96"/>
          <w:marBottom w:val="0"/>
          <w:divBdr>
            <w:top w:val="none" w:sz="0" w:space="0" w:color="auto"/>
            <w:left w:val="none" w:sz="0" w:space="0" w:color="auto"/>
            <w:bottom w:val="none" w:sz="0" w:space="0" w:color="auto"/>
            <w:right w:val="none" w:sz="0" w:space="0" w:color="auto"/>
          </w:divBdr>
        </w:div>
      </w:divsChild>
    </w:div>
    <w:div w:id="1637876798">
      <w:bodyDiv w:val="1"/>
      <w:marLeft w:val="0"/>
      <w:marRight w:val="0"/>
      <w:marTop w:val="0"/>
      <w:marBottom w:val="0"/>
      <w:divBdr>
        <w:top w:val="none" w:sz="0" w:space="0" w:color="auto"/>
        <w:left w:val="none" w:sz="0" w:space="0" w:color="auto"/>
        <w:bottom w:val="none" w:sz="0" w:space="0" w:color="auto"/>
        <w:right w:val="none" w:sz="0" w:space="0" w:color="auto"/>
      </w:divBdr>
    </w:div>
    <w:div w:id="1646929897">
      <w:bodyDiv w:val="1"/>
      <w:marLeft w:val="0"/>
      <w:marRight w:val="0"/>
      <w:marTop w:val="0"/>
      <w:marBottom w:val="0"/>
      <w:divBdr>
        <w:top w:val="none" w:sz="0" w:space="0" w:color="auto"/>
        <w:left w:val="none" w:sz="0" w:space="0" w:color="auto"/>
        <w:bottom w:val="none" w:sz="0" w:space="0" w:color="auto"/>
        <w:right w:val="none" w:sz="0" w:space="0" w:color="auto"/>
      </w:divBdr>
      <w:divsChild>
        <w:div w:id="94984873">
          <w:marLeft w:val="1166"/>
          <w:marRight w:val="0"/>
          <w:marTop w:val="77"/>
          <w:marBottom w:val="0"/>
          <w:divBdr>
            <w:top w:val="none" w:sz="0" w:space="0" w:color="auto"/>
            <w:left w:val="none" w:sz="0" w:space="0" w:color="auto"/>
            <w:bottom w:val="none" w:sz="0" w:space="0" w:color="auto"/>
            <w:right w:val="none" w:sz="0" w:space="0" w:color="auto"/>
          </w:divBdr>
        </w:div>
        <w:div w:id="149903944">
          <w:marLeft w:val="1166"/>
          <w:marRight w:val="0"/>
          <w:marTop w:val="77"/>
          <w:marBottom w:val="0"/>
          <w:divBdr>
            <w:top w:val="none" w:sz="0" w:space="0" w:color="auto"/>
            <w:left w:val="none" w:sz="0" w:space="0" w:color="auto"/>
            <w:bottom w:val="none" w:sz="0" w:space="0" w:color="auto"/>
            <w:right w:val="none" w:sz="0" w:space="0" w:color="auto"/>
          </w:divBdr>
        </w:div>
        <w:div w:id="536309182">
          <w:marLeft w:val="1166"/>
          <w:marRight w:val="0"/>
          <w:marTop w:val="77"/>
          <w:marBottom w:val="0"/>
          <w:divBdr>
            <w:top w:val="none" w:sz="0" w:space="0" w:color="auto"/>
            <w:left w:val="none" w:sz="0" w:space="0" w:color="auto"/>
            <w:bottom w:val="none" w:sz="0" w:space="0" w:color="auto"/>
            <w:right w:val="none" w:sz="0" w:space="0" w:color="auto"/>
          </w:divBdr>
        </w:div>
        <w:div w:id="902914697">
          <w:marLeft w:val="547"/>
          <w:marRight w:val="0"/>
          <w:marTop w:val="115"/>
          <w:marBottom w:val="0"/>
          <w:divBdr>
            <w:top w:val="none" w:sz="0" w:space="0" w:color="auto"/>
            <w:left w:val="none" w:sz="0" w:space="0" w:color="auto"/>
            <w:bottom w:val="none" w:sz="0" w:space="0" w:color="auto"/>
            <w:right w:val="none" w:sz="0" w:space="0" w:color="auto"/>
          </w:divBdr>
        </w:div>
        <w:div w:id="1017737733">
          <w:marLeft w:val="1166"/>
          <w:marRight w:val="0"/>
          <w:marTop w:val="77"/>
          <w:marBottom w:val="0"/>
          <w:divBdr>
            <w:top w:val="none" w:sz="0" w:space="0" w:color="auto"/>
            <w:left w:val="none" w:sz="0" w:space="0" w:color="auto"/>
            <w:bottom w:val="none" w:sz="0" w:space="0" w:color="auto"/>
            <w:right w:val="none" w:sz="0" w:space="0" w:color="auto"/>
          </w:divBdr>
        </w:div>
        <w:div w:id="1092969919">
          <w:marLeft w:val="1166"/>
          <w:marRight w:val="0"/>
          <w:marTop w:val="77"/>
          <w:marBottom w:val="0"/>
          <w:divBdr>
            <w:top w:val="none" w:sz="0" w:space="0" w:color="auto"/>
            <w:left w:val="none" w:sz="0" w:space="0" w:color="auto"/>
            <w:bottom w:val="none" w:sz="0" w:space="0" w:color="auto"/>
            <w:right w:val="none" w:sz="0" w:space="0" w:color="auto"/>
          </w:divBdr>
        </w:div>
        <w:div w:id="1662804732">
          <w:marLeft w:val="547"/>
          <w:marRight w:val="0"/>
          <w:marTop w:val="115"/>
          <w:marBottom w:val="0"/>
          <w:divBdr>
            <w:top w:val="none" w:sz="0" w:space="0" w:color="auto"/>
            <w:left w:val="none" w:sz="0" w:space="0" w:color="auto"/>
            <w:bottom w:val="none" w:sz="0" w:space="0" w:color="auto"/>
            <w:right w:val="none" w:sz="0" w:space="0" w:color="auto"/>
          </w:divBdr>
        </w:div>
        <w:div w:id="1672638235">
          <w:marLeft w:val="1166"/>
          <w:marRight w:val="0"/>
          <w:marTop w:val="77"/>
          <w:marBottom w:val="0"/>
          <w:divBdr>
            <w:top w:val="none" w:sz="0" w:space="0" w:color="auto"/>
            <w:left w:val="none" w:sz="0" w:space="0" w:color="auto"/>
            <w:bottom w:val="none" w:sz="0" w:space="0" w:color="auto"/>
            <w:right w:val="none" w:sz="0" w:space="0" w:color="auto"/>
          </w:divBdr>
        </w:div>
        <w:div w:id="1832410816">
          <w:marLeft w:val="547"/>
          <w:marRight w:val="0"/>
          <w:marTop w:val="115"/>
          <w:marBottom w:val="0"/>
          <w:divBdr>
            <w:top w:val="none" w:sz="0" w:space="0" w:color="auto"/>
            <w:left w:val="none" w:sz="0" w:space="0" w:color="auto"/>
            <w:bottom w:val="none" w:sz="0" w:space="0" w:color="auto"/>
            <w:right w:val="none" w:sz="0" w:space="0" w:color="auto"/>
          </w:divBdr>
        </w:div>
        <w:div w:id="2017997670">
          <w:marLeft w:val="547"/>
          <w:marRight w:val="0"/>
          <w:marTop w:val="115"/>
          <w:marBottom w:val="0"/>
          <w:divBdr>
            <w:top w:val="none" w:sz="0" w:space="0" w:color="auto"/>
            <w:left w:val="none" w:sz="0" w:space="0" w:color="auto"/>
            <w:bottom w:val="none" w:sz="0" w:space="0" w:color="auto"/>
            <w:right w:val="none" w:sz="0" w:space="0" w:color="auto"/>
          </w:divBdr>
        </w:div>
        <w:div w:id="2049794676">
          <w:marLeft w:val="1166"/>
          <w:marRight w:val="0"/>
          <w:marTop w:val="77"/>
          <w:marBottom w:val="0"/>
          <w:divBdr>
            <w:top w:val="none" w:sz="0" w:space="0" w:color="auto"/>
            <w:left w:val="none" w:sz="0" w:space="0" w:color="auto"/>
            <w:bottom w:val="none" w:sz="0" w:space="0" w:color="auto"/>
            <w:right w:val="none" w:sz="0" w:space="0" w:color="auto"/>
          </w:divBdr>
        </w:div>
      </w:divsChild>
    </w:div>
    <w:div w:id="1651061534">
      <w:bodyDiv w:val="1"/>
      <w:marLeft w:val="0"/>
      <w:marRight w:val="0"/>
      <w:marTop w:val="0"/>
      <w:marBottom w:val="0"/>
      <w:divBdr>
        <w:top w:val="none" w:sz="0" w:space="0" w:color="auto"/>
        <w:left w:val="none" w:sz="0" w:space="0" w:color="auto"/>
        <w:bottom w:val="none" w:sz="0" w:space="0" w:color="auto"/>
        <w:right w:val="none" w:sz="0" w:space="0" w:color="auto"/>
      </w:divBdr>
    </w:div>
    <w:div w:id="1652057238">
      <w:bodyDiv w:val="1"/>
      <w:marLeft w:val="0"/>
      <w:marRight w:val="0"/>
      <w:marTop w:val="0"/>
      <w:marBottom w:val="0"/>
      <w:divBdr>
        <w:top w:val="none" w:sz="0" w:space="0" w:color="auto"/>
        <w:left w:val="none" w:sz="0" w:space="0" w:color="auto"/>
        <w:bottom w:val="none" w:sz="0" w:space="0" w:color="auto"/>
        <w:right w:val="none" w:sz="0" w:space="0" w:color="auto"/>
      </w:divBdr>
      <w:divsChild>
        <w:div w:id="555237903">
          <w:marLeft w:val="1166"/>
          <w:marRight w:val="0"/>
          <w:marTop w:val="100"/>
          <w:marBottom w:val="0"/>
          <w:divBdr>
            <w:top w:val="none" w:sz="0" w:space="0" w:color="auto"/>
            <w:left w:val="none" w:sz="0" w:space="0" w:color="auto"/>
            <w:bottom w:val="none" w:sz="0" w:space="0" w:color="auto"/>
            <w:right w:val="none" w:sz="0" w:space="0" w:color="auto"/>
          </w:divBdr>
        </w:div>
      </w:divsChild>
    </w:div>
    <w:div w:id="1652247514">
      <w:bodyDiv w:val="1"/>
      <w:marLeft w:val="0"/>
      <w:marRight w:val="0"/>
      <w:marTop w:val="0"/>
      <w:marBottom w:val="0"/>
      <w:divBdr>
        <w:top w:val="none" w:sz="0" w:space="0" w:color="auto"/>
        <w:left w:val="none" w:sz="0" w:space="0" w:color="auto"/>
        <w:bottom w:val="none" w:sz="0" w:space="0" w:color="auto"/>
        <w:right w:val="none" w:sz="0" w:space="0" w:color="auto"/>
      </w:divBdr>
      <w:divsChild>
        <w:div w:id="1059592600">
          <w:marLeft w:val="547"/>
          <w:marRight w:val="0"/>
          <w:marTop w:val="115"/>
          <w:marBottom w:val="0"/>
          <w:divBdr>
            <w:top w:val="none" w:sz="0" w:space="0" w:color="auto"/>
            <w:left w:val="none" w:sz="0" w:space="0" w:color="auto"/>
            <w:bottom w:val="none" w:sz="0" w:space="0" w:color="auto"/>
            <w:right w:val="none" w:sz="0" w:space="0" w:color="auto"/>
          </w:divBdr>
        </w:div>
      </w:divsChild>
    </w:div>
    <w:div w:id="1652323425">
      <w:bodyDiv w:val="1"/>
      <w:marLeft w:val="0"/>
      <w:marRight w:val="0"/>
      <w:marTop w:val="0"/>
      <w:marBottom w:val="0"/>
      <w:divBdr>
        <w:top w:val="none" w:sz="0" w:space="0" w:color="auto"/>
        <w:left w:val="none" w:sz="0" w:space="0" w:color="auto"/>
        <w:bottom w:val="none" w:sz="0" w:space="0" w:color="auto"/>
        <w:right w:val="none" w:sz="0" w:space="0" w:color="auto"/>
      </w:divBdr>
      <w:divsChild>
        <w:div w:id="365253754">
          <w:marLeft w:val="547"/>
          <w:marRight w:val="0"/>
          <w:marTop w:val="115"/>
          <w:marBottom w:val="0"/>
          <w:divBdr>
            <w:top w:val="none" w:sz="0" w:space="0" w:color="auto"/>
            <w:left w:val="none" w:sz="0" w:space="0" w:color="auto"/>
            <w:bottom w:val="none" w:sz="0" w:space="0" w:color="auto"/>
            <w:right w:val="none" w:sz="0" w:space="0" w:color="auto"/>
          </w:divBdr>
        </w:div>
      </w:divsChild>
    </w:div>
    <w:div w:id="1653369870">
      <w:bodyDiv w:val="1"/>
      <w:marLeft w:val="0"/>
      <w:marRight w:val="0"/>
      <w:marTop w:val="0"/>
      <w:marBottom w:val="0"/>
      <w:divBdr>
        <w:top w:val="none" w:sz="0" w:space="0" w:color="auto"/>
        <w:left w:val="none" w:sz="0" w:space="0" w:color="auto"/>
        <w:bottom w:val="none" w:sz="0" w:space="0" w:color="auto"/>
        <w:right w:val="none" w:sz="0" w:space="0" w:color="auto"/>
      </w:divBdr>
      <w:divsChild>
        <w:div w:id="207838167">
          <w:marLeft w:val="1166"/>
          <w:marRight w:val="0"/>
          <w:marTop w:val="77"/>
          <w:marBottom w:val="0"/>
          <w:divBdr>
            <w:top w:val="none" w:sz="0" w:space="0" w:color="auto"/>
            <w:left w:val="none" w:sz="0" w:space="0" w:color="auto"/>
            <w:bottom w:val="none" w:sz="0" w:space="0" w:color="auto"/>
            <w:right w:val="none" w:sz="0" w:space="0" w:color="auto"/>
          </w:divBdr>
        </w:div>
      </w:divsChild>
    </w:div>
    <w:div w:id="1653556752">
      <w:bodyDiv w:val="1"/>
      <w:marLeft w:val="0"/>
      <w:marRight w:val="0"/>
      <w:marTop w:val="0"/>
      <w:marBottom w:val="0"/>
      <w:divBdr>
        <w:top w:val="none" w:sz="0" w:space="0" w:color="auto"/>
        <w:left w:val="none" w:sz="0" w:space="0" w:color="auto"/>
        <w:bottom w:val="none" w:sz="0" w:space="0" w:color="auto"/>
        <w:right w:val="none" w:sz="0" w:space="0" w:color="auto"/>
      </w:divBdr>
    </w:div>
    <w:div w:id="1656761025">
      <w:bodyDiv w:val="1"/>
      <w:marLeft w:val="0"/>
      <w:marRight w:val="0"/>
      <w:marTop w:val="0"/>
      <w:marBottom w:val="0"/>
      <w:divBdr>
        <w:top w:val="none" w:sz="0" w:space="0" w:color="auto"/>
        <w:left w:val="none" w:sz="0" w:space="0" w:color="auto"/>
        <w:bottom w:val="none" w:sz="0" w:space="0" w:color="auto"/>
        <w:right w:val="none" w:sz="0" w:space="0" w:color="auto"/>
      </w:divBdr>
      <w:divsChild>
        <w:div w:id="1520895087">
          <w:marLeft w:val="547"/>
          <w:marRight w:val="0"/>
          <w:marTop w:val="96"/>
          <w:marBottom w:val="0"/>
          <w:divBdr>
            <w:top w:val="none" w:sz="0" w:space="0" w:color="auto"/>
            <w:left w:val="none" w:sz="0" w:space="0" w:color="auto"/>
            <w:bottom w:val="none" w:sz="0" w:space="0" w:color="auto"/>
            <w:right w:val="none" w:sz="0" w:space="0" w:color="auto"/>
          </w:divBdr>
        </w:div>
        <w:div w:id="1111901245">
          <w:marLeft w:val="1166"/>
          <w:marRight w:val="0"/>
          <w:marTop w:val="86"/>
          <w:marBottom w:val="0"/>
          <w:divBdr>
            <w:top w:val="none" w:sz="0" w:space="0" w:color="auto"/>
            <w:left w:val="none" w:sz="0" w:space="0" w:color="auto"/>
            <w:bottom w:val="none" w:sz="0" w:space="0" w:color="auto"/>
            <w:right w:val="none" w:sz="0" w:space="0" w:color="auto"/>
          </w:divBdr>
        </w:div>
      </w:divsChild>
    </w:div>
    <w:div w:id="1662929488">
      <w:bodyDiv w:val="1"/>
      <w:marLeft w:val="0"/>
      <w:marRight w:val="0"/>
      <w:marTop w:val="0"/>
      <w:marBottom w:val="0"/>
      <w:divBdr>
        <w:top w:val="none" w:sz="0" w:space="0" w:color="auto"/>
        <w:left w:val="none" w:sz="0" w:space="0" w:color="auto"/>
        <w:bottom w:val="none" w:sz="0" w:space="0" w:color="auto"/>
        <w:right w:val="none" w:sz="0" w:space="0" w:color="auto"/>
      </w:divBdr>
      <w:divsChild>
        <w:div w:id="1402175329">
          <w:marLeft w:val="547"/>
          <w:marRight w:val="0"/>
          <w:marTop w:val="96"/>
          <w:marBottom w:val="0"/>
          <w:divBdr>
            <w:top w:val="none" w:sz="0" w:space="0" w:color="auto"/>
            <w:left w:val="none" w:sz="0" w:space="0" w:color="auto"/>
            <w:bottom w:val="none" w:sz="0" w:space="0" w:color="auto"/>
            <w:right w:val="none" w:sz="0" w:space="0" w:color="auto"/>
          </w:divBdr>
        </w:div>
      </w:divsChild>
    </w:div>
    <w:div w:id="1663121188">
      <w:bodyDiv w:val="1"/>
      <w:marLeft w:val="0"/>
      <w:marRight w:val="0"/>
      <w:marTop w:val="0"/>
      <w:marBottom w:val="0"/>
      <w:divBdr>
        <w:top w:val="none" w:sz="0" w:space="0" w:color="auto"/>
        <w:left w:val="none" w:sz="0" w:space="0" w:color="auto"/>
        <w:bottom w:val="none" w:sz="0" w:space="0" w:color="auto"/>
        <w:right w:val="none" w:sz="0" w:space="0" w:color="auto"/>
      </w:divBdr>
      <w:divsChild>
        <w:div w:id="233202017">
          <w:marLeft w:val="547"/>
          <w:marRight w:val="0"/>
          <w:marTop w:val="106"/>
          <w:marBottom w:val="0"/>
          <w:divBdr>
            <w:top w:val="none" w:sz="0" w:space="0" w:color="auto"/>
            <w:left w:val="none" w:sz="0" w:space="0" w:color="auto"/>
            <w:bottom w:val="none" w:sz="0" w:space="0" w:color="auto"/>
            <w:right w:val="none" w:sz="0" w:space="0" w:color="auto"/>
          </w:divBdr>
        </w:div>
      </w:divsChild>
    </w:div>
    <w:div w:id="1665547883">
      <w:bodyDiv w:val="1"/>
      <w:marLeft w:val="0"/>
      <w:marRight w:val="0"/>
      <w:marTop w:val="0"/>
      <w:marBottom w:val="0"/>
      <w:divBdr>
        <w:top w:val="none" w:sz="0" w:space="0" w:color="auto"/>
        <w:left w:val="none" w:sz="0" w:space="0" w:color="auto"/>
        <w:bottom w:val="none" w:sz="0" w:space="0" w:color="auto"/>
        <w:right w:val="none" w:sz="0" w:space="0" w:color="auto"/>
      </w:divBdr>
      <w:divsChild>
        <w:div w:id="1358921556">
          <w:marLeft w:val="547"/>
          <w:marRight w:val="0"/>
          <w:marTop w:val="96"/>
          <w:marBottom w:val="0"/>
          <w:divBdr>
            <w:top w:val="none" w:sz="0" w:space="0" w:color="auto"/>
            <w:left w:val="none" w:sz="0" w:space="0" w:color="auto"/>
            <w:bottom w:val="none" w:sz="0" w:space="0" w:color="auto"/>
            <w:right w:val="none" w:sz="0" w:space="0" w:color="auto"/>
          </w:divBdr>
        </w:div>
      </w:divsChild>
    </w:div>
    <w:div w:id="1667904772">
      <w:bodyDiv w:val="1"/>
      <w:marLeft w:val="0"/>
      <w:marRight w:val="0"/>
      <w:marTop w:val="0"/>
      <w:marBottom w:val="0"/>
      <w:divBdr>
        <w:top w:val="none" w:sz="0" w:space="0" w:color="auto"/>
        <w:left w:val="none" w:sz="0" w:space="0" w:color="auto"/>
        <w:bottom w:val="none" w:sz="0" w:space="0" w:color="auto"/>
        <w:right w:val="none" w:sz="0" w:space="0" w:color="auto"/>
      </w:divBdr>
      <w:divsChild>
        <w:div w:id="1852143320">
          <w:marLeft w:val="547"/>
          <w:marRight w:val="0"/>
          <w:marTop w:val="120"/>
          <w:marBottom w:val="0"/>
          <w:divBdr>
            <w:top w:val="none" w:sz="0" w:space="0" w:color="auto"/>
            <w:left w:val="none" w:sz="0" w:space="0" w:color="auto"/>
            <w:bottom w:val="none" w:sz="0" w:space="0" w:color="auto"/>
            <w:right w:val="none" w:sz="0" w:space="0" w:color="auto"/>
          </w:divBdr>
        </w:div>
      </w:divsChild>
    </w:div>
    <w:div w:id="1673870658">
      <w:bodyDiv w:val="1"/>
      <w:marLeft w:val="0"/>
      <w:marRight w:val="0"/>
      <w:marTop w:val="0"/>
      <w:marBottom w:val="0"/>
      <w:divBdr>
        <w:top w:val="none" w:sz="0" w:space="0" w:color="auto"/>
        <w:left w:val="none" w:sz="0" w:space="0" w:color="auto"/>
        <w:bottom w:val="none" w:sz="0" w:space="0" w:color="auto"/>
        <w:right w:val="none" w:sz="0" w:space="0" w:color="auto"/>
      </w:divBdr>
      <w:divsChild>
        <w:div w:id="2017881729">
          <w:marLeft w:val="1267"/>
          <w:marRight w:val="0"/>
          <w:marTop w:val="110"/>
          <w:marBottom w:val="0"/>
          <w:divBdr>
            <w:top w:val="none" w:sz="0" w:space="0" w:color="auto"/>
            <w:left w:val="none" w:sz="0" w:space="0" w:color="auto"/>
            <w:bottom w:val="none" w:sz="0" w:space="0" w:color="auto"/>
            <w:right w:val="none" w:sz="0" w:space="0" w:color="auto"/>
          </w:divBdr>
        </w:div>
      </w:divsChild>
    </w:div>
    <w:div w:id="1673990040">
      <w:bodyDiv w:val="1"/>
      <w:marLeft w:val="0"/>
      <w:marRight w:val="0"/>
      <w:marTop w:val="0"/>
      <w:marBottom w:val="0"/>
      <w:divBdr>
        <w:top w:val="none" w:sz="0" w:space="0" w:color="auto"/>
        <w:left w:val="none" w:sz="0" w:space="0" w:color="auto"/>
        <w:bottom w:val="none" w:sz="0" w:space="0" w:color="auto"/>
        <w:right w:val="none" w:sz="0" w:space="0" w:color="auto"/>
      </w:divBdr>
      <w:divsChild>
        <w:div w:id="1898931186">
          <w:marLeft w:val="547"/>
          <w:marRight w:val="0"/>
          <w:marTop w:val="96"/>
          <w:marBottom w:val="0"/>
          <w:divBdr>
            <w:top w:val="none" w:sz="0" w:space="0" w:color="auto"/>
            <w:left w:val="none" w:sz="0" w:space="0" w:color="auto"/>
            <w:bottom w:val="none" w:sz="0" w:space="0" w:color="auto"/>
            <w:right w:val="none" w:sz="0" w:space="0" w:color="auto"/>
          </w:divBdr>
        </w:div>
      </w:divsChild>
    </w:div>
    <w:div w:id="1674063263">
      <w:bodyDiv w:val="1"/>
      <w:marLeft w:val="0"/>
      <w:marRight w:val="0"/>
      <w:marTop w:val="0"/>
      <w:marBottom w:val="0"/>
      <w:divBdr>
        <w:top w:val="none" w:sz="0" w:space="0" w:color="auto"/>
        <w:left w:val="none" w:sz="0" w:space="0" w:color="auto"/>
        <w:bottom w:val="none" w:sz="0" w:space="0" w:color="auto"/>
        <w:right w:val="none" w:sz="0" w:space="0" w:color="auto"/>
      </w:divBdr>
      <w:divsChild>
        <w:div w:id="87311367">
          <w:marLeft w:val="547"/>
          <w:marRight w:val="0"/>
          <w:marTop w:val="96"/>
          <w:marBottom w:val="0"/>
          <w:divBdr>
            <w:top w:val="none" w:sz="0" w:space="0" w:color="auto"/>
            <w:left w:val="none" w:sz="0" w:space="0" w:color="auto"/>
            <w:bottom w:val="none" w:sz="0" w:space="0" w:color="auto"/>
            <w:right w:val="none" w:sz="0" w:space="0" w:color="auto"/>
          </w:divBdr>
        </w:div>
      </w:divsChild>
    </w:div>
    <w:div w:id="1678576197">
      <w:bodyDiv w:val="1"/>
      <w:marLeft w:val="0"/>
      <w:marRight w:val="0"/>
      <w:marTop w:val="0"/>
      <w:marBottom w:val="0"/>
      <w:divBdr>
        <w:top w:val="none" w:sz="0" w:space="0" w:color="auto"/>
        <w:left w:val="none" w:sz="0" w:space="0" w:color="auto"/>
        <w:bottom w:val="none" w:sz="0" w:space="0" w:color="auto"/>
        <w:right w:val="none" w:sz="0" w:space="0" w:color="auto"/>
      </w:divBdr>
    </w:div>
    <w:div w:id="1682006066">
      <w:bodyDiv w:val="1"/>
      <w:marLeft w:val="0"/>
      <w:marRight w:val="0"/>
      <w:marTop w:val="0"/>
      <w:marBottom w:val="0"/>
      <w:divBdr>
        <w:top w:val="none" w:sz="0" w:space="0" w:color="auto"/>
        <w:left w:val="none" w:sz="0" w:space="0" w:color="auto"/>
        <w:bottom w:val="none" w:sz="0" w:space="0" w:color="auto"/>
        <w:right w:val="none" w:sz="0" w:space="0" w:color="auto"/>
      </w:divBdr>
      <w:divsChild>
        <w:div w:id="1668744837">
          <w:marLeft w:val="547"/>
          <w:marRight w:val="0"/>
          <w:marTop w:val="96"/>
          <w:marBottom w:val="0"/>
          <w:divBdr>
            <w:top w:val="none" w:sz="0" w:space="0" w:color="auto"/>
            <w:left w:val="none" w:sz="0" w:space="0" w:color="auto"/>
            <w:bottom w:val="none" w:sz="0" w:space="0" w:color="auto"/>
            <w:right w:val="none" w:sz="0" w:space="0" w:color="auto"/>
          </w:divBdr>
        </w:div>
        <w:div w:id="1649554088">
          <w:marLeft w:val="547"/>
          <w:marRight w:val="0"/>
          <w:marTop w:val="96"/>
          <w:marBottom w:val="0"/>
          <w:divBdr>
            <w:top w:val="none" w:sz="0" w:space="0" w:color="auto"/>
            <w:left w:val="none" w:sz="0" w:space="0" w:color="auto"/>
            <w:bottom w:val="none" w:sz="0" w:space="0" w:color="auto"/>
            <w:right w:val="none" w:sz="0" w:space="0" w:color="auto"/>
          </w:divBdr>
        </w:div>
        <w:div w:id="1776898910">
          <w:marLeft w:val="547"/>
          <w:marRight w:val="0"/>
          <w:marTop w:val="96"/>
          <w:marBottom w:val="0"/>
          <w:divBdr>
            <w:top w:val="none" w:sz="0" w:space="0" w:color="auto"/>
            <w:left w:val="none" w:sz="0" w:space="0" w:color="auto"/>
            <w:bottom w:val="none" w:sz="0" w:space="0" w:color="auto"/>
            <w:right w:val="none" w:sz="0" w:space="0" w:color="auto"/>
          </w:divBdr>
        </w:div>
        <w:div w:id="526917482">
          <w:marLeft w:val="547"/>
          <w:marRight w:val="0"/>
          <w:marTop w:val="96"/>
          <w:marBottom w:val="0"/>
          <w:divBdr>
            <w:top w:val="none" w:sz="0" w:space="0" w:color="auto"/>
            <w:left w:val="none" w:sz="0" w:space="0" w:color="auto"/>
            <w:bottom w:val="none" w:sz="0" w:space="0" w:color="auto"/>
            <w:right w:val="none" w:sz="0" w:space="0" w:color="auto"/>
          </w:divBdr>
        </w:div>
        <w:div w:id="993676763">
          <w:marLeft w:val="547"/>
          <w:marRight w:val="0"/>
          <w:marTop w:val="96"/>
          <w:marBottom w:val="0"/>
          <w:divBdr>
            <w:top w:val="none" w:sz="0" w:space="0" w:color="auto"/>
            <w:left w:val="none" w:sz="0" w:space="0" w:color="auto"/>
            <w:bottom w:val="none" w:sz="0" w:space="0" w:color="auto"/>
            <w:right w:val="none" w:sz="0" w:space="0" w:color="auto"/>
          </w:divBdr>
        </w:div>
        <w:div w:id="1990556279">
          <w:marLeft w:val="547"/>
          <w:marRight w:val="0"/>
          <w:marTop w:val="96"/>
          <w:marBottom w:val="0"/>
          <w:divBdr>
            <w:top w:val="none" w:sz="0" w:space="0" w:color="auto"/>
            <w:left w:val="none" w:sz="0" w:space="0" w:color="auto"/>
            <w:bottom w:val="none" w:sz="0" w:space="0" w:color="auto"/>
            <w:right w:val="none" w:sz="0" w:space="0" w:color="auto"/>
          </w:divBdr>
        </w:div>
        <w:div w:id="911626459">
          <w:marLeft w:val="1166"/>
          <w:marRight w:val="0"/>
          <w:marTop w:val="77"/>
          <w:marBottom w:val="0"/>
          <w:divBdr>
            <w:top w:val="none" w:sz="0" w:space="0" w:color="auto"/>
            <w:left w:val="none" w:sz="0" w:space="0" w:color="auto"/>
            <w:bottom w:val="none" w:sz="0" w:space="0" w:color="auto"/>
            <w:right w:val="none" w:sz="0" w:space="0" w:color="auto"/>
          </w:divBdr>
        </w:div>
        <w:div w:id="1442799157">
          <w:marLeft w:val="547"/>
          <w:marRight w:val="0"/>
          <w:marTop w:val="96"/>
          <w:marBottom w:val="0"/>
          <w:divBdr>
            <w:top w:val="none" w:sz="0" w:space="0" w:color="auto"/>
            <w:left w:val="none" w:sz="0" w:space="0" w:color="auto"/>
            <w:bottom w:val="none" w:sz="0" w:space="0" w:color="auto"/>
            <w:right w:val="none" w:sz="0" w:space="0" w:color="auto"/>
          </w:divBdr>
        </w:div>
        <w:div w:id="1941141396">
          <w:marLeft w:val="547"/>
          <w:marRight w:val="0"/>
          <w:marTop w:val="96"/>
          <w:marBottom w:val="0"/>
          <w:divBdr>
            <w:top w:val="none" w:sz="0" w:space="0" w:color="auto"/>
            <w:left w:val="none" w:sz="0" w:space="0" w:color="auto"/>
            <w:bottom w:val="none" w:sz="0" w:space="0" w:color="auto"/>
            <w:right w:val="none" w:sz="0" w:space="0" w:color="auto"/>
          </w:divBdr>
        </w:div>
        <w:div w:id="828596040">
          <w:marLeft w:val="547"/>
          <w:marRight w:val="0"/>
          <w:marTop w:val="96"/>
          <w:marBottom w:val="0"/>
          <w:divBdr>
            <w:top w:val="none" w:sz="0" w:space="0" w:color="auto"/>
            <w:left w:val="none" w:sz="0" w:space="0" w:color="auto"/>
            <w:bottom w:val="none" w:sz="0" w:space="0" w:color="auto"/>
            <w:right w:val="none" w:sz="0" w:space="0" w:color="auto"/>
          </w:divBdr>
        </w:div>
        <w:div w:id="1000813112">
          <w:marLeft w:val="1166"/>
          <w:marRight w:val="0"/>
          <w:marTop w:val="77"/>
          <w:marBottom w:val="0"/>
          <w:divBdr>
            <w:top w:val="none" w:sz="0" w:space="0" w:color="auto"/>
            <w:left w:val="none" w:sz="0" w:space="0" w:color="auto"/>
            <w:bottom w:val="none" w:sz="0" w:space="0" w:color="auto"/>
            <w:right w:val="none" w:sz="0" w:space="0" w:color="auto"/>
          </w:divBdr>
        </w:div>
        <w:div w:id="1966692650">
          <w:marLeft w:val="1714"/>
          <w:marRight w:val="0"/>
          <w:marTop w:val="67"/>
          <w:marBottom w:val="0"/>
          <w:divBdr>
            <w:top w:val="none" w:sz="0" w:space="0" w:color="auto"/>
            <w:left w:val="none" w:sz="0" w:space="0" w:color="auto"/>
            <w:bottom w:val="none" w:sz="0" w:space="0" w:color="auto"/>
            <w:right w:val="none" w:sz="0" w:space="0" w:color="auto"/>
          </w:divBdr>
        </w:div>
        <w:div w:id="555361023">
          <w:marLeft w:val="1166"/>
          <w:marRight w:val="0"/>
          <w:marTop w:val="77"/>
          <w:marBottom w:val="0"/>
          <w:divBdr>
            <w:top w:val="none" w:sz="0" w:space="0" w:color="auto"/>
            <w:left w:val="none" w:sz="0" w:space="0" w:color="auto"/>
            <w:bottom w:val="none" w:sz="0" w:space="0" w:color="auto"/>
            <w:right w:val="none" w:sz="0" w:space="0" w:color="auto"/>
          </w:divBdr>
        </w:div>
        <w:div w:id="1447508224">
          <w:marLeft w:val="1714"/>
          <w:marRight w:val="0"/>
          <w:marTop w:val="67"/>
          <w:marBottom w:val="0"/>
          <w:divBdr>
            <w:top w:val="none" w:sz="0" w:space="0" w:color="auto"/>
            <w:left w:val="none" w:sz="0" w:space="0" w:color="auto"/>
            <w:bottom w:val="none" w:sz="0" w:space="0" w:color="auto"/>
            <w:right w:val="none" w:sz="0" w:space="0" w:color="auto"/>
          </w:divBdr>
        </w:div>
        <w:div w:id="829564399">
          <w:marLeft w:val="1166"/>
          <w:marRight w:val="0"/>
          <w:marTop w:val="77"/>
          <w:marBottom w:val="0"/>
          <w:divBdr>
            <w:top w:val="none" w:sz="0" w:space="0" w:color="auto"/>
            <w:left w:val="none" w:sz="0" w:space="0" w:color="auto"/>
            <w:bottom w:val="none" w:sz="0" w:space="0" w:color="auto"/>
            <w:right w:val="none" w:sz="0" w:space="0" w:color="auto"/>
          </w:divBdr>
        </w:div>
        <w:div w:id="437258824">
          <w:marLeft w:val="547"/>
          <w:marRight w:val="0"/>
          <w:marTop w:val="96"/>
          <w:marBottom w:val="0"/>
          <w:divBdr>
            <w:top w:val="none" w:sz="0" w:space="0" w:color="auto"/>
            <w:left w:val="none" w:sz="0" w:space="0" w:color="auto"/>
            <w:bottom w:val="none" w:sz="0" w:space="0" w:color="auto"/>
            <w:right w:val="none" w:sz="0" w:space="0" w:color="auto"/>
          </w:divBdr>
        </w:div>
      </w:divsChild>
    </w:div>
    <w:div w:id="1686395501">
      <w:bodyDiv w:val="1"/>
      <w:marLeft w:val="0"/>
      <w:marRight w:val="0"/>
      <w:marTop w:val="0"/>
      <w:marBottom w:val="0"/>
      <w:divBdr>
        <w:top w:val="none" w:sz="0" w:space="0" w:color="auto"/>
        <w:left w:val="none" w:sz="0" w:space="0" w:color="auto"/>
        <w:bottom w:val="none" w:sz="0" w:space="0" w:color="auto"/>
        <w:right w:val="none" w:sz="0" w:space="0" w:color="auto"/>
      </w:divBdr>
      <w:divsChild>
        <w:div w:id="572392821">
          <w:marLeft w:val="1166"/>
          <w:marRight w:val="0"/>
          <w:marTop w:val="77"/>
          <w:marBottom w:val="0"/>
          <w:divBdr>
            <w:top w:val="none" w:sz="0" w:space="0" w:color="auto"/>
            <w:left w:val="none" w:sz="0" w:space="0" w:color="auto"/>
            <w:bottom w:val="none" w:sz="0" w:space="0" w:color="auto"/>
            <w:right w:val="none" w:sz="0" w:space="0" w:color="auto"/>
          </w:divBdr>
        </w:div>
      </w:divsChild>
    </w:div>
    <w:div w:id="1687176063">
      <w:bodyDiv w:val="1"/>
      <w:marLeft w:val="0"/>
      <w:marRight w:val="0"/>
      <w:marTop w:val="0"/>
      <w:marBottom w:val="0"/>
      <w:divBdr>
        <w:top w:val="none" w:sz="0" w:space="0" w:color="auto"/>
        <w:left w:val="none" w:sz="0" w:space="0" w:color="auto"/>
        <w:bottom w:val="none" w:sz="0" w:space="0" w:color="auto"/>
        <w:right w:val="none" w:sz="0" w:space="0" w:color="auto"/>
      </w:divBdr>
    </w:div>
    <w:div w:id="1690526631">
      <w:bodyDiv w:val="1"/>
      <w:marLeft w:val="0"/>
      <w:marRight w:val="0"/>
      <w:marTop w:val="0"/>
      <w:marBottom w:val="0"/>
      <w:divBdr>
        <w:top w:val="none" w:sz="0" w:space="0" w:color="auto"/>
        <w:left w:val="none" w:sz="0" w:space="0" w:color="auto"/>
        <w:bottom w:val="none" w:sz="0" w:space="0" w:color="auto"/>
        <w:right w:val="none" w:sz="0" w:space="0" w:color="auto"/>
      </w:divBdr>
      <w:divsChild>
        <w:div w:id="1221288189">
          <w:marLeft w:val="547"/>
          <w:marRight w:val="0"/>
          <w:marTop w:val="77"/>
          <w:marBottom w:val="0"/>
          <w:divBdr>
            <w:top w:val="none" w:sz="0" w:space="0" w:color="auto"/>
            <w:left w:val="none" w:sz="0" w:space="0" w:color="auto"/>
            <w:bottom w:val="none" w:sz="0" w:space="0" w:color="auto"/>
            <w:right w:val="none" w:sz="0" w:space="0" w:color="auto"/>
          </w:divBdr>
        </w:div>
      </w:divsChild>
    </w:div>
    <w:div w:id="1691175181">
      <w:bodyDiv w:val="1"/>
      <w:marLeft w:val="0"/>
      <w:marRight w:val="0"/>
      <w:marTop w:val="0"/>
      <w:marBottom w:val="0"/>
      <w:divBdr>
        <w:top w:val="none" w:sz="0" w:space="0" w:color="auto"/>
        <w:left w:val="none" w:sz="0" w:space="0" w:color="auto"/>
        <w:bottom w:val="none" w:sz="0" w:space="0" w:color="auto"/>
        <w:right w:val="none" w:sz="0" w:space="0" w:color="auto"/>
      </w:divBdr>
    </w:div>
    <w:div w:id="1694183486">
      <w:bodyDiv w:val="1"/>
      <w:marLeft w:val="0"/>
      <w:marRight w:val="0"/>
      <w:marTop w:val="0"/>
      <w:marBottom w:val="0"/>
      <w:divBdr>
        <w:top w:val="none" w:sz="0" w:space="0" w:color="auto"/>
        <w:left w:val="none" w:sz="0" w:space="0" w:color="auto"/>
        <w:bottom w:val="none" w:sz="0" w:space="0" w:color="auto"/>
        <w:right w:val="none" w:sz="0" w:space="0" w:color="auto"/>
      </w:divBdr>
      <w:divsChild>
        <w:div w:id="772211978">
          <w:marLeft w:val="547"/>
          <w:marRight w:val="0"/>
          <w:marTop w:val="96"/>
          <w:marBottom w:val="0"/>
          <w:divBdr>
            <w:top w:val="none" w:sz="0" w:space="0" w:color="auto"/>
            <w:left w:val="none" w:sz="0" w:space="0" w:color="auto"/>
            <w:bottom w:val="none" w:sz="0" w:space="0" w:color="auto"/>
            <w:right w:val="none" w:sz="0" w:space="0" w:color="auto"/>
          </w:divBdr>
        </w:div>
      </w:divsChild>
    </w:div>
    <w:div w:id="1694568795">
      <w:bodyDiv w:val="1"/>
      <w:marLeft w:val="0"/>
      <w:marRight w:val="0"/>
      <w:marTop w:val="0"/>
      <w:marBottom w:val="0"/>
      <w:divBdr>
        <w:top w:val="none" w:sz="0" w:space="0" w:color="auto"/>
        <w:left w:val="none" w:sz="0" w:space="0" w:color="auto"/>
        <w:bottom w:val="none" w:sz="0" w:space="0" w:color="auto"/>
        <w:right w:val="none" w:sz="0" w:space="0" w:color="auto"/>
      </w:divBdr>
      <w:divsChild>
        <w:div w:id="1758866030">
          <w:marLeft w:val="547"/>
          <w:marRight w:val="0"/>
          <w:marTop w:val="96"/>
          <w:marBottom w:val="0"/>
          <w:divBdr>
            <w:top w:val="none" w:sz="0" w:space="0" w:color="auto"/>
            <w:left w:val="none" w:sz="0" w:space="0" w:color="auto"/>
            <w:bottom w:val="none" w:sz="0" w:space="0" w:color="auto"/>
            <w:right w:val="none" w:sz="0" w:space="0" w:color="auto"/>
          </w:divBdr>
        </w:div>
      </w:divsChild>
    </w:div>
    <w:div w:id="1695306283">
      <w:bodyDiv w:val="1"/>
      <w:marLeft w:val="0"/>
      <w:marRight w:val="0"/>
      <w:marTop w:val="0"/>
      <w:marBottom w:val="0"/>
      <w:divBdr>
        <w:top w:val="none" w:sz="0" w:space="0" w:color="auto"/>
        <w:left w:val="none" w:sz="0" w:space="0" w:color="auto"/>
        <w:bottom w:val="none" w:sz="0" w:space="0" w:color="auto"/>
        <w:right w:val="none" w:sz="0" w:space="0" w:color="auto"/>
      </w:divBdr>
      <w:divsChild>
        <w:div w:id="225840261">
          <w:marLeft w:val="547"/>
          <w:marRight w:val="0"/>
          <w:marTop w:val="120"/>
          <w:marBottom w:val="0"/>
          <w:divBdr>
            <w:top w:val="none" w:sz="0" w:space="0" w:color="auto"/>
            <w:left w:val="none" w:sz="0" w:space="0" w:color="auto"/>
            <w:bottom w:val="none" w:sz="0" w:space="0" w:color="auto"/>
            <w:right w:val="none" w:sz="0" w:space="0" w:color="auto"/>
          </w:divBdr>
        </w:div>
      </w:divsChild>
    </w:div>
    <w:div w:id="1697804919">
      <w:bodyDiv w:val="1"/>
      <w:marLeft w:val="0"/>
      <w:marRight w:val="0"/>
      <w:marTop w:val="0"/>
      <w:marBottom w:val="0"/>
      <w:divBdr>
        <w:top w:val="none" w:sz="0" w:space="0" w:color="auto"/>
        <w:left w:val="none" w:sz="0" w:space="0" w:color="auto"/>
        <w:bottom w:val="none" w:sz="0" w:space="0" w:color="auto"/>
        <w:right w:val="none" w:sz="0" w:space="0" w:color="auto"/>
      </w:divBdr>
    </w:div>
    <w:div w:id="1697924006">
      <w:bodyDiv w:val="1"/>
      <w:marLeft w:val="0"/>
      <w:marRight w:val="0"/>
      <w:marTop w:val="0"/>
      <w:marBottom w:val="0"/>
      <w:divBdr>
        <w:top w:val="none" w:sz="0" w:space="0" w:color="auto"/>
        <w:left w:val="none" w:sz="0" w:space="0" w:color="auto"/>
        <w:bottom w:val="none" w:sz="0" w:space="0" w:color="auto"/>
        <w:right w:val="none" w:sz="0" w:space="0" w:color="auto"/>
      </w:divBdr>
    </w:div>
    <w:div w:id="1700937683">
      <w:bodyDiv w:val="1"/>
      <w:marLeft w:val="0"/>
      <w:marRight w:val="0"/>
      <w:marTop w:val="0"/>
      <w:marBottom w:val="0"/>
      <w:divBdr>
        <w:top w:val="none" w:sz="0" w:space="0" w:color="auto"/>
        <w:left w:val="none" w:sz="0" w:space="0" w:color="auto"/>
        <w:bottom w:val="none" w:sz="0" w:space="0" w:color="auto"/>
        <w:right w:val="none" w:sz="0" w:space="0" w:color="auto"/>
      </w:divBdr>
    </w:div>
    <w:div w:id="1701975466">
      <w:bodyDiv w:val="1"/>
      <w:marLeft w:val="0"/>
      <w:marRight w:val="0"/>
      <w:marTop w:val="0"/>
      <w:marBottom w:val="0"/>
      <w:divBdr>
        <w:top w:val="none" w:sz="0" w:space="0" w:color="auto"/>
        <w:left w:val="none" w:sz="0" w:space="0" w:color="auto"/>
        <w:bottom w:val="none" w:sz="0" w:space="0" w:color="auto"/>
        <w:right w:val="none" w:sz="0" w:space="0" w:color="auto"/>
      </w:divBdr>
    </w:div>
    <w:div w:id="1702437053">
      <w:bodyDiv w:val="1"/>
      <w:marLeft w:val="0"/>
      <w:marRight w:val="0"/>
      <w:marTop w:val="0"/>
      <w:marBottom w:val="0"/>
      <w:divBdr>
        <w:top w:val="none" w:sz="0" w:space="0" w:color="auto"/>
        <w:left w:val="none" w:sz="0" w:space="0" w:color="auto"/>
        <w:bottom w:val="none" w:sz="0" w:space="0" w:color="auto"/>
        <w:right w:val="none" w:sz="0" w:space="0" w:color="auto"/>
      </w:divBdr>
      <w:divsChild>
        <w:div w:id="346181817">
          <w:marLeft w:val="1166"/>
          <w:marRight w:val="0"/>
          <w:marTop w:val="96"/>
          <w:marBottom w:val="0"/>
          <w:divBdr>
            <w:top w:val="none" w:sz="0" w:space="0" w:color="auto"/>
            <w:left w:val="none" w:sz="0" w:space="0" w:color="auto"/>
            <w:bottom w:val="none" w:sz="0" w:space="0" w:color="auto"/>
            <w:right w:val="none" w:sz="0" w:space="0" w:color="auto"/>
          </w:divBdr>
        </w:div>
      </w:divsChild>
    </w:div>
    <w:div w:id="1705014165">
      <w:bodyDiv w:val="1"/>
      <w:marLeft w:val="0"/>
      <w:marRight w:val="0"/>
      <w:marTop w:val="0"/>
      <w:marBottom w:val="0"/>
      <w:divBdr>
        <w:top w:val="none" w:sz="0" w:space="0" w:color="auto"/>
        <w:left w:val="none" w:sz="0" w:space="0" w:color="auto"/>
        <w:bottom w:val="none" w:sz="0" w:space="0" w:color="auto"/>
        <w:right w:val="none" w:sz="0" w:space="0" w:color="auto"/>
      </w:divBdr>
      <w:divsChild>
        <w:div w:id="1061290464">
          <w:marLeft w:val="547"/>
          <w:marRight w:val="0"/>
          <w:marTop w:val="120"/>
          <w:marBottom w:val="0"/>
          <w:divBdr>
            <w:top w:val="none" w:sz="0" w:space="0" w:color="auto"/>
            <w:left w:val="none" w:sz="0" w:space="0" w:color="auto"/>
            <w:bottom w:val="none" w:sz="0" w:space="0" w:color="auto"/>
            <w:right w:val="none" w:sz="0" w:space="0" w:color="auto"/>
          </w:divBdr>
        </w:div>
      </w:divsChild>
    </w:div>
    <w:div w:id="1706908050">
      <w:bodyDiv w:val="1"/>
      <w:marLeft w:val="0"/>
      <w:marRight w:val="0"/>
      <w:marTop w:val="0"/>
      <w:marBottom w:val="0"/>
      <w:divBdr>
        <w:top w:val="none" w:sz="0" w:space="0" w:color="auto"/>
        <w:left w:val="none" w:sz="0" w:space="0" w:color="auto"/>
        <w:bottom w:val="none" w:sz="0" w:space="0" w:color="auto"/>
        <w:right w:val="none" w:sz="0" w:space="0" w:color="auto"/>
      </w:divBdr>
      <w:divsChild>
        <w:div w:id="986978145">
          <w:marLeft w:val="547"/>
          <w:marRight w:val="0"/>
          <w:marTop w:val="77"/>
          <w:marBottom w:val="0"/>
          <w:divBdr>
            <w:top w:val="none" w:sz="0" w:space="0" w:color="auto"/>
            <w:left w:val="none" w:sz="0" w:space="0" w:color="auto"/>
            <w:bottom w:val="none" w:sz="0" w:space="0" w:color="auto"/>
            <w:right w:val="none" w:sz="0" w:space="0" w:color="auto"/>
          </w:divBdr>
        </w:div>
        <w:div w:id="361829582">
          <w:marLeft w:val="547"/>
          <w:marRight w:val="0"/>
          <w:marTop w:val="77"/>
          <w:marBottom w:val="0"/>
          <w:divBdr>
            <w:top w:val="none" w:sz="0" w:space="0" w:color="auto"/>
            <w:left w:val="none" w:sz="0" w:space="0" w:color="auto"/>
            <w:bottom w:val="none" w:sz="0" w:space="0" w:color="auto"/>
            <w:right w:val="none" w:sz="0" w:space="0" w:color="auto"/>
          </w:divBdr>
        </w:div>
        <w:div w:id="367728404">
          <w:marLeft w:val="547"/>
          <w:marRight w:val="0"/>
          <w:marTop w:val="77"/>
          <w:marBottom w:val="0"/>
          <w:divBdr>
            <w:top w:val="none" w:sz="0" w:space="0" w:color="auto"/>
            <w:left w:val="none" w:sz="0" w:space="0" w:color="auto"/>
            <w:bottom w:val="none" w:sz="0" w:space="0" w:color="auto"/>
            <w:right w:val="none" w:sz="0" w:space="0" w:color="auto"/>
          </w:divBdr>
        </w:div>
        <w:div w:id="1367177578">
          <w:marLeft w:val="547"/>
          <w:marRight w:val="0"/>
          <w:marTop w:val="77"/>
          <w:marBottom w:val="0"/>
          <w:divBdr>
            <w:top w:val="none" w:sz="0" w:space="0" w:color="auto"/>
            <w:left w:val="none" w:sz="0" w:space="0" w:color="auto"/>
            <w:bottom w:val="none" w:sz="0" w:space="0" w:color="auto"/>
            <w:right w:val="none" w:sz="0" w:space="0" w:color="auto"/>
          </w:divBdr>
        </w:div>
        <w:div w:id="851383358">
          <w:marLeft w:val="547"/>
          <w:marRight w:val="0"/>
          <w:marTop w:val="77"/>
          <w:marBottom w:val="0"/>
          <w:divBdr>
            <w:top w:val="none" w:sz="0" w:space="0" w:color="auto"/>
            <w:left w:val="none" w:sz="0" w:space="0" w:color="auto"/>
            <w:bottom w:val="none" w:sz="0" w:space="0" w:color="auto"/>
            <w:right w:val="none" w:sz="0" w:space="0" w:color="auto"/>
          </w:divBdr>
        </w:div>
        <w:div w:id="1290553495">
          <w:marLeft w:val="547"/>
          <w:marRight w:val="0"/>
          <w:marTop w:val="77"/>
          <w:marBottom w:val="0"/>
          <w:divBdr>
            <w:top w:val="none" w:sz="0" w:space="0" w:color="auto"/>
            <w:left w:val="none" w:sz="0" w:space="0" w:color="auto"/>
            <w:bottom w:val="none" w:sz="0" w:space="0" w:color="auto"/>
            <w:right w:val="none" w:sz="0" w:space="0" w:color="auto"/>
          </w:divBdr>
        </w:div>
        <w:div w:id="944574621">
          <w:marLeft w:val="547"/>
          <w:marRight w:val="0"/>
          <w:marTop w:val="77"/>
          <w:marBottom w:val="0"/>
          <w:divBdr>
            <w:top w:val="none" w:sz="0" w:space="0" w:color="auto"/>
            <w:left w:val="none" w:sz="0" w:space="0" w:color="auto"/>
            <w:bottom w:val="none" w:sz="0" w:space="0" w:color="auto"/>
            <w:right w:val="none" w:sz="0" w:space="0" w:color="auto"/>
          </w:divBdr>
        </w:div>
        <w:div w:id="554047876">
          <w:marLeft w:val="547"/>
          <w:marRight w:val="0"/>
          <w:marTop w:val="77"/>
          <w:marBottom w:val="0"/>
          <w:divBdr>
            <w:top w:val="none" w:sz="0" w:space="0" w:color="auto"/>
            <w:left w:val="none" w:sz="0" w:space="0" w:color="auto"/>
            <w:bottom w:val="none" w:sz="0" w:space="0" w:color="auto"/>
            <w:right w:val="none" w:sz="0" w:space="0" w:color="auto"/>
          </w:divBdr>
        </w:div>
        <w:div w:id="915240951">
          <w:marLeft w:val="547"/>
          <w:marRight w:val="0"/>
          <w:marTop w:val="77"/>
          <w:marBottom w:val="0"/>
          <w:divBdr>
            <w:top w:val="none" w:sz="0" w:space="0" w:color="auto"/>
            <w:left w:val="none" w:sz="0" w:space="0" w:color="auto"/>
            <w:bottom w:val="none" w:sz="0" w:space="0" w:color="auto"/>
            <w:right w:val="none" w:sz="0" w:space="0" w:color="auto"/>
          </w:divBdr>
        </w:div>
      </w:divsChild>
    </w:div>
    <w:div w:id="1714035889">
      <w:bodyDiv w:val="1"/>
      <w:marLeft w:val="0"/>
      <w:marRight w:val="0"/>
      <w:marTop w:val="0"/>
      <w:marBottom w:val="0"/>
      <w:divBdr>
        <w:top w:val="none" w:sz="0" w:space="0" w:color="auto"/>
        <w:left w:val="none" w:sz="0" w:space="0" w:color="auto"/>
        <w:bottom w:val="none" w:sz="0" w:space="0" w:color="auto"/>
        <w:right w:val="none" w:sz="0" w:space="0" w:color="auto"/>
      </w:divBdr>
    </w:div>
    <w:div w:id="1717267849">
      <w:bodyDiv w:val="1"/>
      <w:marLeft w:val="0"/>
      <w:marRight w:val="0"/>
      <w:marTop w:val="0"/>
      <w:marBottom w:val="0"/>
      <w:divBdr>
        <w:top w:val="none" w:sz="0" w:space="0" w:color="auto"/>
        <w:left w:val="none" w:sz="0" w:space="0" w:color="auto"/>
        <w:bottom w:val="none" w:sz="0" w:space="0" w:color="auto"/>
        <w:right w:val="none" w:sz="0" w:space="0" w:color="auto"/>
      </w:divBdr>
      <w:divsChild>
        <w:div w:id="1380477842">
          <w:marLeft w:val="547"/>
          <w:marRight w:val="0"/>
          <w:marTop w:val="96"/>
          <w:marBottom w:val="0"/>
          <w:divBdr>
            <w:top w:val="none" w:sz="0" w:space="0" w:color="auto"/>
            <w:left w:val="none" w:sz="0" w:space="0" w:color="auto"/>
            <w:bottom w:val="none" w:sz="0" w:space="0" w:color="auto"/>
            <w:right w:val="none" w:sz="0" w:space="0" w:color="auto"/>
          </w:divBdr>
        </w:div>
        <w:div w:id="1404180033">
          <w:marLeft w:val="547"/>
          <w:marRight w:val="0"/>
          <w:marTop w:val="96"/>
          <w:marBottom w:val="0"/>
          <w:divBdr>
            <w:top w:val="none" w:sz="0" w:space="0" w:color="auto"/>
            <w:left w:val="none" w:sz="0" w:space="0" w:color="auto"/>
            <w:bottom w:val="none" w:sz="0" w:space="0" w:color="auto"/>
            <w:right w:val="none" w:sz="0" w:space="0" w:color="auto"/>
          </w:divBdr>
        </w:div>
        <w:div w:id="1284262377">
          <w:marLeft w:val="547"/>
          <w:marRight w:val="0"/>
          <w:marTop w:val="96"/>
          <w:marBottom w:val="0"/>
          <w:divBdr>
            <w:top w:val="none" w:sz="0" w:space="0" w:color="auto"/>
            <w:left w:val="none" w:sz="0" w:space="0" w:color="auto"/>
            <w:bottom w:val="none" w:sz="0" w:space="0" w:color="auto"/>
            <w:right w:val="none" w:sz="0" w:space="0" w:color="auto"/>
          </w:divBdr>
        </w:div>
        <w:div w:id="425733631">
          <w:marLeft w:val="547"/>
          <w:marRight w:val="0"/>
          <w:marTop w:val="96"/>
          <w:marBottom w:val="0"/>
          <w:divBdr>
            <w:top w:val="none" w:sz="0" w:space="0" w:color="auto"/>
            <w:left w:val="none" w:sz="0" w:space="0" w:color="auto"/>
            <w:bottom w:val="none" w:sz="0" w:space="0" w:color="auto"/>
            <w:right w:val="none" w:sz="0" w:space="0" w:color="auto"/>
          </w:divBdr>
        </w:div>
        <w:div w:id="1660579230">
          <w:marLeft w:val="547"/>
          <w:marRight w:val="0"/>
          <w:marTop w:val="77"/>
          <w:marBottom w:val="0"/>
          <w:divBdr>
            <w:top w:val="none" w:sz="0" w:space="0" w:color="auto"/>
            <w:left w:val="none" w:sz="0" w:space="0" w:color="auto"/>
            <w:bottom w:val="none" w:sz="0" w:space="0" w:color="auto"/>
            <w:right w:val="none" w:sz="0" w:space="0" w:color="auto"/>
          </w:divBdr>
        </w:div>
        <w:div w:id="1184130217">
          <w:marLeft w:val="547"/>
          <w:marRight w:val="0"/>
          <w:marTop w:val="96"/>
          <w:marBottom w:val="0"/>
          <w:divBdr>
            <w:top w:val="none" w:sz="0" w:space="0" w:color="auto"/>
            <w:left w:val="none" w:sz="0" w:space="0" w:color="auto"/>
            <w:bottom w:val="none" w:sz="0" w:space="0" w:color="auto"/>
            <w:right w:val="none" w:sz="0" w:space="0" w:color="auto"/>
          </w:divBdr>
        </w:div>
        <w:div w:id="621350479">
          <w:marLeft w:val="547"/>
          <w:marRight w:val="0"/>
          <w:marTop w:val="96"/>
          <w:marBottom w:val="0"/>
          <w:divBdr>
            <w:top w:val="none" w:sz="0" w:space="0" w:color="auto"/>
            <w:left w:val="none" w:sz="0" w:space="0" w:color="auto"/>
            <w:bottom w:val="none" w:sz="0" w:space="0" w:color="auto"/>
            <w:right w:val="none" w:sz="0" w:space="0" w:color="auto"/>
          </w:divBdr>
        </w:div>
      </w:divsChild>
    </w:div>
    <w:div w:id="1731538318">
      <w:bodyDiv w:val="1"/>
      <w:marLeft w:val="0"/>
      <w:marRight w:val="0"/>
      <w:marTop w:val="0"/>
      <w:marBottom w:val="0"/>
      <w:divBdr>
        <w:top w:val="none" w:sz="0" w:space="0" w:color="auto"/>
        <w:left w:val="none" w:sz="0" w:space="0" w:color="auto"/>
        <w:bottom w:val="none" w:sz="0" w:space="0" w:color="auto"/>
        <w:right w:val="none" w:sz="0" w:space="0" w:color="auto"/>
      </w:divBdr>
    </w:div>
    <w:div w:id="1735349738">
      <w:bodyDiv w:val="1"/>
      <w:marLeft w:val="0"/>
      <w:marRight w:val="0"/>
      <w:marTop w:val="0"/>
      <w:marBottom w:val="0"/>
      <w:divBdr>
        <w:top w:val="none" w:sz="0" w:space="0" w:color="auto"/>
        <w:left w:val="none" w:sz="0" w:space="0" w:color="auto"/>
        <w:bottom w:val="none" w:sz="0" w:space="0" w:color="auto"/>
        <w:right w:val="none" w:sz="0" w:space="0" w:color="auto"/>
      </w:divBdr>
      <w:divsChild>
        <w:div w:id="1092898514">
          <w:marLeft w:val="547"/>
          <w:marRight w:val="0"/>
          <w:marTop w:val="120"/>
          <w:marBottom w:val="0"/>
          <w:divBdr>
            <w:top w:val="none" w:sz="0" w:space="0" w:color="auto"/>
            <w:left w:val="none" w:sz="0" w:space="0" w:color="auto"/>
            <w:bottom w:val="none" w:sz="0" w:space="0" w:color="auto"/>
            <w:right w:val="none" w:sz="0" w:space="0" w:color="auto"/>
          </w:divBdr>
        </w:div>
      </w:divsChild>
    </w:div>
    <w:div w:id="1735544786">
      <w:bodyDiv w:val="1"/>
      <w:marLeft w:val="0"/>
      <w:marRight w:val="0"/>
      <w:marTop w:val="0"/>
      <w:marBottom w:val="0"/>
      <w:divBdr>
        <w:top w:val="none" w:sz="0" w:space="0" w:color="auto"/>
        <w:left w:val="none" w:sz="0" w:space="0" w:color="auto"/>
        <w:bottom w:val="none" w:sz="0" w:space="0" w:color="auto"/>
        <w:right w:val="none" w:sz="0" w:space="0" w:color="auto"/>
      </w:divBdr>
      <w:divsChild>
        <w:div w:id="714547915">
          <w:marLeft w:val="547"/>
          <w:marRight w:val="0"/>
          <w:marTop w:val="115"/>
          <w:marBottom w:val="0"/>
          <w:divBdr>
            <w:top w:val="none" w:sz="0" w:space="0" w:color="auto"/>
            <w:left w:val="none" w:sz="0" w:space="0" w:color="auto"/>
            <w:bottom w:val="none" w:sz="0" w:space="0" w:color="auto"/>
            <w:right w:val="none" w:sz="0" w:space="0" w:color="auto"/>
          </w:divBdr>
        </w:div>
      </w:divsChild>
    </w:div>
    <w:div w:id="1739935659">
      <w:bodyDiv w:val="1"/>
      <w:marLeft w:val="0"/>
      <w:marRight w:val="0"/>
      <w:marTop w:val="0"/>
      <w:marBottom w:val="0"/>
      <w:divBdr>
        <w:top w:val="none" w:sz="0" w:space="0" w:color="auto"/>
        <w:left w:val="none" w:sz="0" w:space="0" w:color="auto"/>
        <w:bottom w:val="none" w:sz="0" w:space="0" w:color="auto"/>
        <w:right w:val="none" w:sz="0" w:space="0" w:color="auto"/>
      </w:divBdr>
      <w:divsChild>
        <w:div w:id="1703940724">
          <w:marLeft w:val="547"/>
          <w:marRight w:val="0"/>
          <w:marTop w:val="96"/>
          <w:marBottom w:val="0"/>
          <w:divBdr>
            <w:top w:val="none" w:sz="0" w:space="0" w:color="auto"/>
            <w:left w:val="none" w:sz="0" w:space="0" w:color="auto"/>
            <w:bottom w:val="none" w:sz="0" w:space="0" w:color="auto"/>
            <w:right w:val="none" w:sz="0" w:space="0" w:color="auto"/>
          </w:divBdr>
        </w:div>
      </w:divsChild>
    </w:div>
    <w:div w:id="1740664042">
      <w:bodyDiv w:val="1"/>
      <w:marLeft w:val="0"/>
      <w:marRight w:val="0"/>
      <w:marTop w:val="0"/>
      <w:marBottom w:val="0"/>
      <w:divBdr>
        <w:top w:val="none" w:sz="0" w:space="0" w:color="auto"/>
        <w:left w:val="none" w:sz="0" w:space="0" w:color="auto"/>
        <w:bottom w:val="none" w:sz="0" w:space="0" w:color="auto"/>
        <w:right w:val="none" w:sz="0" w:space="0" w:color="auto"/>
      </w:divBdr>
      <w:divsChild>
        <w:div w:id="107434956">
          <w:marLeft w:val="547"/>
          <w:marRight w:val="0"/>
          <w:marTop w:val="115"/>
          <w:marBottom w:val="0"/>
          <w:divBdr>
            <w:top w:val="none" w:sz="0" w:space="0" w:color="auto"/>
            <w:left w:val="none" w:sz="0" w:space="0" w:color="auto"/>
            <w:bottom w:val="none" w:sz="0" w:space="0" w:color="auto"/>
            <w:right w:val="none" w:sz="0" w:space="0" w:color="auto"/>
          </w:divBdr>
        </w:div>
        <w:div w:id="298000352">
          <w:marLeft w:val="547"/>
          <w:marRight w:val="0"/>
          <w:marTop w:val="115"/>
          <w:marBottom w:val="0"/>
          <w:divBdr>
            <w:top w:val="none" w:sz="0" w:space="0" w:color="auto"/>
            <w:left w:val="none" w:sz="0" w:space="0" w:color="auto"/>
            <w:bottom w:val="none" w:sz="0" w:space="0" w:color="auto"/>
            <w:right w:val="none" w:sz="0" w:space="0" w:color="auto"/>
          </w:divBdr>
        </w:div>
        <w:div w:id="302776508">
          <w:marLeft w:val="547"/>
          <w:marRight w:val="0"/>
          <w:marTop w:val="115"/>
          <w:marBottom w:val="0"/>
          <w:divBdr>
            <w:top w:val="none" w:sz="0" w:space="0" w:color="auto"/>
            <w:left w:val="none" w:sz="0" w:space="0" w:color="auto"/>
            <w:bottom w:val="none" w:sz="0" w:space="0" w:color="auto"/>
            <w:right w:val="none" w:sz="0" w:space="0" w:color="auto"/>
          </w:divBdr>
        </w:div>
        <w:div w:id="587810470">
          <w:marLeft w:val="547"/>
          <w:marRight w:val="0"/>
          <w:marTop w:val="115"/>
          <w:marBottom w:val="0"/>
          <w:divBdr>
            <w:top w:val="none" w:sz="0" w:space="0" w:color="auto"/>
            <w:left w:val="none" w:sz="0" w:space="0" w:color="auto"/>
            <w:bottom w:val="none" w:sz="0" w:space="0" w:color="auto"/>
            <w:right w:val="none" w:sz="0" w:space="0" w:color="auto"/>
          </w:divBdr>
        </w:div>
        <w:div w:id="718162990">
          <w:marLeft w:val="547"/>
          <w:marRight w:val="0"/>
          <w:marTop w:val="115"/>
          <w:marBottom w:val="0"/>
          <w:divBdr>
            <w:top w:val="none" w:sz="0" w:space="0" w:color="auto"/>
            <w:left w:val="none" w:sz="0" w:space="0" w:color="auto"/>
            <w:bottom w:val="none" w:sz="0" w:space="0" w:color="auto"/>
            <w:right w:val="none" w:sz="0" w:space="0" w:color="auto"/>
          </w:divBdr>
        </w:div>
        <w:div w:id="910039729">
          <w:marLeft w:val="547"/>
          <w:marRight w:val="0"/>
          <w:marTop w:val="115"/>
          <w:marBottom w:val="0"/>
          <w:divBdr>
            <w:top w:val="none" w:sz="0" w:space="0" w:color="auto"/>
            <w:left w:val="none" w:sz="0" w:space="0" w:color="auto"/>
            <w:bottom w:val="none" w:sz="0" w:space="0" w:color="auto"/>
            <w:right w:val="none" w:sz="0" w:space="0" w:color="auto"/>
          </w:divBdr>
        </w:div>
        <w:div w:id="1001852200">
          <w:marLeft w:val="547"/>
          <w:marRight w:val="0"/>
          <w:marTop w:val="115"/>
          <w:marBottom w:val="0"/>
          <w:divBdr>
            <w:top w:val="none" w:sz="0" w:space="0" w:color="auto"/>
            <w:left w:val="none" w:sz="0" w:space="0" w:color="auto"/>
            <w:bottom w:val="none" w:sz="0" w:space="0" w:color="auto"/>
            <w:right w:val="none" w:sz="0" w:space="0" w:color="auto"/>
          </w:divBdr>
        </w:div>
        <w:div w:id="1702824494">
          <w:marLeft w:val="547"/>
          <w:marRight w:val="0"/>
          <w:marTop w:val="115"/>
          <w:marBottom w:val="0"/>
          <w:divBdr>
            <w:top w:val="none" w:sz="0" w:space="0" w:color="auto"/>
            <w:left w:val="none" w:sz="0" w:space="0" w:color="auto"/>
            <w:bottom w:val="none" w:sz="0" w:space="0" w:color="auto"/>
            <w:right w:val="none" w:sz="0" w:space="0" w:color="auto"/>
          </w:divBdr>
        </w:div>
      </w:divsChild>
    </w:div>
    <w:div w:id="1749885745">
      <w:bodyDiv w:val="1"/>
      <w:marLeft w:val="0"/>
      <w:marRight w:val="0"/>
      <w:marTop w:val="0"/>
      <w:marBottom w:val="0"/>
      <w:divBdr>
        <w:top w:val="none" w:sz="0" w:space="0" w:color="auto"/>
        <w:left w:val="none" w:sz="0" w:space="0" w:color="auto"/>
        <w:bottom w:val="none" w:sz="0" w:space="0" w:color="auto"/>
        <w:right w:val="none" w:sz="0" w:space="0" w:color="auto"/>
      </w:divBdr>
      <w:divsChild>
        <w:div w:id="148446314">
          <w:marLeft w:val="1166"/>
          <w:marRight w:val="0"/>
          <w:marTop w:val="77"/>
          <w:marBottom w:val="0"/>
          <w:divBdr>
            <w:top w:val="none" w:sz="0" w:space="0" w:color="auto"/>
            <w:left w:val="none" w:sz="0" w:space="0" w:color="auto"/>
            <w:bottom w:val="none" w:sz="0" w:space="0" w:color="auto"/>
            <w:right w:val="none" w:sz="0" w:space="0" w:color="auto"/>
          </w:divBdr>
        </w:div>
        <w:div w:id="454831390">
          <w:marLeft w:val="1166"/>
          <w:marRight w:val="0"/>
          <w:marTop w:val="77"/>
          <w:marBottom w:val="0"/>
          <w:divBdr>
            <w:top w:val="none" w:sz="0" w:space="0" w:color="auto"/>
            <w:left w:val="none" w:sz="0" w:space="0" w:color="auto"/>
            <w:bottom w:val="none" w:sz="0" w:space="0" w:color="auto"/>
            <w:right w:val="none" w:sz="0" w:space="0" w:color="auto"/>
          </w:divBdr>
        </w:div>
        <w:div w:id="1196312423">
          <w:marLeft w:val="1166"/>
          <w:marRight w:val="0"/>
          <w:marTop w:val="77"/>
          <w:marBottom w:val="0"/>
          <w:divBdr>
            <w:top w:val="none" w:sz="0" w:space="0" w:color="auto"/>
            <w:left w:val="none" w:sz="0" w:space="0" w:color="auto"/>
            <w:bottom w:val="none" w:sz="0" w:space="0" w:color="auto"/>
            <w:right w:val="none" w:sz="0" w:space="0" w:color="auto"/>
          </w:divBdr>
        </w:div>
        <w:div w:id="1303192659">
          <w:marLeft w:val="1166"/>
          <w:marRight w:val="0"/>
          <w:marTop w:val="77"/>
          <w:marBottom w:val="0"/>
          <w:divBdr>
            <w:top w:val="none" w:sz="0" w:space="0" w:color="auto"/>
            <w:left w:val="none" w:sz="0" w:space="0" w:color="auto"/>
            <w:bottom w:val="none" w:sz="0" w:space="0" w:color="auto"/>
            <w:right w:val="none" w:sz="0" w:space="0" w:color="auto"/>
          </w:divBdr>
        </w:div>
        <w:div w:id="1399550706">
          <w:marLeft w:val="1166"/>
          <w:marRight w:val="0"/>
          <w:marTop w:val="77"/>
          <w:marBottom w:val="0"/>
          <w:divBdr>
            <w:top w:val="none" w:sz="0" w:space="0" w:color="auto"/>
            <w:left w:val="none" w:sz="0" w:space="0" w:color="auto"/>
            <w:bottom w:val="none" w:sz="0" w:space="0" w:color="auto"/>
            <w:right w:val="none" w:sz="0" w:space="0" w:color="auto"/>
          </w:divBdr>
        </w:div>
        <w:div w:id="1826702879">
          <w:marLeft w:val="1166"/>
          <w:marRight w:val="0"/>
          <w:marTop w:val="77"/>
          <w:marBottom w:val="0"/>
          <w:divBdr>
            <w:top w:val="none" w:sz="0" w:space="0" w:color="auto"/>
            <w:left w:val="none" w:sz="0" w:space="0" w:color="auto"/>
            <w:bottom w:val="none" w:sz="0" w:space="0" w:color="auto"/>
            <w:right w:val="none" w:sz="0" w:space="0" w:color="auto"/>
          </w:divBdr>
        </w:div>
      </w:divsChild>
    </w:div>
    <w:div w:id="1750885605">
      <w:bodyDiv w:val="1"/>
      <w:marLeft w:val="0"/>
      <w:marRight w:val="0"/>
      <w:marTop w:val="0"/>
      <w:marBottom w:val="0"/>
      <w:divBdr>
        <w:top w:val="none" w:sz="0" w:space="0" w:color="auto"/>
        <w:left w:val="none" w:sz="0" w:space="0" w:color="auto"/>
        <w:bottom w:val="none" w:sz="0" w:space="0" w:color="auto"/>
        <w:right w:val="none" w:sz="0" w:space="0" w:color="auto"/>
      </w:divBdr>
      <w:divsChild>
        <w:div w:id="759571782">
          <w:marLeft w:val="547"/>
          <w:marRight w:val="0"/>
          <w:marTop w:val="120"/>
          <w:marBottom w:val="0"/>
          <w:divBdr>
            <w:top w:val="none" w:sz="0" w:space="0" w:color="auto"/>
            <w:left w:val="none" w:sz="0" w:space="0" w:color="auto"/>
            <w:bottom w:val="none" w:sz="0" w:space="0" w:color="auto"/>
            <w:right w:val="none" w:sz="0" w:space="0" w:color="auto"/>
          </w:divBdr>
        </w:div>
        <w:div w:id="303512750">
          <w:marLeft w:val="547"/>
          <w:marRight w:val="0"/>
          <w:marTop w:val="120"/>
          <w:marBottom w:val="0"/>
          <w:divBdr>
            <w:top w:val="none" w:sz="0" w:space="0" w:color="auto"/>
            <w:left w:val="none" w:sz="0" w:space="0" w:color="auto"/>
            <w:bottom w:val="none" w:sz="0" w:space="0" w:color="auto"/>
            <w:right w:val="none" w:sz="0" w:space="0" w:color="auto"/>
          </w:divBdr>
        </w:div>
      </w:divsChild>
    </w:div>
    <w:div w:id="1750926859">
      <w:bodyDiv w:val="1"/>
      <w:marLeft w:val="0"/>
      <w:marRight w:val="0"/>
      <w:marTop w:val="0"/>
      <w:marBottom w:val="0"/>
      <w:divBdr>
        <w:top w:val="none" w:sz="0" w:space="0" w:color="auto"/>
        <w:left w:val="none" w:sz="0" w:space="0" w:color="auto"/>
        <w:bottom w:val="none" w:sz="0" w:space="0" w:color="auto"/>
        <w:right w:val="none" w:sz="0" w:space="0" w:color="auto"/>
      </w:divBdr>
      <w:divsChild>
        <w:div w:id="633219371">
          <w:marLeft w:val="547"/>
          <w:marRight w:val="0"/>
          <w:marTop w:val="120"/>
          <w:marBottom w:val="0"/>
          <w:divBdr>
            <w:top w:val="none" w:sz="0" w:space="0" w:color="auto"/>
            <w:left w:val="none" w:sz="0" w:space="0" w:color="auto"/>
            <w:bottom w:val="none" w:sz="0" w:space="0" w:color="auto"/>
            <w:right w:val="none" w:sz="0" w:space="0" w:color="auto"/>
          </w:divBdr>
        </w:div>
      </w:divsChild>
    </w:div>
    <w:div w:id="1754088512">
      <w:bodyDiv w:val="1"/>
      <w:marLeft w:val="0"/>
      <w:marRight w:val="0"/>
      <w:marTop w:val="0"/>
      <w:marBottom w:val="0"/>
      <w:divBdr>
        <w:top w:val="none" w:sz="0" w:space="0" w:color="auto"/>
        <w:left w:val="none" w:sz="0" w:space="0" w:color="auto"/>
        <w:bottom w:val="none" w:sz="0" w:space="0" w:color="auto"/>
        <w:right w:val="none" w:sz="0" w:space="0" w:color="auto"/>
      </w:divBdr>
    </w:div>
    <w:div w:id="1756242493">
      <w:bodyDiv w:val="1"/>
      <w:marLeft w:val="0"/>
      <w:marRight w:val="0"/>
      <w:marTop w:val="0"/>
      <w:marBottom w:val="0"/>
      <w:divBdr>
        <w:top w:val="none" w:sz="0" w:space="0" w:color="auto"/>
        <w:left w:val="none" w:sz="0" w:space="0" w:color="auto"/>
        <w:bottom w:val="none" w:sz="0" w:space="0" w:color="auto"/>
        <w:right w:val="none" w:sz="0" w:space="0" w:color="auto"/>
      </w:divBdr>
      <w:divsChild>
        <w:div w:id="548763068">
          <w:marLeft w:val="1166"/>
          <w:marRight w:val="0"/>
          <w:marTop w:val="96"/>
          <w:marBottom w:val="0"/>
          <w:divBdr>
            <w:top w:val="none" w:sz="0" w:space="0" w:color="auto"/>
            <w:left w:val="none" w:sz="0" w:space="0" w:color="auto"/>
            <w:bottom w:val="none" w:sz="0" w:space="0" w:color="auto"/>
            <w:right w:val="none" w:sz="0" w:space="0" w:color="auto"/>
          </w:divBdr>
        </w:div>
      </w:divsChild>
    </w:div>
    <w:div w:id="1757823401">
      <w:bodyDiv w:val="1"/>
      <w:marLeft w:val="0"/>
      <w:marRight w:val="0"/>
      <w:marTop w:val="0"/>
      <w:marBottom w:val="0"/>
      <w:divBdr>
        <w:top w:val="none" w:sz="0" w:space="0" w:color="auto"/>
        <w:left w:val="none" w:sz="0" w:space="0" w:color="auto"/>
        <w:bottom w:val="none" w:sz="0" w:space="0" w:color="auto"/>
        <w:right w:val="none" w:sz="0" w:space="0" w:color="auto"/>
      </w:divBdr>
    </w:div>
    <w:div w:id="1758867639">
      <w:bodyDiv w:val="1"/>
      <w:marLeft w:val="0"/>
      <w:marRight w:val="0"/>
      <w:marTop w:val="0"/>
      <w:marBottom w:val="0"/>
      <w:divBdr>
        <w:top w:val="none" w:sz="0" w:space="0" w:color="auto"/>
        <w:left w:val="none" w:sz="0" w:space="0" w:color="auto"/>
        <w:bottom w:val="none" w:sz="0" w:space="0" w:color="auto"/>
        <w:right w:val="none" w:sz="0" w:space="0" w:color="auto"/>
      </w:divBdr>
      <w:divsChild>
        <w:div w:id="1911578753">
          <w:marLeft w:val="720"/>
          <w:marRight w:val="0"/>
          <w:marTop w:val="86"/>
          <w:marBottom w:val="0"/>
          <w:divBdr>
            <w:top w:val="none" w:sz="0" w:space="0" w:color="auto"/>
            <w:left w:val="none" w:sz="0" w:space="0" w:color="auto"/>
            <w:bottom w:val="none" w:sz="0" w:space="0" w:color="auto"/>
            <w:right w:val="none" w:sz="0" w:space="0" w:color="auto"/>
          </w:divBdr>
        </w:div>
      </w:divsChild>
    </w:div>
    <w:div w:id="1759597395">
      <w:bodyDiv w:val="1"/>
      <w:marLeft w:val="0"/>
      <w:marRight w:val="0"/>
      <w:marTop w:val="0"/>
      <w:marBottom w:val="0"/>
      <w:divBdr>
        <w:top w:val="none" w:sz="0" w:space="0" w:color="auto"/>
        <w:left w:val="none" w:sz="0" w:space="0" w:color="auto"/>
        <w:bottom w:val="none" w:sz="0" w:space="0" w:color="auto"/>
        <w:right w:val="none" w:sz="0" w:space="0" w:color="auto"/>
      </w:divBdr>
      <w:divsChild>
        <w:div w:id="2014795518">
          <w:marLeft w:val="547"/>
          <w:marRight w:val="0"/>
          <w:marTop w:val="96"/>
          <w:marBottom w:val="0"/>
          <w:divBdr>
            <w:top w:val="none" w:sz="0" w:space="0" w:color="auto"/>
            <w:left w:val="none" w:sz="0" w:space="0" w:color="auto"/>
            <w:bottom w:val="none" w:sz="0" w:space="0" w:color="auto"/>
            <w:right w:val="none" w:sz="0" w:space="0" w:color="auto"/>
          </w:divBdr>
        </w:div>
      </w:divsChild>
    </w:div>
    <w:div w:id="1764378324">
      <w:bodyDiv w:val="1"/>
      <w:marLeft w:val="0"/>
      <w:marRight w:val="0"/>
      <w:marTop w:val="0"/>
      <w:marBottom w:val="0"/>
      <w:divBdr>
        <w:top w:val="none" w:sz="0" w:space="0" w:color="auto"/>
        <w:left w:val="none" w:sz="0" w:space="0" w:color="auto"/>
        <w:bottom w:val="none" w:sz="0" w:space="0" w:color="auto"/>
        <w:right w:val="none" w:sz="0" w:space="0" w:color="auto"/>
      </w:divBdr>
      <w:divsChild>
        <w:div w:id="659698170">
          <w:marLeft w:val="547"/>
          <w:marRight w:val="0"/>
          <w:marTop w:val="120"/>
          <w:marBottom w:val="0"/>
          <w:divBdr>
            <w:top w:val="none" w:sz="0" w:space="0" w:color="auto"/>
            <w:left w:val="none" w:sz="0" w:space="0" w:color="auto"/>
            <w:bottom w:val="none" w:sz="0" w:space="0" w:color="auto"/>
            <w:right w:val="none" w:sz="0" w:space="0" w:color="auto"/>
          </w:divBdr>
        </w:div>
      </w:divsChild>
    </w:div>
    <w:div w:id="1765540048">
      <w:bodyDiv w:val="1"/>
      <w:marLeft w:val="0"/>
      <w:marRight w:val="0"/>
      <w:marTop w:val="0"/>
      <w:marBottom w:val="0"/>
      <w:divBdr>
        <w:top w:val="none" w:sz="0" w:space="0" w:color="auto"/>
        <w:left w:val="none" w:sz="0" w:space="0" w:color="auto"/>
        <w:bottom w:val="none" w:sz="0" w:space="0" w:color="auto"/>
        <w:right w:val="none" w:sz="0" w:space="0" w:color="auto"/>
      </w:divBdr>
      <w:divsChild>
        <w:div w:id="88505372">
          <w:marLeft w:val="547"/>
          <w:marRight w:val="0"/>
          <w:marTop w:val="96"/>
          <w:marBottom w:val="0"/>
          <w:divBdr>
            <w:top w:val="none" w:sz="0" w:space="0" w:color="auto"/>
            <w:left w:val="none" w:sz="0" w:space="0" w:color="auto"/>
            <w:bottom w:val="none" w:sz="0" w:space="0" w:color="auto"/>
            <w:right w:val="none" w:sz="0" w:space="0" w:color="auto"/>
          </w:divBdr>
        </w:div>
      </w:divsChild>
    </w:div>
    <w:div w:id="1768187304">
      <w:bodyDiv w:val="1"/>
      <w:marLeft w:val="0"/>
      <w:marRight w:val="0"/>
      <w:marTop w:val="0"/>
      <w:marBottom w:val="0"/>
      <w:divBdr>
        <w:top w:val="none" w:sz="0" w:space="0" w:color="auto"/>
        <w:left w:val="none" w:sz="0" w:space="0" w:color="auto"/>
        <w:bottom w:val="none" w:sz="0" w:space="0" w:color="auto"/>
        <w:right w:val="none" w:sz="0" w:space="0" w:color="auto"/>
      </w:divBdr>
      <w:divsChild>
        <w:div w:id="139032554">
          <w:marLeft w:val="547"/>
          <w:marRight w:val="0"/>
          <w:marTop w:val="106"/>
          <w:marBottom w:val="0"/>
          <w:divBdr>
            <w:top w:val="none" w:sz="0" w:space="0" w:color="auto"/>
            <w:left w:val="none" w:sz="0" w:space="0" w:color="auto"/>
            <w:bottom w:val="none" w:sz="0" w:space="0" w:color="auto"/>
            <w:right w:val="none" w:sz="0" w:space="0" w:color="auto"/>
          </w:divBdr>
        </w:div>
      </w:divsChild>
    </w:div>
    <w:div w:id="1768888270">
      <w:bodyDiv w:val="1"/>
      <w:marLeft w:val="0"/>
      <w:marRight w:val="0"/>
      <w:marTop w:val="0"/>
      <w:marBottom w:val="0"/>
      <w:divBdr>
        <w:top w:val="none" w:sz="0" w:space="0" w:color="auto"/>
        <w:left w:val="none" w:sz="0" w:space="0" w:color="auto"/>
        <w:bottom w:val="none" w:sz="0" w:space="0" w:color="auto"/>
        <w:right w:val="none" w:sz="0" w:space="0" w:color="auto"/>
      </w:divBdr>
    </w:div>
    <w:div w:id="1769304624">
      <w:bodyDiv w:val="1"/>
      <w:marLeft w:val="0"/>
      <w:marRight w:val="0"/>
      <w:marTop w:val="0"/>
      <w:marBottom w:val="0"/>
      <w:divBdr>
        <w:top w:val="none" w:sz="0" w:space="0" w:color="auto"/>
        <w:left w:val="none" w:sz="0" w:space="0" w:color="auto"/>
        <w:bottom w:val="none" w:sz="0" w:space="0" w:color="auto"/>
        <w:right w:val="none" w:sz="0" w:space="0" w:color="auto"/>
      </w:divBdr>
      <w:divsChild>
        <w:div w:id="808089441">
          <w:marLeft w:val="547"/>
          <w:marRight w:val="0"/>
          <w:marTop w:val="115"/>
          <w:marBottom w:val="0"/>
          <w:divBdr>
            <w:top w:val="none" w:sz="0" w:space="0" w:color="auto"/>
            <w:left w:val="none" w:sz="0" w:space="0" w:color="auto"/>
            <w:bottom w:val="none" w:sz="0" w:space="0" w:color="auto"/>
            <w:right w:val="none" w:sz="0" w:space="0" w:color="auto"/>
          </w:divBdr>
        </w:div>
        <w:div w:id="855312587">
          <w:marLeft w:val="1166"/>
          <w:marRight w:val="0"/>
          <w:marTop w:val="96"/>
          <w:marBottom w:val="0"/>
          <w:divBdr>
            <w:top w:val="none" w:sz="0" w:space="0" w:color="auto"/>
            <w:left w:val="none" w:sz="0" w:space="0" w:color="auto"/>
            <w:bottom w:val="none" w:sz="0" w:space="0" w:color="auto"/>
            <w:right w:val="none" w:sz="0" w:space="0" w:color="auto"/>
          </w:divBdr>
        </w:div>
        <w:div w:id="869219569">
          <w:marLeft w:val="547"/>
          <w:marRight w:val="0"/>
          <w:marTop w:val="115"/>
          <w:marBottom w:val="0"/>
          <w:divBdr>
            <w:top w:val="none" w:sz="0" w:space="0" w:color="auto"/>
            <w:left w:val="none" w:sz="0" w:space="0" w:color="auto"/>
            <w:bottom w:val="none" w:sz="0" w:space="0" w:color="auto"/>
            <w:right w:val="none" w:sz="0" w:space="0" w:color="auto"/>
          </w:divBdr>
        </w:div>
        <w:div w:id="941306429">
          <w:marLeft w:val="1166"/>
          <w:marRight w:val="0"/>
          <w:marTop w:val="96"/>
          <w:marBottom w:val="0"/>
          <w:divBdr>
            <w:top w:val="none" w:sz="0" w:space="0" w:color="auto"/>
            <w:left w:val="none" w:sz="0" w:space="0" w:color="auto"/>
            <w:bottom w:val="none" w:sz="0" w:space="0" w:color="auto"/>
            <w:right w:val="none" w:sz="0" w:space="0" w:color="auto"/>
          </w:divBdr>
        </w:div>
        <w:div w:id="1067144152">
          <w:marLeft w:val="1166"/>
          <w:marRight w:val="0"/>
          <w:marTop w:val="96"/>
          <w:marBottom w:val="0"/>
          <w:divBdr>
            <w:top w:val="none" w:sz="0" w:space="0" w:color="auto"/>
            <w:left w:val="none" w:sz="0" w:space="0" w:color="auto"/>
            <w:bottom w:val="none" w:sz="0" w:space="0" w:color="auto"/>
            <w:right w:val="none" w:sz="0" w:space="0" w:color="auto"/>
          </w:divBdr>
        </w:div>
        <w:div w:id="1166281389">
          <w:marLeft w:val="547"/>
          <w:marRight w:val="0"/>
          <w:marTop w:val="115"/>
          <w:marBottom w:val="0"/>
          <w:divBdr>
            <w:top w:val="none" w:sz="0" w:space="0" w:color="auto"/>
            <w:left w:val="none" w:sz="0" w:space="0" w:color="auto"/>
            <w:bottom w:val="none" w:sz="0" w:space="0" w:color="auto"/>
            <w:right w:val="none" w:sz="0" w:space="0" w:color="auto"/>
          </w:divBdr>
        </w:div>
        <w:div w:id="1180778996">
          <w:marLeft w:val="547"/>
          <w:marRight w:val="0"/>
          <w:marTop w:val="115"/>
          <w:marBottom w:val="0"/>
          <w:divBdr>
            <w:top w:val="none" w:sz="0" w:space="0" w:color="auto"/>
            <w:left w:val="none" w:sz="0" w:space="0" w:color="auto"/>
            <w:bottom w:val="none" w:sz="0" w:space="0" w:color="auto"/>
            <w:right w:val="none" w:sz="0" w:space="0" w:color="auto"/>
          </w:divBdr>
        </w:div>
        <w:div w:id="1296302258">
          <w:marLeft w:val="1166"/>
          <w:marRight w:val="0"/>
          <w:marTop w:val="96"/>
          <w:marBottom w:val="0"/>
          <w:divBdr>
            <w:top w:val="none" w:sz="0" w:space="0" w:color="auto"/>
            <w:left w:val="none" w:sz="0" w:space="0" w:color="auto"/>
            <w:bottom w:val="none" w:sz="0" w:space="0" w:color="auto"/>
            <w:right w:val="none" w:sz="0" w:space="0" w:color="auto"/>
          </w:divBdr>
        </w:div>
        <w:div w:id="1924337798">
          <w:marLeft w:val="1166"/>
          <w:marRight w:val="0"/>
          <w:marTop w:val="96"/>
          <w:marBottom w:val="0"/>
          <w:divBdr>
            <w:top w:val="none" w:sz="0" w:space="0" w:color="auto"/>
            <w:left w:val="none" w:sz="0" w:space="0" w:color="auto"/>
            <w:bottom w:val="none" w:sz="0" w:space="0" w:color="auto"/>
            <w:right w:val="none" w:sz="0" w:space="0" w:color="auto"/>
          </w:divBdr>
        </w:div>
        <w:div w:id="1999452621">
          <w:marLeft w:val="1166"/>
          <w:marRight w:val="0"/>
          <w:marTop w:val="96"/>
          <w:marBottom w:val="0"/>
          <w:divBdr>
            <w:top w:val="none" w:sz="0" w:space="0" w:color="auto"/>
            <w:left w:val="none" w:sz="0" w:space="0" w:color="auto"/>
            <w:bottom w:val="none" w:sz="0" w:space="0" w:color="auto"/>
            <w:right w:val="none" w:sz="0" w:space="0" w:color="auto"/>
          </w:divBdr>
        </w:div>
      </w:divsChild>
    </w:div>
    <w:div w:id="1769424120">
      <w:bodyDiv w:val="1"/>
      <w:marLeft w:val="0"/>
      <w:marRight w:val="0"/>
      <w:marTop w:val="0"/>
      <w:marBottom w:val="0"/>
      <w:divBdr>
        <w:top w:val="none" w:sz="0" w:space="0" w:color="auto"/>
        <w:left w:val="none" w:sz="0" w:space="0" w:color="auto"/>
        <w:bottom w:val="none" w:sz="0" w:space="0" w:color="auto"/>
        <w:right w:val="none" w:sz="0" w:space="0" w:color="auto"/>
      </w:divBdr>
      <w:divsChild>
        <w:div w:id="1298143180">
          <w:marLeft w:val="547"/>
          <w:marRight w:val="0"/>
          <w:marTop w:val="120"/>
          <w:marBottom w:val="0"/>
          <w:divBdr>
            <w:top w:val="none" w:sz="0" w:space="0" w:color="auto"/>
            <w:left w:val="none" w:sz="0" w:space="0" w:color="auto"/>
            <w:bottom w:val="none" w:sz="0" w:space="0" w:color="auto"/>
            <w:right w:val="none" w:sz="0" w:space="0" w:color="auto"/>
          </w:divBdr>
        </w:div>
      </w:divsChild>
    </w:div>
    <w:div w:id="1776755014">
      <w:bodyDiv w:val="1"/>
      <w:marLeft w:val="0"/>
      <w:marRight w:val="0"/>
      <w:marTop w:val="0"/>
      <w:marBottom w:val="0"/>
      <w:divBdr>
        <w:top w:val="none" w:sz="0" w:space="0" w:color="auto"/>
        <w:left w:val="none" w:sz="0" w:space="0" w:color="auto"/>
        <w:bottom w:val="none" w:sz="0" w:space="0" w:color="auto"/>
        <w:right w:val="none" w:sz="0" w:space="0" w:color="auto"/>
      </w:divBdr>
      <w:divsChild>
        <w:div w:id="1219053005">
          <w:marLeft w:val="547"/>
          <w:marRight w:val="0"/>
          <w:marTop w:val="115"/>
          <w:marBottom w:val="0"/>
          <w:divBdr>
            <w:top w:val="none" w:sz="0" w:space="0" w:color="auto"/>
            <w:left w:val="none" w:sz="0" w:space="0" w:color="auto"/>
            <w:bottom w:val="none" w:sz="0" w:space="0" w:color="auto"/>
            <w:right w:val="none" w:sz="0" w:space="0" w:color="auto"/>
          </w:divBdr>
        </w:div>
      </w:divsChild>
    </w:div>
    <w:div w:id="1782801927">
      <w:bodyDiv w:val="1"/>
      <w:marLeft w:val="0"/>
      <w:marRight w:val="0"/>
      <w:marTop w:val="0"/>
      <w:marBottom w:val="0"/>
      <w:divBdr>
        <w:top w:val="none" w:sz="0" w:space="0" w:color="auto"/>
        <w:left w:val="none" w:sz="0" w:space="0" w:color="auto"/>
        <w:bottom w:val="none" w:sz="0" w:space="0" w:color="auto"/>
        <w:right w:val="none" w:sz="0" w:space="0" w:color="auto"/>
      </w:divBdr>
    </w:div>
    <w:div w:id="1785923187">
      <w:bodyDiv w:val="1"/>
      <w:marLeft w:val="0"/>
      <w:marRight w:val="0"/>
      <w:marTop w:val="0"/>
      <w:marBottom w:val="0"/>
      <w:divBdr>
        <w:top w:val="none" w:sz="0" w:space="0" w:color="auto"/>
        <w:left w:val="none" w:sz="0" w:space="0" w:color="auto"/>
        <w:bottom w:val="none" w:sz="0" w:space="0" w:color="auto"/>
        <w:right w:val="none" w:sz="0" w:space="0" w:color="auto"/>
      </w:divBdr>
      <w:divsChild>
        <w:div w:id="326783511">
          <w:marLeft w:val="1166"/>
          <w:marRight w:val="0"/>
          <w:marTop w:val="96"/>
          <w:marBottom w:val="0"/>
          <w:divBdr>
            <w:top w:val="none" w:sz="0" w:space="0" w:color="auto"/>
            <w:left w:val="none" w:sz="0" w:space="0" w:color="auto"/>
            <w:bottom w:val="none" w:sz="0" w:space="0" w:color="auto"/>
            <w:right w:val="none" w:sz="0" w:space="0" w:color="auto"/>
          </w:divBdr>
        </w:div>
      </w:divsChild>
    </w:div>
    <w:div w:id="1786149891">
      <w:bodyDiv w:val="1"/>
      <w:marLeft w:val="0"/>
      <w:marRight w:val="0"/>
      <w:marTop w:val="0"/>
      <w:marBottom w:val="0"/>
      <w:divBdr>
        <w:top w:val="none" w:sz="0" w:space="0" w:color="auto"/>
        <w:left w:val="none" w:sz="0" w:space="0" w:color="auto"/>
        <w:bottom w:val="none" w:sz="0" w:space="0" w:color="auto"/>
        <w:right w:val="none" w:sz="0" w:space="0" w:color="auto"/>
      </w:divBdr>
    </w:div>
    <w:div w:id="1788893283">
      <w:bodyDiv w:val="1"/>
      <w:marLeft w:val="0"/>
      <w:marRight w:val="0"/>
      <w:marTop w:val="0"/>
      <w:marBottom w:val="0"/>
      <w:divBdr>
        <w:top w:val="none" w:sz="0" w:space="0" w:color="auto"/>
        <w:left w:val="none" w:sz="0" w:space="0" w:color="auto"/>
        <w:bottom w:val="none" w:sz="0" w:space="0" w:color="auto"/>
        <w:right w:val="none" w:sz="0" w:space="0" w:color="auto"/>
      </w:divBdr>
      <w:divsChild>
        <w:div w:id="303707684">
          <w:marLeft w:val="547"/>
          <w:marRight w:val="0"/>
          <w:marTop w:val="96"/>
          <w:marBottom w:val="0"/>
          <w:divBdr>
            <w:top w:val="none" w:sz="0" w:space="0" w:color="auto"/>
            <w:left w:val="none" w:sz="0" w:space="0" w:color="auto"/>
            <w:bottom w:val="none" w:sz="0" w:space="0" w:color="auto"/>
            <w:right w:val="none" w:sz="0" w:space="0" w:color="auto"/>
          </w:divBdr>
        </w:div>
        <w:div w:id="1647586316">
          <w:marLeft w:val="1166"/>
          <w:marRight w:val="0"/>
          <w:marTop w:val="86"/>
          <w:marBottom w:val="0"/>
          <w:divBdr>
            <w:top w:val="none" w:sz="0" w:space="0" w:color="auto"/>
            <w:left w:val="none" w:sz="0" w:space="0" w:color="auto"/>
            <w:bottom w:val="none" w:sz="0" w:space="0" w:color="auto"/>
            <w:right w:val="none" w:sz="0" w:space="0" w:color="auto"/>
          </w:divBdr>
        </w:div>
      </w:divsChild>
    </w:div>
    <w:div w:id="1789160671">
      <w:bodyDiv w:val="1"/>
      <w:marLeft w:val="0"/>
      <w:marRight w:val="0"/>
      <w:marTop w:val="0"/>
      <w:marBottom w:val="0"/>
      <w:divBdr>
        <w:top w:val="none" w:sz="0" w:space="0" w:color="auto"/>
        <w:left w:val="none" w:sz="0" w:space="0" w:color="auto"/>
        <w:bottom w:val="none" w:sz="0" w:space="0" w:color="auto"/>
        <w:right w:val="none" w:sz="0" w:space="0" w:color="auto"/>
      </w:divBdr>
      <w:divsChild>
        <w:div w:id="2058313297">
          <w:marLeft w:val="547"/>
          <w:marRight w:val="0"/>
          <w:marTop w:val="120"/>
          <w:marBottom w:val="0"/>
          <w:divBdr>
            <w:top w:val="none" w:sz="0" w:space="0" w:color="auto"/>
            <w:left w:val="none" w:sz="0" w:space="0" w:color="auto"/>
            <w:bottom w:val="none" w:sz="0" w:space="0" w:color="auto"/>
            <w:right w:val="none" w:sz="0" w:space="0" w:color="auto"/>
          </w:divBdr>
        </w:div>
      </w:divsChild>
    </w:div>
    <w:div w:id="1796410691">
      <w:bodyDiv w:val="1"/>
      <w:marLeft w:val="0"/>
      <w:marRight w:val="0"/>
      <w:marTop w:val="0"/>
      <w:marBottom w:val="0"/>
      <w:divBdr>
        <w:top w:val="none" w:sz="0" w:space="0" w:color="auto"/>
        <w:left w:val="none" w:sz="0" w:space="0" w:color="auto"/>
        <w:bottom w:val="none" w:sz="0" w:space="0" w:color="auto"/>
        <w:right w:val="none" w:sz="0" w:space="0" w:color="auto"/>
      </w:divBdr>
      <w:divsChild>
        <w:div w:id="2121871366">
          <w:marLeft w:val="547"/>
          <w:marRight w:val="0"/>
          <w:marTop w:val="120"/>
          <w:marBottom w:val="0"/>
          <w:divBdr>
            <w:top w:val="none" w:sz="0" w:space="0" w:color="auto"/>
            <w:left w:val="none" w:sz="0" w:space="0" w:color="auto"/>
            <w:bottom w:val="none" w:sz="0" w:space="0" w:color="auto"/>
            <w:right w:val="none" w:sz="0" w:space="0" w:color="auto"/>
          </w:divBdr>
        </w:div>
      </w:divsChild>
    </w:div>
    <w:div w:id="1801335551">
      <w:bodyDiv w:val="1"/>
      <w:marLeft w:val="0"/>
      <w:marRight w:val="0"/>
      <w:marTop w:val="0"/>
      <w:marBottom w:val="0"/>
      <w:divBdr>
        <w:top w:val="none" w:sz="0" w:space="0" w:color="auto"/>
        <w:left w:val="none" w:sz="0" w:space="0" w:color="auto"/>
        <w:bottom w:val="none" w:sz="0" w:space="0" w:color="auto"/>
        <w:right w:val="none" w:sz="0" w:space="0" w:color="auto"/>
      </w:divBdr>
      <w:divsChild>
        <w:div w:id="1115783100">
          <w:marLeft w:val="547"/>
          <w:marRight w:val="0"/>
          <w:marTop w:val="96"/>
          <w:marBottom w:val="0"/>
          <w:divBdr>
            <w:top w:val="none" w:sz="0" w:space="0" w:color="auto"/>
            <w:left w:val="none" w:sz="0" w:space="0" w:color="auto"/>
            <w:bottom w:val="none" w:sz="0" w:space="0" w:color="auto"/>
            <w:right w:val="none" w:sz="0" w:space="0" w:color="auto"/>
          </w:divBdr>
        </w:div>
      </w:divsChild>
    </w:div>
    <w:div w:id="1811895649">
      <w:bodyDiv w:val="1"/>
      <w:marLeft w:val="0"/>
      <w:marRight w:val="0"/>
      <w:marTop w:val="0"/>
      <w:marBottom w:val="0"/>
      <w:divBdr>
        <w:top w:val="none" w:sz="0" w:space="0" w:color="auto"/>
        <w:left w:val="none" w:sz="0" w:space="0" w:color="auto"/>
        <w:bottom w:val="none" w:sz="0" w:space="0" w:color="auto"/>
        <w:right w:val="none" w:sz="0" w:space="0" w:color="auto"/>
      </w:divBdr>
    </w:div>
    <w:div w:id="1812752408">
      <w:bodyDiv w:val="1"/>
      <w:marLeft w:val="0"/>
      <w:marRight w:val="0"/>
      <w:marTop w:val="0"/>
      <w:marBottom w:val="0"/>
      <w:divBdr>
        <w:top w:val="none" w:sz="0" w:space="0" w:color="auto"/>
        <w:left w:val="none" w:sz="0" w:space="0" w:color="auto"/>
        <w:bottom w:val="none" w:sz="0" w:space="0" w:color="auto"/>
        <w:right w:val="none" w:sz="0" w:space="0" w:color="auto"/>
      </w:divBdr>
    </w:div>
    <w:div w:id="1814516131">
      <w:bodyDiv w:val="1"/>
      <w:marLeft w:val="120"/>
      <w:marRight w:val="120"/>
      <w:marTop w:val="0"/>
      <w:marBottom w:val="0"/>
      <w:divBdr>
        <w:top w:val="none" w:sz="0" w:space="0" w:color="auto"/>
        <w:left w:val="none" w:sz="0" w:space="0" w:color="auto"/>
        <w:bottom w:val="none" w:sz="0" w:space="0" w:color="auto"/>
        <w:right w:val="none" w:sz="0" w:space="0" w:color="auto"/>
      </w:divBdr>
      <w:divsChild>
        <w:div w:id="1436753254">
          <w:marLeft w:val="0"/>
          <w:marRight w:val="0"/>
          <w:marTop w:val="60"/>
          <w:marBottom w:val="120"/>
          <w:divBdr>
            <w:top w:val="none" w:sz="0" w:space="0" w:color="auto"/>
            <w:left w:val="none" w:sz="0" w:space="0" w:color="auto"/>
            <w:bottom w:val="none" w:sz="0" w:space="0" w:color="auto"/>
            <w:right w:val="none" w:sz="0" w:space="0" w:color="auto"/>
          </w:divBdr>
        </w:div>
      </w:divsChild>
    </w:div>
    <w:div w:id="1814831238">
      <w:bodyDiv w:val="1"/>
      <w:marLeft w:val="0"/>
      <w:marRight w:val="0"/>
      <w:marTop w:val="0"/>
      <w:marBottom w:val="0"/>
      <w:divBdr>
        <w:top w:val="none" w:sz="0" w:space="0" w:color="auto"/>
        <w:left w:val="none" w:sz="0" w:space="0" w:color="auto"/>
        <w:bottom w:val="none" w:sz="0" w:space="0" w:color="auto"/>
        <w:right w:val="none" w:sz="0" w:space="0" w:color="auto"/>
      </w:divBdr>
      <w:divsChild>
        <w:div w:id="448010811">
          <w:marLeft w:val="1166"/>
          <w:marRight w:val="0"/>
          <w:marTop w:val="67"/>
          <w:marBottom w:val="0"/>
          <w:divBdr>
            <w:top w:val="none" w:sz="0" w:space="0" w:color="auto"/>
            <w:left w:val="none" w:sz="0" w:space="0" w:color="auto"/>
            <w:bottom w:val="none" w:sz="0" w:space="0" w:color="auto"/>
            <w:right w:val="none" w:sz="0" w:space="0" w:color="auto"/>
          </w:divBdr>
        </w:div>
        <w:div w:id="66534611">
          <w:marLeft w:val="1166"/>
          <w:marRight w:val="0"/>
          <w:marTop w:val="67"/>
          <w:marBottom w:val="0"/>
          <w:divBdr>
            <w:top w:val="none" w:sz="0" w:space="0" w:color="auto"/>
            <w:left w:val="none" w:sz="0" w:space="0" w:color="auto"/>
            <w:bottom w:val="none" w:sz="0" w:space="0" w:color="auto"/>
            <w:right w:val="none" w:sz="0" w:space="0" w:color="auto"/>
          </w:divBdr>
        </w:div>
        <w:div w:id="307591678">
          <w:marLeft w:val="1166"/>
          <w:marRight w:val="0"/>
          <w:marTop w:val="67"/>
          <w:marBottom w:val="0"/>
          <w:divBdr>
            <w:top w:val="none" w:sz="0" w:space="0" w:color="auto"/>
            <w:left w:val="none" w:sz="0" w:space="0" w:color="auto"/>
            <w:bottom w:val="none" w:sz="0" w:space="0" w:color="auto"/>
            <w:right w:val="none" w:sz="0" w:space="0" w:color="auto"/>
          </w:divBdr>
        </w:div>
        <w:div w:id="437798949">
          <w:marLeft w:val="1166"/>
          <w:marRight w:val="0"/>
          <w:marTop w:val="67"/>
          <w:marBottom w:val="0"/>
          <w:divBdr>
            <w:top w:val="none" w:sz="0" w:space="0" w:color="auto"/>
            <w:left w:val="none" w:sz="0" w:space="0" w:color="auto"/>
            <w:bottom w:val="none" w:sz="0" w:space="0" w:color="auto"/>
            <w:right w:val="none" w:sz="0" w:space="0" w:color="auto"/>
          </w:divBdr>
        </w:div>
        <w:div w:id="1580946751">
          <w:marLeft w:val="1166"/>
          <w:marRight w:val="0"/>
          <w:marTop w:val="67"/>
          <w:marBottom w:val="0"/>
          <w:divBdr>
            <w:top w:val="none" w:sz="0" w:space="0" w:color="auto"/>
            <w:left w:val="none" w:sz="0" w:space="0" w:color="auto"/>
            <w:bottom w:val="none" w:sz="0" w:space="0" w:color="auto"/>
            <w:right w:val="none" w:sz="0" w:space="0" w:color="auto"/>
          </w:divBdr>
        </w:div>
      </w:divsChild>
    </w:div>
    <w:div w:id="1815370054">
      <w:bodyDiv w:val="1"/>
      <w:marLeft w:val="0"/>
      <w:marRight w:val="0"/>
      <w:marTop w:val="0"/>
      <w:marBottom w:val="0"/>
      <w:divBdr>
        <w:top w:val="none" w:sz="0" w:space="0" w:color="auto"/>
        <w:left w:val="none" w:sz="0" w:space="0" w:color="auto"/>
        <w:bottom w:val="none" w:sz="0" w:space="0" w:color="auto"/>
        <w:right w:val="none" w:sz="0" w:space="0" w:color="auto"/>
      </w:divBdr>
      <w:divsChild>
        <w:div w:id="927276450">
          <w:marLeft w:val="547"/>
          <w:marRight w:val="0"/>
          <w:marTop w:val="115"/>
          <w:marBottom w:val="0"/>
          <w:divBdr>
            <w:top w:val="none" w:sz="0" w:space="0" w:color="auto"/>
            <w:left w:val="none" w:sz="0" w:space="0" w:color="auto"/>
            <w:bottom w:val="none" w:sz="0" w:space="0" w:color="auto"/>
            <w:right w:val="none" w:sz="0" w:space="0" w:color="auto"/>
          </w:divBdr>
        </w:div>
      </w:divsChild>
    </w:div>
    <w:div w:id="1816678198">
      <w:bodyDiv w:val="1"/>
      <w:marLeft w:val="0"/>
      <w:marRight w:val="0"/>
      <w:marTop w:val="0"/>
      <w:marBottom w:val="0"/>
      <w:divBdr>
        <w:top w:val="none" w:sz="0" w:space="0" w:color="auto"/>
        <w:left w:val="none" w:sz="0" w:space="0" w:color="auto"/>
        <w:bottom w:val="none" w:sz="0" w:space="0" w:color="auto"/>
        <w:right w:val="none" w:sz="0" w:space="0" w:color="auto"/>
      </w:divBdr>
      <w:divsChild>
        <w:div w:id="469634575">
          <w:marLeft w:val="547"/>
          <w:marRight w:val="0"/>
          <w:marTop w:val="0"/>
          <w:marBottom w:val="0"/>
          <w:divBdr>
            <w:top w:val="none" w:sz="0" w:space="0" w:color="auto"/>
            <w:left w:val="none" w:sz="0" w:space="0" w:color="auto"/>
            <w:bottom w:val="none" w:sz="0" w:space="0" w:color="auto"/>
            <w:right w:val="none" w:sz="0" w:space="0" w:color="auto"/>
          </w:divBdr>
        </w:div>
      </w:divsChild>
    </w:div>
    <w:div w:id="1821774177">
      <w:bodyDiv w:val="1"/>
      <w:marLeft w:val="0"/>
      <w:marRight w:val="0"/>
      <w:marTop w:val="0"/>
      <w:marBottom w:val="0"/>
      <w:divBdr>
        <w:top w:val="none" w:sz="0" w:space="0" w:color="auto"/>
        <w:left w:val="none" w:sz="0" w:space="0" w:color="auto"/>
        <w:bottom w:val="none" w:sz="0" w:space="0" w:color="auto"/>
        <w:right w:val="none" w:sz="0" w:space="0" w:color="auto"/>
      </w:divBdr>
    </w:div>
    <w:div w:id="1824278479">
      <w:bodyDiv w:val="1"/>
      <w:marLeft w:val="0"/>
      <w:marRight w:val="0"/>
      <w:marTop w:val="0"/>
      <w:marBottom w:val="0"/>
      <w:divBdr>
        <w:top w:val="none" w:sz="0" w:space="0" w:color="auto"/>
        <w:left w:val="none" w:sz="0" w:space="0" w:color="auto"/>
        <w:bottom w:val="none" w:sz="0" w:space="0" w:color="auto"/>
        <w:right w:val="none" w:sz="0" w:space="0" w:color="auto"/>
      </w:divBdr>
      <w:divsChild>
        <w:div w:id="607011340">
          <w:marLeft w:val="547"/>
          <w:marRight w:val="0"/>
          <w:marTop w:val="96"/>
          <w:marBottom w:val="0"/>
          <w:divBdr>
            <w:top w:val="none" w:sz="0" w:space="0" w:color="auto"/>
            <w:left w:val="none" w:sz="0" w:space="0" w:color="auto"/>
            <w:bottom w:val="none" w:sz="0" w:space="0" w:color="auto"/>
            <w:right w:val="none" w:sz="0" w:space="0" w:color="auto"/>
          </w:divBdr>
        </w:div>
      </w:divsChild>
    </w:div>
    <w:div w:id="1825001833">
      <w:bodyDiv w:val="1"/>
      <w:marLeft w:val="0"/>
      <w:marRight w:val="0"/>
      <w:marTop w:val="0"/>
      <w:marBottom w:val="0"/>
      <w:divBdr>
        <w:top w:val="none" w:sz="0" w:space="0" w:color="auto"/>
        <w:left w:val="none" w:sz="0" w:space="0" w:color="auto"/>
        <w:bottom w:val="none" w:sz="0" w:space="0" w:color="auto"/>
        <w:right w:val="none" w:sz="0" w:space="0" w:color="auto"/>
      </w:divBdr>
    </w:div>
    <w:div w:id="1826698836">
      <w:bodyDiv w:val="1"/>
      <w:marLeft w:val="0"/>
      <w:marRight w:val="0"/>
      <w:marTop w:val="0"/>
      <w:marBottom w:val="0"/>
      <w:divBdr>
        <w:top w:val="none" w:sz="0" w:space="0" w:color="auto"/>
        <w:left w:val="none" w:sz="0" w:space="0" w:color="auto"/>
        <w:bottom w:val="none" w:sz="0" w:space="0" w:color="auto"/>
        <w:right w:val="none" w:sz="0" w:space="0" w:color="auto"/>
      </w:divBdr>
      <w:divsChild>
        <w:div w:id="841164822">
          <w:marLeft w:val="547"/>
          <w:marRight w:val="0"/>
          <w:marTop w:val="115"/>
          <w:marBottom w:val="0"/>
          <w:divBdr>
            <w:top w:val="none" w:sz="0" w:space="0" w:color="auto"/>
            <w:left w:val="none" w:sz="0" w:space="0" w:color="auto"/>
            <w:bottom w:val="none" w:sz="0" w:space="0" w:color="auto"/>
            <w:right w:val="none" w:sz="0" w:space="0" w:color="auto"/>
          </w:divBdr>
        </w:div>
      </w:divsChild>
    </w:div>
    <w:div w:id="1838492005">
      <w:bodyDiv w:val="1"/>
      <w:marLeft w:val="0"/>
      <w:marRight w:val="0"/>
      <w:marTop w:val="0"/>
      <w:marBottom w:val="0"/>
      <w:divBdr>
        <w:top w:val="none" w:sz="0" w:space="0" w:color="auto"/>
        <w:left w:val="none" w:sz="0" w:space="0" w:color="auto"/>
        <w:bottom w:val="none" w:sz="0" w:space="0" w:color="auto"/>
        <w:right w:val="none" w:sz="0" w:space="0" w:color="auto"/>
      </w:divBdr>
      <w:divsChild>
        <w:div w:id="1337532661">
          <w:marLeft w:val="547"/>
          <w:marRight w:val="0"/>
          <w:marTop w:val="115"/>
          <w:marBottom w:val="0"/>
          <w:divBdr>
            <w:top w:val="none" w:sz="0" w:space="0" w:color="auto"/>
            <w:left w:val="none" w:sz="0" w:space="0" w:color="auto"/>
            <w:bottom w:val="none" w:sz="0" w:space="0" w:color="auto"/>
            <w:right w:val="none" w:sz="0" w:space="0" w:color="auto"/>
          </w:divBdr>
        </w:div>
      </w:divsChild>
    </w:div>
    <w:div w:id="1839727264">
      <w:bodyDiv w:val="1"/>
      <w:marLeft w:val="0"/>
      <w:marRight w:val="0"/>
      <w:marTop w:val="0"/>
      <w:marBottom w:val="0"/>
      <w:divBdr>
        <w:top w:val="none" w:sz="0" w:space="0" w:color="auto"/>
        <w:left w:val="none" w:sz="0" w:space="0" w:color="auto"/>
        <w:bottom w:val="none" w:sz="0" w:space="0" w:color="auto"/>
        <w:right w:val="none" w:sz="0" w:space="0" w:color="auto"/>
      </w:divBdr>
    </w:div>
    <w:div w:id="1843465733">
      <w:bodyDiv w:val="1"/>
      <w:marLeft w:val="0"/>
      <w:marRight w:val="0"/>
      <w:marTop w:val="0"/>
      <w:marBottom w:val="0"/>
      <w:divBdr>
        <w:top w:val="none" w:sz="0" w:space="0" w:color="auto"/>
        <w:left w:val="none" w:sz="0" w:space="0" w:color="auto"/>
        <w:bottom w:val="none" w:sz="0" w:space="0" w:color="auto"/>
        <w:right w:val="none" w:sz="0" w:space="0" w:color="auto"/>
      </w:divBdr>
      <w:divsChild>
        <w:div w:id="2026131038">
          <w:marLeft w:val="1166"/>
          <w:marRight w:val="0"/>
          <w:marTop w:val="67"/>
          <w:marBottom w:val="0"/>
          <w:divBdr>
            <w:top w:val="none" w:sz="0" w:space="0" w:color="auto"/>
            <w:left w:val="none" w:sz="0" w:space="0" w:color="auto"/>
            <w:bottom w:val="none" w:sz="0" w:space="0" w:color="auto"/>
            <w:right w:val="none" w:sz="0" w:space="0" w:color="auto"/>
          </w:divBdr>
        </w:div>
        <w:div w:id="2072998095">
          <w:marLeft w:val="1166"/>
          <w:marRight w:val="0"/>
          <w:marTop w:val="67"/>
          <w:marBottom w:val="0"/>
          <w:divBdr>
            <w:top w:val="none" w:sz="0" w:space="0" w:color="auto"/>
            <w:left w:val="none" w:sz="0" w:space="0" w:color="auto"/>
            <w:bottom w:val="none" w:sz="0" w:space="0" w:color="auto"/>
            <w:right w:val="none" w:sz="0" w:space="0" w:color="auto"/>
          </w:divBdr>
        </w:div>
        <w:div w:id="1836334574">
          <w:marLeft w:val="1166"/>
          <w:marRight w:val="0"/>
          <w:marTop w:val="67"/>
          <w:marBottom w:val="0"/>
          <w:divBdr>
            <w:top w:val="none" w:sz="0" w:space="0" w:color="auto"/>
            <w:left w:val="none" w:sz="0" w:space="0" w:color="auto"/>
            <w:bottom w:val="none" w:sz="0" w:space="0" w:color="auto"/>
            <w:right w:val="none" w:sz="0" w:space="0" w:color="auto"/>
          </w:divBdr>
        </w:div>
        <w:div w:id="288171093">
          <w:marLeft w:val="1166"/>
          <w:marRight w:val="0"/>
          <w:marTop w:val="67"/>
          <w:marBottom w:val="0"/>
          <w:divBdr>
            <w:top w:val="none" w:sz="0" w:space="0" w:color="auto"/>
            <w:left w:val="none" w:sz="0" w:space="0" w:color="auto"/>
            <w:bottom w:val="none" w:sz="0" w:space="0" w:color="auto"/>
            <w:right w:val="none" w:sz="0" w:space="0" w:color="auto"/>
          </w:divBdr>
        </w:div>
        <w:div w:id="1151360574">
          <w:marLeft w:val="1166"/>
          <w:marRight w:val="0"/>
          <w:marTop w:val="67"/>
          <w:marBottom w:val="0"/>
          <w:divBdr>
            <w:top w:val="none" w:sz="0" w:space="0" w:color="auto"/>
            <w:left w:val="none" w:sz="0" w:space="0" w:color="auto"/>
            <w:bottom w:val="none" w:sz="0" w:space="0" w:color="auto"/>
            <w:right w:val="none" w:sz="0" w:space="0" w:color="auto"/>
          </w:divBdr>
        </w:div>
        <w:div w:id="1921063213">
          <w:marLeft w:val="1166"/>
          <w:marRight w:val="0"/>
          <w:marTop w:val="67"/>
          <w:marBottom w:val="0"/>
          <w:divBdr>
            <w:top w:val="none" w:sz="0" w:space="0" w:color="auto"/>
            <w:left w:val="none" w:sz="0" w:space="0" w:color="auto"/>
            <w:bottom w:val="none" w:sz="0" w:space="0" w:color="auto"/>
            <w:right w:val="none" w:sz="0" w:space="0" w:color="auto"/>
          </w:divBdr>
        </w:div>
      </w:divsChild>
    </w:div>
    <w:div w:id="1846362580">
      <w:bodyDiv w:val="1"/>
      <w:marLeft w:val="0"/>
      <w:marRight w:val="0"/>
      <w:marTop w:val="0"/>
      <w:marBottom w:val="0"/>
      <w:divBdr>
        <w:top w:val="none" w:sz="0" w:space="0" w:color="auto"/>
        <w:left w:val="none" w:sz="0" w:space="0" w:color="auto"/>
        <w:bottom w:val="none" w:sz="0" w:space="0" w:color="auto"/>
        <w:right w:val="none" w:sz="0" w:space="0" w:color="auto"/>
      </w:divBdr>
      <w:divsChild>
        <w:div w:id="452679782">
          <w:marLeft w:val="720"/>
          <w:marRight w:val="0"/>
          <w:marTop w:val="110"/>
          <w:marBottom w:val="0"/>
          <w:divBdr>
            <w:top w:val="none" w:sz="0" w:space="0" w:color="auto"/>
            <w:left w:val="none" w:sz="0" w:space="0" w:color="auto"/>
            <w:bottom w:val="none" w:sz="0" w:space="0" w:color="auto"/>
            <w:right w:val="none" w:sz="0" w:space="0" w:color="auto"/>
          </w:divBdr>
        </w:div>
      </w:divsChild>
    </w:div>
    <w:div w:id="1849364232">
      <w:bodyDiv w:val="1"/>
      <w:marLeft w:val="0"/>
      <w:marRight w:val="0"/>
      <w:marTop w:val="0"/>
      <w:marBottom w:val="0"/>
      <w:divBdr>
        <w:top w:val="none" w:sz="0" w:space="0" w:color="auto"/>
        <w:left w:val="none" w:sz="0" w:space="0" w:color="auto"/>
        <w:bottom w:val="none" w:sz="0" w:space="0" w:color="auto"/>
        <w:right w:val="none" w:sz="0" w:space="0" w:color="auto"/>
      </w:divBdr>
    </w:div>
    <w:div w:id="1851023111">
      <w:bodyDiv w:val="1"/>
      <w:marLeft w:val="0"/>
      <w:marRight w:val="0"/>
      <w:marTop w:val="0"/>
      <w:marBottom w:val="0"/>
      <w:divBdr>
        <w:top w:val="none" w:sz="0" w:space="0" w:color="auto"/>
        <w:left w:val="none" w:sz="0" w:space="0" w:color="auto"/>
        <w:bottom w:val="none" w:sz="0" w:space="0" w:color="auto"/>
        <w:right w:val="none" w:sz="0" w:space="0" w:color="auto"/>
      </w:divBdr>
      <w:divsChild>
        <w:div w:id="1169255237">
          <w:marLeft w:val="547"/>
          <w:marRight w:val="0"/>
          <w:marTop w:val="0"/>
          <w:marBottom w:val="0"/>
          <w:divBdr>
            <w:top w:val="none" w:sz="0" w:space="0" w:color="auto"/>
            <w:left w:val="none" w:sz="0" w:space="0" w:color="auto"/>
            <w:bottom w:val="none" w:sz="0" w:space="0" w:color="auto"/>
            <w:right w:val="none" w:sz="0" w:space="0" w:color="auto"/>
          </w:divBdr>
        </w:div>
      </w:divsChild>
    </w:div>
    <w:div w:id="1851723272">
      <w:bodyDiv w:val="1"/>
      <w:marLeft w:val="0"/>
      <w:marRight w:val="0"/>
      <w:marTop w:val="0"/>
      <w:marBottom w:val="0"/>
      <w:divBdr>
        <w:top w:val="none" w:sz="0" w:space="0" w:color="auto"/>
        <w:left w:val="none" w:sz="0" w:space="0" w:color="auto"/>
        <w:bottom w:val="none" w:sz="0" w:space="0" w:color="auto"/>
        <w:right w:val="none" w:sz="0" w:space="0" w:color="auto"/>
      </w:divBdr>
      <w:divsChild>
        <w:div w:id="184027065">
          <w:marLeft w:val="547"/>
          <w:marRight w:val="0"/>
          <w:marTop w:val="115"/>
          <w:marBottom w:val="0"/>
          <w:divBdr>
            <w:top w:val="none" w:sz="0" w:space="0" w:color="auto"/>
            <w:left w:val="none" w:sz="0" w:space="0" w:color="auto"/>
            <w:bottom w:val="none" w:sz="0" w:space="0" w:color="auto"/>
            <w:right w:val="none" w:sz="0" w:space="0" w:color="auto"/>
          </w:divBdr>
        </w:div>
        <w:div w:id="935602325">
          <w:marLeft w:val="547"/>
          <w:marRight w:val="0"/>
          <w:marTop w:val="115"/>
          <w:marBottom w:val="0"/>
          <w:divBdr>
            <w:top w:val="none" w:sz="0" w:space="0" w:color="auto"/>
            <w:left w:val="none" w:sz="0" w:space="0" w:color="auto"/>
            <w:bottom w:val="none" w:sz="0" w:space="0" w:color="auto"/>
            <w:right w:val="none" w:sz="0" w:space="0" w:color="auto"/>
          </w:divBdr>
        </w:div>
        <w:div w:id="1040589635">
          <w:marLeft w:val="547"/>
          <w:marRight w:val="0"/>
          <w:marTop w:val="115"/>
          <w:marBottom w:val="0"/>
          <w:divBdr>
            <w:top w:val="none" w:sz="0" w:space="0" w:color="auto"/>
            <w:left w:val="none" w:sz="0" w:space="0" w:color="auto"/>
            <w:bottom w:val="none" w:sz="0" w:space="0" w:color="auto"/>
            <w:right w:val="none" w:sz="0" w:space="0" w:color="auto"/>
          </w:divBdr>
        </w:div>
        <w:div w:id="1751390586">
          <w:marLeft w:val="547"/>
          <w:marRight w:val="0"/>
          <w:marTop w:val="115"/>
          <w:marBottom w:val="0"/>
          <w:divBdr>
            <w:top w:val="none" w:sz="0" w:space="0" w:color="auto"/>
            <w:left w:val="none" w:sz="0" w:space="0" w:color="auto"/>
            <w:bottom w:val="none" w:sz="0" w:space="0" w:color="auto"/>
            <w:right w:val="none" w:sz="0" w:space="0" w:color="auto"/>
          </w:divBdr>
        </w:div>
      </w:divsChild>
    </w:div>
    <w:div w:id="1852525490">
      <w:bodyDiv w:val="1"/>
      <w:marLeft w:val="0"/>
      <w:marRight w:val="0"/>
      <w:marTop w:val="0"/>
      <w:marBottom w:val="0"/>
      <w:divBdr>
        <w:top w:val="none" w:sz="0" w:space="0" w:color="auto"/>
        <w:left w:val="none" w:sz="0" w:space="0" w:color="auto"/>
        <w:bottom w:val="none" w:sz="0" w:space="0" w:color="auto"/>
        <w:right w:val="none" w:sz="0" w:space="0" w:color="auto"/>
      </w:divBdr>
      <w:divsChild>
        <w:div w:id="287972667">
          <w:marLeft w:val="1166"/>
          <w:marRight w:val="0"/>
          <w:marTop w:val="77"/>
          <w:marBottom w:val="0"/>
          <w:divBdr>
            <w:top w:val="none" w:sz="0" w:space="0" w:color="auto"/>
            <w:left w:val="none" w:sz="0" w:space="0" w:color="auto"/>
            <w:bottom w:val="none" w:sz="0" w:space="0" w:color="auto"/>
            <w:right w:val="none" w:sz="0" w:space="0" w:color="auto"/>
          </w:divBdr>
        </w:div>
      </w:divsChild>
    </w:div>
    <w:div w:id="1854103836">
      <w:bodyDiv w:val="1"/>
      <w:marLeft w:val="0"/>
      <w:marRight w:val="0"/>
      <w:marTop w:val="0"/>
      <w:marBottom w:val="0"/>
      <w:divBdr>
        <w:top w:val="none" w:sz="0" w:space="0" w:color="auto"/>
        <w:left w:val="none" w:sz="0" w:space="0" w:color="auto"/>
        <w:bottom w:val="none" w:sz="0" w:space="0" w:color="auto"/>
        <w:right w:val="none" w:sz="0" w:space="0" w:color="auto"/>
      </w:divBdr>
      <w:divsChild>
        <w:div w:id="1695812884">
          <w:marLeft w:val="547"/>
          <w:marRight w:val="0"/>
          <w:marTop w:val="115"/>
          <w:marBottom w:val="0"/>
          <w:divBdr>
            <w:top w:val="none" w:sz="0" w:space="0" w:color="auto"/>
            <w:left w:val="none" w:sz="0" w:space="0" w:color="auto"/>
            <w:bottom w:val="none" w:sz="0" w:space="0" w:color="auto"/>
            <w:right w:val="none" w:sz="0" w:space="0" w:color="auto"/>
          </w:divBdr>
        </w:div>
        <w:div w:id="1720476011">
          <w:marLeft w:val="547"/>
          <w:marRight w:val="0"/>
          <w:marTop w:val="115"/>
          <w:marBottom w:val="0"/>
          <w:divBdr>
            <w:top w:val="none" w:sz="0" w:space="0" w:color="auto"/>
            <w:left w:val="none" w:sz="0" w:space="0" w:color="auto"/>
            <w:bottom w:val="none" w:sz="0" w:space="0" w:color="auto"/>
            <w:right w:val="none" w:sz="0" w:space="0" w:color="auto"/>
          </w:divBdr>
        </w:div>
        <w:div w:id="676423685">
          <w:marLeft w:val="547"/>
          <w:marRight w:val="0"/>
          <w:marTop w:val="115"/>
          <w:marBottom w:val="0"/>
          <w:divBdr>
            <w:top w:val="none" w:sz="0" w:space="0" w:color="auto"/>
            <w:left w:val="none" w:sz="0" w:space="0" w:color="auto"/>
            <w:bottom w:val="none" w:sz="0" w:space="0" w:color="auto"/>
            <w:right w:val="none" w:sz="0" w:space="0" w:color="auto"/>
          </w:divBdr>
        </w:div>
        <w:div w:id="2050295396">
          <w:marLeft w:val="1166"/>
          <w:marRight w:val="0"/>
          <w:marTop w:val="77"/>
          <w:marBottom w:val="0"/>
          <w:divBdr>
            <w:top w:val="none" w:sz="0" w:space="0" w:color="auto"/>
            <w:left w:val="none" w:sz="0" w:space="0" w:color="auto"/>
            <w:bottom w:val="none" w:sz="0" w:space="0" w:color="auto"/>
            <w:right w:val="none" w:sz="0" w:space="0" w:color="auto"/>
          </w:divBdr>
        </w:div>
        <w:div w:id="1744715760">
          <w:marLeft w:val="1166"/>
          <w:marRight w:val="0"/>
          <w:marTop w:val="77"/>
          <w:marBottom w:val="0"/>
          <w:divBdr>
            <w:top w:val="none" w:sz="0" w:space="0" w:color="auto"/>
            <w:left w:val="none" w:sz="0" w:space="0" w:color="auto"/>
            <w:bottom w:val="none" w:sz="0" w:space="0" w:color="auto"/>
            <w:right w:val="none" w:sz="0" w:space="0" w:color="auto"/>
          </w:divBdr>
        </w:div>
        <w:div w:id="1840926933">
          <w:marLeft w:val="1166"/>
          <w:marRight w:val="0"/>
          <w:marTop w:val="77"/>
          <w:marBottom w:val="0"/>
          <w:divBdr>
            <w:top w:val="none" w:sz="0" w:space="0" w:color="auto"/>
            <w:left w:val="none" w:sz="0" w:space="0" w:color="auto"/>
            <w:bottom w:val="none" w:sz="0" w:space="0" w:color="auto"/>
            <w:right w:val="none" w:sz="0" w:space="0" w:color="auto"/>
          </w:divBdr>
        </w:div>
        <w:div w:id="1087265954">
          <w:marLeft w:val="1166"/>
          <w:marRight w:val="0"/>
          <w:marTop w:val="77"/>
          <w:marBottom w:val="0"/>
          <w:divBdr>
            <w:top w:val="none" w:sz="0" w:space="0" w:color="auto"/>
            <w:left w:val="none" w:sz="0" w:space="0" w:color="auto"/>
            <w:bottom w:val="none" w:sz="0" w:space="0" w:color="auto"/>
            <w:right w:val="none" w:sz="0" w:space="0" w:color="auto"/>
          </w:divBdr>
        </w:div>
        <w:div w:id="372386343">
          <w:marLeft w:val="1166"/>
          <w:marRight w:val="0"/>
          <w:marTop w:val="77"/>
          <w:marBottom w:val="0"/>
          <w:divBdr>
            <w:top w:val="none" w:sz="0" w:space="0" w:color="auto"/>
            <w:left w:val="none" w:sz="0" w:space="0" w:color="auto"/>
            <w:bottom w:val="none" w:sz="0" w:space="0" w:color="auto"/>
            <w:right w:val="none" w:sz="0" w:space="0" w:color="auto"/>
          </w:divBdr>
        </w:div>
        <w:div w:id="1271889786">
          <w:marLeft w:val="1166"/>
          <w:marRight w:val="0"/>
          <w:marTop w:val="77"/>
          <w:marBottom w:val="0"/>
          <w:divBdr>
            <w:top w:val="none" w:sz="0" w:space="0" w:color="auto"/>
            <w:left w:val="none" w:sz="0" w:space="0" w:color="auto"/>
            <w:bottom w:val="none" w:sz="0" w:space="0" w:color="auto"/>
            <w:right w:val="none" w:sz="0" w:space="0" w:color="auto"/>
          </w:divBdr>
        </w:div>
        <w:div w:id="379399443">
          <w:marLeft w:val="1166"/>
          <w:marRight w:val="0"/>
          <w:marTop w:val="77"/>
          <w:marBottom w:val="0"/>
          <w:divBdr>
            <w:top w:val="none" w:sz="0" w:space="0" w:color="auto"/>
            <w:left w:val="none" w:sz="0" w:space="0" w:color="auto"/>
            <w:bottom w:val="none" w:sz="0" w:space="0" w:color="auto"/>
            <w:right w:val="none" w:sz="0" w:space="0" w:color="auto"/>
          </w:divBdr>
        </w:div>
        <w:div w:id="521361617">
          <w:marLeft w:val="1166"/>
          <w:marRight w:val="0"/>
          <w:marTop w:val="77"/>
          <w:marBottom w:val="0"/>
          <w:divBdr>
            <w:top w:val="none" w:sz="0" w:space="0" w:color="auto"/>
            <w:left w:val="none" w:sz="0" w:space="0" w:color="auto"/>
            <w:bottom w:val="none" w:sz="0" w:space="0" w:color="auto"/>
            <w:right w:val="none" w:sz="0" w:space="0" w:color="auto"/>
          </w:divBdr>
        </w:div>
        <w:div w:id="118232158">
          <w:marLeft w:val="547"/>
          <w:marRight w:val="0"/>
          <w:marTop w:val="115"/>
          <w:marBottom w:val="0"/>
          <w:divBdr>
            <w:top w:val="none" w:sz="0" w:space="0" w:color="auto"/>
            <w:left w:val="none" w:sz="0" w:space="0" w:color="auto"/>
            <w:bottom w:val="none" w:sz="0" w:space="0" w:color="auto"/>
            <w:right w:val="none" w:sz="0" w:space="0" w:color="auto"/>
          </w:divBdr>
        </w:div>
      </w:divsChild>
    </w:div>
    <w:div w:id="1854759432">
      <w:bodyDiv w:val="1"/>
      <w:marLeft w:val="0"/>
      <w:marRight w:val="0"/>
      <w:marTop w:val="0"/>
      <w:marBottom w:val="0"/>
      <w:divBdr>
        <w:top w:val="none" w:sz="0" w:space="0" w:color="auto"/>
        <w:left w:val="none" w:sz="0" w:space="0" w:color="auto"/>
        <w:bottom w:val="none" w:sz="0" w:space="0" w:color="auto"/>
        <w:right w:val="none" w:sz="0" w:space="0" w:color="auto"/>
      </w:divBdr>
    </w:div>
    <w:div w:id="1857301984">
      <w:bodyDiv w:val="1"/>
      <w:marLeft w:val="0"/>
      <w:marRight w:val="0"/>
      <w:marTop w:val="0"/>
      <w:marBottom w:val="0"/>
      <w:divBdr>
        <w:top w:val="none" w:sz="0" w:space="0" w:color="auto"/>
        <w:left w:val="none" w:sz="0" w:space="0" w:color="auto"/>
        <w:bottom w:val="none" w:sz="0" w:space="0" w:color="auto"/>
        <w:right w:val="none" w:sz="0" w:space="0" w:color="auto"/>
      </w:divBdr>
    </w:div>
    <w:div w:id="1859006645">
      <w:bodyDiv w:val="1"/>
      <w:marLeft w:val="0"/>
      <w:marRight w:val="0"/>
      <w:marTop w:val="0"/>
      <w:marBottom w:val="0"/>
      <w:divBdr>
        <w:top w:val="none" w:sz="0" w:space="0" w:color="auto"/>
        <w:left w:val="none" w:sz="0" w:space="0" w:color="auto"/>
        <w:bottom w:val="none" w:sz="0" w:space="0" w:color="auto"/>
        <w:right w:val="none" w:sz="0" w:space="0" w:color="auto"/>
      </w:divBdr>
      <w:divsChild>
        <w:div w:id="1863321543">
          <w:marLeft w:val="1166"/>
          <w:marRight w:val="0"/>
          <w:marTop w:val="77"/>
          <w:marBottom w:val="0"/>
          <w:divBdr>
            <w:top w:val="none" w:sz="0" w:space="0" w:color="auto"/>
            <w:left w:val="none" w:sz="0" w:space="0" w:color="auto"/>
            <w:bottom w:val="none" w:sz="0" w:space="0" w:color="auto"/>
            <w:right w:val="none" w:sz="0" w:space="0" w:color="auto"/>
          </w:divBdr>
        </w:div>
      </w:divsChild>
    </w:div>
    <w:div w:id="1863010743">
      <w:bodyDiv w:val="1"/>
      <w:marLeft w:val="0"/>
      <w:marRight w:val="0"/>
      <w:marTop w:val="0"/>
      <w:marBottom w:val="0"/>
      <w:divBdr>
        <w:top w:val="none" w:sz="0" w:space="0" w:color="auto"/>
        <w:left w:val="none" w:sz="0" w:space="0" w:color="auto"/>
        <w:bottom w:val="none" w:sz="0" w:space="0" w:color="auto"/>
        <w:right w:val="none" w:sz="0" w:space="0" w:color="auto"/>
      </w:divBdr>
      <w:divsChild>
        <w:div w:id="925192224">
          <w:marLeft w:val="547"/>
          <w:marRight w:val="0"/>
          <w:marTop w:val="0"/>
          <w:marBottom w:val="0"/>
          <w:divBdr>
            <w:top w:val="none" w:sz="0" w:space="0" w:color="auto"/>
            <w:left w:val="none" w:sz="0" w:space="0" w:color="auto"/>
            <w:bottom w:val="none" w:sz="0" w:space="0" w:color="auto"/>
            <w:right w:val="none" w:sz="0" w:space="0" w:color="auto"/>
          </w:divBdr>
        </w:div>
      </w:divsChild>
    </w:div>
    <w:div w:id="1867283956">
      <w:bodyDiv w:val="1"/>
      <w:marLeft w:val="0"/>
      <w:marRight w:val="0"/>
      <w:marTop w:val="0"/>
      <w:marBottom w:val="0"/>
      <w:divBdr>
        <w:top w:val="none" w:sz="0" w:space="0" w:color="auto"/>
        <w:left w:val="none" w:sz="0" w:space="0" w:color="auto"/>
        <w:bottom w:val="none" w:sz="0" w:space="0" w:color="auto"/>
        <w:right w:val="none" w:sz="0" w:space="0" w:color="auto"/>
      </w:divBdr>
      <w:divsChild>
        <w:div w:id="1136028913">
          <w:marLeft w:val="547"/>
          <w:marRight w:val="0"/>
          <w:marTop w:val="115"/>
          <w:marBottom w:val="0"/>
          <w:divBdr>
            <w:top w:val="none" w:sz="0" w:space="0" w:color="auto"/>
            <w:left w:val="none" w:sz="0" w:space="0" w:color="auto"/>
            <w:bottom w:val="none" w:sz="0" w:space="0" w:color="auto"/>
            <w:right w:val="none" w:sz="0" w:space="0" w:color="auto"/>
          </w:divBdr>
        </w:div>
      </w:divsChild>
    </w:div>
    <w:div w:id="1867717017">
      <w:bodyDiv w:val="1"/>
      <w:marLeft w:val="0"/>
      <w:marRight w:val="0"/>
      <w:marTop w:val="0"/>
      <w:marBottom w:val="0"/>
      <w:divBdr>
        <w:top w:val="none" w:sz="0" w:space="0" w:color="auto"/>
        <w:left w:val="none" w:sz="0" w:space="0" w:color="auto"/>
        <w:bottom w:val="none" w:sz="0" w:space="0" w:color="auto"/>
        <w:right w:val="none" w:sz="0" w:space="0" w:color="auto"/>
      </w:divBdr>
    </w:div>
    <w:div w:id="1871067440">
      <w:bodyDiv w:val="1"/>
      <w:marLeft w:val="0"/>
      <w:marRight w:val="0"/>
      <w:marTop w:val="0"/>
      <w:marBottom w:val="0"/>
      <w:divBdr>
        <w:top w:val="none" w:sz="0" w:space="0" w:color="auto"/>
        <w:left w:val="none" w:sz="0" w:space="0" w:color="auto"/>
        <w:bottom w:val="none" w:sz="0" w:space="0" w:color="auto"/>
        <w:right w:val="none" w:sz="0" w:space="0" w:color="auto"/>
      </w:divBdr>
    </w:div>
    <w:div w:id="1871142873">
      <w:bodyDiv w:val="1"/>
      <w:marLeft w:val="0"/>
      <w:marRight w:val="0"/>
      <w:marTop w:val="0"/>
      <w:marBottom w:val="0"/>
      <w:divBdr>
        <w:top w:val="none" w:sz="0" w:space="0" w:color="auto"/>
        <w:left w:val="none" w:sz="0" w:space="0" w:color="auto"/>
        <w:bottom w:val="none" w:sz="0" w:space="0" w:color="auto"/>
        <w:right w:val="none" w:sz="0" w:space="0" w:color="auto"/>
      </w:divBdr>
      <w:divsChild>
        <w:div w:id="1357267430">
          <w:marLeft w:val="547"/>
          <w:marRight w:val="0"/>
          <w:marTop w:val="120"/>
          <w:marBottom w:val="0"/>
          <w:divBdr>
            <w:top w:val="none" w:sz="0" w:space="0" w:color="auto"/>
            <w:left w:val="none" w:sz="0" w:space="0" w:color="auto"/>
            <w:bottom w:val="none" w:sz="0" w:space="0" w:color="auto"/>
            <w:right w:val="none" w:sz="0" w:space="0" w:color="auto"/>
          </w:divBdr>
        </w:div>
        <w:div w:id="1802839074">
          <w:marLeft w:val="1267"/>
          <w:marRight w:val="0"/>
          <w:marTop w:val="100"/>
          <w:marBottom w:val="0"/>
          <w:divBdr>
            <w:top w:val="none" w:sz="0" w:space="0" w:color="auto"/>
            <w:left w:val="none" w:sz="0" w:space="0" w:color="auto"/>
            <w:bottom w:val="none" w:sz="0" w:space="0" w:color="auto"/>
            <w:right w:val="none" w:sz="0" w:space="0" w:color="auto"/>
          </w:divBdr>
        </w:div>
        <w:div w:id="1675956992">
          <w:marLeft w:val="1267"/>
          <w:marRight w:val="0"/>
          <w:marTop w:val="100"/>
          <w:marBottom w:val="0"/>
          <w:divBdr>
            <w:top w:val="none" w:sz="0" w:space="0" w:color="auto"/>
            <w:left w:val="none" w:sz="0" w:space="0" w:color="auto"/>
            <w:bottom w:val="none" w:sz="0" w:space="0" w:color="auto"/>
            <w:right w:val="none" w:sz="0" w:space="0" w:color="auto"/>
          </w:divBdr>
        </w:div>
      </w:divsChild>
    </w:div>
    <w:div w:id="1871260936">
      <w:bodyDiv w:val="1"/>
      <w:marLeft w:val="0"/>
      <w:marRight w:val="0"/>
      <w:marTop w:val="0"/>
      <w:marBottom w:val="0"/>
      <w:divBdr>
        <w:top w:val="none" w:sz="0" w:space="0" w:color="auto"/>
        <w:left w:val="none" w:sz="0" w:space="0" w:color="auto"/>
        <w:bottom w:val="none" w:sz="0" w:space="0" w:color="auto"/>
        <w:right w:val="none" w:sz="0" w:space="0" w:color="auto"/>
      </w:divBdr>
    </w:div>
    <w:div w:id="1872448627">
      <w:bodyDiv w:val="1"/>
      <w:marLeft w:val="0"/>
      <w:marRight w:val="0"/>
      <w:marTop w:val="0"/>
      <w:marBottom w:val="0"/>
      <w:divBdr>
        <w:top w:val="none" w:sz="0" w:space="0" w:color="auto"/>
        <w:left w:val="none" w:sz="0" w:space="0" w:color="auto"/>
        <w:bottom w:val="none" w:sz="0" w:space="0" w:color="auto"/>
        <w:right w:val="none" w:sz="0" w:space="0" w:color="auto"/>
      </w:divBdr>
    </w:div>
    <w:div w:id="1872719518">
      <w:bodyDiv w:val="1"/>
      <w:marLeft w:val="0"/>
      <w:marRight w:val="0"/>
      <w:marTop w:val="0"/>
      <w:marBottom w:val="0"/>
      <w:divBdr>
        <w:top w:val="none" w:sz="0" w:space="0" w:color="auto"/>
        <w:left w:val="none" w:sz="0" w:space="0" w:color="auto"/>
        <w:bottom w:val="none" w:sz="0" w:space="0" w:color="auto"/>
        <w:right w:val="none" w:sz="0" w:space="0" w:color="auto"/>
      </w:divBdr>
    </w:div>
    <w:div w:id="1873030080">
      <w:bodyDiv w:val="1"/>
      <w:marLeft w:val="0"/>
      <w:marRight w:val="0"/>
      <w:marTop w:val="0"/>
      <w:marBottom w:val="0"/>
      <w:divBdr>
        <w:top w:val="none" w:sz="0" w:space="0" w:color="auto"/>
        <w:left w:val="none" w:sz="0" w:space="0" w:color="auto"/>
        <w:bottom w:val="none" w:sz="0" w:space="0" w:color="auto"/>
        <w:right w:val="none" w:sz="0" w:space="0" w:color="auto"/>
      </w:divBdr>
    </w:div>
    <w:div w:id="1874532407">
      <w:bodyDiv w:val="1"/>
      <w:marLeft w:val="0"/>
      <w:marRight w:val="0"/>
      <w:marTop w:val="0"/>
      <w:marBottom w:val="0"/>
      <w:divBdr>
        <w:top w:val="none" w:sz="0" w:space="0" w:color="auto"/>
        <w:left w:val="none" w:sz="0" w:space="0" w:color="auto"/>
        <w:bottom w:val="none" w:sz="0" w:space="0" w:color="auto"/>
        <w:right w:val="none" w:sz="0" w:space="0" w:color="auto"/>
      </w:divBdr>
      <w:divsChild>
        <w:div w:id="1156342290">
          <w:marLeft w:val="547"/>
          <w:marRight w:val="0"/>
          <w:marTop w:val="115"/>
          <w:marBottom w:val="0"/>
          <w:divBdr>
            <w:top w:val="none" w:sz="0" w:space="0" w:color="auto"/>
            <w:left w:val="none" w:sz="0" w:space="0" w:color="auto"/>
            <w:bottom w:val="none" w:sz="0" w:space="0" w:color="auto"/>
            <w:right w:val="none" w:sz="0" w:space="0" w:color="auto"/>
          </w:divBdr>
        </w:div>
      </w:divsChild>
    </w:div>
    <w:div w:id="1875731368">
      <w:bodyDiv w:val="1"/>
      <w:marLeft w:val="0"/>
      <w:marRight w:val="0"/>
      <w:marTop w:val="0"/>
      <w:marBottom w:val="0"/>
      <w:divBdr>
        <w:top w:val="none" w:sz="0" w:space="0" w:color="auto"/>
        <w:left w:val="none" w:sz="0" w:space="0" w:color="auto"/>
        <w:bottom w:val="none" w:sz="0" w:space="0" w:color="auto"/>
        <w:right w:val="none" w:sz="0" w:space="0" w:color="auto"/>
      </w:divBdr>
      <w:divsChild>
        <w:div w:id="1811550766">
          <w:marLeft w:val="547"/>
          <w:marRight w:val="0"/>
          <w:marTop w:val="115"/>
          <w:marBottom w:val="0"/>
          <w:divBdr>
            <w:top w:val="none" w:sz="0" w:space="0" w:color="auto"/>
            <w:left w:val="none" w:sz="0" w:space="0" w:color="auto"/>
            <w:bottom w:val="none" w:sz="0" w:space="0" w:color="auto"/>
            <w:right w:val="none" w:sz="0" w:space="0" w:color="auto"/>
          </w:divBdr>
        </w:div>
      </w:divsChild>
    </w:div>
    <w:div w:id="1875994331">
      <w:bodyDiv w:val="1"/>
      <w:marLeft w:val="0"/>
      <w:marRight w:val="0"/>
      <w:marTop w:val="0"/>
      <w:marBottom w:val="0"/>
      <w:divBdr>
        <w:top w:val="none" w:sz="0" w:space="0" w:color="auto"/>
        <w:left w:val="none" w:sz="0" w:space="0" w:color="auto"/>
        <w:bottom w:val="none" w:sz="0" w:space="0" w:color="auto"/>
        <w:right w:val="none" w:sz="0" w:space="0" w:color="auto"/>
      </w:divBdr>
      <w:divsChild>
        <w:div w:id="1541896535">
          <w:marLeft w:val="547"/>
          <w:marRight w:val="0"/>
          <w:marTop w:val="67"/>
          <w:marBottom w:val="0"/>
          <w:divBdr>
            <w:top w:val="none" w:sz="0" w:space="0" w:color="auto"/>
            <w:left w:val="none" w:sz="0" w:space="0" w:color="auto"/>
            <w:bottom w:val="none" w:sz="0" w:space="0" w:color="auto"/>
            <w:right w:val="none" w:sz="0" w:space="0" w:color="auto"/>
          </w:divBdr>
        </w:div>
        <w:div w:id="1040015777">
          <w:marLeft w:val="547"/>
          <w:marRight w:val="0"/>
          <w:marTop w:val="67"/>
          <w:marBottom w:val="0"/>
          <w:divBdr>
            <w:top w:val="none" w:sz="0" w:space="0" w:color="auto"/>
            <w:left w:val="none" w:sz="0" w:space="0" w:color="auto"/>
            <w:bottom w:val="none" w:sz="0" w:space="0" w:color="auto"/>
            <w:right w:val="none" w:sz="0" w:space="0" w:color="auto"/>
          </w:divBdr>
        </w:div>
        <w:div w:id="1550995036">
          <w:marLeft w:val="547"/>
          <w:marRight w:val="0"/>
          <w:marTop w:val="67"/>
          <w:marBottom w:val="0"/>
          <w:divBdr>
            <w:top w:val="none" w:sz="0" w:space="0" w:color="auto"/>
            <w:left w:val="none" w:sz="0" w:space="0" w:color="auto"/>
            <w:bottom w:val="none" w:sz="0" w:space="0" w:color="auto"/>
            <w:right w:val="none" w:sz="0" w:space="0" w:color="auto"/>
          </w:divBdr>
        </w:div>
        <w:div w:id="1876574363">
          <w:marLeft w:val="547"/>
          <w:marRight w:val="0"/>
          <w:marTop w:val="67"/>
          <w:marBottom w:val="0"/>
          <w:divBdr>
            <w:top w:val="none" w:sz="0" w:space="0" w:color="auto"/>
            <w:left w:val="none" w:sz="0" w:space="0" w:color="auto"/>
            <w:bottom w:val="none" w:sz="0" w:space="0" w:color="auto"/>
            <w:right w:val="none" w:sz="0" w:space="0" w:color="auto"/>
          </w:divBdr>
        </w:div>
        <w:div w:id="1892376092">
          <w:marLeft w:val="547"/>
          <w:marRight w:val="0"/>
          <w:marTop w:val="67"/>
          <w:marBottom w:val="0"/>
          <w:divBdr>
            <w:top w:val="none" w:sz="0" w:space="0" w:color="auto"/>
            <w:left w:val="none" w:sz="0" w:space="0" w:color="auto"/>
            <w:bottom w:val="none" w:sz="0" w:space="0" w:color="auto"/>
            <w:right w:val="none" w:sz="0" w:space="0" w:color="auto"/>
          </w:divBdr>
        </w:div>
        <w:div w:id="918099334">
          <w:marLeft w:val="547"/>
          <w:marRight w:val="0"/>
          <w:marTop w:val="67"/>
          <w:marBottom w:val="0"/>
          <w:divBdr>
            <w:top w:val="none" w:sz="0" w:space="0" w:color="auto"/>
            <w:left w:val="none" w:sz="0" w:space="0" w:color="auto"/>
            <w:bottom w:val="none" w:sz="0" w:space="0" w:color="auto"/>
            <w:right w:val="none" w:sz="0" w:space="0" w:color="auto"/>
          </w:divBdr>
        </w:div>
        <w:div w:id="1604192921">
          <w:marLeft w:val="547"/>
          <w:marRight w:val="0"/>
          <w:marTop w:val="67"/>
          <w:marBottom w:val="0"/>
          <w:divBdr>
            <w:top w:val="none" w:sz="0" w:space="0" w:color="auto"/>
            <w:left w:val="none" w:sz="0" w:space="0" w:color="auto"/>
            <w:bottom w:val="none" w:sz="0" w:space="0" w:color="auto"/>
            <w:right w:val="none" w:sz="0" w:space="0" w:color="auto"/>
          </w:divBdr>
        </w:div>
        <w:div w:id="587275411">
          <w:marLeft w:val="547"/>
          <w:marRight w:val="0"/>
          <w:marTop w:val="67"/>
          <w:marBottom w:val="0"/>
          <w:divBdr>
            <w:top w:val="none" w:sz="0" w:space="0" w:color="auto"/>
            <w:left w:val="none" w:sz="0" w:space="0" w:color="auto"/>
            <w:bottom w:val="none" w:sz="0" w:space="0" w:color="auto"/>
            <w:right w:val="none" w:sz="0" w:space="0" w:color="auto"/>
          </w:divBdr>
        </w:div>
        <w:div w:id="2102950597">
          <w:marLeft w:val="547"/>
          <w:marRight w:val="0"/>
          <w:marTop w:val="67"/>
          <w:marBottom w:val="0"/>
          <w:divBdr>
            <w:top w:val="none" w:sz="0" w:space="0" w:color="auto"/>
            <w:left w:val="none" w:sz="0" w:space="0" w:color="auto"/>
            <w:bottom w:val="none" w:sz="0" w:space="0" w:color="auto"/>
            <w:right w:val="none" w:sz="0" w:space="0" w:color="auto"/>
          </w:divBdr>
        </w:div>
        <w:div w:id="1474176754">
          <w:marLeft w:val="547"/>
          <w:marRight w:val="0"/>
          <w:marTop w:val="67"/>
          <w:marBottom w:val="0"/>
          <w:divBdr>
            <w:top w:val="none" w:sz="0" w:space="0" w:color="auto"/>
            <w:left w:val="none" w:sz="0" w:space="0" w:color="auto"/>
            <w:bottom w:val="none" w:sz="0" w:space="0" w:color="auto"/>
            <w:right w:val="none" w:sz="0" w:space="0" w:color="auto"/>
          </w:divBdr>
        </w:div>
        <w:div w:id="364331373">
          <w:marLeft w:val="547"/>
          <w:marRight w:val="0"/>
          <w:marTop w:val="67"/>
          <w:marBottom w:val="0"/>
          <w:divBdr>
            <w:top w:val="none" w:sz="0" w:space="0" w:color="auto"/>
            <w:left w:val="none" w:sz="0" w:space="0" w:color="auto"/>
            <w:bottom w:val="none" w:sz="0" w:space="0" w:color="auto"/>
            <w:right w:val="none" w:sz="0" w:space="0" w:color="auto"/>
          </w:divBdr>
        </w:div>
        <w:div w:id="675350556">
          <w:marLeft w:val="547"/>
          <w:marRight w:val="0"/>
          <w:marTop w:val="67"/>
          <w:marBottom w:val="0"/>
          <w:divBdr>
            <w:top w:val="none" w:sz="0" w:space="0" w:color="auto"/>
            <w:left w:val="none" w:sz="0" w:space="0" w:color="auto"/>
            <w:bottom w:val="none" w:sz="0" w:space="0" w:color="auto"/>
            <w:right w:val="none" w:sz="0" w:space="0" w:color="auto"/>
          </w:divBdr>
        </w:div>
        <w:div w:id="537357245">
          <w:marLeft w:val="547"/>
          <w:marRight w:val="0"/>
          <w:marTop w:val="67"/>
          <w:marBottom w:val="0"/>
          <w:divBdr>
            <w:top w:val="none" w:sz="0" w:space="0" w:color="auto"/>
            <w:left w:val="none" w:sz="0" w:space="0" w:color="auto"/>
            <w:bottom w:val="none" w:sz="0" w:space="0" w:color="auto"/>
            <w:right w:val="none" w:sz="0" w:space="0" w:color="auto"/>
          </w:divBdr>
        </w:div>
        <w:div w:id="1830362096">
          <w:marLeft w:val="547"/>
          <w:marRight w:val="0"/>
          <w:marTop w:val="67"/>
          <w:marBottom w:val="0"/>
          <w:divBdr>
            <w:top w:val="none" w:sz="0" w:space="0" w:color="auto"/>
            <w:left w:val="none" w:sz="0" w:space="0" w:color="auto"/>
            <w:bottom w:val="none" w:sz="0" w:space="0" w:color="auto"/>
            <w:right w:val="none" w:sz="0" w:space="0" w:color="auto"/>
          </w:divBdr>
        </w:div>
        <w:div w:id="822895978">
          <w:marLeft w:val="547"/>
          <w:marRight w:val="0"/>
          <w:marTop w:val="67"/>
          <w:marBottom w:val="0"/>
          <w:divBdr>
            <w:top w:val="none" w:sz="0" w:space="0" w:color="auto"/>
            <w:left w:val="none" w:sz="0" w:space="0" w:color="auto"/>
            <w:bottom w:val="none" w:sz="0" w:space="0" w:color="auto"/>
            <w:right w:val="none" w:sz="0" w:space="0" w:color="auto"/>
          </w:divBdr>
        </w:div>
        <w:div w:id="1513841760">
          <w:marLeft w:val="547"/>
          <w:marRight w:val="0"/>
          <w:marTop w:val="67"/>
          <w:marBottom w:val="0"/>
          <w:divBdr>
            <w:top w:val="none" w:sz="0" w:space="0" w:color="auto"/>
            <w:left w:val="none" w:sz="0" w:space="0" w:color="auto"/>
            <w:bottom w:val="none" w:sz="0" w:space="0" w:color="auto"/>
            <w:right w:val="none" w:sz="0" w:space="0" w:color="auto"/>
          </w:divBdr>
        </w:div>
      </w:divsChild>
    </w:div>
    <w:div w:id="1882015284">
      <w:bodyDiv w:val="1"/>
      <w:marLeft w:val="0"/>
      <w:marRight w:val="0"/>
      <w:marTop w:val="0"/>
      <w:marBottom w:val="0"/>
      <w:divBdr>
        <w:top w:val="none" w:sz="0" w:space="0" w:color="auto"/>
        <w:left w:val="none" w:sz="0" w:space="0" w:color="auto"/>
        <w:bottom w:val="none" w:sz="0" w:space="0" w:color="auto"/>
        <w:right w:val="none" w:sz="0" w:space="0" w:color="auto"/>
      </w:divBdr>
      <w:divsChild>
        <w:div w:id="1815247300">
          <w:marLeft w:val="547"/>
          <w:marRight w:val="0"/>
          <w:marTop w:val="115"/>
          <w:marBottom w:val="0"/>
          <w:divBdr>
            <w:top w:val="none" w:sz="0" w:space="0" w:color="auto"/>
            <w:left w:val="none" w:sz="0" w:space="0" w:color="auto"/>
            <w:bottom w:val="none" w:sz="0" w:space="0" w:color="auto"/>
            <w:right w:val="none" w:sz="0" w:space="0" w:color="auto"/>
          </w:divBdr>
        </w:div>
        <w:div w:id="740179183">
          <w:marLeft w:val="547"/>
          <w:marRight w:val="0"/>
          <w:marTop w:val="115"/>
          <w:marBottom w:val="0"/>
          <w:divBdr>
            <w:top w:val="none" w:sz="0" w:space="0" w:color="auto"/>
            <w:left w:val="none" w:sz="0" w:space="0" w:color="auto"/>
            <w:bottom w:val="none" w:sz="0" w:space="0" w:color="auto"/>
            <w:right w:val="none" w:sz="0" w:space="0" w:color="auto"/>
          </w:divBdr>
        </w:div>
        <w:div w:id="1966695637">
          <w:marLeft w:val="547"/>
          <w:marRight w:val="0"/>
          <w:marTop w:val="115"/>
          <w:marBottom w:val="0"/>
          <w:divBdr>
            <w:top w:val="none" w:sz="0" w:space="0" w:color="auto"/>
            <w:left w:val="none" w:sz="0" w:space="0" w:color="auto"/>
            <w:bottom w:val="none" w:sz="0" w:space="0" w:color="auto"/>
            <w:right w:val="none" w:sz="0" w:space="0" w:color="auto"/>
          </w:divBdr>
        </w:div>
        <w:div w:id="449014788">
          <w:marLeft w:val="547"/>
          <w:marRight w:val="0"/>
          <w:marTop w:val="115"/>
          <w:marBottom w:val="0"/>
          <w:divBdr>
            <w:top w:val="none" w:sz="0" w:space="0" w:color="auto"/>
            <w:left w:val="none" w:sz="0" w:space="0" w:color="auto"/>
            <w:bottom w:val="none" w:sz="0" w:space="0" w:color="auto"/>
            <w:right w:val="none" w:sz="0" w:space="0" w:color="auto"/>
          </w:divBdr>
        </w:div>
        <w:div w:id="1847283572">
          <w:marLeft w:val="547"/>
          <w:marRight w:val="0"/>
          <w:marTop w:val="115"/>
          <w:marBottom w:val="0"/>
          <w:divBdr>
            <w:top w:val="none" w:sz="0" w:space="0" w:color="auto"/>
            <w:left w:val="none" w:sz="0" w:space="0" w:color="auto"/>
            <w:bottom w:val="none" w:sz="0" w:space="0" w:color="auto"/>
            <w:right w:val="none" w:sz="0" w:space="0" w:color="auto"/>
          </w:divBdr>
        </w:div>
        <w:div w:id="1973902958">
          <w:marLeft w:val="547"/>
          <w:marRight w:val="0"/>
          <w:marTop w:val="115"/>
          <w:marBottom w:val="0"/>
          <w:divBdr>
            <w:top w:val="none" w:sz="0" w:space="0" w:color="auto"/>
            <w:left w:val="none" w:sz="0" w:space="0" w:color="auto"/>
            <w:bottom w:val="none" w:sz="0" w:space="0" w:color="auto"/>
            <w:right w:val="none" w:sz="0" w:space="0" w:color="auto"/>
          </w:divBdr>
        </w:div>
        <w:div w:id="31461073">
          <w:marLeft w:val="547"/>
          <w:marRight w:val="0"/>
          <w:marTop w:val="115"/>
          <w:marBottom w:val="0"/>
          <w:divBdr>
            <w:top w:val="none" w:sz="0" w:space="0" w:color="auto"/>
            <w:left w:val="none" w:sz="0" w:space="0" w:color="auto"/>
            <w:bottom w:val="none" w:sz="0" w:space="0" w:color="auto"/>
            <w:right w:val="none" w:sz="0" w:space="0" w:color="auto"/>
          </w:divBdr>
        </w:div>
      </w:divsChild>
    </w:div>
    <w:div w:id="1884292944">
      <w:bodyDiv w:val="1"/>
      <w:marLeft w:val="0"/>
      <w:marRight w:val="0"/>
      <w:marTop w:val="0"/>
      <w:marBottom w:val="0"/>
      <w:divBdr>
        <w:top w:val="none" w:sz="0" w:space="0" w:color="auto"/>
        <w:left w:val="none" w:sz="0" w:space="0" w:color="auto"/>
        <w:bottom w:val="none" w:sz="0" w:space="0" w:color="auto"/>
        <w:right w:val="none" w:sz="0" w:space="0" w:color="auto"/>
      </w:divBdr>
      <w:divsChild>
        <w:div w:id="756906079">
          <w:marLeft w:val="547"/>
          <w:marRight w:val="0"/>
          <w:marTop w:val="96"/>
          <w:marBottom w:val="0"/>
          <w:divBdr>
            <w:top w:val="none" w:sz="0" w:space="0" w:color="auto"/>
            <w:left w:val="none" w:sz="0" w:space="0" w:color="auto"/>
            <w:bottom w:val="none" w:sz="0" w:space="0" w:color="auto"/>
            <w:right w:val="none" w:sz="0" w:space="0" w:color="auto"/>
          </w:divBdr>
        </w:div>
        <w:div w:id="2088918482">
          <w:marLeft w:val="547"/>
          <w:marRight w:val="0"/>
          <w:marTop w:val="96"/>
          <w:marBottom w:val="0"/>
          <w:divBdr>
            <w:top w:val="none" w:sz="0" w:space="0" w:color="auto"/>
            <w:left w:val="none" w:sz="0" w:space="0" w:color="auto"/>
            <w:bottom w:val="none" w:sz="0" w:space="0" w:color="auto"/>
            <w:right w:val="none" w:sz="0" w:space="0" w:color="auto"/>
          </w:divBdr>
        </w:div>
      </w:divsChild>
    </w:div>
    <w:div w:id="1884293164">
      <w:bodyDiv w:val="1"/>
      <w:marLeft w:val="0"/>
      <w:marRight w:val="0"/>
      <w:marTop w:val="0"/>
      <w:marBottom w:val="0"/>
      <w:divBdr>
        <w:top w:val="none" w:sz="0" w:space="0" w:color="auto"/>
        <w:left w:val="none" w:sz="0" w:space="0" w:color="auto"/>
        <w:bottom w:val="none" w:sz="0" w:space="0" w:color="auto"/>
        <w:right w:val="none" w:sz="0" w:space="0" w:color="auto"/>
      </w:divBdr>
    </w:div>
    <w:div w:id="1885100901">
      <w:bodyDiv w:val="1"/>
      <w:marLeft w:val="0"/>
      <w:marRight w:val="0"/>
      <w:marTop w:val="0"/>
      <w:marBottom w:val="0"/>
      <w:divBdr>
        <w:top w:val="none" w:sz="0" w:space="0" w:color="auto"/>
        <w:left w:val="none" w:sz="0" w:space="0" w:color="auto"/>
        <w:bottom w:val="none" w:sz="0" w:space="0" w:color="auto"/>
        <w:right w:val="none" w:sz="0" w:space="0" w:color="auto"/>
      </w:divBdr>
      <w:divsChild>
        <w:div w:id="1744253334">
          <w:marLeft w:val="1714"/>
          <w:marRight w:val="0"/>
          <w:marTop w:val="86"/>
          <w:marBottom w:val="0"/>
          <w:divBdr>
            <w:top w:val="none" w:sz="0" w:space="0" w:color="auto"/>
            <w:left w:val="none" w:sz="0" w:space="0" w:color="auto"/>
            <w:bottom w:val="none" w:sz="0" w:space="0" w:color="auto"/>
            <w:right w:val="none" w:sz="0" w:space="0" w:color="auto"/>
          </w:divBdr>
        </w:div>
      </w:divsChild>
    </w:div>
    <w:div w:id="1885174874">
      <w:bodyDiv w:val="1"/>
      <w:marLeft w:val="0"/>
      <w:marRight w:val="0"/>
      <w:marTop w:val="0"/>
      <w:marBottom w:val="0"/>
      <w:divBdr>
        <w:top w:val="none" w:sz="0" w:space="0" w:color="auto"/>
        <w:left w:val="none" w:sz="0" w:space="0" w:color="auto"/>
        <w:bottom w:val="none" w:sz="0" w:space="0" w:color="auto"/>
        <w:right w:val="none" w:sz="0" w:space="0" w:color="auto"/>
      </w:divBdr>
    </w:div>
    <w:div w:id="1886405011">
      <w:bodyDiv w:val="1"/>
      <w:marLeft w:val="0"/>
      <w:marRight w:val="0"/>
      <w:marTop w:val="0"/>
      <w:marBottom w:val="0"/>
      <w:divBdr>
        <w:top w:val="none" w:sz="0" w:space="0" w:color="auto"/>
        <w:left w:val="none" w:sz="0" w:space="0" w:color="auto"/>
        <w:bottom w:val="none" w:sz="0" w:space="0" w:color="auto"/>
        <w:right w:val="none" w:sz="0" w:space="0" w:color="auto"/>
      </w:divBdr>
      <w:divsChild>
        <w:div w:id="1009790484">
          <w:marLeft w:val="547"/>
          <w:marRight w:val="0"/>
          <w:marTop w:val="106"/>
          <w:marBottom w:val="0"/>
          <w:divBdr>
            <w:top w:val="none" w:sz="0" w:space="0" w:color="auto"/>
            <w:left w:val="none" w:sz="0" w:space="0" w:color="auto"/>
            <w:bottom w:val="none" w:sz="0" w:space="0" w:color="auto"/>
            <w:right w:val="none" w:sz="0" w:space="0" w:color="auto"/>
          </w:divBdr>
        </w:div>
        <w:div w:id="124857483">
          <w:marLeft w:val="1166"/>
          <w:marRight w:val="0"/>
          <w:marTop w:val="86"/>
          <w:marBottom w:val="0"/>
          <w:divBdr>
            <w:top w:val="none" w:sz="0" w:space="0" w:color="auto"/>
            <w:left w:val="none" w:sz="0" w:space="0" w:color="auto"/>
            <w:bottom w:val="none" w:sz="0" w:space="0" w:color="auto"/>
            <w:right w:val="none" w:sz="0" w:space="0" w:color="auto"/>
          </w:divBdr>
        </w:div>
      </w:divsChild>
    </w:div>
    <w:div w:id="1890917075">
      <w:bodyDiv w:val="1"/>
      <w:marLeft w:val="0"/>
      <w:marRight w:val="0"/>
      <w:marTop w:val="0"/>
      <w:marBottom w:val="0"/>
      <w:divBdr>
        <w:top w:val="none" w:sz="0" w:space="0" w:color="auto"/>
        <w:left w:val="none" w:sz="0" w:space="0" w:color="auto"/>
        <w:bottom w:val="none" w:sz="0" w:space="0" w:color="auto"/>
        <w:right w:val="none" w:sz="0" w:space="0" w:color="auto"/>
      </w:divBdr>
      <w:divsChild>
        <w:div w:id="294416008">
          <w:marLeft w:val="547"/>
          <w:marRight w:val="0"/>
          <w:marTop w:val="115"/>
          <w:marBottom w:val="0"/>
          <w:divBdr>
            <w:top w:val="none" w:sz="0" w:space="0" w:color="auto"/>
            <w:left w:val="none" w:sz="0" w:space="0" w:color="auto"/>
            <w:bottom w:val="none" w:sz="0" w:space="0" w:color="auto"/>
            <w:right w:val="none" w:sz="0" w:space="0" w:color="auto"/>
          </w:divBdr>
        </w:div>
      </w:divsChild>
    </w:div>
    <w:div w:id="1892569422">
      <w:bodyDiv w:val="1"/>
      <w:marLeft w:val="0"/>
      <w:marRight w:val="0"/>
      <w:marTop w:val="0"/>
      <w:marBottom w:val="0"/>
      <w:divBdr>
        <w:top w:val="none" w:sz="0" w:space="0" w:color="auto"/>
        <w:left w:val="none" w:sz="0" w:space="0" w:color="auto"/>
        <w:bottom w:val="none" w:sz="0" w:space="0" w:color="auto"/>
        <w:right w:val="none" w:sz="0" w:space="0" w:color="auto"/>
      </w:divBdr>
      <w:divsChild>
        <w:div w:id="1453476428">
          <w:marLeft w:val="547"/>
          <w:marRight w:val="0"/>
          <w:marTop w:val="115"/>
          <w:marBottom w:val="0"/>
          <w:divBdr>
            <w:top w:val="none" w:sz="0" w:space="0" w:color="auto"/>
            <w:left w:val="none" w:sz="0" w:space="0" w:color="auto"/>
            <w:bottom w:val="none" w:sz="0" w:space="0" w:color="auto"/>
            <w:right w:val="none" w:sz="0" w:space="0" w:color="auto"/>
          </w:divBdr>
        </w:div>
        <w:div w:id="1258292217">
          <w:marLeft w:val="547"/>
          <w:marRight w:val="0"/>
          <w:marTop w:val="115"/>
          <w:marBottom w:val="0"/>
          <w:divBdr>
            <w:top w:val="none" w:sz="0" w:space="0" w:color="auto"/>
            <w:left w:val="none" w:sz="0" w:space="0" w:color="auto"/>
            <w:bottom w:val="none" w:sz="0" w:space="0" w:color="auto"/>
            <w:right w:val="none" w:sz="0" w:space="0" w:color="auto"/>
          </w:divBdr>
        </w:div>
      </w:divsChild>
    </w:div>
    <w:div w:id="1895656148">
      <w:bodyDiv w:val="1"/>
      <w:marLeft w:val="0"/>
      <w:marRight w:val="0"/>
      <w:marTop w:val="0"/>
      <w:marBottom w:val="0"/>
      <w:divBdr>
        <w:top w:val="none" w:sz="0" w:space="0" w:color="auto"/>
        <w:left w:val="none" w:sz="0" w:space="0" w:color="auto"/>
        <w:bottom w:val="none" w:sz="0" w:space="0" w:color="auto"/>
        <w:right w:val="none" w:sz="0" w:space="0" w:color="auto"/>
      </w:divBdr>
    </w:div>
    <w:div w:id="1898585885">
      <w:bodyDiv w:val="1"/>
      <w:marLeft w:val="0"/>
      <w:marRight w:val="0"/>
      <w:marTop w:val="0"/>
      <w:marBottom w:val="0"/>
      <w:divBdr>
        <w:top w:val="none" w:sz="0" w:space="0" w:color="auto"/>
        <w:left w:val="none" w:sz="0" w:space="0" w:color="auto"/>
        <w:bottom w:val="none" w:sz="0" w:space="0" w:color="auto"/>
        <w:right w:val="none" w:sz="0" w:space="0" w:color="auto"/>
      </w:divBdr>
    </w:div>
    <w:div w:id="1900045167">
      <w:bodyDiv w:val="1"/>
      <w:marLeft w:val="0"/>
      <w:marRight w:val="0"/>
      <w:marTop w:val="0"/>
      <w:marBottom w:val="0"/>
      <w:divBdr>
        <w:top w:val="none" w:sz="0" w:space="0" w:color="auto"/>
        <w:left w:val="none" w:sz="0" w:space="0" w:color="auto"/>
        <w:bottom w:val="none" w:sz="0" w:space="0" w:color="auto"/>
        <w:right w:val="none" w:sz="0" w:space="0" w:color="auto"/>
      </w:divBdr>
      <w:divsChild>
        <w:div w:id="1917979468">
          <w:marLeft w:val="1166"/>
          <w:marRight w:val="0"/>
          <w:marTop w:val="77"/>
          <w:marBottom w:val="0"/>
          <w:divBdr>
            <w:top w:val="none" w:sz="0" w:space="0" w:color="auto"/>
            <w:left w:val="none" w:sz="0" w:space="0" w:color="auto"/>
            <w:bottom w:val="none" w:sz="0" w:space="0" w:color="auto"/>
            <w:right w:val="none" w:sz="0" w:space="0" w:color="auto"/>
          </w:divBdr>
        </w:div>
      </w:divsChild>
    </w:div>
    <w:div w:id="1904095985">
      <w:bodyDiv w:val="1"/>
      <w:marLeft w:val="0"/>
      <w:marRight w:val="0"/>
      <w:marTop w:val="0"/>
      <w:marBottom w:val="0"/>
      <w:divBdr>
        <w:top w:val="none" w:sz="0" w:space="0" w:color="auto"/>
        <w:left w:val="none" w:sz="0" w:space="0" w:color="auto"/>
        <w:bottom w:val="none" w:sz="0" w:space="0" w:color="auto"/>
        <w:right w:val="none" w:sz="0" w:space="0" w:color="auto"/>
      </w:divBdr>
      <w:divsChild>
        <w:div w:id="1873422073">
          <w:marLeft w:val="1166"/>
          <w:marRight w:val="0"/>
          <w:marTop w:val="77"/>
          <w:marBottom w:val="0"/>
          <w:divBdr>
            <w:top w:val="none" w:sz="0" w:space="0" w:color="auto"/>
            <w:left w:val="none" w:sz="0" w:space="0" w:color="auto"/>
            <w:bottom w:val="none" w:sz="0" w:space="0" w:color="auto"/>
            <w:right w:val="none" w:sz="0" w:space="0" w:color="auto"/>
          </w:divBdr>
        </w:div>
        <w:div w:id="131559978">
          <w:marLeft w:val="1166"/>
          <w:marRight w:val="0"/>
          <w:marTop w:val="77"/>
          <w:marBottom w:val="0"/>
          <w:divBdr>
            <w:top w:val="none" w:sz="0" w:space="0" w:color="auto"/>
            <w:left w:val="none" w:sz="0" w:space="0" w:color="auto"/>
            <w:bottom w:val="none" w:sz="0" w:space="0" w:color="auto"/>
            <w:right w:val="none" w:sz="0" w:space="0" w:color="auto"/>
          </w:divBdr>
        </w:div>
      </w:divsChild>
    </w:div>
    <w:div w:id="1907915590">
      <w:bodyDiv w:val="1"/>
      <w:marLeft w:val="0"/>
      <w:marRight w:val="0"/>
      <w:marTop w:val="0"/>
      <w:marBottom w:val="0"/>
      <w:divBdr>
        <w:top w:val="none" w:sz="0" w:space="0" w:color="auto"/>
        <w:left w:val="none" w:sz="0" w:space="0" w:color="auto"/>
        <w:bottom w:val="none" w:sz="0" w:space="0" w:color="auto"/>
        <w:right w:val="none" w:sz="0" w:space="0" w:color="auto"/>
      </w:divBdr>
      <w:divsChild>
        <w:div w:id="1885091697">
          <w:marLeft w:val="547"/>
          <w:marRight w:val="0"/>
          <w:marTop w:val="96"/>
          <w:marBottom w:val="0"/>
          <w:divBdr>
            <w:top w:val="none" w:sz="0" w:space="0" w:color="auto"/>
            <w:left w:val="none" w:sz="0" w:space="0" w:color="auto"/>
            <w:bottom w:val="none" w:sz="0" w:space="0" w:color="auto"/>
            <w:right w:val="none" w:sz="0" w:space="0" w:color="auto"/>
          </w:divBdr>
        </w:div>
      </w:divsChild>
    </w:div>
    <w:div w:id="1914660429">
      <w:bodyDiv w:val="1"/>
      <w:marLeft w:val="0"/>
      <w:marRight w:val="0"/>
      <w:marTop w:val="0"/>
      <w:marBottom w:val="0"/>
      <w:divBdr>
        <w:top w:val="none" w:sz="0" w:space="0" w:color="auto"/>
        <w:left w:val="none" w:sz="0" w:space="0" w:color="auto"/>
        <w:bottom w:val="none" w:sz="0" w:space="0" w:color="auto"/>
        <w:right w:val="none" w:sz="0" w:space="0" w:color="auto"/>
      </w:divBdr>
    </w:div>
    <w:div w:id="1917008729">
      <w:bodyDiv w:val="1"/>
      <w:marLeft w:val="0"/>
      <w:marRight w:val="0"/>
      <w:marTop w:val="0"/>
      <w:marBottom w:val="0"/>
      <w:divBdr>
        <w:top w:val="none" w:sz="0" w:space="0" w:color="auto"/>
        <w:left w:val="none" w:sz="0" w:space="0" w:color="auto"/>
        <w:bottom w:val="none" w:sz="0" w:space="0" w:color="auto"/>
        <w:right w:val="none" w:sz="0" w:space="0" w:color="auto"/>
      </w:divBdr>
      <w:divsChild>
        <w:div w:id="1244727997">
          <w:marLeft w:val="547"/>
          <w:marRight w:val="0"/>
          <w:marTop w:val="86"/>
          <w:marBottom w:val="0"/>
          <w:divBdr>
            <w:top w:val="none" w:sz="0" w:space="0" w:color="auto"/>
            <w:left w:val="none" w:sz="0" w:space="0" w:color="auto"/>
            <w:bottom w:val="none" w:sz="0" w:space="0" w:color="auto"/>
            <w:right w:val="none" w:sz="0" w:space="0" w:color="auto"/>
          </w:divBdr>
        </w:div>
        <w:div w:id="1965041873">
          <w:marLeft w:val="1166"/>
          <w:marRight w:val="0"/>
          <w:marTop w:val="77"/>
          <w:marBottom w:val="0"/>
          <w:divBdr>
            <w:top w:val="none" w:sz="0" w:space="0" w:color="auto"/>
            <w:left w:val="none" w:sz="0" w:space="0" w:color="auto"/>
            <w:bottom w:val="none" w:sz="0" w:space="0" w:color="auto"/>
            <w:right w:val="none" w:sz="0" w:space="0" w:color="auto"/>
          </w:divBdr>
        </w:div>
        <w:div w:id="1082752989">
          <w:marLeft w:val="1166"/>
          <w:marRight w:val="0"/>
          <w:marTop w:val="77"/>
          <w:marBottom w:val="0"/>
          <w:divBdr>
            <w:top w:val="none" w:sz="0" w:space="0" w:color="auto"/>
            <w:left w:val="none" w:sz="0" w:space="0" w:color="auto"/>
            <w:bottom w:val="none" w:sz="0" w:space="0" w:color="auto"/>
            <w:right w:val="none" w:sz="0" w:space="0" w:color="auto"/>
          </w:divBdr>
        </w:div>
      </w:divsChild>
    </w:div>
    <w:div w:id="1924994449">
      <w:bodyDiv w:val="1"/>
      <w:marLeft w:val="0"/>
      <w:marRight w:val="0"/>
      <w:marTop w:val="0"/>
      <w:marBottom w:val="0"/>
      <w:divBdr>
        <w:top w:val="none" w:sz="0" w:space="0" w:color="auto"/>
        <w:left w:val="none" w:sz="0" w:space="0" w:color="auto"/>
        <w:bottom w:val="none" w:sz="0" w:space="0" w:color="auto"/>
        <w:right w:val="none" w:sz="0" w:space="0" w:color="auto"/>
      </w:divBdr>
    </w:div>
    <w:div w:id="1930581650">
      <w:bodyDiv w:val="1"/>
      <w:marLeft w:val="0"/>
      <w:marRight w:val="0"/>
      <w:marTop w:val="0"/>
      <w:marBottom w:val="0"/>
      <w:divBdr>
        <w:top w:val="none" w:sz="0" w:space="0" w:color="auto"/>
        <w:left w:val="none" w:sz="0" w:space="0" w:color="auto"/>
        <w:bottom w:val="none" w:sz="0" w:space="0" w:color="auto"/>
        <w:right w:val="none" w:sz="0" w:space="0" w:color="auto"/>
      </w:divBdr>
      <w:divsChild>
        <w:div w:id="41516350">
          <w:marLeft w:val="547"/>
          <w:marRight w:val="0"/>
          <w:marTop w:val="115"/>
          <w:marBottom w:val="0"/>
          <w:divBdr>
            <w:top w:val="none" w:sz="0" w:space="0" w:color="auto"/>
            <w:left w:val="none" w:sz="0" w:space="0" w:color="auto"/>
            <w:bottom w:val="none" w:sz="0" w:space="0" w:color="auto"/>
            <w:right w:val="none" w:sz="0" w:space="0" w:color="auto"/>
          </w:divBdr>
        </w:div>
        <w:div w:id="1645351096">
          <w:marLeft w:val="547"/>
          <w:marRight w:val="0"/>
          <w:marTop w:val="115"/>
          <w:marBottom w:val="0"/>
          <w:divBdr>
            <w:top w:val="none" w:sz="0" w:space="0" w:color="auto"/>
            <w:left w:val="none" w:sz="0" w:space="0" w:color="auto"/>
            <w:bottom w:val="none" w:sz="0" w:space="0" w:color="auto"/>
            <w:right w:val="none" w:sz="0" w:space="0" w:color="auto"/>
          </w:divBdr>
        </w:div>
      </w:divsChild>
    </w:div>
    <w:div w:id="1933313036">
      <w:bodyDiv w:val="1"/>
      <w:marLeft w:val="0"/>
      <w:marRight w:val="0"/>
      <w:marTop w:val="0"/>
      <w:marBottom w:val="0"/>
      <w:divBdr>
        <w:top w:val="none" w:sz="0" w:space="0" w:color="auto"/>
        <w:left w:val="none" w:sz="0" w:space="0" w:color="auto"/>
        <w:bottom w:val="none" w:sz="0" w:space="0" w:color="auto"/>
        <w:right w:val="none" w:sz="0" w:space="0" w:color="auto"/>
      </w:divBdr>
      <w:divsChild>
        <w:div w:id="222915898">
          <w:marLeft w:val="547"/>
          <w:marRight w:val="0"/>
          <w:marTop w:val="106"/>
          <w:marBottom w:val="0"/>
          <w:divBdr>
            <w:top w:val="none" w:sz="0" w:space="0" w:color="auto"/>
            <w:left w:val="none" w:sz="0" w:space="0" w:color="auto"/>
            <w:bottom w:val="none" w:sz="0" w:space="0" w:color="auto"/>
            <w:right w:val="none" w:sz="0" w:space="0" w:color="auto"/>
          </w:divBdr>
        </w:div>
      </w:divsChild>
    </w:div>
    <w:div w:id="1933470595">
      <w:bodyDiv w:val="1"/>
      <w:marLeft w:val="0"/>
      <w:marRight w:val="0"/>
      <w:marTop w:val="0"/>
      <w:marBottom w:val="0"/>
      <w:divBdr>
        <w:top w:val="none" w:sz="0" w:space="0" w:color="auto"/>
        <w:left w:val="none" w:sz="0" w:space="0" w:color="auto"/>
        <w:bottom w:val="none" w:sz="0" w:space="0" w:color="auto"/>
        <w:right w:val="none" w:sz="0" w:space="0" w:color="auto"/>
      </w:divBdr>
      <w:divsChild>
        <w:div w:id="1908877129">
          <w:marLeft w:val="547"/>
          <w:marRight w:val="0"/>
          <w:marTop w:val="120"/>
          <w:marBottom w:val="0"/>
          <w:divBdr>
            <w:top w:val="none" w:sz="0" w:space="0" w:color="auto"/>
            <w:left w:val="none" w:sz="0" w:space="0" w:color="auto"/>
            <w:bottom w:val="none" w:sz="0" w:space="0" w:color="auto"/>
            <w:right w:val="none" w:sz="0" w:space="0" w:color="auto"/>
          </w:divBdr>
        </w:div>
        <w:div w:id="436290284">
          <w:marLeft w:val="1166"/>
          <w:marRight w:val="0"/>
          <w:marTop w:val="100"/>
          <w:marBottom w:val="0"/>
          <w:divBdr>
            <w:top w:val="none" w:sz="0" w:space="0" w:color="auto"/>
            <w:left w:val="none" w:sz="0" w:space="0" w:color="auto"/>
            <w:bottom w:val="none" w:sz="0" w:space="0" w:color="auto"/>
            <w:right w:val="none" w:sz="0" w:space="0" w:color="auto"/>
          </w:divBdr>
        </w:div>
      </w:divsChild>
    </w:div>
    <w:div w:id="1933582031">
      <w:bodyDiv w:val="1"/>
      <w:marLeft w:val="0"/>
      <w:marRight w:val="0"/>
      <w:marTop w:val="0"/>
      <w:marBottom w:val="0"/>
      <w:divBdr>
        <w:top w:val="none" w:sz="0" w:space="0" w:color="auto"/>
        <w:left w:val="none" w:sz="0" w:space="0" w:color="auto"/>
        <w:bottom w:val="none" w:sz="0" w:space="0" w:color="auto"/>
        <w:right w:val="none" w:sz="0" w:space="0" w:color="auto"/>
      </w:divBdr>
      <w:divsChild>
        <w:div w:id="734091208">
          <w:marLeft w:val="547"/>
          <w:marRight w:val="0"/>
          <w:marTop w:val="120"/>
          <w:marBottom w:val="0"/>
          <w:divBdr>
            <w:top w:val="none" w:sz="0" w:space="0" w:color="auto"/>
            <w:left w:val="none" w:sz="0" w:space="0" w:color="auto"/>
            <w:bottom w:val="none" w:sz="0" w:space="0" w:color="auto"/>
            <w:right w:val="none" w:sz="0" w:space="0" w:color="auto"/>
          </w:divBdr>
        </w:div>
        <w:div w:id="1819030988">
          <w:marLeft w:val="1166"/>
          <w:marRight w:val="0"/>
          <w:marTop w:val="100"/>
          <w:marBottom w:val="0"/>
          <w:divBdr>
            <w:top w:val="none" w:sz="0" w:space="0" w:color="auto"/>
            <w:left w:val="none" w:sz="0" w:space="0" w:color="auto"/>
            <w:bottom w:val="none" w:sz="0" w:space="0" w:color="auto"/>
            <w:right w:val="none" w:sz="0" w:space="0" w:color="auto"/>
          </w:divBdr>
        </w:div>
      </w:divsChild>
    </w:div>
    <w:div w:id="1935623227">
      <w:bodyDiv w:val="1"/>
      <w:marLeft w:val="0"/>
      <w:marRight w:val="0"/>
      <w:marTop w:val="0"/>
      <w:marBottom w:val="0"/>
      <w:divBdr>
        <w:top w:val="none" w:sz="0" w:space="0" w:color="auto"/>
        <w:left w:val="none" w:sz="0" w:space="0" w:color="auto"/>
        <w:bottom w:val="none" w:sz="0" w:space="0" w:color="auto"/>
        <w:right w:val="none" w:sz="0" w:space="0" w:color="auto"/>
      </w:divBdr>
      <w:divsChild>
        <w:div w:id="934627526">
          <w:marLeft w:val="547"/>
          <w:marRight w:val="0"/>
          <w:marTop w:val="120"/>
          <w:marBottom w:val="0"/>
          <w:divBdr>
            <w:top w:val="none" w:sz="0" w:space="0" w:color="auto"/>
            <w:left w:val="none" w:sz="0" w:space="0" w:color="auto"/>
            <w:bottom w:val="none" w:sz="0" w:space="0" w:color="auto"/>
            <w:right w:val="none" w:sz="0" w:space="0" w:color="auto"/>
          </w:divBdr>
        </w:div>
      </w:divsChild>
    </w:div>
    <w:div w:id="1941137279">
      <w:bodyDiv w:val="1"/>
      <w:marLeft w:val="0"/>
      <w:marRight w:val="0"/>
      <w:marTop w:val="0"/>
      <w:marBottom w:val="0"/>
      <w:divBdr>
        <w:top w:val="none" w:sz="0" w:space="0" w:color="auto"/>
        <w:left w:val="none" w:sz="0" w:space="0" w:color="auto"/>
        <w:bottom w:val="none" w:sz="0" w:space="0" w:color="auto"/>
        <w:right w:val="none" w:sz="0" w:space="0" w:color="auto"/>
      </w:divBdr>
      <w:divsChild>
        <w:div w:id="136654356">
          <w:marLeft w:val="547"/>
          <w:marRight w:val="0"/>
          <w:marTop w:val="115"/>
          <w:marBottom w:val="0"/>
          <w:divBdr>
            <w:top w:val="none" w:sz="0" w:space="0" w:color="auto"/>
            <w:left w:val="none" w:sz="0" w:space="0" w:color="auto"/>
            <w:bottom w:val="none" w:sz="0" w:space="0" w:color="auto"/>
            <w:right w:val="none" w:sz="0" w:space="0" w:color="auto"/>
          </w:divBdr>
        </w:div>
        <w:div w:id="225265644">
          <w:marLeft w:val="547"/>
          <w:marRight w:val="0"/>
          <w:marTop w:val="115"/>
          <w:marBottom w:val="0"/>
          <w:divBdr>
            <w:top w:val="none" w:sz="0" w:space="0" w:color="auto"/>
            <w:left w:val="none" w:sz="0" w:space="0" w:color="auto"/>
            <w:bottom w:val="none" w:sz="0" w:space="0" w:color="auto"/>
            <w:right w:val="none" w:sz="0" w:space="0" w:color="auto"/>
          </w:divBdr>
        </w:div>
        <w:div w:id="1302687766">
          <w:marLeft w:val="547"/>
          <w:marRight w:val="0"/>
          <w:marTop w:val="115"/>
          <w:marBottom w:val="0"/>
          <w:divBdr>
            <w:top w:val="none" w:sz="0" w:space="0" w:color="auto"/>
            <w:left w:val="none" w:sz="0" w:space="0" w:color="auto"/>
            <w:bottom w:val="none" w:sz="0" w:space="0" w:color="auto"/>
            <w:right w:val="none" w:sz="0" w:space="0" w:color="auto"/>
          </w:divBdr>
        </w:div>
        <w:div w:id="1313605133">
          <w:marLeft w:val="547"/>
          <w:marRight w:val="0"/>
          <w:marTop w:val="115"/>
          <w:marBottom w:val="0"/>
          <w:divBdr>
            <w:top w:val="none" w:sz="0" w:space="0" w:color="auto"/>
            <w:left w:val="none" w:sz="0" w:space="0" w:color="auto"/>
            <w:bottom w:val="none" w:sz="0" w:space="0" w:color="auto"/>
            <w:right w:val="none" w:sz="0" w:space="0" w:color="auto"/>
          </w:divBdr>
        </w:div>
        <w:div w:id="1815439910">
          <w:marLeft w:val="547"/>
          <w:marRight w:val="0"/>
          <w:marTop w:val="115"/>
          <w:marBottom w:val="0"/>
          <w:divBdr>
            <w:top w:val="none" w:sz="0" w:space="0" w:color="auto"/>
            <w:left w:val="none" w:sz="0" w:space="0" w:color="auto"/>
            <w:bottom w:val="none" w:sz="0" w:space="0" w:color="auto"/>
            <w:right w:val="none" w:sz="0" w:space="0" w:color="auto"/>
          </w:divBdr>
        </w:div>
        <w:div w:id="1868517034">
          <w:marLeft w:val="547"/>
          <w:marRight w:val="0"/>
          <w:marTop w:val="115"/>
          <w:marBottom w:val="0"/>
          <w:divBdr>
            <w:top w:val="none" w:sz="0" w:space="0" w:color="auto"/>
            <w:left w:val="none" w:sz="0" w:space="0" w:color="auto"/>
            <w:bottom w:val="none" w:sz="0" w:space="0" w:color="auto"/>
            <w:right w:val="none" w:sz="0" w:space="0" w:color="auto"/>
          </w:divBdr>
        </w:div>
        <w:div w:id="1963264256">
          <w:marLeft w:val="547"/>
          <w:marRight w:val="0"/>
          <w:marTop w:val="115"/>
          <w:marBottom w:val="0"/>
          <w:divBdr>
            <w:top w:val="none" w:sz="0" w:space="0" w:color="auto"/>
            <w:left w:val="none" w:sz="0" w:space="0" w:color="auto"/>
            <w:bottom w:val="none" w:sz="0" w:space="0" w:color="auto"/>
            <w:right w:val="none" w:sz="0" w:space="0" w:color="auto"/>
          </w:divBdr>
        </w:div>
        <w:div w:id="2113670430">
          <w:marLeft w:val="547"/>
          <w:marRight w:val="0"/>
          <w:marTop w:val="115"/>
          <w:marBottom w:val="0"/>
          <w:divBdr>
            <w:top w:val="none" w:sz="0" w:space="0" w:color="auto"/>
            <w:left w:val="none" w:sz="0" w:space="0" w:color="auto"/>
            <w:bottom w:val="none" w:sz="0" w:space="0" w:color="auto"/>
            <w:right w:val="none" w:sz="0" w:space="0" w:color="auto"/>
          </w:divBdr>
        </w:div>
      </w:divsChild>
    </w:div>
    <w:div w:id="1941522577">
      <w:bodyDiv w:val="1"/>
      <w:marLeft w:val="0"/>
      <w:marRight w:val="0"/>
      <w:marTop w:val="0"/>
      <w:marBottom w:val="0"/>
      <w:divBdr>
        <w:top w:val="none" w:sz="0" w:space="0" w:color="auto"/>
        <w:left w:val="none" w:sz="0" w:space="0" w:color="auto"/>
        <w:bottom w:val="none" w:sz="0" w:space="0" w:color="auto"/>
        <w:right w:val="none" w:sz="0" w:space="0" w:color="auto"/>
      </w:divBdr>
    </w:div>
    <w:div w:id="1945915874">
      <w:bodyDiv w:val="1"/>
      <w:marLeft w:val="0"/>
      <w:marRight w:val="0"/>
      <w:marTop w:val="0"/>
      <w:marBottom w:val="0"/>
      <w:divBdr>
        <w:top w:val="none" w:sz="0" w:space="0" w:color="auto"/>
        <w:left w:val="none" w:sz="0" w:space="0" w:color="auto"/>
        <w:bottom w:val="none" w:sz="0" w:space="0" w:color="auto"/>
        <w:right w:val="none" w:sz="0" w:space="0" w:color="auto"/>
      </w:divBdr>
    </w:div>
    <w:div w:id="1948195473">
      <w:bodyDiv w:val="1"/>
      <w:marLeft w:val="0"/>
      <w:marRight w:val="0"/>
      <w:marTop w:val="0"/>
      <w:marBottom w:val="0"/>
      <w:divBdr>
        <w:top w:val="none" w:sz="0" w:space="0" w:color="auto"/>
        <w:left w:val="none" w:sz="0" w:space="0" w:color="auto"/>
        <w:bottom w:val="none" w:sz="0" w:space="0" w:color="auto"/>
        <w:right w:val="none" w:sz="0" w:space="0" w:color="auto"/>
      </w:divBdr>
      <w:divsChild>
        <w:div w:id="1970553140">
          <w:marLeft w:val="547"/>
          <w:marRight w:val="0"/>
          <w:marTop w:val="120"/>
          <w:marBottom w:val="0"/>
          <w:divBdr>
            <w:top w:val="none" w:sz="0" w:space="0" w:color="auto"/>
            <w:left w:val="none" w:sz="0" w:space="0" w:color="auto"/>
            <w:bottom w:val="none" w:sz="0" w:space="0" w:color="auto"/>
            <w:right w:val="none" w:sz="0" w:space="0" w:color="auto"/>
          </w:divBdr>
        </w:div>
        <w:div w:id="1543858293">
          <w:marLeft w:val="547"/>
          <w:marRight w:val="0"/>
          <w:marTop w:val="120"/>
          <w:marBottom w:val="0"/>
          <w:divBdr>
            <w:top w:val="none" w:sz="0" w:space="0" w:color="auto"/>
            <w:left w:val="none" w:sz="0" w:space="0" w:color="auto"/>
            <w:bottom w:val="none" w:sz="0" w:space="0" w:color="auto"/>
            <w:right w:val="none" w:sz="0" w:space="0" w:color="auto"/>
          </w:divBdr>
        </w:div>
        <w:div w:id="661085120">
          <w:marLeft w:val="547"/>
          <w:marRight w:val="0"/>
          <w:marTop w:val="120"/>
          <w:marBottom w:val="0"/>
          <w:divBdr>
            <w:top w:val="none" w:sz="0" w:space="0" w:color="auto"/>
            <w:left w:val="none" w:sz="0" w:space="0" w:color="auto"/>
            <w:bottom w:val="none" w:sz="0" w:space="0" w:color="auto"/>
            <w:right w:val="none" w:sz="0" w:space="0" w:color="auto"/>
          </w:divBdr>
        </w:div>
      </w:divsChild>
    </w:div>
    <w:div w:id="1948850317">
      <w:bodyDiv w:val="1"/>
      <w:marLeft w:val="0"/>
      <w:marRight w:val="0"/>
      <w:marTop w:val="0"/>
      <w:marBottom w:val="0"/>
      <w:divBdr>
        <w:top w:val="none" w:sz="0" w:space="0" w:color="auto"/>
        <w:left w:val="none" w:sz="0" w:space="0" w:color="auto"/>
        <w:bottom w:val="none" w:sz="0" w:space="0" w:color="auto"/>
        <w:right w:val="none" w:sz="0" w:space="0" w:color="auto"/>
      </w:divBdr>
      <w:divsChild>
        <w:div w:id="1858037350">
          <w:marLeft w:val="547"/>
          <w:marRight w:val="0"/>
          <w:marTop w:val="115"/>
          <w:marBottom w:val="0"/>
          <w:divBdr>
            <w:top w:val="none" w:sz="0" w:space="0" w:color="auto"/>
            <w:left w:val="none" w:sz="0" w:space="0" w:color="auto"/>
            <w:bottom w:val="none" w:sz="0" w:space="0" w:color="auto"/>
            <w:right w:val="none" w:sz="0" w:space="0" w:color="auto"/>
          </w:divBdr>
        </w:div>
      </w:divsChild>
    </w:div>
    <w:div w:id="1949463268">
      <w:bodyDiv w:val="1"/>
      <w:marLeft w:val="0"/>
      <w:marRight w:val="0"/>
      <w:marTop w:val="0"/>
      <w:marBottom w:val="0"/>
      <w:divBdr>
        <w:top w:val="none" w:sz="0" w:space="0" w:color="auto"/>
        <w:left w:val="none" w:sz="0" w:space="0" w:color="auto"/>
        <w:bottom w:val="none" w:sz="0" w:space="0" w:color="auto"/>
        <w:right w:val="none" w:sz="0" w:space="0" w:color="auto"/>
      </w:divBdr>
      <w:divsChild>
        <w:div w:id="1411544212">
          <w:marLeft w:val="547"/>
          <w:marRight w:val="0"/>
          <w:marTop w:val="115"/>
          <w:marBottom w:val="0"/>
          <w:divBdr>
            <w:top w:val="none" w:sz="0" w:space="0" w:color="auto"/>
            <w:left w:val="none" w:sz="0" w:space="0" w:color="auto"/>
            <w:bottom w:val="none" w:sz="0" w:space="0" w:color="auto"/>
            <w:right w:val="none" w:sz="0" w:space="0" w:color="auto"/>
          </w:divBdr>
        </w:div>
      </w:divsChild>
    </w:div>
    <w:div w:id="1951351229">
      <w:bodyDiv w:val="1"/>
      <w:marLeft w:val="0"/>
      <w:marRight w:val="0"/>
      <w:marTop w:val="0"/>
      <w:marBottom w:val="0"/>
      <w:divBdr>
        <w:top w:val="none" w:sz="0" w:space="0" w:color="auto"/>
        <w:left w:val="none" w:sz="0" w:space="0" w:color="auto"/>
        <w:bottom w:val="none" w:sz="0" w:space="0" w:color="auto"/>
        <w:right w:val="none" w:sz="0" w:space="0" w:color="auto"/>
      </w:divBdr>
      <w:divsChild>
        <w:div w:id="842160771">
          <w:marLeft w:val="547"/>
          <w:marRight w:val="0"/>
          <w:marTop w:val="106"/>
          <w:marBottom w:val="0"/>
          <w:divBdr>
            <w:top w:val="none" w:sz="0" w:space="0" w:color="auto"/>
            <w:left w:val="none" w:sz="0" w:space="0" w:color="auto"/>
            <w:bottom w:val="none" w:sz="0" w:space="0" w:color="auto"/>
            <w:right w:val="none" w:sz="0" w:space="0" w:color="auto"/>
          </w:divBdr>
        </w:div>
        <w:div w:id="1474634211">
          <w:marLeft w:val="547"/>
          <w:marRight w:val="0"/>
          <w:marTop w:val="106"/>
          <w:marBottom w:val="0"/>
          <w:divBdr>
            <w:top w:val="none" w:sz="0" w:space="0" w:color="auto"/>
            <w:left w:val="none" w:sz="0" w:space="0" w:color="auto"/>
            <w:bottom w:val="none" w:sz="0" w:space="0" w:color="auto"/>
            <w:right w:val="none" w:sz="0" w:space="0" w:color="auto"/>
          </w:divBdr>
        </w:div>
        <w:div w:id="1485464991">
          <w:marLeft w:val="547"/>
          <w:marRight w:val="0"/>
          <w:marTop w:val="106"/>
          <w:marBottom w:val="0"/>
          <w:divBdr>
            <w:top w:val="none" w:sz="0" w:space="0" w:color="auto"/>
            <w:left w:val="none" w:sz="0" w:space="0" w:color="auto"/>
            <w:bottom w:val="none" w:sz="0" w:space="0" w:color="auto"/>
            <w:right w:val="none" w:sz="0" w:space="0" w:color="auto"/>
          </w:divBdr>
        </w:div>
      </w:divsChild>
    </w:div>
    <w:div w:id="1953052857">
      <w:bodyDiv w:val="1"/>
      <w:marLeft w:val="0"/>
      <w:marRight w:val="0"/>
      <w:marTop w:val="0"/>
      <w:marBottom w:val="0"/>
      <w:divBdr>
        <w:top w:val="none" w:sz="0" w:space="0" w:color="auto"/>
        <w:left w:val="none" w:sz="0" w:space="0" w:color="auto"/>
        <w:bottom w:val="none" w:sz="0" w:space="0" w:color="auto"/>
        <w:right w:val="none" w:sz="0" w:space="0" w:color="auto"/>
      </w:divBdr>
      <w:divsChild>
        <w:div w:id="456414977">
          <w:marLeft w:val="547"/>
          <w:marRight w:val="0"/>
          <w:marTop w:val="120"/>
          <w:marBottom w:val="0"/>
          <w:divBdr>
            <w:top w:val="none" w:sz="0" w:space="0" w:color="auto"/>
            <w:left w:val="none" w:sz="0" w:space="0" w:color="auto"/>
            <w:bottom w:val="none" w:sz="0" w:space="0" w:color="auto"/>
            <w:right w:val="none" w:sz="0" w:space="0" w:color="auto"/>
          </w:divBdr>
        </w:div>
      </w:divsChild>
    </w:div>
    <w:div w:id="1957906586">
      <w:bodyDiv w:val="1"/>
      <w:marLeft w:val="0"/>
      <w:marRight w:val="0"/>
      <w:marTop w:val="0"/>
      <w:marBottom w:val="0"/>
      <w:divBdr>
        <w:top w:val="none" w:sz="0" w:space="0" w:color="auto"/>
        <w:left w:val="none" w:sz="0" w:space="0" w:color="auto"/>
        <w:bottom w:val="none" w:sz="0" w:space="0" w:color="auto"/>
        <w:right w:val="none" w:sz="0" w:space="0" w:color="auto"/>
      </w:divBdr>
      <w:divsChild>
        <w:div w:id="216859072">
          <w:marLeft w:val="547"/>
          <w:marRight w:val="0"/>
          <w:marTop w:val="120"/>
          <w:marBottom w:val="0"/>
          <w:divBdr>
            <w:top w:val="none" w:sz="0" w:space="0" w:color="auto"/>
            <w:left w:val="none" w:sz="0" w:space="0" w:color="auto"/>
            <w:bottom w:val="none" w:sz="0" w:space="0" w:color="auto"/>
            <w:right w:val="none" w:sz="0" w:space="0" w:color="auto"/>
          </w:divBdr>
        </w:div>
        <w:div w:id="1913193255">
          <w:marLeft w:val="1166"/>
          <w:marRight w:val="0"/>
          <w:marTop w:val="100"/>
          <w:marBottom w:val="0"/>
          <w:divBdr>
            <w:top w:val="none" w:sz="0" w:space="0" w:color="auto"/>
            <w:left w:val="none" w:sz="0" w:space="0" w:color="auto"/>
            <w:bottom w:val="none" w:sz="0" w:space="0" w:color="auto"/>
            <w:right w:val="none" w:sz="0" w:space="0" w:color="auto"/>
          </w:divBdr>
        </w:div>
      </w:divsChild>
    </w:div>
    <w:div w:id="1973051278">
      <w:bodyDiv w:val="1"/>
      <w:marLeft w:val="0"/>
      <w:marRight w:val="0"/>
      <w:marTop w:val="0"/>
      <w:marBottom w:val="0"/>
      <w:divBdr>
        <w:top w:val="none" w:sz="0" w:space="0" w:color="auto"/>
        <w:left w:val="none" w:sz="0" w:space="0" w:color="auto"/>
        <w:bottom w:val="none" w:sz="0" w:space="0" w:color="auto"/>
        <w:right w:val="none" w:sz="0" w:space="0" w:color="auto"/>
      </w:divBdr>
    </w:div>
    <w:div w:id="1974480990">
      <w:bodyDiv w:val="1"/>
      <w:marLeft w:val="0"/>
      <w:marRight w:val="0"/>
      <w:marTop w:val="0"/>
      <w:marBottom w:val="0"/>
      <w:divBdr>
        <w:top w:val="none" w:sz="0" w:space="0" w:color="auto"/>
        <w:left w:val="none" w:sz="0" w:space="0" w:color="auto"/>
        <w:bottom w:val="none" w:sz="0" w:space="0" w:color="auto"/>
        <w:right w:val="none" w:sz="0" w:space="0" w:color="auto"/>
      </w:divBdr>
      <w:divsChild>
        <w:div w:id="427778858">
          <w:marLeft w:val="547"/>
          <w:marRight w:val="0"/>
          <w:marTop w:val="96"/>
          <w:marBottom w:val="0"/>
          <w:divBdr>
            <w:top w:val="none" w:sz="0" w:space="0" w:color="auto"/>
            <w:left w:val="none" w:sz="0" w:space="0" w:color="auto"/>
            <w:bottom w:val="none" w:sz="0" w:space="0" w:color="auto"/>
            <w:right w:val="none" w:sz="0" w:space="0" w:color="auto"/>
          </w:divBdr>
        </w:div>
      </w:divsChild>
    </w:div>
    <w:div w:id="1978144678">
      <w:bodyDiv w:val="1"/>
      <w:marLeft w:val="0"/>
      <w:marRight w:val="0"/>
      <w:marTop w:val="0"/>
      <w:marBottom w:val="0"/>
      <w:divBdr>
        <w:top w:val="none" w:sz="0" w:space="0" w:color="auto"/>
        <w:left w:val="none" w:sz="0" w:space="0" w:color="auto"/>
        <w:bottom w:val="none" w:sz="0" w:space="0" w:color="auto"/>
        <w:right w:val="none" w:sz="0" w:space="0" w:color="auto"/>
      </w:divBdr>
      <w:divsChild>
        <w:div w:id="1595163135">
          <w:marLeft w:val="547"/>
          <w:marRight w:val="0"/>
          <w:marTop w:val="120"/>
          <w:marBottom w:val="0"/>
          <w:divBdr>
            <w:top w:val="none" w:sz="0" w:space="0" w:color="auto"/>
            <w:left w:val="none" w:sz="0" w:space="0" w:color="auto"/>
            <w:bottom w:val="none" w:sz="0" w:space="0" w:color="auto"/>
            <w:right w:val="none" w:sz="0" w:space="0" w:color="auto"/>
          </w:divBdr>
        </w:div>
      </w:divsChild>
    </w:div>
    <w:div w:id="1979458234">
      <w:bodyDiv w:val="1"/>
      <w:marLeft w:val="0"/>
      <w:marRight w:val="0"/>
      <w:marTop w:val="0"/>
      <w:marBottom w:val="0"/>
      <w:divBdr>
        <w:top w:val="none" w:sz="0" w:space="0" w:color="auto"/>
        <w:left w:val="none" w:sz="0" w:space="0" w:color="auto"/>
        <w:bottom w:val="none" w:sz="0" w:space="0" w:color="auto"/>
        <w:right w:val="none" w:sz="0" w:space="0" w:color="auto"/>
      </w:divBdr>
      <w:divsChild>
        <w:div w:id="262156491">
          <w:marLeft w:val="1166"/>
          <w:marRight w:val="0"/>
          <w:marTop w:val="96"/>
          <w:marBottom w:val="0"/>
          <w:divBdr>
            <w:top w:val="none" w:sz="0" w:space="0" w:color="auto"/>
            <w:left w:val="none" w:sz="0" w:space="0" w:color="auto"/>
            <w:bottom w:val="none" w:sz="0" w:space="0" w:color="auto"/>
            <w:right w:val="none" w:sz="0" w:space="0" w:color="auto"/>
          </w:divBdr>
        </w:div>
        <w:div w:id="554588941">
          <w:marLeft w:val="1166"/>
          <w:marRight w:val="0"/>
          <w:marTop w:val="96"/>
          <w:marBottom w:val="0"/>
          <w:divBdr>
            <w:top w:val="none" w:sz="0" w:space="0" w:color="auto"/>
            <w:left w:val="none" w:sz="0" w:space="0" w:color="auto"/>
            <w:bottom w:val="none" w:sz="0" w:space="0" w:color="auto"/>
            <w:right w:val="none" w:sz="0" w:space="0" w:color="auto"/>
          </w:divBdr>
        </w:div>
        <w:div w:id="1553536068">
          <w:marLeft w:val="1166"/>
          <w:marRight w:val="0"/>
          <w:marTop w:val="96"/>
          <w:marBottom w:val="0"/>
          <w:divBdr>
            <w:top w:val="none" w:sz="0" w:space="0" w:color="auto"/>
            <w:left w:val="none" w:sz="0" w:space="0" w:color="auto"/>
            <w:bottom w:val="none" w:sz="0" w:space="0" w:color="auto"/>
            <w:right w:val="none" w:sz="0" w:space="0" w:color="auto"/>
          </w:divBdr>
        </w:div>
      </w:divsChild>
    </w:div>
    <w:div w:id="1980644688">
      <w:bodyDiv w:val="1"/>
      <w:marLeft w:val="0"/>
      <w:marRight w:val="0"/>
      <w:marTop w:val="0"/>
      <w:marBottom w:val="0"/>
      <w:divBdr>
        <w:top w:val="none" w:sz="0" w:space="0" w:color="auto"/>
        <w:left w:val="none" w:sz="0" w:space="0" w:color="auto"/>
        <w:bottom w:val="none" w:sz="0" w:space="0" w:color="auto"/>
        <w:right w:val="none" w:sz="0" w:space="0" w:color="auto"/>
      </w:divBdr>
    </w:div>
    <w:div w:id="1982885980">
      <w:bodyDiv w:val="1"/>
      <w:marLeft w:val="0"/>
      <w:marRight w:val="0"/>
      <w:marTop w:val="0"/>
      <w:marBottom w:val="0"/>
      <w:divBdr>
        <w:top w:val="none" w:sz="0" w:space="0" w:color="auto"/>
        <w:left w:val="none" w:sz="0" w:space="0" w:color="auto"/>
        <w:bottom w:val="none" w:sz="0" w:space="0" w:color="auto"/>
        <w:right w:val="none" w:sz="0" w:space="0" w:color="auto"/>
      </w:divBdr>
      <w:divsChild>
        <w:div w:id="1169491224">
          <w:marLeft w:val="547"/>
          <w:marRight w:val="0"/>
          <w:marTop w:val="120"/>
          <w:marBottom w:val="0"/>
          <w:divBdr>
            <w:top w:val="none" w:sz="0" w:space="0" w:color="auto"/>
            <w:left w:val="none" w:sz="0" w:space="0" w:color="auto"/>
            <w:bottom w:val="none" w:sz="0" w:space="0" w:color="auto"/>
            <w:right w:val="none" w:sz="0" w:space="0" w:color="auto"/>
          </w:divBdr>
        </w:div>
      </w:divsChild>
    </w:div>
    <w:div w:id="1987589093">
      <w:bodyDiv w:val="1"/>
      <w:marLeft w:val="0"/>
      <w:marRight w:val="0"/>
      <w:marTop w:val="0"/>
      <w:marBottom w:val="0"/>
      <w:divBdr>
        <w:top w:val="none" w:sz="0" w:space="0" w:color="auto"/>
        <w:left w:val="none" w:sz="0" w:space="0" w:color="auto"/>
        <w:bottom w:val="none" w:sz="0" w:space="0" w:color="auto"/>
        <w:right w:val="none" w:sz="0" w:space="0" w:color="auto"/>
      </w:divBdr>
      <w:divsChild>
        <w:div w:id="507982654">
          <w:marLeft w:val="547"/>
          <w:marRight w:val="0"/>
          <w:marTop w:val="96"/>
          <w:marBottom w:val="0"/>
          <w:divBdr>
            <w:top w:val="none" w:sz="0" w:space="0" w:color="auto"/>
            <w:left w:val="none" w:sz="0" w:space="0" w:color="auto"/>
            <w:bottom w:val="none" w:sz="0" w:space="0" w:color="auto"/>
            <w:right w:val="none" w:sz="0" w:space="0" w:color="auto"/>
          </w:divBdr>
        </w:div>
      </w:divsChild>
    </w:div>
    <w:div w:id="1988434490">
      <w:bodyDiv w:val="1"/>
      <w:marLeft w:val="0"/>
      <w:marRight w:val="0"/>
      <w:marTop w:val="0"/>
      <w:marBottom w:val="0"/>
      <w:divBdr>
        <w:top w:val="none" w:sz="0" w:space="0" w:color="auto"/>
        <w:left w:val="none" w:sz="0" w:space="0" w:color="auto"/>
        <w:bottom w:val="none" w:sz="0" w:space="0" w:color="auto"/>
        <w:right w:val="none" w:sz="0" w:space="0" w:color="auto"/>
      </w:divBdr>
    </w:div>
    <w:div w:id="1988628911">
      <w:bodyDiv w:val="1"/>
      <w:marLeft w:val="0"/>
      <w:marRight w:val="0"/>
      <w:marTop w:val="0"/>
      <w:marBottom w:val="0"/>
      <w:divBdr>
        <w:top w:val="none" w:sz="0" w:space="0" w:color="auto"/>
        <w:left w:val="none" w:sz="0" w:space="0" w:color="auto"/>
        <w:bottom w:val="none" w:sz="0" w:space="0" w:color="auto"/>
        <w:right w:val="none" w:sz="0" w:space="0" w:color="auto"/>
      </w:divBdr>
      <w:divsChild>
        <w:div w:id="226766365">
          <w:marLeft w:val="547"/>
          <w:marRight w:val="0"/>
          <w:marTop w:val="120"/>
          <w:marBottom w:val="0"/>
          <w:divBdr>
            <w:top w:val="none" w:sz="0" w:space="0" w:color="auto"/>
            <w:left w:val="none" w:sz="0" w:space="0" w:color="auto"/>
            <w:bottom w:val="none" w:sz="0" w:space="0" w:color="auto"/>
            <w:right w:val="none" w:sz="0" w:space="0" w:color="auto"/>
          </w:divBdr>
        </w:div>
        <w:div w:id="1628201931">
          <w:marLeft w:val="547"/>
          <w:marRight w:val="0"/>
          <w:marTop w:val="120"/>
          <w:marBottom w:val="0"/>
          <w:divBdr>
            <w:top w:val="none" w:sz="0" w:space="0" w:color="auto"/>
            <w:left w:val="none" w:sz="0" w:space="0" w:color="auto"/>
            <w:bottom w:val="none" w:sz="0" w:space="0" w:color="auto"/>
            <w:right w:val="none" w:sz="0" w:space="0" w:color="auto"/>
          </w:divBdr>
        </w:div>
        <w:div w:id="1663124899">
          <w:marLeft w:val="547"/>
          <w:marRight w:val="0"/>
          <w:marTop w:val="120"/>
          <w:marBottom w:val="0"/>
          <w:divBdr>
            <w:top w:val="none" w:sz="0" w:space="0" w:color="auto"/>
            <w:left w:val="none" w:sz="0" w:space="0" w:color="auto"/>
            <w:bottom w:val="none" w:sz="0" w:space="0" w:color="auto"/>
            <w:right w:val="none" w:sz="0" w:space="0" w:color="auto"/>
          </w:divBdr>
        </w:div>
      </w:divsChild>
    </w:div>
    <w:div w:id="1992640472">
      <w:bodyDiv w:val="1"/>
      <w:marLeft w:val="0"/>
      <w:marRight w:val="0"/>
      <w:marTop w:val="0"/>
      <w:marBottom w:val="0"/>
      <w:divBdr>
        <w:top w:val="none" w:sz="0" w:space="0" w:color="auto"/>
        <w:left w:val="none" w:sz="0" w:space="0" w:color="auto"/>
        <w:bottom w:val="none" w:sz="0" w:space="0" w:color="auto"/>
        <w:right w:val="none" w:sz="0" w:space="0" w:color="auto"/>
      </w:divBdr>
      <w:divsChild>
        <w:div w:id="2141192589">
          <w:marLeft w:val="547"/>
          <w:marRight w:val="0"/>
          <w:marTop w:val="115"/>
          <w:marBottom w:val="0"/>
          <w:divBdr>
            <w:top w:val="none" w:sz="0" w:space="0" w:color="auto"/>
            <w:left w:val="none" w:sz="0" w:space="0" w:color="auto"/>
            <w:bottom w:val="none" w:sz="0" w:space="0" w:color="auto"/>
            <w:right w:val="none" w:sz="0" w:space="0" w:color="auto"/>
          </w:divBdr>
        </w:div>
      </w:divsChild>
    </w:div>
    <w:div w:id="1994291582">
      <w:bodyDiv w:val="1"/>
      <w:marLeft w:val="0"/>
      <w:marRight w:val="0"/>
      <w:marTop w:val="0"/>
      <w:marBottom w:val="0"/>
      <w:divBdr>
        <w:top w:val="none" w:sz="0" w:space="0" w:color="auto"/>
        <w:left w:val="none" w:sz="0" w:space="0" w:color="auto"/>
        <w:bottom w:val="none" w:sz="0" w:space="0" w:color="auto"/>
        <w:right w:val="none" w:sz="0" w:space="0" w:color="auto"/>
      </w:divBdr>
      <w:divsChild>
        <w:div w:id="111872207">
          <w:marLeft w:val="547"/>
          <w:marRight w:val="0"/>
          <w:marTop w:val="120"/>
          <w:marBottom w:val="0"/>
          <w:divBdr>
            <w:top w:val="none" w:sz="0" w:space="0" w:color="auto"/>
            <w:left w:val="none" w:sz="0" w:space="0" w:color="auto"/>
            <w:bottom w:val="none" w:sz="0" w:space="0" w:color="auto"/>
            <w:right w:val="none" w:sz="0" w:space="0" w:color="auto"/>
          </w:divBdr>
        </w:div>
      </w:divsChild>
    </w:div>
    <w:div w:id="1995330474">
      <w:bodyDiv w:val="1"/>
      <w:marLeft w:val="0"/>
      <w:marRight w:val="0"/>
      <w:marTop w:val="0"/>
      <w:marBottom w:val="0"/>
      <w:divBdr>
        <w:top w:val="none" w:sz="0" w:space="0" w:color="auto"/>
        <w:left w:val="none" w:sz="0" w:space="0" w:color="auto"/>
        <w:bottom w:val="none" w:sz="0" w:space="0" w:color="auto"/>
        <w:right w:val="none" w:sz="0" w:space="0" w:color="auto"/>
      </w:divBdr>
    </w:div>
    <w:div w:id="1999334812">
      <w:bodyDiv w:val="1"/>
      <w:marLeft w:val="0"/>
      <w:marRight w:val="0"/>
      <w:marTop w:val="0"/>
      <w:marBottom w:val="0"/>
      <w:divBdr>
        <w:top w:val="none" w:sz="0" w:space="0" w:color="auto"/>
        <w:left w:val="none" w:sz="0" w:space="0" w:color="auto"/>
        <w:bottom w:val="none" w:sz="0" w:space="0" w:color="auto"/>
        <w:right w:val="none" w:sz="0" w:space="0" w:color="auto"/>
      </w:divBdr>
      <w:divsChild>
        <w:div w:id="1384331174">
          <w:marLeft w:val="547"/>
          <w:marRight w:val="0"/>
          <w:marTop w:val="115"/>
          <w:marBottom w:val="0"/>
          <w:divBdr>
            <w:top w:val="none" w:sz="0" w:space="0" w:color="auto"/>
            <w:left w:val="none" w:sz="0" w:space="0" w:color="auto"/>
            <w:bottom w:val="none" w:sz="0" w:space="0" w:color="auto"/>
            <w:right w:val="none" w:sz="0" w:space="0" w:color="auto"/>
          </w:divBdr>
        </w:div>
      </w:divsChild>
    </w:div>
    <w:div w:id="2004699163">
      <w:bodyDiv w:val="1"/>
      <w:marLeft w:val="0"/>
      <w:marRight w:val="0"/>
      <w:marTop w:val="0"/>
      <w:marBottom w:val="0"/>
      <w:divBdr>
        <w:top w:val="none" w:sz="0" w:space="0" w:color="auto"/>
        <w:left w:val="none" w:sz="0" w:space="0" w:color="auto"/>
        <w:bottom w:val="none" w:sz="0" w:space="0" w:color="auto"/>
        <w:right w:val="none" w:sz="0" w:space="0" w:color="auto"/>
      </w:divBdr>
      <w:divsChild>
        <w:div w:id="1787307157">
          <w:marLeft w:val="547"/>
          <w:marRight w:val="0"/>
          <w:marTop w:val="115"/>
          <w:marBottom w:val="0"/>
          <w:divBdr>
            <w:top w:val="none" w:sz="0" w:space="0" w:color="auto"/>
            <w:left w:val="none" w:sz="0" w:space="0" w:color="auto"/>
            <w:bottom w:val="none" w:sz="0" w:space="0" w:color="auto"/>
            <w:right w:val="none" w:sz="0" w:space="0" w:color="auto"/>
          </w:divBdr>
        </w:div>
      </w:divsChild>
    </w:div>
    <w:div w:id="2006736357">
      <w:bodyDiv w:val="1"/>
      <w:marLeft w:val="0"/>
      <w:marRight w:val="0"/>
      <w:marTop w:val="0"/>
      <w:marBottom w:val="0"/>
      <w:divBdr>
        <w:top w:val="none" w:sz="0" w:space="0" w:color="auto"/>
        <w:left w:val="none" w:sz="0" w:space="0" w:color="auto"/>
        <w:bottom w:val="none" w:sz="0" w:space="0" w:color="auto"/>
        <w:right w:val="none" w:sz="0" w:space="0" w:color="auto"/>
      </w:divBdr>
      <w:divsChild>
        <w:div w:id="1262451370">
          <w:marLeft w:val="1166"/>
          <w:marRight w:val="0"/>
          <w:marTop w:val="100"/>
          <w:marBottom w:val="0"/>
          <w:divBdr>
            <w:top w:val="none" w:sz="0" w:space="0" w:color="auto"/>
            <w:left w:val="none" w:sz="0" w:space="0" w:color="auto"/>
            <w:bottom w:val="none" w:sz="0" w:space="0" w:color="auto"/>
            <w:right w:val="none" w:sz="0" w:space="0" w:color="auto"/>
          </w:divBdr>
        </w:div>
      </w:divsChild>
    </w:div>
    <w:div w:id="2008553195">
      <w:bodyDiv w:val="1"/>
      <w:marLeft w:val="0"/>
      <w:marRight w:val="0"/>
      <w:marTop w:val="0"/>
      <w:marBottom w:val="0"/>
      <w:divBdr>
        <w:top w:val="none" w:sz="0" w:space="0" w:color="auto"/>
        <w:left w:val="none" w:sz="0" w:space="0" w:color="auto"/>
        <w:bottom w:val="none" w:sz="0" w:space="0" w:color="auto"/>
        <w:right w:val="none" w:sz="0" w:space="0" w:color="auto"/>
      </w:divBdr>
      <w:divsChild>
        <w:div w:id="416950772">
          <w:marLeft w:val="547"/>
          <w:marRight w:val="0"/>
          <w:marTop w:val="115"/>
          <w:marBottom w:val="0"/>
          <w:divBdr>
            <w:top w:val="none" w:sz="0" w:space="0" w:color="auto"/>
            <w:left w:val="none" w:sz="0" w:space="0" w:color="auto"/>
            <w:bottom w:val="none" w:sz="0" w:space="0" w:color="auto"/>
            <w:right w:val="none" w:sz="0" w:space="0" w:color="auto"/>
          </w:divBdr>
        </w:div>
      </w:divsChild>
    </w:div>
    <w:div w:id="2009140282">
      <w:bodyDiv w:val="1"/>
      <w:marLeft w:val="0"/>
      <w:marRight w:val="0"/>
      <w:marTop w:val="0"/>
      <w:marBottom w:val="0"/>
      <w:divBdr>
        <w:top w:val="none" w:sz="0" w:space="0" w:color="auto"/>
        <w:left w:val="none" w:sz="0" w:space="0" w:color="auto"/>
        <w:bottom w:val="none" w:sz="0" w:space="0" w:color="auto"/>
        <w:right w:val="none" w:sz="0" w:space="0" w:color="auto"/>
      </w:divBdr>
    </w:div>
    <w:div w:id="2013297795">
      <w:bodyDiv w:val="1"/>
      <w:marLeft w:val="0"/>
      <w:marRight w:val="0"/>
      <w:marTop w:val="0"/>
      <w:marBottom w:val="0"/>
      <w:divBdr>
        <w:top w:val="none" w:sz="0" w:space="0" w:color="auto"/>
        <w:left w:val="none" w:sz="0" w:space="0" w:color="auto"/>
        <w:bottom w:val="none" w:sz="0" w:space="0" w:color="auto"/>
        <w:right w:val="none" w:sz="0" w:space="0" w:color="auto"/>
      </w:divBdr>
      <w:divsChild>
        <w:div w:id="419180083">
          <w:marLeft w:val="1166"/>
          <w:marRight w:val="0"/>
          <w:marTop w:val="77"/>
          <w:marBottom w:val="0"/>
          <w:divBdr>
            <w:top w:val="none" w:sz="0" w:space="0" w:color="auto"/>
            <w:left w:val="none" w:sz="0" w:space="0" w:color="auto"/>
            <w:bottom w:val="none" w:sz="0" w:space="0" w:color="auto"/>
            <w:right w:val="none" w:sz="0" w:space="0" w:color="auto"/>
          </w:divBdr>
        </w:div>
      </w:divsChild>
    </w:div>
    <w:div w:id="2015103570">
      <w:bodyDiv w:val="1"/>
      <w:marLeft w:val="0"/>
      <w:marRight w:val="0"/>
      <w:marTop w:val="0"/>
      <w:marBottom w:val="0"/>
      <w:divBdr>
        <w:top w:val="none" w:sz="0" w:space="0" w:color="auto"/>
        <w:left w:val="none" w:sz="0" w:space="0" w:color="auto"/>
        <w:bottom w:val="none" w:sz="0" w:space="0" w:color="auto"/>
        <w:right w:val="none" w:sz="0" w:space="0" w:color="auto"/>
      </w:divBdr>
      <w:divsChild>
        <w:div w:id="1517765734">
          <w:marLeft w:val="547"/>
          <w:marRight w:val="0"/>
          <w:marTop w:val="58"/>
          <w:marBottom w:val="0"/>
          <w:divBdr>
            <w:top w:val="none" w:sz="0" w:space="0" w:color="auto"/>
            <w:left w:val="none" w:sz="0" w:space="0" w:color="auto"/>
            <w:bottom w:val="none" w:sz="0" w:space="0" w:color="auto"/>
            <w:right w:val="none" w:sz="0" w:space="0" w:color="auto"/>
          </w:divBdr>
        </w:div>
        <w:div w:id="1736663300">
          <w:marLeft w:val="547"/>
          <w:marRight w:val="0"/>
          <w:marTop w:val="58"/>
          <w:marBottom w:val="0"/>
          <w:divBdr>
            <w:top w:val="none" w:sz="0" w:space="0" w:color="auto"/>
            <w:left w:val="none" w:sz="0" w:space="0" w:color="auto"/>
            <w:bottom w:val="none" w:sz="0" w:space="0" w:color="auto"/>
            <w:right w:val="none" w:sz="0" w:space="0" w:color="auto"/>
          </w:divBdr>
        </w:div>
        <w:div w:id="331101509">
          <w:marLeft w:val="547"/>
          <w:marRight w:val="0"/>
          <w:marTop w:val="58"/>
          <w:marBottom w:val="0"/>
          <w:divBdr>
            <w:top w:val="none" w:sz="0" w:space="0" w:color="auto"/>
            <w:left w:val="none" w:sz="0" w:space="0" w:color="auto"/>
            <w:bottom w:val="none" w:sz="0" w:space="0" w:color="auto"/>
            <w:right w:val="none" w:sz="0" w:space="0" w:color="auto"/>
          </w:divBdr>
        </w:div>
        <w:div w:id="860625594">
          <w:marLeft w:val="547"/>
          <w:marRight w:val="0"/>
          <w:marTop w:val="58"/>
          <w:marBottom w:val="0"/>
          <w:divBdr>
            <w:top w:val="none" w:sz="0" w:space="0" w:color="auto"/>
            <w:left w:val="none" w:sz="0" w:space="0" w:color="auto"/>
            <w:bottom w:val="none" w:sz="0" w:space="0" w:color="auto"/>
            <w:right w:val="none" w:sz="0" w:space="0" w:color="auto"/>
          </w:divBdr>
        </w:div>
        <w:div w:id="1106191220">
          <w:marLeft w:val="547"/>
          <w:marRight w:val="0"/>
          <w:marTop w:val="58"/>
          <w:marBottom w:val="0"/>
          <w:divBdr>
            <w:top w:val="none" w:sz="0" w:space="0" w:color="auto"/>
            <w:left w:val="none" w:sz="0" w:space="0" w:color="auto"/>
            <w:bottom w:val="none" w:sz="0" w:space="0" w:color="auto"/>
            <w:right w:val="none" w:sz="0" w:space="0" w:color="auto"/>
          </w:divBdr>
        </w:div>
        <w:div w:id="1391659534">
          <w:marLeft w:val="547"/>
          <w:marRight w:val="0"/>
          <w:marTop w:val="58"/>
          <w:marBottom w:val="0"/>
          <w:divBdr>
            <w:top w:val="none" w:sz="0" w:space="0" w:color="auto"/>
            <w:left w:val="none" w:sz="0" w:space="0" w:color="auto"/>
            <w:bottom w:val="none" w:sz="0" w:space="0" w:color="auto"/>
            <w:right w:val="none" w:sz="0" w:space="0" w:color="auto"/>
          </w:divBdr>
        </w:div>
        <w:div w:id="1838419965">
          <w:marLeft w:val="547"/>
          <w:marRight w:val="0"/>
          <w:marTop w:val="58"/>
          <w:marBottom w:val="0"/>
          <w:divBdr>
            <w:top w:val="none" w:sz="0" w:space="0" w:color="auto"/>
            <w:left w:val="none" w:sz="0" w:space="0" w:color="auto"/>
            <w:bottom w:val="none" w:sz="0" w:space="0" w:color="auto"/>
            <w:right w:val="none" w:sz="0" w:space="0" w:color="auto"/>
          </w:divBdr>
        </w:div>
      </w:divsChild>
    </w:div>
    <w:div w:id="2030064721">
      <w:bodyDiv w:val="1"/>
      <w:marLeft w:val="0"/>
      <w:marRight w:val="0"/>
      <w:marTop w:val="0"/>
      <w:marBottom w:val="0"/>
      <w:divBdr>
        <w:top w:val="none" w:sz="0" w:space="0" w:color="auto"/>
        <w:left w:val="none" w:sz="0" w:space="0" w:color="auto"/>
        <w:bottom w:val="none" w:sz="0" w:space="0" w:color="auto"/>
        <w:right w:val="none" w:sz="0" w:space="0" w:color="auto"/>
      </w:divBdr>
      <w:divsChild>
        <w:div w:id="394359173">
          <w:marLeft w:val="547"/>
          <w:marRight w:val="0"/>
          <w:marTop w:val="115"/>
          <w:marBottom w:val="0"/>
          <w:divBdr>
            <w:top w:val="none" w:sz="0" w:space="0" w:color="auto"/>
            <w:left w:val="none" w:sz="0" w:space="0" w:color="auto"/>
            <w:bottom w:val="none" w:sz="0" w:space="0" w:color="auto"/>
            <w:right w:val="none" w:sz="0" w:space="0" w:color="auto"/>
          </w:divBdr>
        </w:div>
        <w:div w:id="54595978">
          <w:marLeft w:val="1166"/>
          <w:marRight w:val="0"/>
          <w:marTop w:val="96"/>
          <w:marBottom w:val="0"/>
          <w:divBdr>
            <w:top w:val="none" w:sz="0" w:space="0" w:color="auto"/>
            <w:left w:val="none" w:sz="0" w:space="0" w:color="auto"/>
            <w:bottom w:val="none" w:sz="0" w:space="0" w:color="auto"/>
            <w:right w:val="none" w:sz="0" w:space="0" w:color="auto"/>
          </w:divBdr>
        </w:div>
      </w:divsChild>
    </w:div>
    <w:div w:id="2033988710">
      <w:bodyDiv w:val="1"/>
      <w:marLeft w:val="0"/>
      <w:marRight w:val="0"/>
      <w:marTop w:val="0"/>
      <w:marBottom w:val="0"/>
      <w:divBdr>
        <w:top w:val="none" w:sz="0" w:space="0" w:color="auto"/>
        <w:left w:val="none" w:sz="0" w:space="0" w:color="auto"/>
        <w:bottom w:val="none" w:sz="0" w:space="0" w:color="auto"/>
        <w:right w:val="none" w:sz="0" w:space="0" w:color="auto"/>
      </w:divBdr>
    </w:div>
    <w:div w:id="2038002065">
      <w:bodyDiv w:val="1"/>
      <w:marLeft w:val="0"/>
      <w:marRight w:val="0"/>
      <w:marTop w:val="0"/>
      <w:marBottom w:val="0"/>
      <w:divBdr>
        <w:top w:val="none" w:sz="0" w:space="0" w:color="auto"/>
        <w:left w:val="none" w:sz="0" w:space="0" w:color="auto"/>
        <w:bottom w:val="none" w:sz="0" w:space="0" w:color="auto"/>
        <w:right w:val="none" w:sz="0" w:space="0" w:color="auto"/>
      </w:divBdr>
      <w:divsChild>
        <w:div w:id="1191260646">
          <w:marLeft w:val="547"/>
          <w:marRight w:val="0"/>
          <w:marTop w:val="96"/>
          <w:marBottom w:val="0"/>
          <w:divBdr>
            <w:top w:val="none" w:sz="0" w:space="0" w:color="auto"/>
            <w:left w:val="none" w:sz="0" w:space="0" w:color="auto"/>
            <w:bottom w:val="none" w:sz="0" w:space="0" w:color="auto"/>
            <w:right w:val="none" w:sz="0" w:space="0" w:color="auto"/>
          </w:divBdr>
        </w:div>
        <w:div w:id="1616643285">
          <w:marLeft w:val="547"/>
          <w:marRight w:val="0"/>
          <w:marTop w:val="96"/>
          <w:marBottom w:val="0"/>
          <w:divBdr>
            <w:top w:val="none" w:sz="0" w:space="0" w:color="auto"/>
            <w:left w:val="none" w:sz="0" w:space="0" w:color="auto"/>
            <w:bottom w:val="none" w:sz="0" w:space="0" w:color="auto"/>
            <w:right w:val="none" w:sz="0" w:space="0" w:color="auto"/>
          </w:divBdr>
        </w:div>
      </w:divsChild>
    </w:div>
    <w:div w:id="2042629428">
      <w:bodyDiv w:val="1"/>
      <w:marLeft w:val="0"/>
      <w:marRight w:val="0"/>
      <w:marTop w:val="0"/>
      <w:marBottom w:val="0"/>
      <w:divBdr>
        <w:top w:val="none" w:sz="0" w:space="0" w:color="auto"/>
        <w:left w:val="none" w:sz="0" w:space="0" w:color="auto"/>
        <w:bottom w:val="none" w:sz="0" w:space="0" w:color="auto"/>
        <w:right w:val="none" w:sz="0" w:space="0" w:color="auto"/>
      </w:divBdr>
      <w:divsChild>
        <w:div w:id="722409797">
          <w:marLeft w:val="547"/>
          <w:marRight w:val="0"/>
          <w:marTop w:val="86"/>
          <w:marBottom w:val="120"/>
          <w:divBdr>
            <w:top w:val="none" w:sz="0" w:space="0" w:color="auto"/>
            <w:left w:val="none" w:sz="0" w:space="0" w:color="auto"/>
            <w:bottom w:val="none" w:sz="0" w:space="0" w:color="auto"/>
            <w:right w:val="none" w:sz="0" w:space="0" w:color="auto"/>
          </w:divBdr>
        </w:div>
      </w:divsChild>
    </w:div>
    <w:div w:id="2045515702">
      <w:bodyDiv w:val="1"/>
      <w:marLeft w:val="0"/>
      <w:marRight w:val="0"/>
      <w:marTop w:val="0"/>
      <w:marBottom w:val="0"/>
      <w:divBdr>
        <w:top w:val="none" w:sz="0" w:space="0" w:color="auto"/>
        <w:left w:val="none" w:sz="0" w:space="0" w:color="auto"/>
        <w:bottom w:val="none" w:sz="0" w:space="0" w:color="auto"/>
        <w:right w:val="none" w:sz="0" w:space="0" w:color="auto"/>
      </w:divBdr>
    </w:div>
    <w:div w:id="2046979260">
      <w:bodyDiv w:val="1"/>
      <w:marLeft w:val="0"/>
      <w:marRight w:val="0"/>
      <w:marTop w:val="0"/>
      <w:marBottom w:val="0"/>
      <w:divBdr>
        <w:top w:val="none" w:sz="0" w:space="0" w:color="auto"/>
        <w:left w:val="none" w:sz="0" w:space="0" w:color="auto"/>
        <w:bottom w:val="none" w:sz="0" w:space="0" w:color="auto"/>
        <w:right w:val="none" w:sz="0" w:space="0" w:color="auto"/>
      </w:divBdr>
      <w:divsChild>
        <w:div w:id="2122727488">
          <w:marLeft w:val="1166"/>
          <w:marRight w:val="0"/>
          <w:marTop w:val="0"/>
          <w:marBottom w:val="0"/>
          <w:divBdr>
            <w:top w:val="none" w:sz="0" w:space="0" w:color="auto"/>
            <w:left w:val="none" w:sz="0" w:space="0" w:color="auto"/>
            <w:bottom w:val="none" w:sz="0" w:space="0" w:color="auto"/>
            <w:right w:val="none" w:sz="0" w:space="0" w:color="auto"/>
          </w:divBdr>
        </w:div>
      </w:divsChild>
    </w:div>
    <w:div w:id="2056006848">
      <w:bodyDiv w:val="1"/>
      <w:marLeft w:val="0"/>
      <w:marRight w:val="0"/>
      <w:marTop w:val="0"/>
      <w:marBottom w:val="0"/>
      <w:divBdr>
        <w:top w:val="none" w:sz="0" w:space="0" w:color="auto"/>
        <w:left w:val="none" w:sz="0" w:space="0" w:color="auto"/>
        <w:bottom w:val="none" w:sz="0" w:space="0" w:color="auto"/>
        <w:right w:val="none" w:sz="0" w:space="0" w:color="auto"/>
      </w:divBdr>
      <w:divsChild>
        <w:div w:id="750659883">
          <w:marLeft w:val="547"/>
          <w:marRight w:val="0"/>
          <w:marTop w:val="115"/>
          <w:marBottom w:val="0"/>
          <w:divBdr>
            <w:top w:val="none" w:sz="0" w:space="0" w:color="auto"/>
            <w:left w:val="none" w:sz="0" w:space="0" w:color="auto"/>
            <w:bottom w:val="none" w:sz="0" w:space="0" w:color="auto"/>
            <w:right w:val="none" w:sz="0" w:space="0" w:color="auto"/>
          </w:divBdr>
        </w:div>
      </w:divsChild>
    </w:div>
    <w:div w:id="2056200462">
      <w:bodyDiv w:val="1"/>
      <w:marLeft w:val="0"/>
      <w:marRight w:val="0"/>
      <w:marTop w:val="0"/>
      <w:marBottom w:val="0"/>
      <w:divBdr>
        <w:top w:val="none" w:sz="0" w:space="0" w:color="auto"/>
        <w:left w:val="none" w:sz="0" w:space="0" w:color="auto"/>
        <w:bottom w:val="none" w:sz="0" w:space="0" w:color="auto"/>
        <w:right w:val="none" w:sz="0" w:space="0" w:color="auto"/>
      </w:divBdr>
    </w:div>
    <w:div w:id="2057467982">
      <w:bodyDiv w:val="1"/>
      <w:marLeft w:val="0"/>
      <w:marRight w:val="0"/>
      <w:marTop w:val="0"/>
      <w:marBottom w:val="0"/>
      <w:divBdr>
        <w:top w:val="none" w:sz="0" w:space="0" w:color="auto"/>
        <w:left w:val="none" w:sz="0" w:space="0" w:color="auto"/>
        <w:bottom w:val="none" w:sz="0" w:space="0" w:color="auto"/>
        <w:right w:val="none" w:sz="0" w:space="0" w:color="auto"/>
      </w:divBdr>
      <w:divsChild>
        <w:div w:id="1177692766">
          <w:marLeft w:val="720"/>
          <w:marRight w:val="0"/>
          <w:marTop w:val="0"/>
          <w:marBottom w:val="0"/>
          <w:divBdr>
            <w:top w:val="none" w:sz="0" w:space="0" w:color="auto"/>
            <w:left w:val="none" w:sz="0" w:space="0" w:color="auto"/>
            <w:bottom w:val="none" w:sz="0" w:space="0" w:color="auto"/>
            <w:right w:val="none" w:sz="0" w:space="0" w:color="auto"/>
          </w:divBdr>
        </w:div>
        <w:div w:id="193925355">
          <w:marLeft w:val="1354"/>
          <w:marRight w:val="0"/>
          <w:marTop w:val="0"/>
          <w:marBottom w:val="0"/>
          <w:divBdr>
            <w:top w:val="none" w:sz="0" w:space="0" w:color="auto"/>
            <w:left w:val="none" w:sz="0" w:space="0" w:color="auto"/>
            <w:bottom w:val="none" w:sz="0" w:space="0" w:color="auto"/>
            <w:right w:val="none" w:sz="0" w:space="0" w:color="auto"/>
          </w:divBdr>
        </w:div>
        <w:div w:id="1697466156">
          <w:marLeft w:val="1354"/>
          <w:marRight w:val="0"/>
          <w:marTop w:val="0"/>
          <w:marBottom w:val="0"/>
          <w:divBdr>
            <w:top w:val="none" w:sz="0" w:space="0" w:color="auto"/>
            <w:left w:val="none" w:sz="0" w:space="0" w:color="auto"/>
            <w:bottom w:val="none" w:sz="0" w:space="0" w:color="auto"/>
            <w:right w:val="none" w:sz="0" w:space="0" w:color="auto"/>
          </w:divBdr>
        </w:div>
        <w:div w:id="1296595649">
          <w:marLeft w:val="1354"/>
          <w:marRight w:val="0"/>
          <w:marTop w:val="0"/>
          <w:marBottom w:val="0"/>
          <w:divBdr>
            <w:top w:val="none" w:sz="0" w:space="0" w:color="auto"/>
            <w:left w:val="none" w:sz="0" w:space="0" w:color="auto"/>
            <w:bottom w:val="none" w:sz="0" w:space="0" w:color="auto"/>
            <w:right w:val="none" w:sz="0" w:space="0" w:color="auto"/>
          </w:divBdr>
        </w:div>
      </w:divsChild>
    </w:div>
    <w:div w:id="2057847084">
      <w:bodyDiv w:val="1"/>
      <w:marLeft w:val="0"/>
      <w:marRight w:val="0"/>
      <w:marTop w:val="0"/>
      <w:marBottom w:val="0"/>
      <w:divBdr>
        <w:top w:val="none" w:sz="0" w:space="0" w:color="auto"/>
        <w:left w:val="none" w:sz="0" w:space="0" w:color="auto"/>
        <w:bottom w:val="none" w:sz="0" w:space="0" w:color="auto"/>
        <w:right w:val="none" w:sz="0" w:space="0" w:color="auto"/>
      </w:divBdr>
    </w:div>
    <w:div w:id="2061439349">
      <w:bodyDiv w:val="1"/>
      <w:marLeft w:val="0"/>
      <w:marRight w:val="0"/>
      <w:marTop w:val="0"/>
      <w:marBottom w:val="0"/>
      <w:divBdr>
        <w:top w:val="none" w:sz="0" w:space="0" w:color="auto"/>
        <w:left w:val="none" w:sz="0" w:space="0" w:color="auto"/>
        <w:bottom w:val="none" w:sz="0" w:space="0" w:color="auto"/>
        <w:right w:val="none" w:sz="0" w:space="0" w:color="auto"/>
      </w:divBdr>
    </w:div>
    <w:div w:id="2062442868">
      <w:bodyDiv w:val="1"/>
      <w:marLeft w:val="0"/>
      <w:marRight w:val="0"/>
      <w:marTop w:val="0"/>
      <w:marBottom w:val="0"/>
      <w:divBdr>
        <w:top w:val="none" w:sz="0" w:space="0" w:color="auto"/>
        <w:left w:val="none" w:sz="0" w:space="0" w:color="auto"/>
        <w:bottom w:val="none" w:sz="0" w:space="0" w:color="auto"/>
        <w:right w:val="none" w:sz="0" w:space="0" w:color="auto"/>
      </w:divBdr>
    </w:div>
    <w:div w:id="2062753153">
      <w:bodyDiv w:val="1"/>
      <w:marLeft w:val="0"/>
      <w:marRight w:val="0"/>
      <w:marTop w:val="0"/>
      <w:marBottom w:val="0"/>
      <w:divBdr>
        <w:top w:val="none" w:sz="0" w:space="0" w:color="auto"/>
        <w:left w:val="none" w:sz="0" w:space="0" w:color="auto"/>
        <w:bottom w:val="none" w:sz="0" w:space="0" w:color="auto"/>
        <w:right w:val="none" w:sz="0" w:space="0" w:color="auto"/>
      </w:divBdr>
      <w:divsChild>
        <w:div w:id="600604434">
          <w:marLeft w:val="547"/>
          <w:marRight w:val="0"/>
          <w:marTop w:val="120"/>
          <w:marBottom w:val="0"/>
          <w:divBdr>
            <w:top w:val="none" w:sz="0" w:space="0" w:color="auto"/>
            <w:left w:val="none" w:sz="0" w:space="0" w:color="auto"/>
            <w:bottom w:val="none" w:sz="0" w:space="0" w:color="auto"/>
            <w:right w:val="none" w:sz="0" w:space="0" w:color="auto"/>
          </w:divBdr>
        </w:div>
        <w:div w:id="1080063217">
          <w:marLeft w:val="1166"/>
          <w:marRight w:val="0"/>
          <w:marTop w:val="100"/>
          <w:marBottom w:val="0"/>
          <w:divBdr>
            <w:top w:val="none" w:sz="0" w:space="0" w:color="auto"/>
            <w:left w:val="none" w:sz="0" w:space="0" w:color="auto"/>
            <w:bottom w:val="none" w:sz="0" w:space="0" w:color="auto"/>
            <w:right w:val="none" w:sz="0" w:space="0" w:color="auto"/>
          </w:divBdr>
        </w:div>
      </w:divsChild>
    </w:div>
    <w:div w:id="2064134572">
      <w:bodyDiv w:val="1"/>
      <w:marLeft w:val="0"/>
      <w:marRight w:val="0"/>
      <w:marTop w:val="0"/>
      <w:marBottom w:val="0"/>
      <w:divBdr>
        <w:top w:val="none" w:sz="0" w:space="0" w:color="auto"/>
        <w:left w:val="none" w:sz="0" w:space="0" w:color="auto"/>
        <w:bottom w:val="none" w:sz="0" w:space="0" w:color="auto"/>
        <w:right w:val="none" w:sz="0" w:space="0" w:color="auto"/>
      </w:divBdr>
      <w:divsChild>
        <w:div w:id="816841951">
          <w:marLeft w:val="547"/>
          <w:marRight w:val="0"/>
          <w:marTop w:val="96"/>
          <w:marBottom w:val="0"/>
          <w:divBdr>
            <w:top w:val="none" w:sz="0" w:space="0" w:color="auto"/>
            <w:left w:val="none" w:sz="0" w:space="0" w:color="auto"/>
            <w:bottom w:val="none" w:sz="0" w:space="0" w:color="auto"/>
            <w:right w:val="none" w:sz="0" w:space="0" w:color="auto"/>
          </w:divBdr>
        </w:div>
      </w:divsChild>
    </w:div>
    <w:div w:id="2068991839">
      <w:bodyDiv w:val="1"/>
      <w:marLeft w:val="0"/>
      <w:marRight w:val="0"/>
      <w:marTop w:val="0"/>
      <w:marBottom w:val="0"/>
      <w:divBdr>
        <w:top w:val="none" w:sz="0" w:space="0" w:color="auto"/>
        <w:left w:val="none" w:sz="0" w:space="0" w:color="auto"/>
        <w:bottom w:val="none" w:sz="0" w:space="0" w:color="auto"/>
        <w:right w:val="none" w:sz="0" w:space="0" w:color="auto"/>
      </w:divBdr>
      <w:divsChild>
        <w:div w:id="532770637">
          <w:marLeft w:val="1166"/>
          <w:marRight w:val="0"/>
          <w:marTop w:val="86"/>
          <w:marBottom w:val="0"/>
          <w:divBdr>
            <w:top w:val="none" w:sz="0" w:space="0" w:color="auto"/>
            <w:left w:val="none" w:sz="0" w:space="0" w:color="auto"/>
            <w:bottom w:val="none" w:sz="0" w:space="0" w:color="auto"/>
            <w:right w:val="none" w:sz="0" w:space="0" w:color="auto"/>
          </w:divBdr>
        </w:div>
      </w:divsChild>
    </w:div>
    <w:div w:id="2069960505">
      <w:bodyDiv w:val="1"/>
      <w:marLeft w:val="0"/>
      <w:marRight w:val="0"/>
      <w:marTop w:val="0"/>
      <w:marBottom w:val="0"/>
      <w:divBdr>
        <w:top w:val="none" w:sz="0" w:space="0" w:color="auto"/>
        <w:left w:val="none" w:sz="0" w:space="0" w:color="auto"/>
        <w:bottom w:val="none" w:sz="0" w:space="0" w:color="auto"/>
        <w:right w:val="none" w:sz="0" w:space="0" w:color="auto"/>
      </w:divBdr>
      <w:divsChild>
        <w:div w:id="1203439890">
          <w:marLeft w:val="547"/>
          <w:marRight w:val="0"/>
          <w:marTop w:val="115"/>
          <w:marBottom w:val="0"/>
          <w:divBdr>
            <w:top w:val="none" w:sz="0" w:space="0" w:color="auto"/>
            <w:left w:val="none" w:sz="0" w:space="0" w:color="auto"/>
            <w:bottom w:val="none" w:sz="0" w:space="0" w:color="auto"/>
            <w:right w:val="none" w:sz="0" w:space="0" w:color="auto"/>
          </w:divBdr>
        </w:div>
      </w:divsChild>
    </w:div>
    <w:div w:id="2072539203">
      <w:bodyDiv w:val="1"/>
      <w:marLeft w:val="0"/>
      <w:marRight w:val="0"/>
      <w:marTop w:val="0"/>
      <w:marBottom w:val="0"/>
      <w:divBdr>
        <w:top w:val="none" w:sz="0" w:space="0" w:color="auto"/>
        <w:left w:val="none" w:sz="0" w:space="0" w:color="auto"/>
        <w:bottom w:val="none" w:sz="0" w:space="0" w:color="auto"/>
        <w:right w:val="none" w:sz="0" w:space="0" w:color="auto"/>
      </w:divBdr>
      <w:divsChild>
        <w:div w:id="1068501729">
          <w:marLeft w:val="1166"/>
          <w:marRight w:val="0"/>
          <w:marTop w:val="58"/>
          <w:marBottom w:val="0"/>
          <w:divBdr>
            <w:top w:val="none" w:sz="0" w:space="0" w:color="auto"/>
            <w:left w:val="none" w:sz="0" w:space="0" w:color="auto"/>
            <w:bottom w:val="none" w:sz="0" w:space="0" w:color="auto"/>
            <w:right w:val="none" w:sz="0" w:space="0" w:color="auto"/>
          </w:divBdr>
        </w:div>
        <w:div w:id="42481985">
          <w:marLeft w:val="1166"/>
          <w:marRight w:val="0"/>
          <w:marTop w:val="58"/>
          <w:marBottom w:val="0"/>
          <w:divBdr>
            <w:top w:val="none" w:sz="0" w:space="0" w:color="auto"/>
            <w:left w:val="none" w:sz="0" w:space="0" w:color="auto"/>
            <w:bottom w:val="none" w:sz="0" w:space="0" w:color="auto"/>
            <w:right w:val="none" w:sz="0" w:space="0" w:color="auto"/>
          </w:divBdr>
        </w:div>
        <w:div w:id="709762344">
          <w:marLeft w:val="1166"/>
          <w:marRight w:val="0"/>
          <w:marTop w:val="58"/>
          <w:marBottom w:val="0"/>
          <w:divBdr>
            <w:top w:val="none" w:sz="0" w:space="0" w:color="auto"/>
            <w:left w:val="none" w:sz="0" w:space="0" w:color="auto"/>
            <w:bottom w:val="none" w:sz="0" w:space="0" w:color="auto"/>
            <w:right w:val="none" w:sz="0" w:space="0" w:color="auto"/>
          </w:divBdr>
        </w:div>
        <w:div w:id="481655140">
          <w:marLeft w:val="1166"/>
          <w:marRight w:val="0"/>
          <w:marTop w:val="58"/>
          <w:marBottom w:val="0"/>
          <w:divBdr>
            <w:top w:val="none" w:sz="0" w:space="0" w:color="auto"/>
            <w:left w:val="none" w:sz="0" w:space="0" w:color="auto"/>
            <w:bottom w:val="none" w:sz="0" w:space="0" w:color="auto"/>
            <w:right w:val="none" w:sz="0" w:space="0" w:color="auto"/>
          </w:divBdr>
        </w:div>
        <w:div w:id="1971207655">
          <w:marLeft w:val="1166"/>
          <w:marRight w:val="0"/>
          <w:marTop w:val="58"/>
          <w:marBottom w:val="0"/>
          <w:divBdr>
            <w:top w:val="none" w:sz="0" w:space="0" w:color="auto"/>
            <w:left w:val="none" w:sz="0" w:space="0" w:color="auto"/>
            <w:bottom w:val="none" w:sz="0" w:space="0" w:color="auto"/>
            <w:right w:val="none" w:sz="0" w:space="0" w:color="auto"/>
          </w:divBdr>
        </w:div>
        <w:div w:id="1130712890">
          <w:marLeft w:val="1166"/>
          <w:marRight w:val="0"/>
          <w:marTop w:val="58"/>
          <w:marBottom w:val="0"/>
          <w:divBdr>
            <w:top w:val="none" w:sz="0" w:space="0" w:color="auto"/>
            <w:left w:val="none" w:sz="0" w:space="0" w:color="auto"/>
            <w:bottom w:val="none" w:sz="0" w:space="0" w:color="auto"/>
            <w:right w:val="none" w:sz="0" w:space="0" w:color="auto"/>
          </w:divBdr>
        </w:div>
        <w:div w:id="1181360340">
          <w:marLeft w:val="1166"/>
          <w:marRight w:val="0"/>
          <w:marTop w:val="58"/>
          <w:marBottom w:val="0"/>
          <w:divBdr>
            <w:top w:val="none" w:sz="0" w:space="0" w:color="auto"/>
            <w:left w:val="none" w:sz="0" w:space="0" w:color="auto"/>
            <w:bottom w:val="none" w:sz="0" w:space="0" w:color="auto"/>
            <w:right w:val="none" w:sz="0" w:space="0" w:color="auto"/>
          </w:divBdr>
        </w:div>
      </w:divsChild>
    </w:div>
    <w:div w:id="2074236137">
      <w:bodyDiv w:val="1"/>
      <w:marLeft w:val="0"/>
      <w:marRight w:val="0"/>
      <w:marTop w:val="0"/>
      <w:marBottom w:val="0"/>
      <w:divBdr>
        <w:top w:val="none" w:sz="0" w:space="0" w:color="auto"/>
        <w:left w:val="none" w:sz="0" w:space="0" w:color="auto"/>
        <w:bottom w:val="none" w:sz="0" w:space="0" w:color="auto"/>
        <w:right w:val="none" w:sz="0" w:space="0" w:color="auto"/>
      </w:divBdr>
    </w:div>
    <w:div w:id="2076126749">
      <w:bodyDiv w:val="1"/>
      <w:marLeft w:val="0"/>
      <w:marRight w:val="0"/>
      <w:marTop w:val="0"/>
      <w:marBottom w:val="0"/>
      <w:divBdr>
        <w:top w:val="none" w:sz="0" w:space="0" w:color="auto"/>
        <w:left w:val="none" w:sz="0" w:space="0" w:color="auto"/>
        <w:bottom w:val="none" w:sz="0" w:space="0" w:color="auto"/>
        <w:right w:val="none" w:sz="0" w:space="0" w:color="auto"/>
      </w:divBdr>
      <w:divsChild>
        <w:div w:id="196697064">
          <w:marLeft w:val="547"/>
          <w:marRight w:val="0"/>
          <w:marTop w:val="120"/>
          <w:marBottom w:val="0"/>
          <w:divBdr>
            <w:top w:val="none" w:sz="0" w:space="0" w:color="auto"/>
            <w:left w:val="none" w:sz="0" w:space="0" w:color="auto"/>
            <w:bottom w:val="none" w:sz="0" w:space="0" w:color="auto"/>
            <w:right w:val="none" w:sz="0" w:space="0" w:color="auto"/>
          </w:divBdr>
        </w:div>
        <w:div w:id="1254705793">
          <w:marLeft w:val="1166"/>
          <w:marRight w:val="0"/>
          <w:marTop w:val="100"/>
          <w:marBottom w:val="0"/>
          <w:divBdr>
            <w:top w:val="none" w:sz="0" w:space="0" w:color="auto"/>
            <w:left w:val="none" w:sz="0" w:space="0" w:color="auto"/>
            <w:bottom w:val="none" w:sz="0" w:space="0" w:color="auto"/>
            <w:right w:val="none" w:sz="0" w:space="0" w:color="auto"/>
          </w:divBdr>
        </w:div>
        <w:div w:id="1296179836">
          <w:marLeft w:val="1166"/>
          <w:marRight w:val="0"/>
          <w:marTop w:val="100"/>
          <w:marBottom w:val="0"/>
          <w:divBdr>
            <w:top w:val="none" w:sz="0" w:space="0" w:color="auto"/>
            <w:left w:val="none" w:sz="0" w:space="0" w:color="auto"/>
            <w:bottom w:val="none" w:sz="0" w:space="0" w:color="auto"/>
            <w:right w:val="none" w:sz="0" w:space="0" w:color="auto"/>
          </w:divBdr>
        </w:div>
      </w:divsChild>
    </w:div>
    <w:div w:id="2080981328">
      <w:bodyDiv w:val="1"/>
      <w:marLeft w:val="0"/>
      <w:marRight w:val="0"/>
      <w:marTop w:val="0"/>
      <w:marBottom w:val="0"/>
      <w:divBdr>
        <w:top w:val="none" w:sz="0" w:space="0" w:color="auto"/>
        <w:left w:val="none" w:sz="0" w:space="0" w:color="auto"/>
        <w:bottom w:val="none" w:sz="0" w:space="0" w:color="auto"/>
        <w:right w:val="none" w:sz="0" w:space="0" w:color="auto"/>
      </w:divBdr>
    </w:div>
    <w:div w:id="2085641941">
      <w:bodyDiv w:val="1"/>
      <w:marLeft w:val="0"/>
      <w:marRight w:val="0"/>
      <w:marTop w:val="0"/>
      <w:marBottom w:val="0"/>
      <w:divBdr>
        <w:top w:val="none" w:sz="0" w:space="0" w:color="auto"/>
        <w:left w:val="none" w:sz="0" w:space="0" w:color="auto"/>
        <w:bottom w:val="none" w:sz="0" w:space="0" w:color="auto"/>
        <w:right w:val="none" w:sz="0" w:space="0" w:color="auto"/>
      </w:divBdr>
      <w:divsChild>
        <w:div w:id="1101491831">
          <w:marLeft w:val="1166"/>
          <w:marRight w:val="0"/>
          <w:marTop w:val="77"/>
          <w:marBottom w:val="0"/>
          <w:divBdr>
            <w:top w:val="none" w:sz="0" w:space="0" w:color="auto"/>
            <w:left w:val="none" w:sz="0" w:space="0" w:color="auto"/>
            <w:bottom w:val="none" w:sz="0" w:space="0" w:color="auto"/>
            <w:right w:val="none" w:sz="0" w:space="0" w:color="auto"/>
          </w:divBdr>
        </w:div>
      </w:divsChild>
    </w:div>
    <w:div w:id="2087604948">
      <w:bodyDiv w:val="1"/>
      <w:marLeft w:val="0"/>
      <w:marRight w:val="0"/>
      <w:marTop w:val="0"/>
      <w:marBottom w:val="0"/>
      <w:divBdr>
        <w:top w:val="none" w:sz="0" w:space="0" w:color="auto"/>
        <w:left w:val="none" w:sz="0" w:space="0" w:color="auto"/>
        <w:bottom w:val="none" w:sz="0" w:space="0" w:color="auto"/>
        <w:right w:val="none" w:sz="0" w:space="0" w:color="auto"/>
      </w:divBdr>
      <w:divsChild>
        <w:div w:id="574046420">
          <w:marLeft w:val="547"/>
          <w:marRight w:val="0"/>
          <w:marTop w:val="96"/>
          <w:marBottom w:val="0"/>
          <w:divBdr>
            <w:top w:val="none" w:sz="0" w:space="0" w:color="auto"/>
            <w:left w:val="none" w:sz="0" w:space="0" w:color="auto"/>
            <w:bottom w:val="none" w:sz="0" w:space="0" w:color="auto"/>
            <w:right w:val="none" w:sz="0" w:space="0" w:color="auto"/>
          </w:divBdr>
        </w:div>
        <w:div w:id="562832629">
          <w:marLeft w:val="547"/>
          <w:marRight w:val="0"/>
          <w:marTop w:val="96"/>
          <w:marBottom w:val="0"/>
          <w:divBdr>
            <w:top w:val="none" w:sz="0" w:space="0" w:color="auto"/>
            <w:left w:val="none" w:sz="0" w:space="0" w:color="auto"/>
            <w:bottom w:val="none" w:sz="0" w:space="0" w:color="auto"/>
            <w:right w:val="none" w:sz="0" w:space="0" w:color="auto"/>
          </w:divBdr>
        </w:div>
        <w:div w:id="1525753257">
          <w:marLeft w:val="547"/>
          <w:marRight w:val="0"/>
          <w:marTop w:val="96"/>
          <w:marBottom w:val="0"/>
          <w:divBdr>
            <w:top w:val="none" w:sz="0" w:space="0" w:color="auto"/>
            <w:left w:val="none" w:sz="0" w:space="0" w:color="auto"/>
            <w:bottom w:val="none" w:sz="0" w:space="0" w:color="auto"/>
            <w:right w:val="none" w:sz="0" w:space="0" w:color="auto"/>
          </w:divBdr>
        </w:div>
        <w:div w:id="322197038">
          <w:marLeft w:val="547"/>
          <w:marRight w:val="0"/>
          <w:marTop w:val="96"/>
          <w:marBottom w:val="0"/>
          <w:divBdr>
            <w:top w:val="none" w:sz="0" w:space="0" w:color="auto"/>
            <w:left w:val="none" w:sz="0" w:space="0" w:color="auto"/>
            <w:bottom w:val="none" w:sz="0" w:space="0" w:color="auto"/>
            <w:right w:val="none" w:sz="0" w:space="0" w:color="auto"/>
          </w:divBdr>
        </w:div>
        <w:div w:id="283124567">
          <w:marLeft w:val="547"/>
          <w:marRight w:val="0"/>
          <w:marTop w:val="96"/>
          <w:marBottom w:val="0"/>
          <w:divBdr>
            <w:top w:val="none" w:sz="0" w:space="0" w:color="auto"/>
            <w:left w:val="none" w:sz="0" w:space="0" w:color="auto"/>
            <w:bottom w:val="none" w:sz="0" w:space="0" w:color="auto"/>
            <w:right w:val="none" w:sz="0" w:space="0" w:color="auto"/>
          </w:divBdr>
        </w:div>
        <w:div w:id="2056154846">
          <w:marLeft w:val="547"/>
          <w:marRight w:val="0"/>
          <w:marTop w:val="96"/>
          <w:marBottom w:val="0"/>
          <w:divBdr>
            <w:top w:val="none" w:sz="0" w:space="0" w:color="auto"/>
            <w:left w:val="none" w:sz="0" w:space="0" w:color="auto"/>
            <w:bottom w:val="none" w:sz="0" w:space="0" w:color="auto"/>
            <w:right w:val="none" w:sz="0" w:space="0" w:color="auto"/>
          </w:divBdr>
        </w:div>
        <w:div w:id="855575932">
          <w:marLeft w:val="1166"/>
          <w:marRight w:val="0"/>
          <w:marTop w:val="77"/>
          <w:marBottom w:val="0"/>
          <w:divBdr>
            <w:top w:val="none" w:sz="0" w:space="0" w:color="auto"/>
            <w:left w:val="none" w:sz="0" w:space="0" w:color="auto"/>
            <w:bottom w:val="none" w:sz="0" w:space="0" w:color="auto"/>
            <w:right w:val="none" w:sz="0" w:space="0" w:color="auto"/>
          </w:divBdr>
        </w:div>
        <w:div w:id="1212813956">
          <w:marLeft w:val="547"/>
          <w:marRight w:val="0"/>
          <w:marTop w:val="96"/>
          <w:marBottom w:val="0"/>
          <w:divBdr>
            <w:top w:val="none" w:sz="0" w:space="0" w:color="auto"/>
            <w:left w:val="none" w:sz="0" w:space="0" w:color="auto"/>
            <w:bottom w:val="none" w:sz="0" w:space="0" w:color="auto"/>
            <w:right w:val="none" w:sz="0" w:space="0" w:color="auto"/>
          </w:divBdr>
        </w:div>
        <w:div w:id="737215882">
          <w:marLeft w:val="547"/>
          <w:marRight w:val="0"/>
          <w:marTop w:val="96"/>
          <w:marBottom w:val="0"/>
          <w:divBdr>
            <w:top w:val="none" w:sz="0" w:space="0" w:color="auto"/>
            <w:left w:val="none" w:sz="0" w:space="0" w:color="auto"/>
            <w:bottom w:val="none" w:sz="0" w:space="0" w:color="auto"/>
            <w:right w:val="none" w:sz="0" w:space="0" w:color="auto"/>
          </w:divBdr>
        </w:div>
      </w:divsChild>
    </w:div>
    <w:div w:id="2087916042">
      <w:bodyDiv w:val="1"/>
      <w:marLeft w:val="0"/>
      <w:marRight w:val="0"/>
      <w:marTop w:val="0"/>
      <w:marBottom w:val="0"/>
      <w:divBdr>
        <w:top w:val="none" w:sz="0" w:space="0" w:color="auto"/>
        <w:left w:val="none" w:sz="0" w:space="0" w:color="auto"/>
        <w:bottom w:val="none" w:sz="0" w:space="0" w:color="auto"/>
        <w:right w:val="none" w:sz="0" w:space="0" w:color="auto"/>
      </w:divBdr>
      <w:divsChild>
        <w:div w:id="202638499">
          <w:marLeft w:val="547"/>
          <w:marRight w:val="0"/>
          <w:marTop w:val="96"/>
          <w:marBottom w:val="0"/>
          <w:divBdr>
            <w:top w:val="none" w:sz="0" w:space="0" w:color="auto"/>
            <w:left w:val="none" w:sz="0" w:space="0" w:color="auto"/>
            <w:bottom w:val="none" w:sz="0" w:space="0" w:color="auto"/>
            <w:right w:val="none" w:sz="0" w:space="0" w:color="auto"/>
          </w:divBdr>
        </w:div>
      </w:divsChild>
    </w:div>
    <w:div w:id="2094618079">
      <w:bodyDiv w:val="1"/>
      <w:marLeft w:val="0"/>
      <w:marRight w:val="0"/>
      <w:marTop w:val="0"/>
      <w:marBottom w:val="0"/>
      <w:divBdr>
        <w:top w:val="none" w:sz="0" w:space="0" w:color="auto"/>
        <w:left w:val="none" w:sz="0" w:space="0" w:color="auto"/>
        <w:bottom w:val="none" w:sz="0" w:space="0" w:color="auto"/>
        <w:right w:val="none" w:sz="0" w:space="0" w:color="auto"/>
      </w:divBdr>
      <w:divsChild>
        <w:div w:id="1183323619">
          <w:marLeft w:val="547"/>
          <w:marRight w:val="0"/>
          <w:marTop w:val="115"/>
          <w:marBottom w:val="0"/>
          <w:divBdr>
            <w:top w:val="none" w:sz="0" w:space="0" w:color="auto"/>
            <w:left w:val="none" w:sz="0" w:space="0" w:color="auto"/>
            <w:bottom w:val="none" w:sz="0" w:space="0" w:color="auto"/>
            <w:right w:val="none" w:sz="0" w:space="0" w:color="auto"/>
          </w:divBdr>
        </w:div>
        <w:div w:id="665284075">
          <w:marLeft w:val="1080"/>
          <w:marRight w:val="0"/>
          <w:marTop w:val="115"/>
          <w:marBottom w:val="0"/>
          <w:divBdr>
            <w:top w:val="none" w:sz="0" w:space="0" w:color="auto"/>
            <w:left w:val="none" w:sz="0" w:space="0" w:color="auto"/>
            <w:bottom w:val="none" w:sz="0" w:space="0" w:color="auto"/>
            <w:right w:val="none" w:sz="0" w:space="0" w:color="auto"/>
          </w:divBdr>
        </w:div>
      </w:divsChild>
    </w:div>
    <w:div w:id="2103255316">
      <w:bodyDiv w:val="1"/>
      <w:marLeft w:val="0"/>
      <w:marRight w:val="0"/>
      <w:marTop w:val="0"/>
      <w:marBottom w:val="0"/>
      <w:divBdr>
        <w:top w:val="none" w:sz="0" w:space="0" w:color="auto"/>
        <w:left w:val="none" w:sz="0" w:space="0" w:color="auto"/>
        <w:bottom w:val="none" w:sz="0" w:space="0" w:color="auto"/>
        <w:right w:val="none" w:sz="0" w:space="0" w:color="auto"/>
      </w:divBdr>
      <w:divsChild>
        <w:div w:id="412120551">
          <w:marLeft w:val="1166"/>
          <w:marRight w:val="0"/>
          <w:marTop w:val="96"/>
          <w:marBottom w:val="0"/>
          <w:divBdr>
            <w:top w:val="none" w:sz="0" w:space="0" w:color="auto"/>
            <w:left w:val="none" w:sz="0" w:space="0" w:color="auto"/>
            <w:bottom w:val="none" w:sz="0" w:space="0" w:color="auto"/>
            <w:right w:val="none" w:sz="0" w:space="0" w:color="auto"/>
          </w:divBdr>
        </w:div>
        <w:div w:id="1130123429">
          <w:marLeft w:val="1166"/>
          <w:marRight w:val="0"/>
          <w:marTop w:val="96"/>
          <w:marBottom w:val="0"/>
          <w:divBdr>
            <w:top w:val="none" w:sz="0" w:space="0" w:color="auto"/>
            <w:left w:val="none" w:sz="0" w:space="0" w:color="auto"/>
            <w:bottom w:val="none" w:sz="0" w:space="0" w:color="auto"/>
            <w:right w:val="none" w:sz="0" w:space="0" w:color="auto"/>
          </w:divBdr>
        </w:div>
        <w:div w:id="1968386862">
          <w:marLeft w:val="1166"/>
          <w:marRight w:val="0"/>
          <w:marTop w:val="96"/>
          <w:marBottom w:val="0"/>
          <w:divBdr>
            <w:top w:val="none" w:sz="0" w:space="0" w:color="auto"/>
            <w:left w:val="none" w:sz="0" w:space="0" w:color="auto"/>
            <w:bottom w:val="none" w:sz="0" w:space="0" w:color="auto"/>
            <w:right w:val="none" w:sz="0" w:space="0" w:color="auto"/>
          </w:divBdr>
        </w:div>
      </w:divsChild>
    </w:div>
    <w:div w:id="2110850413">
      <w:bodyDiv w:val="1"/>
      <w:marLeft w:val="0"/>
      <w:marRight w:val="0"/>
      <w:marTop w:val="0"/>
      <w:marBottom w:val="0"/>
      <w:divBdr>
        <w:top w:val="none" w:sz="0" w:space="0" w:color="auto"/>
        <w:left w:val="none" w:sz="0" w:space="0" w:color="auto"/>
        <w:bottom w:val="none" w:sz="0" w:space="0" w:color="auto"/>
        <w:right w:val="none" w:sz="0" w:space="0" w:color="auto"/>
      </w:divBdr>
      <w:divsChild>
        <w:div w:id="773398131">
          <w:marLeft w:val="547"/>
          <w:marRight w:val="0"/>
          <w:marTop w:val="115"/>
          <w:marBottom w:val="0"/>
          <w:divBdr>
            <w:top w:val="none" w:sz="0" w:space="0" w:color="auto"/>
            <w:left w:val="none" w:sz="0" w:space="0" w:color="auto"/>
            <w:bottom w:val="none" w:sz="0" w:space="0" w:color="auto"/>
            <w:right w:val="none" w:sz="0" w:space="0" w:color="auto"/>
          </w:divBdr>
        </w:div>
        <w:div w:id="13389542">
          <w:marLeft w:val="1166"/>
          <w:marRight w:val="0"/>
          <w:marTop w:val="96"/>
          <w:marBottom w:val="0"/>
          <w:divBdr>
            <w:top w:val="none" w:sz="0" w:space="0" w:color="auto"/>
            <w:left w:val="none" w:sz="0" w:space="0" w:color="auto"/>
            <w:bottom w:val="none" w:sz="0" w:space="0" w:color="auto"/>
            <w:right w:val="none" w:sz="0" w:space="0" w:color="auto"/>
          </w:divBdr>
        </w:div>
      </w:divsChild>
    </w:div>
    <w:div w:id="2110852341">
      <w:bodyDiv w:val="1"/>
      <w:marLeft w:val="0"/>
      <w:marRight w:val="0"/>
      <w:marTop w:val="0"/>
      <w:marBottom w:val="0"/>
      <w:divBdr>
        <w:top w:val="none" w:sz="0" w:space="0" w:color="auto"/>
        <w:left w:val="none" w:sz="0" w:space="0" w:color="auto"/>
        <w:bottom w:val="none" w:sz="0" w:space="0" w:color="auto"/>
        <w:right w:val="none" w:sz="0" w:space="0" w:color="auto"/>
      </w:divBdr>
      <w:divsChild>
        <w:div w:id="1117524182">
          <w:marLeft w:val="547"/>
          <w:marRight w:val="0"/>
          <w:marTop w:val="115"/>
          <w:marBottom w:val="0"/>
          <w:divBdr>
            <w:top w:val="none" w:sz="0" w:space="0" w:color="auto"/>
            <w:left w:val="none" w:sz="0" w:space="0" w:color="auto"/>
            <w:bottom w:val="none" w:sz="0" w:space="0" w:color="auto"/>
            <w:right w:val="none" w:sz="0" w:space="0" w:color="auto"/>
          </w:divBdr>
        </w:div>
      </w:divsChild>
    </w:div>
    <w:div w:id="2111511975">
      <w:bodyDiv w:val="1"/>
      <w:marLeft w:val="0"/>
      <w:marRight w:val="0"/>
      <w:marTop w:val="0"/>
      <w:marBottom w:val="0"/>
      <w:divBdr>
        <w:top w:val="none" w:sz="0" w:space="0" w:color="auto"/>
        <w:left w:val="none" w:sz="0" w:space="0" w:color="auto"/>
        <w:bottom w:val="none" w:sz="0" w:space="0" w:color="auto"/>
        <w:right w:val="none" w:sz="0" w:space="0" w:color="auto"/>
      </w:divBdr>
      <w:divsChild>
        <w:div w:id="1763456047">
          <w:marLeft w:val="547"/>
          <w:marRight w:val="0"/>
          <w:marTop w:val="120"/>
          <w:marBottom w:val="0"/>
          <w:divBdr>
            <w:top w:val="none" w:sz="0" w:space="0" w:color="auto"/>
            <w:left w:val="none" w:sz="0" w:space="0" w:color="auto"/>
            <w:bottom w:val="none" w:sz="0" w:space="0" w:color="auto"/>
            <w:right w:val="none" w:sz="0" w:space="0" w:color="auto"/>
          </w:divBdr>
        </w:div>
        <w:div w:id="2008554022">
          <w:marLeft w:val="1166"/>
          <w:marRight w:val="0"/>
          <w:marTop w:val="100"/>
          <w:marBottom w:val="0"/>
          <w:divBdr>
            <w:top w:val="none" w:sz="0" w:space="0" w:color="auto"/>
            <w:left w:val="none" w:sz="0" w:space="0" w:color="auto"/>
            <w:bottom w:val="none" w:sz="0" w:space="0" w:color="auto"/>
            <w:right w:val="none" w:sz="0" w:space="0" w:color="auto"/>
          </w:divBdr>
        </w:div>
        <w:div w:id="997735655">
          <w:marLeft w:val="1166"/>
          <w:marRight w:val="0"/>
          <w:marTop w:val="100"/>
          <w:marBottom w:val="0"/>
          <w:divBdr>
            <w:top w:val="none" w:sz="0" w:space="0" w:color="auto"/>
            <w:left w:val="none" w:sz="0" w:space="0" w:color="auto"/>
            <w:bottom w:val="none" w:sz="0" w:space="0" w:color="auto"/>
            <w:right w:val="none" w:sz="0" w:space="0" w:color="auto"/>
          </w:divBdr>
        </w:div>
      </w:divsChild>
    </w:div>
    <w:div w:id="2112970560">
      <w:bodyDiv w:val="1"/>
      <w:marLeft w:val="0"/>
      <w:marRight w:val="0"/>
      <w:marTop w:val="0"/>
      <w:marBottom w:val="0"/>
      <w:divBdr>
        <w:top w:val="none" w:sz="0" w:space="0" w:color="auto"/>
        <w:left w:val="none" w:sz="0" w:space="0" w:color="auto"/>
        <w:bottom w:val="none" w:sz="0" w:space="0" w:color="auto"/>
        <w:right w:val="none" w:sz="0" w:space="0" w:color="auto"/>
      </w:divBdr>
      <w:divsChild>
        <w:div w:id="72314401">
          <w:marLeft w:val="547"/>
          <w:marRight w:val="0"/>
          <w:marTop w:val="67"/>
          <w:marBottom w:val="0"/>
          <w:divBdr>
            <w:top w:val="none" w:sz="0" w:space="0" w:color="auto"/>
            <w:left w:val="none" w:sz="0" w:space="0" w:color="auto"/>
            <w:bottom w:val="none" w:sz="0" w:space="0" w:color="auto"/>
            <w:right w:val="none" w:sz="0" w:space="0" w:color="auto"/>
          </w:divBdr>
        </w:div>
        <w:div w:id="346833529">
          <w:marLeft w:val="547"/>
          <w:marRight w:val="0"/>
          <w:marTop w:val="67"/>
          <w:marBottom w:val="0"/>
          <w:divBdr>
            <w:top w:val="none" w:sz="0" w:space="0" w:color="auto"/>
            <w:left w:val="none" w:sz="0" w:space="0" w:color="auto"/>
            <w:bottom w:val="none" w:sz="0" w:space="0" w:color="auto"/>
            <w:right w:val="none" w:sz="0" w:space="0" w:color="auto"/>
          </w:divBdr>
        </w:div>
        <w:div w:id="873350538">
          <w:marLeft w:val="547"/>
          <w:marRight w:val="0"/>
          <w:marTop w:val="67"/>
          <w:marBottom w:val="0"/>
          <w:divBdr>
            <w:top w:val="none" w:sz="0" w:space="0" w:color="auto"/>
            <w:left w:val="none" w:sz="0" w:space="0" w:color="auto"/>
            <w:bottom w:val="none" w:sz="0" w:space="0" w:color="auto"/>
            <w:right w:val="none" w:sz="0" w:space="0" w:color="auto"/>
          </w:divBdr>
        </w:div>
        <w:div w:id="882248938">
          <w:marLeft w:val="547"/>
          <w:marRight w:val="0"/>
          <w:marTop w:val="67"/>
          <w:marBottom w:val="0"/>
          <w:divBdr>
            <w:top w:val="none" w:sz="0" w:space="0" w:color="auto"/>
            <w:left w:val="none" w:sz="0" w:space="0" w:color="auto"/>
            <w:bottom w:val="none" w:sz="0" w:space="0" w:color="auto"/>
            <w:right w:val="none" w:sz="0" w:space="0" w:color="auto"/>
          </w:divBdr>
        </w:div>
        <w:div w:id="1118060386">
          <w:marLeft w:val="547"/>
          <w:marRight w:val="0"/>
          <w:marTop w:val="67"/>
          <w:marBottom w:val="0"/>
          <w:divBdr>
            <w:top w:val="none" w:sz="0" w:space="0" w:color="auto"/>
            <w:left w:val="none" w:sz="0" w:space="0" w:color="auto"/>
            <w:bottom w:val="none" w:sz="0" w:space="0" w:color="auto"/>
            <w:right w:val="none" w:sz="0" w:space="0" w:color="auto"/>
          </w:divBdr>
        </w:div>
        <w:div w:id="1125394275">
          <w:marLeft w:val="547"/>
          <w:marRight w:val="0"/>
          <w:marTop w:val="67"/>
          <w:marBottom w:val="0"/>
          <w:divBdr>
            <w:top w:val="none" w:sz="0" w:space="0" w:color="auto"/>
            <w:left w:val="none" w:sz="0" w:space="0" w:color="auto"/>
            <w:bottom w:val="none" w:sz="0" w:space="0" w:color="auto"/>
            <w:right w:val="none" w:sz="0" w:space="0" w:color="auto"/>
          </w:divBdr>
        </w:div>
        <w:div w:id="1259756246">
          <w:marLeft w:val="547"/>
          <w:marRight w:val="0"/>
          <w:marTop w:val="67"/>
          <w:marBottom w:val="0"/>
          <w:divBdr>
            <w:top w:val="none" w:sz="0" w:space="0" w:color="auto"/>
            <w:left w:val="none" w:sz="0" w:space="0" w:color="auto"/>
            <w:bottom w:val="none" w:sz="0" w:space="0" w:color="auto"/>
            <w:right w:val="none" w:sz="0" w:space="0" w:color="auto"/>
          </w:divBdr>
        </w:div>
        <w:div w:id="1328022454">
          <w:marLeft w:val="547"/>
          <w:marRight w:val="0"/>
          <w:marTop w:val="67"/>
          <w:marBottom w:val="0"/>
          <w:divBdr>
            <w:top w:val="none" w:sz="0" w:space="0" w:color="auto"/>
            <w:left w:val="none" w:sz="0" w:space="0" w:color="auto"/>
            <w:bottom w:val="none" w:sz="0" w:space="0" w:color="auto"/>
            <w:right w:val="none" w:sz="0" w:space="0" w:color="auto"/>
          </w:divBdr>
        </w:div>
        <w:div w:id="1913928814">
          <w:marLeft w:val="547"/>
          <w:marRight w:val="0"/>
          <w:marTop w:val="67"/>
          <w:marBottom w:val="0"/>
          <w:divBdr>
            <w:top w:val="none" w:sz="0" w:space="0" w:color="auto"/>
            <w:left w:val="none" w:sz="0" w:space="0" w:color="auto"/>
            <w:bottom w:val="none" w:sz="0" w:space="0" w:color="auto"/>
            <w:right w:val="none" w:sz="0" w:space="0" w:color="auto"/>
          </w:divBdr>
        </w:div>
      </w:divsChild>
    </w:div>
    <w:div w:id="2115586282">
      <w:bodyDiv w:val="1"/>
      <w:marLeft w:val="0"/>
      <w:marRight w:val="0"/>
      <w:marTop w:val="0"/>
      <w:marBottom w:val="0"/>
      <w:divBdr>
        <w:top w:val="none" w:sz="0" w:space="0" w:color="auto"/>
        <w:left w:val="none" w:sz="0" w:space="0" w:color="auto"/>
        <w:bottom w:val="none" w:sz="0" w:space="0" w:color="auto"/>
        <w:right w:val="none" w:sz="0" w:space="0" w:color="auto"/>
      </w:divBdr>
    </w:div>
    <w:div w:id="2117171259">
      <w:bodyDiv w:val="1"/>
      <w:marLeft w:val="0"/>
      <w:marRight w:val="0"/>
      <w:marTop w:val="0"/>
      <w:marBottom w:val="0"/>
      <w:divBdr>
        <w:top w:val="none" w:sz="0" w:space="0" w:color="auto"/>
        <w:left w:val="none" w:sz="0" w:space="0" w:color="auto"/>
        <w:bottom w:val="none" w:sz="0" w:space="0" w:color="auto"/>
        <w:right w:val="none" w:sz="0" w:space="0" w:color="auto"/>
      </w:divBdr>
      <w:divsChild>
        <w:div w:id="509568184">
          <w:marLeft w:val="547"/>
          <w:marRight w:val="0"/>
          <w:marTop w:val="106"/>
          <w:marBottom w:val="0"/>
          <w:divBdr>
            <w:top w:val="none" w:sz="0" w:space="0" w:color="auto"/>
            <w:left w:val="none" w:sz="0" w:space="0" w:color="auto"/>
            <w:bottom w:val="none" w:sz="0" w:space="0" w:color="auto"/>
            <w:right w:val="none" w:sz="0" w:space="0" w:color="auto"/>
          </w:divBdr>
        </w:div>
      </w:divsChild>
    </w:div>
    <w:div w:id="2117943442">
      <w:bodyDiv w:val="1"/>
      <w:marLeft w:val="0"/>
      <w:marRight w:val="0"/>
      <w:marTop w:val="0"/>
      <w:marBottom w:val="0"/>
      <w:divBdr>
        <w:top w:val="none" w:sz="0" w:space="0" w:color="auto"/>
        <w:left w:val="none" w:sz="0" w:space="0" w:color="auto"/>
        <w:bottom w:val="none" w:sz="0" w:space="0" w:color="auto"/>
        <w:right w:val="none" w:sz="0" w:space="0" w:color="auto"/>
      </w:divBdr>
      <w:divsChild>
        <w:div w:id="438259199">
          <w:marLeft w:val="547"/>
          <w:marRight w:val="0"/>
          <w:marTop w:val="96"/>
          <w:marBottom w:val="0"/>
          <w:divBdr>
            <w:top w:val="none" w:sz="0" w:space="0" w:color="auto"/>
            <w:left w:val="none" w:sz="0" w:space="0" w:color="auto"/>
            <w:bottom w:val="none" w:sz="0" w:space="0" w:color="auto"/>
            <w:right w:val="none" w:sz="0" w:space="0" w:color="auto"/>
          </w:divBdr>
        </w:div>
        <w:div w:id="880357870">
          <w:marLeft w:val="547"/>
          <w:marRight w:val="0"/>
          <w:marTop w:val="96"/>
          <w:marBottom w:val="0"/>
          <w:divBdr>
            <w:top w:val="none" w:sz="0" w:space="0" w:color="auto"/>
            <w:left w:val="none" w:sz="0" w:space="0" w:color="auto"/>
            <w:bottom w:val="none" w:sz="0" w:space="0" w:color="auto"/>
            <w:right w:val="none" w:sz="0" w:space="0" w:color="auto"/>
          </w:divBdr>
        </w:div>
        <w:div w:id="1546067043">
          <w:marLeft w:val="547"/>
          <w:marRight w:val="0"/>
          <w:marTop w:val="96"/>
          <w:marBottom w:val="0"/>
          <w:divBdr>
            <w:top w:val="none" w:sz="0" w:space="0" w:color="auto"/>
            <w:left w:val="none" w:sz="0" w:space="0" w:color="auto"/>
            <w:bottom w:val="none" w:sz="0" w:space="0" w:color="auto"/>
            <w:right w:val="none" w:sz="0" w:space="0" w:color="auto"/>
          </w:divBdr>
        </w:div>
        <w:div w:id="1988972821">
          <w:marLeft w:val="547"/>
          <w:marRight w:val="0"/>
          <w:marTop w:val="96"/>
          <w:marBottom w:val="0"/>
          <w:divBdr>
            <w:top w:val="none" w:sz="0" w:space="0" w:color="auto"/>
            <w:left w:val="none" w:sz="0" w:space="0" w:color="auto"/>
            <w:bottom w:val="none" w:sz="0" w:space="0" w:color="auto"/>
            <w:right w:val="none" w:sz="0" w:space="0" w:color="auto"/>
          </w:divBdr>
        </w:div>
        <w:div w:id="1231041122">
          <w:marLeft w:val="547"/>
          <w:marRight w:val="0"/>
          <w:marTop w:val="96"/>
          <w:marBottom w:val="0"/>
          <w:divBdr>
            <w:top w:val="none" w:sz="0" w:space="0" w:color="auto"/>
            <w:left w:val="none" w:sz="0" w:space="0" w:color="auto"/>
            <w:bottom w:val="none" w:sz="0" w:space="0" w:color="auto"/>
            <w:right w:val="none" w:sz="0" w:space="0" w:color="auto"/>
          </w:divBdr>
        </w:div>
        <w:div w:id="1204050657">
          <w:marLeft w:val="547"/>
          <w:marRight w:val="0"/>
          <w:marTop w:val="96"/>
          <w:marBottom w:val="0"/>
          <w:divBdr>
            <w:top w:val="none" w:sz="0" w:space="0" w:color="auto"/>
            <w:left w:val="none" w:sz="0" w:space="0" w:color="auto"/>
            <w:bottom w:val="none" w:sz="0" w:space="0" w:color="auto"/>
            <w:right w:val="none" w:sz="0" w:space="0" w:color="auto"/>
          </w:divBdr>
        </w:div>
      </w:divsChild>
    </w:div>
    <w:div w:id="2120292580">
      <w:bodyDiv w:val="1"/>
      <w:marLeft w:val="0"/>
      <w:marRight w:val="0"/>
      <w:marTop w:val="0"/>
      <w:marBottom w:val="0"/>
      <w:divBdr>
        <w:top w:val="none" w:sz="0" w:space="0" w:color="auto"/>
        <w:left w:val="none" w:sz="0" w:space="0" w:color="auto"/>
        <w:bottom w:val="none" w:sz="0" w:space="0" w:color="auto"/>
        <w:right w:val="none" w:sz="0" w:space="0" w:color="auto"/>
      </w:divBdr>
      <w:divsChild>
        <w:div w:id="607201800">
          <w:marLeft w:val="547"/>
          <w:marRight w:val="0"/>
          <w:marTop w:val="120"/>
          <w:marBottom w:val="0"/>
          <w:divBdr>
            <w:top w:val="none" w:sz="0" w:space="0" w:color="auto"/>
            <w:left w:val="none" w:sz="0" w:space="0" w:color="auto"/>
            <w:bottom w:val="none" w:sz="0" w:space="0" w:color="auto"/>
            <w:right w:val="none" w:sz="0" w:space="0" w:color="auto"/>
          </w:divBdr>
        </w:div>
      </w:divsChild>
    </w:div>
    <w:div w:id="2120372130">
      <w:bodyDiv w:val="1"/>
      <w:marLeft w:val="0"/>
      <w:marRight w:val="0"/>
      <w:marTop w:val="0"/>
      <w:marBottom w:val="0"/>
      <w:divBdr>
        <w:top w:val="none" w:sz="0" w:space="0" w:color="auto"/>
        <w:left w:val="none" w:sz="0" w:space="0" w:color="auto"/>
        <w:bottom w:val="none" w:sz="0" w:space="0" w:color="auto"/>
        <w:right w:val="none" w:sz="0" w:space="0" w:color="auto"/>
      </w:divBdr>
      <w:divsChild>
        <w:div w:id="920067741">
          <w:marLeft w:val="547"/>
          <w:marRight w:val="0"/>
          <w:marTop w:val="115"/>
          <w:marBottom w:val="0"/>
          <w:divBdr>
            <w:top w:val="none" w:sz="0" w:space="0" w:color="auto"/>
            <w:left w:val="none" w:sz="0" w:space="0" w:color="auto"/>
            <w:bottom w:val="none" w:sz="0" w:space="0" w:color="auto"/>
            <w:right w:val="none" w:sz="0" w:space="0" w:color="auto"/>
          </w:divBdr>
        </w:div>
      </w:divsChild>
    </w:div>
    <w:div w:id="2125074637">
      <w:bodyDiv w:val="1"/>
      <w:marLeft w:val="0"/>
      <w:marRight w:val="0"/>
      <w:marTop w:val="0"/>
      <w:marBottom w:val="0"/>
      <w:divBdr>
        <w:top w:val="none" w:sz="0" w:space="0" w:color="auto"/>
        <w:left w:val="none" w:sz="0" w:space="0" w:color="auto"/>
        <w:bottom w:val="none" w:sz="0" w:space="0" w:color="auto"/>
        <w:right w:val="none" w:sz="0" w:space="0" w:color="auto"/>
      </w:divBdr>
      <w:divsChild>
        <w:div w:id="1828666316">
          <w:marLeft w:val="547"/>
          <w:marRight w:val="0"/>
          <w:marTop w:val="120"/>
          <w:marBottom w:val="0"/>
          <w:divBdr>
            <w:top w:val="none" w:sz="0" w:space="0" w:color="auto"/>
            <w:left w:val="none" w:sz="0" w:space="0" w:color="auto"/>
            <w:bottom w:val="none" w:sz="0" w:space="0" w:color="auto"/>
            <w:right w:val="none" w:sz="0" w:space="0" w:color="auto"/>
          </w:divBdr>
        </w:div>
        <w:div w:id="1748529687">
          <w:marLeft w:val="1267"/>
          <w:marRight w:val="0"/>
          <w:marTop w:val="100"/>
          <w:marBottom w:val="0"/>
          <w:divBdr>
            <w:top w:val="none" w:sz="0" w:space="0" w:color="auto"/>
            <w:left w:val="none" w:sz="0" w:space="0" w:color="auto"/>
            <w:bottom w:val="none" w:sz="0" w:space="0" w:color="auto"/>
            <w:right w:val="none" w:sz="0" w:space="0" w:color="auto"/>
          </w:divBdr>
        </w:div>
      </w:divsChild>
    </w:div>
    <w:div w:id="2125881229">
      <w:bodyDiv w:val="1"/>
      <w:marLeft w:val="0"/>
      <w:marRight w:val="0"/>
      <w:marTop w:val="0"/>
      <w:marBottom w:val="0"/>
      <w:divBdr>
        <w:top w:val="none" w:sz="0" w:space="0" w:color="auto"/>
        <w:left w:val="none" w:sz="0" w:space="0" w:color="auto"/>
        <w:bottom w:val="none" w:sz="0" w:space="0" w:color="auto"/>
        <w:right w:val="none" w:sz="0" w:space="0" w:color="auto"/>
      </w:divBdr>
      <w:divsChild>
        <w:div w:id="883954644">
          <w:marLeft w:val="547"/>
          <w:marRight w:val="0"/>
          <w:marTop w:val="0"/>
          <w:marBottom w:val="0"/>
          <w:divBdr>
            <w:top w:val="none" w:sz="0" w:space="0" w:color="auto"/>
            <w:left w:val="none" w:sz="0" w:space="0" w:color="auto"/>
            <w:bottom w:val="none" w:sz="0" w:space="0" w:color="auto"/>
            <w:right w:val="none" w:sz="0" w:space="0" w:color="auto"/>
          </w:divBdr>
        </w:div>
        <w:div w:id="603538596">
          <w:marLeft w:val="547"/>
          <w:marRight w:val="0"/>
          <w:marTop w:val="0"/>
          <w:marBottom w:val="0"/>
          <w:divBdr>
            <w:top w:val="none" w:sz="0" w:space="0" w:color="auto"/>
            <w:left w:val="none" w:sz="0" w:space="0" w:color="auto"/>
            <w:bottom w:val="none" w:sz="0" w:space="0" w:color="auto"/>
            <w:right w:val="none" w:sz="0" w:space="0" w:color="auto"/>
          </w:divBdr>
        </w:div>
        <w:div w:id="1032998090">
          <w:marLeft w:val="547"/>
          <w:marRight w:val="0"/>
          <w:marTop w:val="0"/>
          <w:marBottom w:val="0"/>
          <w:divBdr>
            <w:top w:val="none" w:sz="0" w:space="0" w:color="auto"/>
            <w:left w:val="none" w:sz="0" w:space="0" w:color="auto"/>
            <w:bottom w:val="none" w:sz="0" w:space="0" w:color="auto"/>
            <w:right w:val="none" w:sz="0" w:space="0" w:color="auto"/>
          </w:divBdr>
        </w:div>
      </w:divsChild>
    </w:div>
    <w:div w:id="2132741379">
      <w:bodyDiv w:val="1"/>
      <w:marLeft w:val="0"/>
      <w:marRight w:val="0"/>
      <w:marTop w:val="0"/>
      <w:marBottom w:val="0"/>
      <w:divBdr>
        <w:top w:val="none" w:sz="0" w:space="0" w:color="auto"/>
        <w:left w:val="none" w:sz="0" w:space="0" w:color="auto"/>
        <w:bottom w:val="none" w:sz="0" w:space="0" w:color="auto"/>
        <w:right w:val="none" w:sz="0" w:space="0" w:color="auto"/>
      </w:divBdr>
      <w:divsChild>
        <w:div w:id="1029143617">
          <w:marLeft w:val="547"/>
          <w:marRight w:val="0"/>
          <w:marTop w:val="96"/>
          <w:marBottom w:val="0"/>
          <w:divBdr>
            <w:top w:val="none" w:sz="0" w:space="0" w:color="auto"/>
            <w:left w:val="none" w:sz="0" w:space="0" w:color="auto"/>
            <w:bottom w:val="none" w:sz="0" w:space="0" w:color="auto"/>
            <w:right w:val="none" w:sz="0" w:space="0" w:color="auto"/>
          </w:divBdr>
        </w:div>
      </w:divsChild>
    </w:div>
    <w:div w:id="2146854000">
      <w:bodyDiv w:val="1"/>
      <w:marLeft w:val="0"/>
      <w:marRight w:val="0"/>
      <w:marTop w:val="0"/>
      <w:marBottom w:val="0"/>
      <w:divBdr>
        <w:top w:val="none" w:sz="0" w:space="0" w:color="auto"/>
        <w:left w:val="none" w:sz="0" w:space="0" w:color="auto"/>
        <w:bottom w:val="none" w:sz="0" w:space="0" w:color="auto"/>
        <w:right w:val="none" w:sz="0" w:space="0" w:color="auto"/>
      </w:divBdr>
      <w:divsChild>
        <w:div w:id="1509320945">
          <w:marLeft w:val="547"/>
          <w:marRight w:val="0"/>
          <w:marTop w:val="120"/>
          <w:marBottom w:val="0"/>
          <w:divBdr>
            <w:top w:val="none" w:sz="0" w:space="0" w:color="auto"/>
            <w:left w:val="none" w:sz="0" w:space="0" w:color="auto"/>
            <w:bottom w:val="none" w:sz="0" w:space="0" w:color="auto"/>
            <w:right w:val="none" w:sz="0" w:space="0" w:color="auto"/>
          </w:divBdr>
        </w:div>
      </w:divsChild>
    </w:div>
    <w:div w:id="2147157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0/11-20-1771-00-00ax-p802-11ax-report-to-ec-on-conditional-approval-to-forward-draft-to-revcom.pptx" TargetMode="External"/><Relationship Id="rId13" Type="http://schemas.openxmlformats.org/officeDocument/2006/relationships/hyperlink" Target="https://mentor.ieee.org/802.11/dcn/20/11-20-1415-02-00ax-tgax-crc-teleconference-minutes-september-2020.docx" TargetMode="External"/><Relationship Id="rId18" Type="http://schemas.openxmlformats.org/officeDocument/2006/relationships/hyperlink" Target="https://mentor.ieee.org/802.11/dcn/14/11-14-0169-02-0hew-ieee-802-11-hew-sg-proposed-csd.docx"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tandards.ieee.org/about/sasb/patcom/materials.html" TargetMode="External"/><Relationship Id="rId7" Type="http://schemas.openxmlformats.org/officeDocument/2006/relationships/endnotes" Target="endnotes.xml"/><Relationship Id="rId12" Type="http://schemas.openxmlformats.org/officeDocument/2006/relationships/hyperlink" Target="https://mentor.ieee.org/802.11/dcn/20/11-20-1415-02-00ax-tgax-crc-teleconference-minutes-september-2020.docx" TargetMode="External"/><Relationship Id="rId17" Type="http://schemas.openxmlformats.org/officeDocument/2006/relationships/hyperlink" Target="https://mentor.ieee.org/802.11/dcn/20/11-20-1771-01-00ax-p802-11ax-report-to-ec-on-conditional-approval-to-forward-draft-to-revcom.pptx" TargetMode="External"/><Relationship Id="rId25" Type="http://schemas.openxmlformats.org/officeDocument/2006/relationships/hyperlink" Target="https://mentor.ieee.org/802.11/dcn/14/11-14-0169-03-0hew-ieee-802-11-hew-sg-proposed-csd.docx" TargetMode="External"/><Relationship Id="rId2" Type="http://schemas.openxmlformats.org/officeDocument/2006/relationships/numbering" Target="numbering.xml"/><Relationship Id="rId16" Type="http://schemas.openxmlformats.org/officeDocument/2006/relationships/hyperlink" Target="https://mentor.ieee.org/802.11/dcn/20/11-20-1587-05-00ax-tgax-crc-teleconference-minutes-october-2020.doc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mat.ieee.org/" TargetMode="External"/><Relationship Id="rId24" Type="http://schemas.openxmlformats.org/officeDocument/2006/relationships/hyperlink" Target="https://mentor.ieee.org/802.11/dcn/20/11-20-1771-01-00ax-p802-11ax-report-to-ec-on-conditional-approval-to-forward-draft-to-revcom.pptx" TargetMode="External"/><Relationship Id="rId5" Type="http://schemas.openxmlformats.org/officeDocument/2006/relationships/webSettings" Target="webSettings.xml"/><Relationship Id="rId15" Type="http://schemas.openxmlformats.org/officeDocument/2006/relationships/hyperlink" Target="https://mentor.ieee.org/802.11/dcn/20/11-20-1522-00-00ax-tgax-september-2020-online-meeting-minutes.docx" TargetMode="External"/><Relationship Id="rId23" Type="http://schemas.openxmlformats.org/officeDocument/2006/relationships/hyperlink" Target="https://mentor.ieee.org/802.11/dcn/20/11-20-1771-03-00ax-p802-11ax-report-to-ec-on-conditional-approval-to-forward-draft-to-revcom.pptx" TargetMode="External"/><Relationship Id="rId10" Type="http://schemas.openxmlformats.org/officeDocument/2006/relationships/hyperlink" Target="http://standards.ieee.org/about/sasb/patcom/materials.htm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entor.ieee.org/802.11/dcn/14/11-14-0169-02-0hew-ieee-802-11-hew-sg-proposed-csd.docx" TargetMode="External"/><Relationship Id="rId14" Type="http://schemas.openxmlformats.org/officeDocument/2006/relationships/hyperlink" Target="https://mentor.ieee.org/802.11/dcn/20/11-20-1522-00-00ax-tgax-september-2020-online-meeting-minutes.docx" TargetMode="External"/><Relationship Id="rId22" Type="http://schemas.openxmlformats.org/officeDocument/2006/relationships/hyperlink" Target="https://imat.ieee.org/" TargetMode="External"/><Relationship Id="rId27"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2B6B5B-B79B-4409-8006-DCB5C28D7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2060</TotalTime>
  <Pages>10</Pages>
  <Words>2936</Words>
  <Characters>16736</Characters>
  <Application>Microsoft Office Word</Application>
  <DocSecurity>0</DocSecurity>
  <Lines>139</Lines>
  <Paragraphs>39</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doc.: IEEE 802.11-20/1785r0</vt:lpstr>
      <vt:lpstr>doc.: IEEE 802.11-15/637r0</vt:lpstr>
      <vt:lpstr>doc.: IEEE 802.11-15/637r0</vt:lpstr>
    </vt:vector>
  </TitlesOfParts>
  <Company>Newracom</Company>
  <LinksUpToDate>false</LinksUpToDate>
  <CharactersWithSpaces>19633</CharactersWithSpaces>
  <SharedDoc>false</SharedDoc>
  <HyperlinkBase/>
  <HLinks>
    <vt:vector size="42" baseType="variant">
      <vt:variant>
        <vt:i4>524289</vt:i4>
      </vt:variant>
      <vt:variant>
        <vt:i4>21</vt:i4>
      </vt:variant>
      <vt:variant>
        <vt:i4>0</vt:i4>
      </vt:variant>
      <vt:variant>
        <vt:i4>5</vt:i4>
      </vt:variant>
      <vt:variant>
        <vt:lpwstr>https://mentor.ieee.org/802.11/dcn/13/11-13-1465-01-0hew-november-2013-dallas-meeting-minutes.doc</vt:lpwstr>
      </vt:variant>
      <vt:variant>
        <vt:lpwstr/>
      </vt:variant>
      <vt:variant>
        <vt:i4>4980812</vt:i4>
      </vt:variant>
      <vt:variant>
        <vt:i4>18</vt:i4>
      </vt:variant>
      <vt:variant>
        <vt:i4>0</vt:i4>
      </vt:variant>
      <vt:variant>
        <vt:i4>5</vt:i4>
      </vt:variant>
      <vt:variant>
        <vt:lpwstr>https://mentor.ieee.org/802.11/dcn/14/11-14-0013-00-0hew-cc11-comments-analysis.pptx</vt:lpwstr>
      </vt:variant>
      <vt:variant>
        <vt:lpwstr/>
      </vt:variant>
      <vt:variant>
        <vt:i4>3407980</vt:i4>
      </vt:variant>
      <vt:variant>
        <vt:i4>15</vt:i4>
      </vt:variant>
      <vt:variant>
        <vt:i4>0</vt:i4>
      </vt:variant>
      <vt:variant>
        <vt:i4>5</vt:i4>
      </vt:variant>
      <vt:variant>
        <vt:lpwstr>https://mentor.ieee.org/802.11/dcn/13/11-13-1529-03-0hew-cc11-results.xlsx</vt:lpwstr>
      </vt:variant>
      <vt:variant>
        <vt:lpwstr/>
      </vt:variant>
      <vt:variant>
        <vt:i4>1572895</vt:i4>
      </vt:variant>
      <vt:variant>
        <vt:i4>12</vt:i4>
      </vt:variant>
      <vt:variant>
        <vt:i4>0</vt:i4>
      </vt:variant>
      <vt:variant>
        <vt:i4>5</vt:i4>
      </vt:variant>
      <vt:variant>
        <vt:lpwstr>https://mentor.ieee.org/802.11/dcn/14/11-14-0024-00-0hew-teleconference-minutes-20140108.docx</vt:lpwstr>
      </vt:variant>
      <vt:variant>
        <vt:lpwstr/>
      </vt:variant>
      <vt:variant>
        <vt:i4>2031646</vt:i4>
      </vt:variant>
      <vt:variant>
        <vt:i4>9</vt:i4>
      </vt:variant>
      <vt:variant>
        <vt:i4>0</vt:i4>
      </vt:variant>
      <vt:variant>
        <vt:i4>5</vt:i4>
      </vt:variant>
      <vt:variant>
        <vt:lpwstr>https://mentor.ieee.org/802.11/dcn/13/11-13-1532-01-0hew-teleconference-minutes-20131218.docx</vt:lpwstr>
      </vt:variant>
      <vt:variant>
        <vt:lpwstr/>
      </vt:variant>
      <vt:variant>
        <vt:i4>1376276</vt:i4>
      </vt:variant>
      <vt:variant>
        <vt:i4>6</vt:i4>
      </vt:variant>
      <vt:variant>
        <vt:i4>0</vt:i4>
      </vt:variant>
      <vt:variant>
        <vt:i4>5</vt:i4>
      </vt:variant>
      <vt:variant>
        <vt:lpwstr>https://mentor.ieee.org/802.11/dcn/13/11-13-1495-00-0hew-teleconference-minutes-20131204.docx</vt:lpwstr>
      </vt:variant>
      <vt:variant>
        <vt:lpwstr/>
      </vt:variant>
      <vt:variant>
        <vt:i4>524288</vt:i4>
      </vt:variant>
      <vt:variant>
        <vt:i4>3</vt:i4>
      </vt:variant>
      <vt:variant>
        <vt:i4>0</vt:i4>
      </vt:variant>
      <vt:variant>
        <vt:i4>5</vt:i4>
      </vt:variant>
      <vt:variant>
        <vt:lpwstr>https://mentor.ieee.org/802.11/dcn/13/11-13-1465-00-0hew-november-2013-dallas-meeting-minutes.doc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802.11-20/1785r0</dc:title>
  <dc:subject>Minutes</dc:subject>
  <dc:creator>Yasuhiko Inoue</dc:creator>
  <cp:keywords>September 2020</cp:keywords>
  <dc:description>Minutes from TGax November 2020 plenary meeting (online)</dc:description>
  <cp:lastModifiedBy>Inoue Yasuhiko</cp:lastModifiedBy>
  <cp:revision>31</cp:revision>
  <dcterms:created xsi:type="dcterms:W3CDTF">2020-08-07T01:06:00Z</dcterms:created>
  <dcterms:modified xsi:type="dcterms:W3CDTF">2020-11-11T14:24:00Z</dcterms:modified>
  <cp:category>Minutes</cp:category>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-1970178053</vt:i4>
  </property>
  <property fmtid="{D5CDD505-2E9C-101B-9397-08002B2CF9AE}" pid="3" name="_2015_ms_pID_725343">
    <vt:lpwstr>(3)dn/FAPzLipVpQ9maDfP2f60dUUmIvoDDhwPnzCzGLQfLdnOztLPjEU5BTbQrNFenHHRq9uA+
ehJgc2apCObISmIqbGW+h/4xl5nEWxZZV2v91X37LvxKBoi05jBUC9x4q7rrpR88081XNzot
RwCORl9LehJvSEvnSCpYA1TZWKN0tHsCkjfhFYf7bfwa+XcyAuhl1GOiVI9Wc17XsfStxUQs
Ub9vH/slZDgO5skbAd</vt:lpwstr>
  </property>
  <property fmtid="{D5CDD505-2E9C-101B-9397-08002B2CF9AE}" pid="4" name="_2015_ms_pID_7253431">
    <vt:lpwstr>cNIgURY/vNjzIEUYWW+hQjXJQVxViHU0gHfN5fRzQCIQLZK5+AOiUZ
yNwpBlJEw1VqgPHMR/WV0ab/suGEkuI3cYHJNoFEw2TrJfi43RC+QT+dC6uzXspuxGNkWCl0
qvko50TI1RA8pnnqD2YGm2n2fAK9zY/LBCyOqm1gkXHRWSC55Yk0hB3x57867Q7MkFqQc1Aj
8hBXoX5pzh/VHVZ1Sxm1grHKHGQBmrRCDmVY</vt:lpwstr>
  </property>
  <property fmtid="{D5CDD505-2E9C-101B-9397-08002B2CF9AE}" pid="5" name="_2015_ms_pID_7253432">
    <vt:lpwstr>aQ==</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1499610207</vt:lpwstr>
  </property>
</Properties>
</file>